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0A209" w14:textId="77777777" w:rsidR="00CC6DFD" w:rsidRDefault="00CC6DFD" w:rsidP="00CC6DFD">
      <w:pPr>
        <w:jc w:val="both"/>
        <w:rPr>
          <w:rFonts w:ascii="Georgia" w:hAnsi="Georgia"/>
          <w:b/>
          <w:sz w:val="24"/>
          <w:szCs w:val="24"/>
        </w:rPr>
      </w:pPr>
    </w:p>
    <w:p w14:paraId="61350F81" w14:textId="77777777" w:rsidR="00CC6DFD" w:rsidRDefault="00CC6DFD" w:rsidP="00CC6DFD">
      <w:pPr>
        <w:jc w:val="both"/>
        <w:rPr>
          <w:rFonts w:ascii="Georgia" w:hAnsi="Georgia"/>
          <w:b/>
          <w:sz w:val="24"/>
          <w:szCs w:val="24"/>
        </w:rPr>
      </w:pPr>
    </w:p>
    <w:p w14:paraId="4BA0B8B4" w14:textId="77777777" w:rsidR="00CC6DFD" w:rsidRDefault="00CC6DFD" w:rsidP="00CC6DFD">
      <w:pPr>
        <w:jc w:val="both"/>
        <w:rPr>
          <w:rFonts w:ascii="Georgia" w:hAnsi="Georgia"/>
          <w:b/>
          <w:sz w:val="24"/>
          <w:szCs w:val="24"/>
        </w:rPr>
      </w:pPr>
    </w:p>
    <w:p w14:paraId="6FDAC05B" w14:textId="77777777" w:rsidR="00CC6DFD" w:rsidRDefault="00CC6DFD" w:rsidP="00CC6DFD">
      <w:pPr>
        <w:jc w:val="both"/>
        <w:rPr>
          <w:rFonts w:ascii="Georgia" w:hAnsi="Georgia"/>
          <w:b/>
          <w:sz w:val="24"/>
          <w:szCs w:val="24"/>
        </w:rPr>
      </w:pPr>
    </w:p>
    <w:p w14:paraId="361263A3" w14:textId="77777777" w:rsidR="00CC6DFD" w:rsidRPr="00CC06EB" w:rsidRDefault="00CC6DFD" w:rsidP="00CC6DFD">
      <w:pPr>
        <w:jc w:val="both"/>
        <w:rPr>
          <w:rFonts w:ascii="Georgia" w:hAnsi="Georgia"/>
          <w:b/>
          <w:sz w:val="24"/>
          <w:szCs w:val="24"/>
          <w:u w:val="single"/>
        </w:rPr>
      </w:pPr>
    </w:p>
    <w:p w14:paraId="7A85325D" w14:textId="77777777" w:rsidR="00CC6DFD" w:rsidRPr="00CC06EB" w:rsidRDefault="00CC6DFD" w:rsidP="00CC6DFD">
      <w:pPr>
        <w:rPr>
          <w:rFonts w:ascii="Georgia" w:hAnsi="Georgia"/>
          <w:b/>
          <w:sz w:val="24"/>
          <w:szCs w:val="24"/>
          <w:u w:val="single"/>
        </w:rPr>
      </w:pPr>
      <w:r w:rsidRPr="00CC06EB">
        <w:rPr>
          <w:rFonts w:ascii="Georgia" w:hAnsi="Georgia"/>
          <w:b/>
          <w:sz w:val="24"/>
          <w:szCs w:val="24"/>
          <w:u w:val="single"/>
        </w:rPr>
        <w:t>Cognitive – Communication Rehabilitation:</w:t>
      </w:r>
    </w:p>
    <w:p w14:paraId="62EA04EE" w14:textId="77777777" w:rsidR="00CC6DFD" w:rsidRDefault="00CC6DFD" w:rsidP="00CC6DFD">
      <w:pPr>
        <w:rPr>
          <w:rFonts w:ascii="Georgia" w:hAnsi="Georgia"/>
          <w:b/>
          <w:sz w:val="24"/>
          <w:szCs w:val="24"/>
        </w:rPr>
      </w:pPr>
    </w:p>
    <w:p w14:paraId="46CC1513" w14:textId="77777777" w:rsidR="00CC6DFD" w:rsidRDefault="00CC6DFD" w:rsidP="00CC6DFD">
      <w:pPr>
        <w:rPr>
          <w:rFonts w:ascii="Georgia" w:hAnsi="Georgia"/>
          <w:b/>
          <w:sz w:val="24"/>
          <w:szCs w:val="24"/>
        </w:rPr>
      </w:pPr>
      <w:r>
        <w:rPr>
          <w:rFonts w:ascii="Georgia" w:hAnsi="Georgia"/>
          <w:b/>
          <w:sz w:val="24"/>
          <w:szCs w:val="24"/>
        </w:rPr>
        <w:t>Practical Strategies and Resources For</w:t>
      </w:r>
    </w:p>
    <w:p w14:paraId="1E5141FC" w14:textId="77777777" w:rsidR="00CC6DFD" w:rsidRDefault="00CC6DFD" w:rsidP="00CC6DFD">
      <w:pPr>
        <w:rPr>
          <w:rFonts w:ascii="Georgia" w:hAnsi="Georgia"/>
          <w:b/>
          <w:sz w:val="24"/>
          <w:szCs w:val="24"/>
        </w:rPr>
      </w:pPr>
      <w:r>
        <w:rPr>
          <w:rFonts w:ascii="Georgia" w:hAnsi="Georgia"/>
          <w:b/>
          <w:sz w:val="24"/>
          <w:szCs w:val="24"/>
        </w:rPr>
        <w:t xml:space="preserve"> Functional Assessment and Treatment</w:t>
      </w:r>
    </w:p>
    <w:p w14:paraId="2E5D3059" w14:textId="77777777" w:rsidR="00CC6DFD" w:rsidRDefault="00CC6DFD" w:rsidP="00CC6DFD">
      <w:pPr>
        <w:rPr>
          <w:rFonts w:ascii="Georgia" w:hAnsi="Georgia"/>
          <w:b/>
          <w:sz w:val="24"/>
          <w:szCs w:val="24"/>
        </w:rPr>
      </w:pPr>
    </w:p>
    <w:p w14:paraId="48148AF7" w14:textId="77777777" w:rsidR="00CC6DFD" w:rsidRDefault="00CC6DFD" w:rsidP="00CC6DFD">
      <w:pPr>
        <w:rPr>
          <w:rFonts w:ascii="Georgia" w:hAnsi="Georgia"/>
          <w:b/>
          <w:sz w:val="24"/>
          <w:szCs w:val="24"/>
        </w:rPr>
      </w:pPr>
      <w:r>
        <w:rPr>
          <w:rFonts w:ascii="Georgia" w:hAnsi="Georgia"/>
          <w:b/>
          <w:sz w:val="24"/>
          <w:szCs w:val="24"/>
        </w:rPr>
        <w:t>A Manual for Clinicians</w:t>
      </w:r>
    </w:p>
    <w:p w14:paraId="57240E41" w14:textId="77777777" w:rsidR="00CC6DFD" w:rsidRDefault="00CC6DFD" w:rsidP="00CC6DFD">
      <w:pPr>
        <w:rPr>
          <w:rFonts w:ascii="Georgia" w:hAnsi="Georgia"/>
          <w:b/>
          <w:sz w:val="24"/>
          <w:szCs w:val="24"/>
        </w:rPr>
      </w:pPr>
    </w:p>
    <w:p w14:paraId="1D43BC5E" w14:textId="77777777" w:rsidR="00CC6DFD" w:rsidRDefault="00CC6DFD" w:rsidP="00CC6DFD">
      <w:pPr>
        <w:rPr>
          <w:rFonts w:ascii="Georgia" w:hAnsi="Georgia"/>
          <w:b/>
          <w:sz w:val="24"/>
          <w:szCs w:val="24"/>
        </w:rPr>
      </w:pPr>
    </w:p>
    <w:p w14:paraId="4A9E1314" w14:textId="77777777" w:rsidR="00CC6DFD" w:rsidRDefault="00CC6DFD" w:rsidP="00CC6DFD">
      <w:pPr>
        <w:rPr>
          <w:rFonts w:ascii="Georgia" w:hAnsi="Georgia"/>
          <w:b/>
          <w:sz w:val="24"/>
          <w:szCs w:val="24"/>
        </w:rPr>
      </w:pPr>
    </w:p>
    <w:p w14:paraId="2D4EB132" w14:textId="77777777" w:rsidR="00CC6DFD" w:rsidRDefault="00CC6DFD" w:rsidP="00CC6DFD">
      <w:pPr>
        <w:rPr>
          <w:rFonts w:ascii="Georgia" w:hAnsi="Georgia"/>
          <w:b/>
          <w:sz w:val="24"/>
          <w:szCs w:val="24"/>
        </w:rPr>
      </w:pPr>
    </w:p>
    <w:p w14:paraId="3EF09737" w14:textId="77777777" w:rsidR="00CC6DFD" w:rsidRDefault="00CC6DFD" w:rsidP="00CC6DFD">
      <w:pPr>
        <w:rPr>
          <w:rFonts w:ascii="Georgia" w:hAnsi="Georgia"/>
          <w:b/>
          <w:sz w:val="24"/>
          <w:szCs w:val="24"/>
        </w:rPr>
      </w:pPr>
    </w:p>
    <w:p w14:paraId="2EE600D5" w14:textId="77777777" w:rsidR="00CC6DFD" w:rsidRDefault="00CC6DFD" w:rsidP="00CC6DFD">
      <w:pPr>
        <w:rPr>
          <w:rFonts w:ascii="Georgia" w:hAnsi="Georgia"/>
          <w:b/>
        </w:rPr>
      </w:pPr>
      <w:r w:rsidRPr="002C1169">
        <w:rPr>
          <w:rFonts w:ascii="Georgia" w:hAnsi="Georgia"/>
          <w:b/>
        </w:rPr>
        <w:t>Created By:  Gina England MA, CCC-SLP</w:t>
      </w:r>
    </w:p>
    <w:p w14:paraId="48BABBC7" w14:textId="77777777" w:rsidR="00CC6DFD" w:rsidRDefault="00CC6DFD" w:rsidP="00CC6DFD">
      <w:pPr>
        <w:rPr>
          <w:rFonts w:ascii="Georgia" w:hAnsi="Georgia"/>
          <w:b/>
        </w:rPr>
      </w:pPr>
    </w:p>
    <w:p w14:paraId="3EC29750" w14:textId="77777777" w:rsidR="00CC6DFD" w:rsidRDefault="00CC6DFD" w:rsidP="00CC6DFD">
      <w:pPr>
        <w:rPr>
          <w:rFonts w:ascii="Georgia" w:hAnsi="Georgia"/>
          <w:b/>
        </w:rPr>
      </w:pPr>
      <w:hyperlink r:id="rId5" w:history="1">
        <w:r w:rsidRPr="00194CC0">
          <w:rPr>
            <w:rStyle w:val="Hyperlink"/>
            <w:rFonts w:ascii="Georgia" w:hAnsi="Georgia"/>
            <w:b/>
          </w:rPr>
          <w:t>geseminars@gmail.com</w:t>
        </w:r>
      </w:hyperlink>
    </w:p>
    <w:p w14:paraId="4A339F9E" w14:textId="77777777" w:rsidR="00CC6DFD" w:rsidRDefault="00CC6DFD" w:rsidP="00CC6DFD">
      <w:pPr>
        <w:rPr>
          <w:rFonts w:ascii="Georgia" w:hAnsi="Georgia"/>
          <w:b/>
        </w:rPr>
      </w:pPr>
    </w:p>
    <w:p w14:paraId="397F5C25" w14:textId="77777777" w:rsidR="00CC6DFD" w:rsidRDefault="00CC6DFD" w:rsidP="00CC6DFD">
      <w:pPr>
        <w:rPr>
          <w:rFonts w:ascii="Georgia" w:hAnsi="Georgia"/>
          <w:b/>
        </w:rPr>
      </w:pPr>
      <w:r>
        <w:rPr>
          <w:rFonts w:ascii="Georgia" w:hAnsi="Georgia"/>
          <w:b/>
        </w:rPr>
        <w:t>ginaenglandseminars.com</w:t>
      </w:r>
    </w:p>
    <w:p w14:paraId="65FED8EC" w14:textId="77777777" w:rsidR="00CC6DFD" w:rsidRDefault="00CC6DFD" w:rsidP="00CC6DFD">
      <w:pPr>
        <w:rPr>
          <w:rFonts w:ascii="Georgia" w:hAnsi="Georgia"/>
          <w:b/>
        </w:rPr>
      </w:pPr>
    </w:p>
    <w:p w14:paraId="7CD4BBA2" w14:textId="77777777" w:rsidR="00CC6DFD" w:rsidRDefault="00CC6DFD" w:rsidP="00CC6DFD">
      <w:pPr>
        <w:rPr>
          <w:rFonts w:ascii="Georgia" w:hAnsi="Georgia"/>
          <w:b/>
        </w:rPr>
      </w:pPr>
    </w:p>
    <w:p w14:paraId="082F3742" w14:textId="77777777" w:rsidR="00CC6DFD" w:rsidRDefault="00CC6DFD" w:rsidP="00CC6DFD">
      <w:pPr>
        <w:rPr>
          <w:rFonts w:ascii="Georgia" w:hAnsi="Georgia"/>
          <w:b/>
        </w:rPr>
      </w:pPr>
    </w:p>
    <w:p w14:paraId="166786C4" w14:textId="77777777" w:rsidR="00CC6DFD" w:rsidRDefault="00CC6DFD" w:rsidP="00CC6DFD">
      <w:pPr>
        <w:rPr>
          <w:rFonts w:ascii="Georgia" w:hAnsi="Georgia"/>
          <w:b/>
        </w:rPr>
      </w:pPr>
    </w:p>
    <w:p w14:paraId="1CA9D1FD" w14:textId="77777777" w:rsidR="00CC6DFD" w:rsidRDefault="00CC6DFD" w:rsidP="00CC6DFD">
      <w:pPr>
        <w:rPr>
          <w:rFonts w:ascii="Georgia" w:hAnsi="Georgia"/>
          <w:b/>
        </w:rPr>
      </w:pPr>
    </w:p>
    <w:p w14:paraId="39E9A702" w14:textId="77777777" w:rsidR="00CC6DFD" w:rsidRDefault="00CC6DFD" w:rsidP="00CC6DFD">
      <w:pPr>
        <w:rPr>
          <w:rFonts w:ascii="Georgia" w:hAnsi="Georgia"/>
          <w:b/>
        </w:rPr>
      </w:pPr>
    </w:p>
    <w:p w14:paraId="53B8D83C" w14:textId="77777777" w:rsidR="00CC6DFD" w:rsidRDefault="00CC6DFD" w:rsidP="00CC6DFD">
      <w:pPr>
        <w:rPr>
          <w:rFonts w:ascii="Georgia" w:hAnsi="Georgia"/>
          <w:b/>
        </w:rPr>
      </w:pPr>
    </w:p>
    <w:p w14:paraId="754C4DD6" w14:textId="77777777" w:rsidR="00CC6DFD" w:rsidRDefault="00CC6DFD" w:rsidP="00CC6DFD">
      <w:pPr>
        <w:jc w:val="left"/>
        <w:rPr>
          <w:rFonts w:ascii="Georgia" w:hAnsi="Georgia"/>
          <w:b/>
        </w:rPr>
      </w:pPr>
      <w:r>
        <w:rPr>
          <w:rFonts w:ascii="Georgia" w:hAnsi="Georgia"/>
          <w:b/>
          <w:noProof/>
        </w:rPr>
        <w:drawing>
          <wp:inline distT="0" distB="0" distL="0" distR="0" wp14:anchorId="7458E667" wp14:editId="118BED10">
            <wp:extent cx="5934075" cy="3190875"/>
            <wp:effectExtent l="0" t="0" r="9525" b="9525"/>
            <wp:docPr id="3" name="Picture 3" descr="C:\Users\Gina\AppData\Local\Microsoft\Windows\Temporary Internet Files\Content.IE5\99TM5II7\cognitive-psychology-word-clou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na\AppData\Local\Microsoft\Windows\Temporary Internet Files\Content.IE5\99TM5II7\cognitive-psychology-word-cloud[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3190875"/>
                    </a:xfrm>
                    <a:prstGeom prst="rect">
                      <a:avLst/>
                    </a:prstGeom>
                    <a:noFill/>
                    <a:ln>
                      <a:noFill/>
                    </a:ln>
                  </pic:spPr>
                </pic:pic>
              </a:graphicData>
            </a:graphic>
          </wp:inline>
        </w:drawing>
      </w:r>
    </w:p>
    <w:p w14:paraId="0B52F4FE" w14:textId="77777777" w:rsidR="00CC6DFD" w:rsidRDefault="00CC6DFD" w:rsidP="00CC6DFD">
      <w:pPr>
        <w:rPr>
          <w:rFonts w:ascii="Georgia" w:hAnsi="Georgia"/>
          <w:b/>
        </w:rPr>
      </w:pPr>
    </w:p>
    <w:p w14:paraId="088D7DA2" w14:textId="77777777" w:rsidR="00CC6DFD" w:rsidRDefault="00CC6DFD" w:rsidP="00CC6DFD">
      <w:pPr>
        <w:jc w:val="both"/>
        <w:rPr>
          <w:rFonts w:ascii="Georgia" w:hAnsi="Georgia"/>
          <w:b/>
        </w:rPr>
      </w:pPr>
    </w:p>
    <w:p w14:paraId="37195CA9" w14:textId="77777777" w:rsidR="00CC6DFD" w:rsidRDefault="00CC6DFD" w:rsidP="00CC6DFD">
      <w:pPr>
        <w:jc w:val="both"/>
        <w:rPr>
          <w:rFonts w:ascii="Georgia" w:hAnsi="Georgia"/>
          <w:b/>
        </w:rPr>
      </w:pPr>
    </w:p>
    <w:p w14:paraId="63048AB2" w14:textId="77777777" w:rsidR="00CC6DFD" w:rsidRDefault="00CC6DFD" w:rsidP="00CC6DFD">
      <w:pPr>
        <w:rPr>
          <w:rFonts w:ascii="Georgia" w:hAnsi="Georgia"/>
          <w:b/>
        </w:rPr>
      </w:pPr>
    </w:p>
    <w:p w14:paraId="4049BD8F" w14:textId="77777777" w:rsidR="00CC6DFD" w:rsidRDefault="00CC6DFD" w:rsidP="00CC6DFD">
      <w:pPr>
        <w:rPr>
          <w:rFonts w:ascii="Georgia" w:hAnsi="Georgia"/>
          <w:b/>
        </w:rPr>
      </w:pPr>
    </w:p>
    <w:p w14:paraId="67F9EA31" w14:textId="77777777" w:rsidR="00CC6DFD" w:rsidRDefault="00CC6DFD" w:rsidP="00CC6DFD">
      <w:pPr>
        <w:rPr>
          <w:rFonts w:ascii="Georgia" w:hAnsi="Georgia"/>
          <w:b/>
        </w:rPr>
      </w:pPr>
    </w:p>
    <w:p w14:paraId="799A526F" w14:textId="77777777" w:rsidR="00CC6DFD" w:rsidRDefault="00CC6DFD" w:rsidP="00CC6DFD">
      <w:pPr>
        <w:rPr>
          <w:rFonts w:ascii="Georgia" w:hAnsi="Georgia"/>
          <w:b/>
        </w:rPr>
      </w:pPr>
      <w:r>
        <w:rPr>
          <w:rFonts w:ascii="Georgia" w:hAnsi="Georgia"/>
          <w:b/>
        </w:rPr>
        <w:t>Financial Disclosure:</w:t>
      </w:r>
    </w:p>
    <w:p w14:paraId="30595719" w14:textId="77777777" w:rsidR="00CC6DFD" w:rsidRDefault="00CC6DFD" w:rsidP="00CC6DFD">
      <w:pPr>
        <w:jc w:val="left"/>
        <w:rPr>
          <w:rFonts w:ascii="Georgia" w:hAnsi="Georgia"/>
          <w:b/>
        </w:rPr>
      </w:pPr>
    </w:p>
    <w:p w14:paraId="6E6F2DC6" w14:textId="77777777" w:rsidR="00CC6DFD" w:rsidRDefault="00CC6DFD" w:rsidP="00CC6DFD">
      <w:pPr>
        <w:jc w:val="left"/>
        <w:rPr>
          <w:rFonts w:ascii="Georgia" w:hAnsi="Georgia"/>
          <w:b/>
        </w:rPr>
      </w:pPr>
      <w:r>
        <w:rPr>
          <w:rFonts w:ascii="Georgia" w:hAnsi="Georgia"/>
          <w:b/>
        </w:rPr>
        <w:t>Many of the resources in this manual are commercially made products that are available at a cost to the consumer.  I have no financial relationship with any of the companies or products identified herein and therefore receive no compensation for their inclusion in my manual.</w:t>
      </w:r>
    </w:p>
    <w:p w14:paraId="3A3C0103" w14:textId="77777777" w:rsidR="00CC6DFD" w:rsidRDefault="00CC6DFD" w:rsidP="00CC6DFD">
      <w:pPr>
        <w:jc w:val="left"/>
        <w:rPr>
          <w:rFonts w:ascii="Georgia" w:hAnsi="Georgia"/>
          <w:b/>
        </w:rPr>
      </w:pPr>
    </w:p>
    <w:p w14:paraId="2AFFA223" w14:textId="77777777" w:rsidR="00CC6DFD" w:rsidRDefault="00CC6DFD" w:rsidP="00CC6DFD">
      <w:pPr>
        <w:jc w:val="left"/>
        <w:rPr>
          <w:rFonts w:ascii="Georgia" w:hAnsi="Georgia"/>
          <w:b/>
        </w:rPr>
      </w:pPr>
    </w:p>
    <w:p w14:paraId="2BFBEE96" w14:textId="77777777" w:rsidR="00CC6DFD" w:rsidRDefault="00CC6DFD" w:rsidP="00CC6DFD">
      <w:pPr>
        <w:jc w:val="left"/>
        <w:rPr>
          <w:rFonts w:ascii="Georgia" w:hAnsi="Georgia"/>
          <w:b/>
        </w:rPr>
      </w:pPr>
    </w:p>
    <w:p w14:paraId="7AFCAA1C" w14:textId="77777777" w:rsidR="00CC6DFD" w:rsidRPr="003B1925" w:rsidRDefault="00CC6DFD" w:rsidP="00CC6DFD">
      <w:pPr>
        <w:rPr>
          <w:rFonts w:ascii="Tahoma" w:hAnsi="Tahoma" w:cs="Tahoma"/>
          <w:b/>
          <w:sz w:val="24"/>
          <w:szCs w:val="24"/>
        </w:rPr>
      </w:pPr>
      <w:r w:rsidRPr="003B1925">
        <w:rPr>
          <w:rFonts w:ascii="Tahoma" w:hAnsi="Tahoma" w:cs="Tahoma"/>
          <w:b/>
          <w:sz w:val="24"/>
          <w:szCs w:val="24"/>
        </w:rPr>
        <w:t>There comes a time in a man’s life when to get where he has to go – if there are no doors or windows – he walks through a wall</w:t>
      </w:r>
    </w:p>
    <w:p w14:paraId="4A16E829" w14:textId="77777777" w:rsidR="00CC6DFD" w:rsidRDefault="00CC6DFD" w:rsidP="00CC6DFD">
      <w:pPr>
        <w:rPr>
          <w:rFonts w:ascii="Tahoma" w:hAnsi="Tahoma" w:cs="Tahoma"/>
          <w:b/>
          <w:sz w:val="32"/>
          <w:szCs w:val="32"/>
        </w:rPr>
      </w:pPr>
    </w:p>
    <w:p w14:paraId="6BD54DA0" w14:textId="77777777" w:rsidR="00CC6DFD" w:rsidRDefault="00CC6DFD" w:rsidP="00CC6DFD">
      <w:pPr>
        <w:rPr>
          <w:rFonts w:ascii="Tahoma" w:hAnsi="Tahoma" w:cs="Tahoma"/>
          <w:b/>
          <w:sz w:val="32"/>
          <w:szCs w:val="32"/>
        </w:rPr>
      </w:pPr>
    </w:p>
    <w:p w14:paraId="710FE011" w14:textId="77777777" w:rsidR="00CC6DFD" w:rsidRPr="003B1925" w:rsidRDefault="00CC6DFD" w:rsidP="00CC6DFD">
      <w:pPr>
        <w:rPr>
          <w:rFonts w:ascii="Tahoma" w:hAnsi="Tahoma" w:cs="Tahoma"/>
          <w:b/>
          <w:sz w:val="24"/>
          <w:szCs w:val="24"/>
        </w:rPr>
      </w:pPr>
    </w:p>
    <w:p w14:paraId="0913F094" w14:textId="77777777" w:rsidR="00CC6DFD" w:rsidRPr="003B1925" w:rsidRDefault="00CC6DFD" w:rsidP="00CC6DFD">
      <w:pPr>
        <w:rPr>
          <w:rFonts w:ascii="Tahoma" w:hAnsi="Tahoma" w:cs="Tahoma"/>
          <w:b/>
          <w:sz w:val="24"/>
          <w:szCs w:val="24"/>
        </w:rPr>
      </w:pPr>
      <w:r w:rsidRPr="003B1925">
        <w:rPr>
          <w:rFonts w:ascii="Tahoma" w:hAnsi="Tahoma" w:cs="Tahoma"/>
          <w:b/>
          <w:sz w:val="24"/>
          <w:szCs w:val="24"/>
        </w:rPr>
        <w:t>Bernard Malamud</w:t>
      </w:r>
    </w:p>
    <w:p w14:paraId="5D010FBE" w14:textId="77777777" w:rsidR="00CC6DFD" w:rsidRDefault="00CC6DFD" w:rsidP="00CC6DFD">
      <w:pPr>
        <w:rPr>
          <w:rFonts w:ascii="Tahoma" w:hAnsi="Tahoma" w:cs="Tahoma"/>
          <w:b/>
          <w:sz w:val="32"/>
          <w:szCs w:val="32"/>
        </w:rPr>
      </w:pPr>
    </w:p>
    <w:p w14:paraId="0CC5CBC9" w14:textId="77777777" w:rsidR="00CC6DFD" w:rsidRDefault="00CC6DFD" w:rsidP="00CC6DFD">
      <w:pPr>
        <w:rPr>
          <w:rFonts w:ascii="Tahoma" w:hAnsi="Tahoma" w:cs="Tahoma"/>
          <w:b/>
          <w:sz w:val="32"/>
          <w:szCs w:val="32"/>
        </w:rPr>
      </w:pPr>
    </w:p>
    <w:p w14:paraId="1B2796BE" w14:textId="77777777" w:rsidR="00CC6DFD" w:rsidRDefault="00CC6DFD" w:rsidP="00CC6DFD">
      <w:pPr>
        <w:rPr>
          <w:rFonts w:ascii="Tahoma" w:hAnsi="Tahoma" w:cs="Tahoma"/>
          <w:b/>
          <w:sz w:val="32"/>
          <w:szCs w:val="32"/>
        </w:rPr>
      </w:pPr>
    </w:p>
    <w:p w14:paraId="58CEBDC1" w14:textId="77777777" w:rsidR="00CC6DFD" w:rsidRDefault="00CC6DFD" w:rsidP="00CC6DFD">
      <w:pPr>
        <w:rPr>
          <w:rFonts w:ascii="Tahoma" w:hAnsi="Tahoma" w:cs="Tahoma"/>
          <w:b/>
          <w:sz w:val="32"/>
          <w:szCs w:val="32"/>
        </w:rPr>
      </w:pPr>
    </w:p>
    <w:p w14:paraId="0E5280F0" w14:textId="77777777" w:rsidR="00CC6DFD" w:rsidRPr="00511BB8" w:rsidRDefault="00CC6DFD" w:rsidP="00CC6DFD">
      <w:pPr>
        <w:rPr>
          <w:rFonts w:ascii="Tahoma" w:hAnsi="Tahoma" w:cs="Tahoma"/>
          <w:b/>
          <w:sz w:val="32"/>
          <w:szCs w:val="32"/>
        </w:rPr>
      </w:pPr>
    </w:p>
    <w:p w14:paraId="0E293947" w14:textId="77777777" w:rsidR="00CC6DFD" w:rsidRDefault="00CC6DFD" w:rsidP="00CC6DFD">
      <w:pPr>
        <w:rPr>
          <w:rFonts w:ascii="Tahoma" w:hAnsi="Tahoma" w:cs="Tahoma"/>
          <w:b/>
          <w:sz w:val="28"/>
          <w:szCs w:val="28"/>
        </w:rPr>
      </w:pPr>
    </w:p>
    <w:p w14:paraId="5E871436" w14:textId="77777777" w:rsidR="00CC6DFD" w:rsidRDefault="00CC6DFD" w:rsidP="00CC6DFD">
      <w:pPr>
        <w:rPr>
          <w:rFonts w:ascii="Tahoma" w:hAnsi="Tahoma" w:cs="Tahoma"/>
          <w:b/>
          <w:sz w:val="28"/>
          <w:szCs w:val="28"/>
        </w:rPr>
      </w:pPr>
      <w:r>
        <w:rPr>
          <w:rFonts w:ascii="Tahoma" w:hAnsi="Tahoma" w:cs="Tahoma"/>
          <w:b/>
          <w:noProof/>
          <w:sz w:val="32"/>
          <w:szCs w:val="32"/>
        </w:rPr>
        <w:drawing>
          <wp:inline distT="0" distB="0" distL="0" distR="0" wp14:anchorId="40124B2A" wp14:editId="18DA679F">
            <wp:extent cx="1143000" cy="2685425"/>
            <wp:effectExtent l="0" t="0" r="0" b="635"/>
            <wp:docPr id="1" name="Picture 1" descr="C:\Users\Gina\AppData\Local\Microsoft\Windows\Temporary Internet Files\Content.IE5\KQDV13LC\MC90019771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na\AppData\Local\Microsoft\Windows\Temporary Internet Files\Content.IE5\KQDV13LC\MC900197718[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2685425"/>
                    </a:xfrm>
                    <a:prstGeom prst="rect">
                      <a:avLst/>
                    </a:prstGeom>
                    <a:noFill/>
                    <a:ln>
                      <a:noFill/>
                    </a:ln>
                  </pic:spPr>
                </pic:pic>
              </a:graphicData>
            </a:graphic>
          </wp:inline>
        </w:drawing>
      </w:r>
    </w:p>
    <w:p w14:paraId="7F1F3707" w14:textId="77777777" w:rsidR="00CC6DFD" w:rsidRDefault="00CC6DFD" w:rsidP="00CC6DFD">
      <w:pPr>
        <w:rPr>
          <w:rFonts w:ascii="Tahoma" w:hAnsi="Tahoma" w:cs="Tahoma"/>
          <w:b/>
          <w:sz w:val="28"/>
          <w:szCs w:val="28"/>
        </w:rPr>
      </w:pPr>
    </w:p>
    <w:p w14:paraId="6B8EF875" w14:textId="77777777" w:rsidR="00CC6DFD" w:rsidRDefault="00CC6DFD" w:rsidP="00CC6DFD">
      <w:pPr>
        <w:rPr>
          <w:rFonts w:ascii="Tahoma" w:hAnsi="Tahoma" w:cs="Tahoma"/>
          <w:b/>
          <w:sz w:val="28"/>
          <w:szCs w:val="28"/>
        </w:rPr>
      </w:pPr>
    </w:p>
    <w:p w14:paraId="66DE9684" w14:textId="77777777" w:rsidR="00CC6DFD" w:rsidRDefault="00CC6DFD" w:rsidP="00CC6DFD">
      <w:pPr>
        <w:rPr>
          <w:rFonts w:ascii="Tahoma" w:hAnsi="Tahoma" w:cs="Tahoma"/>
          <w:b/>
          <w:sz w:val="28"/>
          <w:szCs w:val="28"/>
        </w:rPr>
      </w:pPr>
    </w:p>
    <w:p w14:paraId="04412318" w14:textId="77777777" w:rsidR="00CC6DFD" w:rsidRPr="003B1925" w:rsidRDefault="00CC6DFD" w:rsidP="00CC6DFD">
      <w:pPr>
        <w:jc w:val="left"/>
        <w:rPr>
          <w:rFonts w:ascii="Tahoma" w:hAnsi="Tahoma" w:cs="Tahoma"/>
          <w:b/>
          <w:sz w:val="24"/>
          <w:szCs w:val="24"/>
          <w:u w:val="single"/>
        </w:rPr>
      </w:pPr>
      <w:r w:rsidRPr="00594338">
        <w:rPr>
          <w:rFonts w:ascii="Tahoma" w:hAnsi="Tahoma" w:cs="Tahoma"/>
          <w:b/>
          <w:sz w:val="24"/>
          <w:szCs w:val="24"/>
          <w:highlight w:val="green"/>
          <w:u w:val="single"/>
        </w:rPr>
        <w:lastRenderedPageBreak/>
        <w:t>Essential Neuroanatomy Review</w:t>
      </w:r>
    </w:p>
    <w:p w14:paraId="51EBFABA" w14:textId="77777777" w:rsidR="00CC6DFD" w:rsidRDefault="00CC6DFD" w:rsidP="00CC6DFD">
      <w:pPr>
        <w:jc w:val="left"/>
        <w:rPr>
          <w:rFonts w:ascii="Tahoma" w:hAnsi="Tahoma" w:cs="Tahoma"/>
          <w:b/>
          <w:sz w:val="24"/>
          <w:szCs w:val="24"/>
        </w:rPr>
      </w:pPr>
    </w:p>
    <w:p w14:paraId="64FE9573" w14:textId="77777777" w:rsidR="00CC6DFD" w:rsidRDefault="00CC6DFD" w:rsidP="00CC6DFD">
      <w:pPr>
        <w:jc w:val="left"/>
        <w:rPr>
          <w:rFonts w:ascii="Tahoma" w:hAnsi="Tahoma" w:cs="Tahoma"/>
          <w:b/>
          <w:sz w:val="24"/>
          <w:szCs w:val="24"/>
        </w:rPr>
      </w:pPr>
      <w:r>
        <w:rPr>
          <w:rFonts w:ascii="Tahoma" w:hAnsi="Tahoma" w:cs="Tahoma"/>
          <w:b/>
          <w:sz w:val="24"/>
          <w:szCs w:val="24"/>
        </w:rPr>
        <w:t xml:space="preserve">                                                                                              </w:t>
      </w:r>
      <w:r w:rsidRPr="00E228D0">
        <w:rPr>
          <w:noProof/>
        </w:rPr>
        <w:drawing>
          <wp:inline distT="0" distB="0" distL="0" distR="0" wp14:anchorId="0DC5FEAE" wp14:editId="7FC80A5C">
            <wp:extent cx="2228850" cy="20643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2064304"/>
                    </a:xfrm>
                    <a:prstGeom prst="rect">
                      <a:avLst/>
                    </a:prstGeom>
                    <a:noFill/>
                    <a:ln>
                      <a:noFill/>
                    </a:ln>
                  </pic:spPr>
                </pic:pic>
              </a:graphicData>
            </a:graphic>
          </wp:inline>
        </w:drawing>
      </w:r>
    </w:p>
    <w:p w14:paraId="15B83B7D" w14:textId="77777777" w:rsidR="00CC6DFD" w:rsidRDefault="00CC6DFD" w:rsidP="00CC6DFD">
      <w:pPr>
        <w:jc w:val="left"/>
        <w:rPr>
          <w:rFonts w:ascii="Tahoma" w:hAnsi="Tahoma" w:cs="Tahoma"/>
          <w:b/>
          <w:sz w:val="24"/>
          <w:szCs w:val="24"/>
        </w:rPr>
      </w:pPr>
    </w:p>
    <w:p w14:paraId="57CEF4AA" w14:textId="77777777" w:rsidR="00CC6DFD" w:rsidRDefault="00CC6DFD" w:rsidP="00CC6DFD">
      <w:pPr>
        <w:jc w:val="left"/>
        <w:rPr>
          <w:rFonts w:ascii="Tahoma" w:hAnsi="Tahoma" w:cs="Tahoma"/>
          <w:b/>
          <w:sz w:val="24"/>
          <w:szCs w:val="24"/>
        </w:rPr>
      </w:pPr>
    </w:p>
    <w:p w14:paraId="398CF7D3" w14:textId="77777777" w:rsidR="00CC6DFD" w:rsidRDefault="00CC6DFD" w:rsidP="00CC6DFD">
      <w:pPr>
        <w:jc w:val="left"/>
        <w:rPr>
          <w:rFonts w:ascii="Tahoma" w:hAnsi="Tahoma" w:cs="Tahoma"/>
        </w:rPr>
      </w:pPr>
      <w:r>
        <w:rPr>
          <w:rFonts w:ascii="Tahoma" w:hAnsi="Tahoma" w:cs="Tahoma"/>
          <w:b/>
        </w:rPr>
        <w:t xml:space="preserve">Gray Matter:  </w:t>
      </w:r>
      <w:r>
        <w:rPr>
          <w:rFonts w:ascii="Tahoma" w:hAnsi="Tahoma" w:cs="Tahoma"/>
        </w:rPr>
        <w:t>Nerve cell bodies</w:t>
      </w:r>
    </w:p>
    <w:p w14:paraId="700C19DD" w14:textId="77777777" w:rsidR="00CC6DFD" w:rsidRDefault="00CC6DFD" w:rsidP="00CC6DFD">
      <w:pPr>
        <w:jc w:val="left"/>
        <w:rPr>
          <w:rFonts w:ascii="Tahoma" w:hAnsi="Tahoma" w:cs="Tahoma"/>
        </w:rPr>
      </w:pPr>
    </w:p>
    <w:p w14:paraId="1B4926AD" w14:textId="77777777" w:rsidR="00CC6DFD" w:rsidRDefault="00CC6DFD" w:rsidP="00CC6DFD">
      <w:pPr>
        <w:jc w:val="left"/>
        <w:rPr>
          <w:rFonts w:ascii="Tahoma" w:hAnsi="Tahoma" w:cs="Tahoma"/>
        </w:rPr>
      </w:pPr>
      <w:r>
        <w:rPr>
          <w:rFonts w:ascii="Tahoma" w:hAnsi="Tahoma" w:cs="Tahoma"/>
          <w:b/>
        </w:rPr>
        <w:t xml:space="preserve">White Matter:  </w:t>
      </w:r>
      <w:r>
        <w:rPr>
          <w:rFonts w:ascii="Tahoma" w:hAnsi="Tahoma" w:cs="Tahoma"/>
        </w:rPr>
        <w:t>Transmission nerve fibers</w:t>
      </w:r>
    </w:p>
    <w:p w14:paraId="605D8A32" w14:textId="77777777" w:rsidR="00CC6DFD" w:rsidRDefault="00CC6DFD" w:rsidP="00CC6DFD">
      <w:pPr>
        <w:jc w:val="left"/>
        <w:rPr>
          <w:rFonts w:ascii="Tahoma" w:hAnsi="Tahoma" w:cs="Tahoma"/>
        </w:rPr>
      </w:pPr>
    </w:p>
    <w:p w14:paraId="7F8B87B6" w14:textId="77777777" w:rsidR="00CC6DFD" w:rsidRDefault="00CC6DFD" w:rsidP="00CC6DFD">
      <w:pPr>
        <w:jc w:val="left"/>
        <w:rPr>
          <w:rFonts w:ascii="Tahoma" w:hAnsi="Tahoma" w:cs="Tahoma"/>
        </w:rPr>
      </w:pPr>
      <w:r>
        <w:rPr>
          <w:rFonts w:ascii="Tahoma" w:hAnsi="Tahoma" w:cs="Tahoma"/>
          <w:b/>
        </w:rPr>
        <w:t xml:space="preserve">Cerebrum:  </w:t>
      </w:r>
      <w:r>
        <w:rPr>
          <w:rFonts w:ascii="Tahoma" w:hAnsi="Tahoma" w:cs="Tahoma"/>
        </w:rPr>
        <w:t>Gray matter, the four lobes of the brain, the limbic system</w:t>
      </w:r>
    </w:p>
    <w:p w14:paraId="26E2525F" w14:textId="77777777" w:rsidR="00CC6DFD" w:rsidRDefault="00CC6DFD" w:rsidP="00CC6DFD">
      <w:pPr>
        <w:jc w:val="left"/>
        <w:rPr>
          <w:rFonts w:ascii="Tahoma" w:hAnsi="Tahoma" w:cs="Tahoma"/>
        </w:rPr>
      </w:pPr>
    </w:p>
    <w:p w14:paraId="537EC6B9" w14:textId="77777777" w:rsidR="00CC6DFD" w:rsidRDefault="00CC6DFD" w:rsidP="00CC6DFD">
      <w:pPr>
        <w:jc w:val="left"/>
        <w:rPr>
          <w:rFonts w:ascii="Tahoma" w:hAnsi="Tahoma" w:cs="Tahoma"/>
          <w:b/>
        </w:rPr>
      </w:pPr>
      <w:r>
        <w:rPr>
          <w:rFonts w:ascii="Tahoma" w:hAnsi="Tahoma" w:cs="Tahoma"/>
          <w:b/>
        </w:rPr>
        <w:t>Right Frontal Lobe</w:t>
      </w:r>
    </w:p>
    <w:p w14:paraId="419A9A99" w14:textId="77777777" w:rsidR="00CC6DFD" w:rsidRDefault="00CC6DFD" w:rsidP="00CC6DFD">
      <w:pPr>
        <w:jc w:val="left"/>
        <w:rPr>
          <w:rFonts w:ascii="Tahoma" w:hAnsi="Tahoma" w:cs="Tahoma"/>
          <w:b/>
        </w:rPr>
      </w:pPr>
    </w:p>
    <w:p w14:paraId="6329AEEE" w14:textId="77777777" w:rsidR="00CC6DFD" w:rsidRPr="00CF33FA" w:rsidRDefault="00CC6DFD" w:rsidP="00CC6DFD">
      <w:pPr>
        <w:jc w:val="left"/>
        <w:rPr>
          <w:rFonts w:ascii="Tahoma" w:hAnsi="Tahoma" w:cs="Tahoma"/>
        </w:rPr>
      </w:pPr>
      <w:r>
        <w:rPr>
          <w:rFonts w:ascii="Tahoma" w:hAnsi="Tahoma" w:cs="Tahoma"/>
        </w:rPr>
        <w:t>-  primary motor cortex</w:t>
      </w:r>
    </w:p>
    <w:p w14:paraId="5128C803" w14:textId="77777777" w:rsidR="00CC6DFD" w:rsidRDefault="00CC6DFD" w:rsidP="00CC6DFD">
      <w:pPr>
        <w:jc w:val="left"/>
        <w:rPr>
          <w:rFonts w:ascii="Tahoma" w:hAnsi="Tahoma" w:cs="Tahoma"/>
        </w:rPr>
      </w:pPr>
      <w:r>
        <w:rPr>
          <w:rFonts w:ascii="Tahoma" w:hAnsi="Tahoma" w:cs="Tahoma"/>
        </w:rPr>
        <w:t>-  executive functions</w:t>
      </w:r>
    </w:p>
    <w:p w14:paraId="248DF5FB" w14:textId="77777777" w:rsidR="00CC6DFD" w:rsidRDefault="00CC6DFD" w:rsidP="00CC6DFD">
      <w:pPr>
        <w:jc w:val="left"/>
        <w:rPr>
          <w:rFonts w:ascii="Tahoma" w:hAnsi="Tahoma" w:cs="Tahoma"/>
        </w:rPr>
      </w:pPr>
      <w:r>
        <w:rPr>
          <w:rFonts w:ascii="Tahoma" w:hAnsi="Tahoma" w:cs="Tahoma"/>
        </w:rPr>
        <w:t>-  personality/behavior</w:t>
      </w:r>
    </w:p>
    <w:p w14:paraId="75225E52" w14:textId="77777777" w:rsidR="00CC6DFD" w:rsidRDefault="00CC6DFD" w:rsidP="00CC6DFD">
      <w:pPr>
        <w:jc w:val="left"/>
        <w:rPr>
          <w:rFonts w:ascii="Tahoma" w:hAnsi="Tahoma" w:cs="Tahoma"/>
        </w:rPr>
      </w:pPr>
      <w:r>
        <w:rPr>
          <w:rFonts w:ascii="Tahoma" w:hAnsi="Tahoma" w:cs="Tahoma"/>
        </w:rPr>
        <w:t>-  contributes to the initiation of speech</w:t>
      </w:r>
    </w:p>
    <w:p w14:paraId="42895C36" w14:textId="77777777" w:rsidR="00CC6DFD" w:rsidRDefault="00CC6DFD" w:rsidP="00CC6DFD">
      <w:pPr>
        <w:jc w:val="left"/>
        <w:rPr>
          <w:rFonts w:ascii="Tahoma" w:hAnsi="Tahoma" w:cs="Tahoma"/>
        </w:rPr>
      </w:pPr>
      <w:r>
        <w:rPr>
          <w:rFonts w:ascii="Tahoma" w:hAnsi="Tahoma" w:cs="Tahoma"/>
        </w:rPr>
        <w:t>-  possibly involved in the production of automatic speech</w:t>
      </w:r>
    </w:p>
    <w:p w14:paraId="2AA3572A" w14:textId="77777777" w:rsidR="00CC6DFD" w:rsidRDefault="00CC6DFD" w:rsidP="00CC6DFD">
      <w:pPr>
        <w:jc w:val="left"/>
        <w:rPr>
          <w:rFonts w:ascii="Tahoma" w:hAnsi="Tahoma" w:cs="Tahoma"/>
        </w:rPr>
      </w:pPr>
    </w:p>
    <w:p w14:paraId="5753AE0A" w14:textId="77777777" w:rsidR="00CC6DFD" w:rsidRDefault="00CC6DFD" w:rsidP="00CC6DFD">
      <w:pPr>
        <w:jc w:val="left"/>
        <w:rPr>
          <w:rFonts w:ascii="Tahoma" w:hAnsi="Tahoma" w:cs="Tahoma"/>
          <w:b/>
        </w:rPr>
      </w:pPr>
      <w:r>
        <w:rPr>
          <w:rFonts w:ascii="Tahoma" w:hAnsi="Tahoma" w:cs="Tahoma"/>
          <w:b/>
        </w:rPr>
        <w:t>Left Frontal Lobe</w:t>
      </w:r>
    </w:p>
    <w:p w14:paraId="40488FEC" w14:textId="77777777" w:rsidR="00CC6DFD" w:rsidRDefault="00CC6DFD" w:rsidP="00CC6DFD">
      <w:pPr>
        <w:jc w:val="left"/>
        <w:rPr>
          <w:rFonts w:ascii="Tahoma" w:hAnsi="Tahoma" w:cs="Tahoma"/>
          <w:b/>
        </w:rPr>
      </w:pPr>
    </w:p>
    <w:p w14:paraId="3AC625DB" w14:textId="77777777" w:rsidR="00CC6DFD" w:rsidRPr="00CF33FA" w:rsidRDefault="00CC6DFD" w:rsidP="00CC6DFD">
      <w:pPr>
        <w:jc w:val="left"/>
        <w:rPr>
          <w:rFonts w:ascii="Tahoma" w:hAnsi="Tahoma" w:cs="Tahoma"/>
        </w:rPr>
      </w:pPr>
      <w:r>
        <w:rPr>
          <w:rFonts w:ascii="Tahoma" w:hAnsi="Tahoma" w:cs="Tahoma"/>
          <w:b/>
        </w:rPr>
        <w:t xml:space="preserve">-  </w:t>
      </w:r>
      <w:r>
        <w:rPr>
          <w:rFonts w:ascii="Tahoma" w:hAnsi="Tahoma" w:cs="Tahoma"/>
        </w:rPr>
        <w:t>primary motor cortex</w:t>
      </w:r>
    </w:p>
    <w:p w14:paraId="5EA70338" w14:textId="77777777" w:rsidR="00CC6DFD" w:rsidRDefault="00CC6DFD" w:rsidP="00CC6DFD">
      <w:pPr>
        <w:jc w:val="left"/>
        <w:rPr>
          <w:rFonts w:ascii="Tahoma" w:hAnsi="Tahoma" w:cs="Tahoma"/>
        </w:rPr>
      </w:pPr>
      <w:r>
        <w:rPr>
          <w:rFonts w:ascii="Tahoma" w:hAnsi="Tahoma" w:cs="Tahoma"/>
        </w:rPr>
        <w:t>-  motor speech</w:t>
      </w:r>
    </w:p>
    <w:p w14:paraId="4833722E" w14:textId="77777777" w:rsidR="00CC6DFD" w:rsidRDefault="00CC6DFD" w:rsidP="00CC6DFD">
      <w:pPr>
        <w:jc w:val="left"/>
        <w:rPr>
          <w:rFonts w:ascii="Tahoma" w:hAnsi="Tahoma" w:cs="Tahoma"/>
        </w:rPr>
      </w:pPr>
      <w:r>
        <w:rPr>
          <w:rFonts w:ascii="Tahoma" w:hAnsi="Tahoma" w:cs="Tahoma"/>
        </w:rPr>
        <w:t>-  volitional speech</w:t>
      </w:r>
    </w:p>
    <w:p w14:paraId="78B02BB2" w14:textId="77777777" w:rsidR="00CC6DFD" w:rsidRDefault="00CC6DFD" w:rsidP="00CC6DFD">
      <w:pPr>
        <w:jc w:val="left"/>
        <w:rPr>
          <w:rFonts w:ascii="Tahoma" w:hAnsi="Tahoma" w:cs="Tahoma"/>
        </w:rPr>
      </w:pPr>
      <w:r>
        <w:rPr>
          <w:rFonts w:ascii="Tahoma" w:hAnsi="Tahoma" w:cs="Tahoma"/>
        </w:rPr>
        <w:t>-  planning/execution of spoken language</w:t>
      </w:r>
    </w:p>
    <w:p w14:paraId="19893577" w14:textId="77777777" w:rsidR="00CC6DFD" w:rsidRDefault="00CC6DFD" w:rsidP="00CC6DFD">
      <w:pPr>
        <w:jc w:val="left"/>
        <w:rPr>
          <w:rFonts w:ascii="Tahoma" w:hAnsi="Tahoma" w:cs="Tahoma"/>
        </w:rPr>
      </w:pPr>
    </w:p>
    <w:p w14:paraId="3FD4DBFD" w14:textId="77777777" w:rsidR="00CC6DFD" w:rsidRDefault="00CC6DFD" w:rsidP="00CC6DFD">
      <w:pPr>
        <w:jc w:val="left"/>
        <w:rPr>
          <w:rFonts w:ascii="Tahoma" w:hAnsi="Tahoma" w:cs="Tahoma"/>
          <w:b/>
        </w:rPr>
      </w:pPr>
      <w:r>
        <w:rPr>
          <w:rFonts w:ascii="Tahoma" w:hAnsi="Tahoma" w:cs="Tahoma"/>
          <w:b/>
        </w:rPr>
        <w:t>Supplementary Motor Cortex</w:t>
      </w:r>
    </w:p>
    <w:p w14:paraId="640856DE" w14:textId="77777777" w:rsidR="00CC6DFD" w:rsidRDefault="00CC6DFD" w:rsidP="00CC6DFD">
      <w:pPr>
        <w:jc w:val="left"/>
        <w:rPr>
          <w:rFonts w:ascii="Tahoma" w:hAnsi="Tahoma" w:cs="Tahoma"/>
          <w:b/>
        </w:rPr>
      </w:pPr>
    </w:p>
    <w:p w14:paraId="2EF97A4F" w14:textId="77777777" w:rsidR="00CC6DFD" w:rsidRDefault="00CC6DFD" w:rsidP="00CC6DFD">
      <w:pPr>
        <w:jc w:val="left"/>
        <w:rPr>
          <w:rFonts w:ascii="Tahoma" w:hAnsi="Tahoma" w:cs="Tahoma"/>
        </w:rPr>
      </w:pPr>
      <w:r>
        <w:rPr>
          <w:rFonts w:ascii="Tahoma" w:hAnsi="Tahoma" w:cs="Tahoma"/>
        </w:rPr>
        <w:t>-  present in both hemispheres</w:t>
      </w:r>
    </w:p>
    <w:p w14:paraId="33D6059D" w14:textId="77777777" w:rsidR="00CC6DFD" w:rsidRDefault="00CC6DFD" w:rsidP="00CC6DFD">
      <w:pPr>
        <w:jc w:val="left"/>
        <w:rPr>
          <w:rFonts w:ascii="Tahoma" w:hAnsi="Tahoma" w:cs="Tahoma"/>
        </w:rPr>
      </w:pPr>
      <w:r>
        <w:rPr>
          <w:rFonts w:ascii="Tahoma" w:hAnsi="Tahoma" w:cs="Tahoma"/>
        </w:rPr>
        <w:t>-  anterior to the primary motor strip of the frontal lobes</w:t>
      </w:r>
    </w:p>
    <w:p w14:paraId="34A21481" w14:textId="77777777" w:rsidR="00CC6DFD" w:rsidRDefault="00CC6DFD" w:rsidP="00CC6DFD">
      <w:pPr>
        <w:jc w:val="left"/>
        <w:rPr>
          <w:rFonts w:ascii="Tahoma" w:hAnsi="Tahoma" w:cs="Tahoma"/>
        </w:rPr>
      </w:pPr>
      <w:r>
        <w:rPr>
          <w:rFonts w:ascii="Tahoma" w:hAnsi="Tahoma" w:cs="Tahoma"/>
        </w:rPr>
        <w:t>-  involved in the motor planning of speech</w:t>
      </w:r>
    </w:p>
    <w:p w14:paraId="48F962BE" w14:textId="77777777" w:rsidR="00CC6DFD" w:rsidRDefault="00CC6DFD" w:rsidP="00CC6DFD">
      <w:pPr>
        <w:jc w:val="left"/>
        <w:rPr>
          <w:rFonts w:ascii="Tahoma" w:hAnsi="Tahoma" w:cs="Tahoma"/>
        </w:rPr>
      </w:pPr>
      <w:r>
        <w:rPr>
          <w:rFonts w:ascii="Tahoma" w:hAnsi="Tahoma" w:cs="Tahoma"/>
        </w:rPr>
        <w:t>-  thought to play a role in word finding, prosody, articulation and volitional speech</w:t>
      </w:r>
    </w:p>
    <w:p w14:paraId="224DF09C" w14:textId="77777777" w:rsidR="00CC6DFD" w:rsidRDefault="00CC6DFD" w:rsidP="00CC6DFD">
      <w:pPr>
        <w:jc w:val="left"/>
        <w:rPr>
          <w:rFonts w:ascii="Tahoma" w:hAnsi="Tahoma" w:cs="Tahoma"/>
        </w:rPr>
      </w:pPr>
    </w:p>
    <w:p w14:paraId="2314657E" w14:textId="77777777" w:rsidR="00CC6DFD" w:rsidRDefault="00CC6DFD" w:rsidP="00CC6DFD">
      <w:pPr>
        <w:jc w:val="left"/>
        <w:rPr>
          <w:rFonts w:ascii="Tahoma" w:hAnsi="Tahoma" w:cs="Tahoma"/>
        </w:rPr>
      </w:pPr>
    </w:p>
    <w:p w14:paraId="60865DED" w14:textId="77777777" w:rsidR="00CC6DFD" w:rsidRDefault="00CC6DFD" w:rsidP="00CC6DFD">
      <w:pPr>
        <w:jc w:val="left"/>
        <w:rPr>
          <w:rFonts w:ascii="Tahoma" w:hAnsi="Tahoma" w:cs="Tahoma"/>
        </w:rPr>
      </w:pPr>
    </w:p>
    <w:p w14:paraId="1DCE2E0F" w14:textId="77777777" w:rsidR="00CC6DFD" w:rsidRDefault="00CC6DFD" w:rsidP="00CC6DFD">
      <w:pPr>
        <w:jc w:val="both"/>
        <w:rPr>
          <w:rFonts w:ascii="Tahoma" w:hAnsi="Tahoma" w:cs="Tahoma"/>
          <w:b/>
        </w:rPr>
      </w:pPr>
    </w:p>
    <w:p w14:paraId="09C9AA94" w14:textId="77777777" w:rsidR="00CC6DFD" w:rsidRPr="003C63AD" w:rsidRDefault="00CC6DFD" w:rsidP="00CC6DFD">
      <w:pPr>
        <w:jc w:val="both"/>
        <w:rPr>
          <w:rFonts w:ascii="Tahoma" w:hAnsi="Tahoma" w:cs="Tahoma"/>
          <w:b/>
          <w:sz w:val="18"/>
          <w:szCs w:val="18"/>
        </w:rPr>
      </w:pPr>
      <w:r>
        <w:rPr>
          <w:rFonts w:ascii="Tahoma" w:hAnsi="Tahoma" w:cs="Tahoma"/>
          <w:b/>
        </w:rPr>
        <w:lastRenderedPageBreak/>
        <w:t>Right Temporal Lobe</w:t>
      </w:r>
    </w:p>
    <w:p w14:paraId="18A19AED" w14:textId="77777777" w:rsidR="00CC6DFD" w:rsidRDefault="00CC6DFD" w:rsidP="00CC6DFD">
      <w:pPr>
        <w:jc w:val="left"/>
        <w:rPr>
          <w:rFonts w:ascii="Tahoma" w:hAnsi="Tahoma" w:cs="Tahoma"/>
          <w:b/>
        </w:rPr>
      </w:pPr>
    </w:p>
    <w:p w14:paraId="0AC1418E" w14:textId="77777777" w:rsidR="00CC6DFD" w:rsidRDefault="00CC6DFD" w:rsidP="00CC6DFD">
      <w:pPr>
        <w:jc w:val="left"/>
        <w:rPr>
          <w:rFonts w:ascii="Tahoma" w:hAnsi="Tahoma" w:cs="Tahoma"/>
        </w:rPr>
      </w:pPr>
      <w:r>
        <w:rPr>
          <w:rFonts w:ascii="Tahoma" w:hAnsi="Tahoma" w:cs="Tahoma"/>
        </w:rPr>
        <w:t>-  memory functions</w:t>
      </w:r>
    </w:p>
    <w:p w14:paraId="32FC94B1" w14:textId="77777777" w:rsidR="00CC6DFD" w:rsidRDefault="00CC6DFD" w:rsidP="00CC6DFD">
      <w:pPr>
        <w:jc w:val="left"/>
        <w:rPr>
          <w:rFonts w:ascii="Tahoma" w:hAnsi="Tahoma" w:cs="Tahoma"/>
        </w:rPr>
      </w:pPr>
      <w:r>
        <w:rPr>
          <w:rFonts w:ascii="Tahoma" w:hAnsi="Tahoma" w:cs="Tahoma"/>
        </w:rPr>
        <w:t>-  emotions</w:t>
      </w:r>
    </w:p>
    <w:p w14:paraId="1EE1154E" w14:textId="77777777" w:rsidR="00CC6DFD" w:rsidRDefault="00CC6DFD" w:rsidP="00CC6DFD">
      <w:pPr>
        <w:jc w:val="left"/>
        <w:rPr>
          <w:rFonts w:ascii="Tahoma" w:hAnsi="Tahoma" w:cs="Tahoma"/>
        </w:rPr>
      </w:pPr>
    </w:p>
    <w:p w14:paraId="3BFB245B" w14:textId="77777777" w:rsidR="00CC6DFD" w:rsidRDefault="00CC6DFD" w:rsidP="00CC6DFD">
      <w:pPr>
        <w:jc w:val="left"/>
        <w:rPr>
          <w:rFonts w:ascii="Tahoma" w:hAnsi="Tahoma" w:cs="Tahoma"/>
          <w:b/>
        </w:rPr>
      </w:pPr>
      <w:r>
        <w:rPr>
          <w:rFonts w:ascii="Tahoma" w:hAnsi="Tahoma" w:cs="Tahoma"/>
          <w:b/>
        </w:rPr>
        <w:t>Left Temporal Lobe</w:t>
      </w:r>
    </w:p>
    <w:p w14:paraId="2CAE9ACA" w14:textId="77777777" w:rsidR="00CC6DFD" w:rsidRDefault="00CC6DFD" w:rsidP="00CC6DFD">
      <w:pPr>
        <w:jc w:val="left"/>
        <w:rPr>
          <w:rFonts w:ascii="Tahoma" w:hAnsi="Tahoma" w:cs="Tahoma"/>
          <w:b/>
        </w:rPr>
      </w:pPr>
    </w:p>
    <w:p w14:paraId="41750828" w14:textId="77777777" w:rsidR="00CC6DFD" w:rsidRPr="001F7D00" w:rsidRDefault="00CC6DFD" w:rsidP="00CC6DFD">
      <w:pPr>
        <w:jc w:val="left"/>
        <w:rPr>
          <w:rFonts w:ascii="Tahoma" w:hAnsi="Tahoma" w:cs="Tahoma"/>
        </w:rPr>
      </w:pPr>
      <w:r>
        <w:rPr>
          <w:rFonts w:ascii="Tahoma" w:hAnsi="Tahoma" w:cs="Tahoma"/>
          <w:b/>
        </w:rPr>
        <w:t xml:space="preserve">-  </w:t>
      </w:r>
      <w:r>
        <w:rPr>
          <w:rFonts w:ascii="Tahoma" w:hAnsi="Tahoma" w:cs="Tahoma"/>
        </w:rPr>
        <w:t>primary auditory cortex</w:t>
      </w:r>
    </w:p>
    <w:p w14:paraId="41C6B907" w14:textId="77777777" w:rsidR="00CC6DFD" w:rsidRDefault="00CC6DFD" w:rsidP="00CC6DFD">
      <w:pPr>
        <w:jc w:val="left"/>
        <w:rPr>
          <w:rFonts w:ascii="Tahoma" w:hAnsi="Tahoma" w:cs="Tahoma"/>
        </w:rPr>
      </w:pPr>
      <w:r>
        <w:rPr>
          <w:rFonts w:ascii="Tahoma" w:hAnsi="Tahoma" w:cs="Tahoma"/>
        </w:rPr>
        <w:t>-  auditory comprehension and visual comprehension</w:t>
      </w:r>
    </w:p>
    <w:p w14:paraId="7FB51ADB" w14:textId="77777777" w:rsidR="00CC6DFD" w:rsidRDefault="00CC6DFD" w:rsidP="00CC6DFD">
      <w:pPr>
        <w:jc w:val="left"/>
        <w:rPr>
          <w:rFonts w:ascii="Tahoma" w:hAnsi="Tahoma" w:cs="Tahoma"/>
        </w:rPr>
      </w:pPr>
      <w:r>
        <w:rPr>
          <w:rFonts w:ascii="Tahoma" w:hAnsi="Tahoma" w:cs="Tahoma"/>
        </w:rPr>
        <w:t>-  production of meaningful speech and language</w:t>
      </w:r>
    </w:p>
    <w:p w14:paraId="61D4312D" w14:textId="77777777" w:rsidR="00CC6DFD" w:rsidRDefault="00CC6DFD" w:rsidP="00CC6DFD">
      <w:pPr>
        <w:jc w:val="left"/>
        <w:rPr>
          <w:rFonts w:ascii="Tahoma" w:hAnsi="Tahoma" w:cs="Tahoma"/>
        </w:rPr>
      </w:pPr>
      <w:r>
        <w:rPr>
          <w:rFonts w:ascii="Tahoma" w:hAnsi="Tahoma" w:cs="Tahoma"/>
        </w:rPr>
        <w:t>-  verbal memory</w:t>
      </w:r>
    </w:p>
    <w:p w14:paraId="246F81A9" w14:textId="77777777" w:rsidR="00CC6DFD" w:rsidRDefault="00CC6DFD" w:rsidP="00CC6DFD">
      <w:pPr>
        <w:jc w:val="left"/>
        <w:rPr>
          <w:rFonts w:ascii="Tahoma" w:hAnsi="Tahoma" w:cs="Tahoma"/>
        </w:rPr>
      </w:pPr>
    </w:p>
    <w:p w14:paraId="64CE02F7" w14:textId="77777777" w:rsidR="00CC6DFD" w:rsidRDefault="00CC6DFD" w:rsidP="00CC6DFD">
      <w:pPr>
        <w:jc w:val="left"/>
        <w:rPr>
          <w:rFonts w:ascii="Tahoma" w:hAnsi="Tahoma" w:cs="Tahoma"/>
          <w:b/>
        </w:rPr>
      </w:pPr>
      <w:r>
        <w:rPr>
          <w:rFonts w:ascii="Tahoma" w:hAnsi="Tahoma" w:cs="Tahoma"/>
          <w:b/>
        </w:rPr>
        <w:t>Right Parietal Lobe</w:t>
      </w:r>
    </w:p>
    <w:p w14:paraId="4E549E03" w14:textId="77777777" w:rsidR="00CC6DFD" w:rsidRDefault="00CC6DFD" w:rsidP="00CC6DFD">
      <w:pPr>
        <w:jc w:val="left"/>
        <w:rPr>
          <w:rFonts w:ascii="Tahoma" w:hAnsi="Tahoma" w:cs="Tahoma"/>
          <w:b/>
        </w:rPr>
      </w:pPr>
    </w:p>
    <w:p w14:paraId="1F3EC297" w14:textId="77777777" w:rsidR="00CC6DFD" w:rsidRPr="001F7D00" w:rsidRDefault="00CC6DFD" w:rsidP="00CC6DFD">
      <w:pPr>
        <w:jc w:val="left"/>
        <w:rPr>
          <w:rFonts w:ascii="Tahoma" w:hAnsi="Tahoma" w:cs="Tahoma"/>
        </w:rPr>
      </w:pPr>
      <w:r>
        <w:rPr>
          <w:rFonts w:ascii="Tahoma" w:hAnsi="Tahoma" w:cs="Tahoma"/>
          <w:b/>
        </w:rPr>
        <w:t xml:space="preserve">-  </w:t>
      </w:r>
      <w:r>
        <w:rPr>
          <w:rFonts w:ascii="Tahoma" w:hAnsi="Tahoma" w:cs="Tahoma"/>
        </w:rPr>
        <w:t>primary sensory cortex</w:t>
      </w:r>
    </w:p>
    <w:p w14:paraId="45BBEB1B" w14:textId="77777777" w:rsidR="00CC6DFD" w:rsidRDefault="00CC6DFD" w:rsidP="00CC6DFD">
      <w:pPr>
        <w:jc w:val="left"/>
        <w:rPr>
          <w:rFonts w:ascii="Tahoma" w:hAnsi="Tahoma" w:cs="Tahoma"/>
        </w:rPr>
      </w:pPr>
      <w:r>
        <w:rPr>
          <w:rFonts w:ascii="Tahoma" w:hAnsi="Tahoma" w:cs="Tahoma"/>
        </w:rPr>
        <w:t>-  visual perception (neglect syndromes)</w:t>
      </w:r>
    </w:p>
    <w:p w14:paraId="553732E3" w14:textId="77777777" w:rsidR="00CC6DFD" w:rsidRDefault="00CC6DFD" w:rsidP="00CC6DFD">
      <w:pPr>
        <w:jc w:val="left"/>
        <w:rPr>
          <w:rFonts w:ascii="Tahoma" w:hAnsi="Tahoma" w:cs="Tahoma"/>
        </w:rPr>
      </w:pPr>
      <w:r>
        <w:rPr>
          <w:rFonts w:ascii="Tahoma" w:hAnsi="Tahoma" w:cs="Tahoma"/>
        </w:rPr>
        <w:t>-  sensory integration</w:t>
      </w:r>
    </w:p>
    <w:p w14:paraId="41A824A1" w14:textId="77777777" w:rsidR="00CC6DFD" w:rsidRDefault="00CC6DFD" w:rsidP="00CC6DFD">
      <w:pPr>
        <w:jc w:val="left"/>
        <w:rPr>
          <w:rFonts w:ascii="Tahoma" w:hAnsi="Tahoma" w:cs="Tahoma"/>
        </w:rPr>
      </w:pPr>
      <w:r>
        <w:rPr>
          <w:rFonts w:ascii="Tahoma" w:hAnsi="Tahoma" w:cs="Tahoma"/>
        </w:rPr>
        <w:t>-  controls the expression of emotion when we speak</w:t>
      </w:r>
    </w:p>
    <w:p w14:paraId="6A91F91F" w14:textId="77777777" w:rsidR="00CC6DFD" w:rsidRDefault="00CC6DFD" w:rsidP="00CC6DFD">
      <w:pPr>
        <w:jc w:val="left"/>
        <w:rPr>
          <w:rFonts w:ascii="Tahoma" w:hAnsi="Tahoma" w:cs="Tahoma"/>
        </w:rPr>
      </w:pPr>
      <w:r>
        <w:rPr>
          <w:rFonts w:ascii="Tahoma" w:hAnsi="Tahoma" w:cs="Tahoma"/>
        </w:rPr>
        <w:t>-  tone of voice, inflection, prosody (the supra-segmental features of speech)</w:t>
      </w:r>
    </w:p>
    <w:p w14:paraId="7D0F02C9" w14:textId="77777777" w:rsidR="00CC6DFD" w:rsidRDefault="00CC6DFD" w:rsidP="00CC6DFD">
      <w:pPr>
        <w:jc w:val="left"/>
        <w:rPr>
          <w:rFonts w:ascii="Tahoma" w:hAnsi="Tahoma" w:cs="Tahoma"/>
        </w:rPr>
      </w:pPr>
    </w:p>
    <w:p w14:paraId="43EAC1C5" w14:textId="77777777" w:rsidR="00CC6DFD" w:rsidRDefault="00CC6DFD" w:rsidP="00CC6DFD">
      <w:pPr>
        <w:jc w:val="left"/>
        <w:rPr>
          <w:rFonts w:ascii="Tahoma" w:hAnsi="Tahoma" w:cs="Tahoma"/>
          <w:b/>
        </w:rPr>
      </w:pPr>
      <w:r>
        <w:rPr>
          <w:rFonts w:ascii="Tahoma" w:hAnsi="Tahoma" w:cs="Tahoma"/>
          <w:b/>
        </w:rPr>
        <w:t>Left Parietal Lobe</w:t>
      </w:r>
    </w:p>
    <w:p w14:paraId="20187A03" w14:textId="77777777" w:rsidR="00CC6DFD" w:rsidRDefault="00CC6DFD" w:rsidP="00CC6DFD">
      <w:pPr>
        <w:jc w:val="left"/>
        <w:rPr>
          <w:rFonts w:ascii="Tahoma" w:hAnsi="Tahoma" w:cs="Tahoma"/>
          <w:b/>
        </w:rPr>
      </w:pPr>
    </w:p>
    <w:p w14:paraId="660D7797" w14:textId="77777777" w:rsidR="00CC6DFD" w:rsidRDefault="00CC6DFD" w:rsidP="00CC6DFD">
      <w:pPr>
        <w:jc w:val="left"/>
        <w:rPr>
          <w:rFonts w:ascii="Tahoma" w:hAnsi="Tahoma" w:cs="Tahoma"/>
        </w:rPr>
      </w:pPr>
      <w:r>
        <w:rPr>
          <w:rFonts w:ascii="Tahoma" w:hAnsi="Tahoma" w:cs="Tahoma"/>
        </w:rPr>
        <w:t>-  visual perception (inattention syndromes)</w:t>
      </w:r>
    </w:p>
    <w:p w14:paraId="2DB1C608" w14:textId="77777777" w:rsidR="00CC6DFD" w:rsidRDefault="00CC6DFD" w:rsidP="00CC6DFD">
      <w:pPr>
        <w:jc w:val="left"/>
        <w:rPr>
          <w:rFonts w:ascii="Tahoma" w:hAnsi="Tahoma" w:cs="Tahoma"/>
        </w:rPr>
      </w:pPr>
      <w:r>
        <w:rPr>
          <w:rFonts w:ascii="Tahoma" w:hAnsi="Tahoma" w:cs="Tahoma"/>
        </w:rPr>
        <w:t>-  angular gyrus, which connects the expressive language system with the visual system</w:t>
      </w:r>
    </w:p>
    <w:p w14:paraId="1806E325" w14:textId="77777777" w:rsidR="00CC6DFD" w:rsidRDefault="00CC6DFD" w:rsidP="00CC6DFD">
      <w:pPr>
        <w:jc w:val="left"/>
        <w:rPr>
          <w:rFonts w:ascii="Tahoma" w:hAnsi="Tahoma" w:cs="Tahoma"/>
        </w:rPr>
      </w:pPr>
      <w:r>
        <w:rPr>
          <w:rFonts w:ascii="Tahoma" w:hAnsi="Tahoma" w:cs="Tahoma"/>
        </w:rPr>
        <w:t>-  impacts reading and writing</w:t>
      </w:r>
    </w:p>
    <w:p w14:paraId="5B44CBCB" w14:textId="77777777" w:rsidR="00CC6DFD" w:rsidRDefault="00CC6DFD" w:rsidP="00CC6DFD">
      <w:pPr>
        <w:jc w:val="left"/>
        <w:rPr>
          <w:rFonts w:ascii="Tahoma" w:hAnsi="Tahoma" w:cs="Tahoma"/>
        </w:rPr>
      </w:pPr>
      <w:r>
        <w:rPr>
          <w:rFonts w:ascii="Tahoma" w:hAnsi="Tahoma" w:cs="Tahoma"/>
        </w:rPr>
        <w:t>-  visualization of language</w:t>
      </w:r>
    </w:p>
    <w:p w14:paraId="794B2447" w14:textId="77777777" w:rsidR="00CC6DFD" w:rsidRPr="00CF33FA" w:rsidRDefault="00CC6DFD" w:rsidP="00CC6DFD">
      <w:pPr>
        <w:jc w:val="left"/>
        <w:rPr>
          <w:rFonts w:ascii="Tahoma" w:hAnsi="Tahoma" w:cs="Tahoma"/>
        </w:rPr>
      </w:pPr>
      <w:r>
        <w:rPr>
          <w:rFonts w:ascii="Tahoma" w:hAnsi="Tahoma" w:cs="Tahoma"/>
        </w:rPr>
        <w:t>-  supramarginal gyrus, likely involved in the interpretation of individual sounds vs. words</w:t>
      </w:r>
    </w:p>
    <w:p w14:paraId="52BBA975" w14:textId="77777777" w:rsidR="00CC6DFD" w:rsidRDefault="00CC6DFD" w:rsidP="00CC6DFD">
      <w:pPr>
        <w:jc w:val="left"/>
        <w:rPr>
          <w:rFonts w:ascii="Tahoma" w:hAnsi="Tahoma" w:cs="Tahoma"/>
        </w:rPr>
      </w:pPr>
    </w:p>
    <w:p w14:paraId="0460DC7A" w14:textId="77777777" w:rsidR="00CC6DFD" w:rsidRDefault="00CC6DFD" w:rsidP="00CC6DFD">
      <w:pPr>
        <w:jc w:val="left"/>
        <w:rPr>
          <w:rFonts w:ascii="Tahoma" w:hAnsi="Tahoma" w:cs="Tahoma"/>
          <w:b/>
        </w:rPr>
      </w:pPr>
      <w:r>
        <w:rPr>
          <w:rFonts w:ascii="Tahoma" w:hAnsi="Tahoma" w:cs="Tahoma"/>
          <w:b/>
        </w:rPr>
        <w:t>Occipital Lobes</w:t>
      </w:r>
    </w:p>
    <w:p w14:paraId="12F6E82C" w14:textId="77777777" w:rsidR="00CC6DFD" w:rsidRDefault="00CC6DFD" w:rsidP="00CC6DFD">
      <w:pPr>
        <w:jc w:val="left"/>
        <w:rPr>
          <w:rFonts w:ascii="Tahoma" w:hAnsi="Tahoma" w:cs="Tahoma"/>
          <w:b/>
        </w:rPr>
      </w:pPr>
    </w:p>
    <w:p w14:paraId="2535AE23" w14:textId="77777777" w:rsidR="00CC6DFD" w:rsidRDefault="00CC6DFD" w:rsidP="00CC6DFD">
      <w:pPr>
        <w:jc w:val="left"/>
        <w:rPr>
          <w:rFonts w:ascii="Tahoma" w:hAnsi="Tahoma" w:cs="Tahoma"/>
        </w:rPr>
      </w:pPr>
      <w:r>
        <w:rPr>
          <w:rFonts w:ascii="Tahoma" w:hAnsi="Tahoma" w:cs="Tahoma"/>
        </w:rPr>
        <w:t>-  primary visual cortex</w:t>
      </w:r>
    </w:p>
    <w:p w14:paraId="17663980" w14:textId="77777777" w:rsidR="00CC6DFD" w:rsidRDefault="00CC6DFD" w:rsidP="00CC6DFD">
      <w:pPr>
        <w:jc w:val="left"/>
        <w:rPr>
          <w:rFonts w:ascii="Tahoma" w:hAnsi="Tahoma" w:cs="Tahoma"/>
        </w:rPr>
      </w:pPr>
      <w:r>
        <w:rPr>
          <w:rFonts w:ascii="Tahoma" w:hAnsi="Tahoma" w:cs="Tahoma"/>
        </w:rPr>
        <w:t>-  controls visual acuity but not necessarily visual perception</w:t>
      </w:r>
    </w:p>
    <w:p w14:paraId="47B8B399" w14:textId="77777777" w:rsidR="00CC6DFD" w:rsidRDefault="00CC6DFD" w:rsidP="00CC6DFD">
      <w:pPr>
        <w:jc w:val="left"/>
        <w:rPr>
          <w:rFonts w:ascii="Tahoma" w:hAnsi="Tahoma" w:cs="Tahoma"/>
        </w:rPr>
      </w:pPr>
    </w:p>
    <w:p w14:paraId="13CED518" w14:textId="77777777" w:rsidR="00CC6DFD" w:rsidRDefault="00CC6DFD" w:rsidP="00CC6DFD">
      <w:pPr>
        <w:jc w:val="left"/>
        <w:rPr>
          <w:rFonts w:ascii="Tahoma" w:hAnsi="Tahoma" w:cs="Tahoma"/>
          <w:b/>
        </w:rPr>
      </w:pPr>
      <w:r>
        <w:rPr>
          <w:rFonts w:ascii="Tahoma" w:hAnsi="Tahoma" w:cs="Tahoma"/>
          <w:b/>
        </w:rPr>
        <w:t>Arcuate Fasciculus</w:t>
      </w:r>
    </w:p>
    <w:p w14:paraId="00D1AB67" w14:textId="77777777" w:rsidR="00CC6DFD" w:rsidRDefault="00CC6DFD" w:rsidP="00CC6DFD">
      <w:pPr>
        <w:jc w:val="left"/>
        <w:rPr>
          <w:rFonts w:ascii="Tahoma" w:hAnsi="Tahoma" w:cs="Tahoma"/>
        </w:rPr>
      </w:pPr>
    </w:p>
    <w:p w14:paraId="06A92BF2" w14:textId="77777777" w:rsidR="00CC6DFD" w:rsidRDefault="00CC6DFD" w:rsidP="00CC6DFD">
      <w:pPr>
        <w:jc w:val="left"/>
        <w:rPr>
          <w:rFonts w:ascii="Tahoma" w:hAnsi="Tahoma" w:cs="Tahoma"/>
        </w:rPr>
      </w:pPr>
      <w:r>
        <w:rPr>
          <w:rFonts w:ascii="Tahoma" w:hAnsi="Tahoma" w:cs="Tahoma"/>
        </w:rPr>
        <w:t xml:space="preserve">-  large pathway that connects the left frontal (Broca’s) area with the left temporal (Wernicke’s) </w:t>
      </w:r>
    </w:p>
    <w:p w14:paraId="230785C2" w14:textId="77777777" w:rsidR="00CC6DFD" w:rsidRDefault="00CC6DFD" w:rsidP="00CC6DFD">
      <w:pPr>
        <w:jc w:val="left"/>
        <w:rPr>
          <w:rFonts w:ascii="Tahoma" w:hAnsi="Tahoma" w:cs="Tahoma"/>
        </w:rPr>
      </w:pPr>
      <w:r>
        <w:rPr>
          <w:rFonts w:ascii="Tahoma" w:hAnsi="Tahoma" w:cs="Tahoma"/>
        </w:rPr>
        <w:t xml:space="preserve">   areas of the brain</w:t>
      </w:r>
    </w:p>
    <w:p w14:paraId="72A33434" w14:textId="77777777" w:rsidR="00CC6DFD" w:rsidRDefault="00CC6DFD" w:rsidP="00CC6DFD">
      <w:pPr>
        <w:jc w:val="left"/>
        <w:rPr>
          <w:rFonts w:ascii="Tahoma" w:hAnsi="Tahoma" w:cs="Tahoma"/>
        </w:rPr>
      </w:pPr>
      <w:r>
        <w:rPr>
          <w:rFonts w:ascii="Tahoma" w:hAnsi="Tahoma" w:cs="Tahoma"/>
        </w:rPr>
        <w:t>-  damage to this area impairs the ability to repeat words accurately</w:t>
      </w:r>
    </w:p>
    <w:p w14:paraId="7A16AFCD" w14:textId="77777777" w:rsidR="00CC6DFD" w:rsidRDefault="00CC6DFD" w:rsidP="00CC6DFD">
      <w:pPr>
        <w:jc w:val="left"/>
        <w:rPr>
          <w:rFonts w:ascii="Tahoma" w:hAnsi="Tahoma" w:cs="Tahoma"/>
        </w:rPr>
      </w:pPr>
    </w:p>
    <w:p w14:paraId="53634C46" w14:textId="77777777" w:rsidR="00CC6DFD" w:rsidRDefault="00CC6DFD" w:rsidP="00CC6DFD">
      <w:pPr>
        <w:jc w:val="left"/>
        <w:rPr>
          <w:rFonts w:ascii="Tahoma" w:hAnsi="Tahoma" w:cs="Tahoma"/>
          <w:b/>
        </w:rPr>
      </w:pPr>
      <w:r>
        <w:rPr>
          <w:rFonts w:ascii="Tahoma" w:hAnsi="Tahoma" w:cs="Tahoma"/>
          <w:b/>
        </w:rPr>
        <w:t>Fissure of Sylvius</w:t>
      </w:r>
    </w:p>
    <w:p w14:paraId="2371FC90" w14:textId="77777777" w:rsidR="00CC6DFD" w:rsidRDefault="00CC6DFD" w:rsidP="00CC6DFD">
      <w:pPr>
        <w:jc w:val="left"/>
        <w:rPr>
          <w:rFonts w:ascii="Tahoma" w:hAnsi="Tahoma" w:cs="Tahoma"/>
          <w:b/>
        </w:rPr>
      </w:pPr>
    </w:p>
    <w:p w14:paraId="66F2DFB3" w14:textId="77777777" w:rsidR="00CC6DFD" w:rsidRDefault="00CC6DFD" w:rsidP="00CC6DFD">
      <w:pPr>
        <w:jc w:val="left"/>
        <w:rPr>
          <w:rFonts w:ascii="Tahoma" w:hAnsi="Tahoma" w:cs="Tahoma"/>
        </w:rPr>
      </w:pPr>
      <w:r>
        <w:rPr>
          <w:rFonts w:ascii="Tahoma" w:hAnsi="Tahoma" w:cs="Tahoma"/>
        </w:rPr>
        <w:t>-  separates the temporal and parietal lobes</w:t>
      </w:r>
    </w:p>
    <w:p w14:paraId="0E7CC97F" w14:textId="77777777" w:rsidR="00CC6DFD" w:rsidRDefault="00CC6DFD" w:rsidP="00CC6DFD">
      <w:pPr>
        <w:jc w:val="left"/>
        <w:rPr>
          <w:rFonts w:ascii="Tahoma" w:hAnsi="Tahoma" w:cs="Tahoma"/>
        </w:rPr>
      </w:pPr>
      <w:r>
        <w:rPr>
          <w:rFonts w:ascii="Tahoma" w:hAnsi="Tahoma" w:cs="Tahoma"/>
        </w:rPr>
        <w:t>-  articulation processing</w:t>
      </w:r>
    </w:p>
    <w:p w14:paraId="644ABD17" w14:textId="77777777" w:rsidR="00CC6DFD" w:rsidRDefault="00CC6DFD" w:rsidP="00CC6DFD">
      <w:pPr>
        <w:jc w:val="left"/>
        <w:rPr>
          <w:rFonts w:ascii="Tahoma" w:hAnsi="Tahoma" w:cs="Tahoma"/>
        </w:rPr>
      </w:pPr>
      <w:r>
        <w:rPr>
          <w:rFonts w:ascii="Tahoma" w:hAnsi="Tahoma" w:cs="Tahoma"/>
        </w:rPr>
        <w:t>-  language processing for semantics, syntax and word finding</w:t>
      </w:r>
    </w:p>
    <w:p w14:paraId="2244FECA" w14:textId="77777777" w:rsidR="00CC6DFD" w:rsidRDefault="00CC6DFD" w:rsidP="00CC6DFD">
      <w:pPr>
        <w:jc w:val="left"/>
        <w:rPr>
          <w:rFonts w:ascii="Tahoma" w:hAnsi="Tahoma" w:cs="Tahoma"/>
        </w:rPr>
      </w:pPr>
    </w:p>
    <w:p w14:paraId="4BEF4048" w14:textId="77777777" w:rsidR="00CC6DFD" w:rsidRDefault="00CC6DFD" w:rsidP="00CC6DFD">
      <w:pPr>
        <w:jc w:val="left"/>
        <w:rPr>
          <w:rFonts w:ascii="Tahoma" w:hAnsi="Tahoma" w:cs="Tahoma"/>
        </w:rPr>
      </w:pPr>
    </w:p>
    <w:p w14:paraId="3481ED23" w14:textId="77777777" w:rsidR="00CC6DFD" w:rsidRDefault="00CC6DFD" w:rsidP="00CC6DFD">
      <w:pPr>
        <w:jc w:val="left"/>
        <w:rPr>
          <w:rFonts w:ascii="Tahoma" w:hAnsi="Tahoma" w:cs="Tahoma"/>
        </w:rPr>
      </w:pPr>
    </w:p>
    <w:p w14:paraId="77732F87" w14:textId="77777777" w:rsidR="00CC6DFD" w:rsidRDefault="00CC6DFD" w:rsidP="00CC6DFD">
      <w:pPr>
        <w:jc w:val="left"/>
        <w:rPr>
          <w:rFonts w:ascii="Tahoma" w:hAnsi="Tahoma" w:cs="Tahoma"/>
          <w:b/>
        </w:rPr>
      </w:pPr>
    </w:p>
    <w:p w14:paraId="18F349C1" w14:textId="77777777" w:rsidR="00CC6DFD" w:rsidRPr="00E46578" w:rsidRDefault="00CC6DFD" w:rsidP="00CC6DFD">
      <w:pPr>
        <w:jc w:val="left"/>
        <w:rPr>
          <w:rFonts w:ascii="Tahoma" w:hAnsi="Tahoma" w:cs="Tahoma"/>
        </w:rPr>
      </w:pPr>
      <w:r>
        <w:rPr>
          <w:rFonts w:ascii="Tahoma" w:hAnsi="Tahoma" w:cs="Tahoma"/>
          <w:b/>
        </w:rPr>
        <w:lastRenderedPageBreak/>
        <w:t>Cerebellum</w:t>
      </w:r>
    </w:p>
    <w:p w14:paraId="48612065" w14:textId="77777777" w:rsidR="00CC6DFD" w:rsidRDefault="00CC6DFD" w:rsidP="00CC6DFD">
      <w:pPr>
        <w:jc w:val="left"/>
        <w:rPr>
          <w:rFonts w:ascii="Tahoma" w:hAnsi="Tahoma" w:cs="Tahoma"/>
          <w:b/>
        </w:rPr>
      </w:pPr>
    </w:p>
    <w:p w14:paraId="51248DC5" w14:textId="77777777" w:rsidR="00CC6DFD" w:rsidRDefault="00CC6DFD" w:rsidP="00CC6DFD">
      <w:pPr>
        <w:jc w:val="left"/>
        <w:rPr>
          <w:rFonts w:ascii="Tahoma" w:hAnsi="Tahoma" w:cs="Tahoma"/>
        </w:rPr>
      </w:pPr>
      <w:r>
        <w:rPr>
          <w:rFonts w:ascii="Tahoma" w:hAnsi="Tahoma" w:cs="Tahoma"/>
          <w:b/>
        </w:rPr>
        <w:t xml:space="preserve">-  </w:t>
      </w:r>
      <w:r>
        <w:rPr>
          <w:rFonts w:ascii="Tahoma" w:hAnsi="Tahoma" w:cs="Tahoma"/>
        </w:rPr>
        <w:t>behind the brainstem, made up of two lobes, ipsilateral in nature and connected via</w:t>
      </w:r>
    </w:p>
    <w:p w14:paraId="025F988F" w14:textId="77777777" w:rsidR="00CC6DFD" w:rsidRPr="00CF33FA" w:rsidRDefault="00CC6DFD" w:rsidP="00CC6DFD">
      <w:pPr>
        <w:jc w:val="left"/>
        <w:rPr>
          <w:rFonts w:ascii="Tahoma" w:hAnsi="Tahoma" w:cs="Tahoma"/>
        </w:rPr>
      </w:pPr>
      <w:r>
        <w:rPr>
          <w:rFonts w:ascii="Tahoma" w:hAnsi="Tahoma" w:cs="Tahoma"/>
        </w:rPr>
        <w:t xml:space="preserve">   the pons</w:t>
      </w:r>
    </w:p>
    <w:p w14:paraId="286C5F32" w14:textId="77777777" w:rsidR="00CC6DFD" w:rsidRDefault="00CC6DFD" w:rsidP="00CC6DFD">
      <w:pPr>
        <w:jc w:val="left"/>
        <w:rPr>
          <w:rFonts w:ascii="Tahoma" w:hAnsi="Tahoma" w:cs="Tahoma"/>
        </w:rPr>
      </w:pPr>
      <w:r>
        <w:rPr>
          <w:rFonts w:ascii="Tahoma" w:hAnsi="Tahoma" w:cs="Tahoma"/>
        </w:rPr>
        <w:t>-  balance and the coordination of muscle movement</w:t>
      </w:r>
    </w:p>
    <w:p w14:paraId="608CD250" w14:textId="77777777" w:rsidR="00CC6DFD" w:rsidRDefault="00CC6DFD" w:rsidP="00CC6DFD">
      <w:pPr>
        <w:jc w:val="left"/>
        <w:rPr>
          <w:rFonts w:ascii="Tahoma" w:hAnsi="Tahoma" w:cs="Tahoma"/>
        </w:rPr>
      </w:pPr>
      <w:r>
        <w:rPr>
          <w:rFonts w:ascii="Tahoma" w:hAnsi="Tahoma" w:cs="Tahoma"/>
        </w:rPr>
        <w:t>-  ataxic dysarthria</w:t>
      </w:r>
    </w:p>
    <w:p w14:paraId="156D2D0B" w14:textId="77777777" w:rsidR="00CC6DFD" w:rsidRDefault="00CC6DFD" w:rsidP="00CC6DFD">
      <w:pPr>
        <w:jc w:val="left"/>
        <w:rPr>
          <w:rFonts w:ascii="Tahoma" w:hAnsi="Tahoma" w:cs="Tahoma"/>
        </w:rPr>
      </w:pPr>
      <w:r>
        <w:rPr>
          <w:rFonts w:ascii="Tahoma" w:hAnsi="Tahoma" w:cs="Tahoma"/>
        </w:rPr>
        <w:t>-  fluency</w:t>
      </w:r>
    </w:p>
    <w:p w14:paraId="1865BAA4" w14:textId="77777777" w:rsidR="00CC6DFD" w:rsidRDefault="00CC6DFD" w:rsidP="00CC6DFD">
      <w:pPr>
        <w:jc w:val="left"/>
        <w:rPr>
          <w:rFonts w:ascii="Tahoma" w:hAnsi="Tahoma" w:cs="Tahoma"/>
        </w:rPr>
      </w:pPr>
    </w:p>
    <w:p w14:paraId="11B5EF89" w14:textId="77777777" w:rsidR="00CC6DFD" w:rsidRDefault="00CC6DFD" w:rsidP="00CC6DFD">
      <w:pPr>
        <w:jc w:val="left"/>
        <w:rPr>
          <w:rFonts w:ascii="Tahoma" w:hAnsi="Tahoma" w:cs="Tahoma"/>
          <w:b/>
        </w:rPr>
      </w:pPr>
      <w:r>
        <w:rPr>
          <w:rFonts w:ascii="Tahoma" w:hAnsi="Tahoma" w:cs="Tahoma"/>
          <w:b/>
        </w:rPr>
        <w:t>Brainstem</w:t>
      </w:r>
    </w:p>
    <w:p w14:paraId="0BB318F7" w14:textId="77777777" w:rsidR="00CC6DFD" w:rsidRDefault="00CC6DFD" w:rsidP="00CC6DFD">
      <w:pPr>
        <w:jc w:val="left"/>
        <w:rPr>
          <w:rFonts w:ascii="Tahoma" w:hAnsi="Tahoma" w:cs="Tahoma"/>
          <w:b/>
        </w:rPr>
      </w:pPr>
    </w:p>
    <w:p w14:paraId="70D16610" w14:textId="77777777" w:rsidR="00CC6DFD" w:rsidRDefault="00CC6DFD" w:rsidP="00CC6DFD">
      <w:pPr>
        <w:jc w:val="left"/>
        <w:rPr>
          <w:rFonts w:ascii="Tahoma" w:hAnsi="Tahoma" w:cs="Tahoma"/>
        </w:rPr>
      </w:pPr>
      <w:r>
        <w:rPr>
          <w:rFonts w:ascii="Tahoma" w:hAnsi="Tahoma" w:cs="Tahoma"/>
        </w:rPr>
        <w:t>-  reflexive/involuntary body functions</w:t>
      </w:r>
    </w:p>
    <w:p w14:paraId="2C4565B4" w14:textId="77777777" w:rsidR="00CC6DFD" w:rsidRDefault="00CC6DFD" w:rsidP="00CC6DFD">
      <w:pPr>
        <w:jc w:val="left"/>
        <w:rPr>
          <w:rFonts w:ascii="Tahoma" w:hAnsi="Tahoma" w:cs="Tahoma"/>
        </w:rPr>
      </w:pPr>
      <w:r>
        <w:rPr>
          <w:rFonts w:ascii="Tahoma" w:hAnsi="Tahoma" w:cs="Tahoma"/>
        </w:rPr>
        <w:t>-  breathing, heart rate, coughing, sneezing, swallowing</w:t>
      </w:r>
    </w:p>
    <w:p w14:paraId="7D5B87D3" w14:textId="77777777" w:rsidR="00CC6DFD" w:rsidRDefault="00CC6DFD" w:rsidP="00CC6DFD">
      <w:pPr>
        <w:jc w:val="left"/>
        <w:rPr>
          <w:rFonts w:ascii="Tahoma" w:hAnsi="Tahoma" w:cs="Tahoma"/>
        </w:rPr>
      </w:pPr>
      <w:r>
        <w:rPr>
          <w:rFonts w:ascii="Tahoma" w:hAnsi="Tahoma" w:cs="Tahoma"/>
        </w:rPr>
        <w:t>-  frequent hiccupping can interfere with safe swallowing</w:t>
      </w:r>
    </w:p>
    <w:p w14:paraId="3B7696E6" w14:textId="77777777" w:rsidR="00CC6DFD" w:rsidRDefault="00CC6DFD" w:rsidP="00CC6DFD">
      <w:pPr>
        <w:jc w:val="left"/>
        <w:rPr>
          <w:rFonts w:ascii="Tahoma" w:hAnsi="Tahoma" w:cs="Tahoma"/>
        </w:rPr>
      </w:pPr>
      <w:r>
        <w:rPr>
          <w:rFonts w:ascii="Tahoma" w:hAnsi="Tahoma" w:cs="Tahoma"/>
        </w:rPr>
        <w:t>-  dysarthria</w:t>
      </w:r>
    </w:p>
    <w:p w14:paraId="4F87C919" w14:textId="77777777" w:rsidR="00CC6DFD" w:rsidRDefault="00CC6DFD" w:rsidP="00CC6DFD">
      <w:pPr>
        <w:jc w:val="left"/>
        <w:rPr>
          <w:rFonts w:ascii="Tahoma" w:hAnsi="Tahoma" w:cs="Tahoma"/>
        </w:rPr>
      </w:pPr>
      <w:r>
        <w:rPr>
          <w:rFonts w:ascii="Tahoma" w:hAnsi="Tahoma" w:cs="Tahoma"/>
        </w:rPr>
        <w:t>-  cognitive impairment is possible</w:t>
      </w:r>
    </w:p>
    <w:p w14:paraId="273AB23A" w14:textId="77777777" w:rsidR="00CC6DFD" w:rsidRDefault="00CC6DFD" w:rsidP="00CC6DFD">
      <w:pPr>
        <w:jc w:val="left"/>
        <w:rPr>
          <w:rFonts w:ascii="Tahoma" w:hAnsi="Tahoma" w:cs="Tahoma"/>
        </w:rPr>
      </w:pPr>
    </w:p>
    <w:p w14:paraId="11D4355D" w14:textId="77777777" w:rsidR="00CC6DFD" w:rsidRDefault="00CC6DFD" w:rsidP="00CC6DFD">
      <w:pPr>
        <w:jc w:val="left"/>
        <w:rPr>
          <w:rFonts w:ascii="Tahoma" w:hAnsi="Tahoma" w:cs="Tahoma"/>
          <w:b/>
        </w:rPr>
      </w:pPr>
      <w:r>
        <w:rPr>
          <w:rFonts w:ascii="Tahoma" w:hAnsi="Tahoma" w:cs="Tahoma"/>
          <w:b/>
        </w:rPr>
        <w:t>Basal Ganglia</w:t>
      </w:r>
    </w:p>
    <w:p w14:paraId="150FDF8B" w14:textId="77777777" w:rsidR="00CC6DFD" w:rsidRDefault="00CC6DFD" w:rsidP="00CC6DFD">
      <w:pPr>
        <w:jc w:val="left"/>
        <w:rPr>
          <w:rFonts w:ascii="Tahoma" w:hAnsi="Tahoma" w:cs="Tahoma"/>
          <w:b/>
        </w:rPr>
      </w:pPr>
    </w:p>
    <w:p w14:paraId="1CFF9829" w14:textId="77777777" w:rsidR="00CC6DFD" w:rsidRDefault="00CC6DFD" w:rsidP="00CC6DFD">
      <w:pPr>
        <w:jc w:val="left"/>
        <w:rPr>
          <w:rFonts w:ascii="Tahoma" w:hAnsi="Tahoma" w:cs="Tahoma"/>
        </w:rPr>
      </w:pPr>
      <w:r>
        <w:rPr>
          <w:rFonts w:ascii="Tahoma" w:hAnsi="Tahoma" w:cs="Tahoma"/>
        </w:rPr>
        <w:t>-  located at the top of the brainstem</w:t>
      </w:r>
    </w:p>
    <w:p w14:paraId="147D2D5F" w14:textId="77777777" w:rsidR="00CC6DFD" w:rsidRDefault="00CC6DFD" w:rsidP="00CC6DFD">
      <w:pPr>
        <w:jc w:val="left"/>
        <w:rPr>
          <w:rFonts w:ascii="Tahoma" w:hAnsi="Tahoma" w:cs="Tahoma"/>
        </w:rPr>
      </w:pPr>
      <w:r>
        <w:rPr>
          <w:rFonts w:ascii="Tahoma" w:hAnsi="Tahoma" w:cs="Tahoma"/>
        </w:rPr>
        <w:t>-  a motor control center</w:t>
      </w:r>
    </w:p>
    <w:p w14:paraId="21424C23" w14:textId="77777777" w:rsidR="00CC6DFD" w:rsidRDefault="00CC6DFD" w:rsidP="00CC6DFD">
      <w:pPr>
        <w:jc w:val="left"/>
        <w:rPr>
          <w:rFonts w:ascii="Tahoma" w:hAnsi="Tahoma" w:cs="Tahoma"/>
        </w:rPr>
      </w:pPr>
      <w:r>
        <w:rPr>
          <w:rFonts w:ascii="Tahoma" w:hAnsi="Tahoma" w:cs="Tahoma"/>
        </w:rPr>
        <w:t>-  generates motor programs via the thalamus back to the primary motor cortex</w:t>
      </w:r>
    </w:p>
    <w:p w14:paraId="076F9E27" w14:textId="77777777" w:rsidR="00CC6DFD" w:rsidRDefault="00CC6DFD" w:rsidP="00CC6DFD">
      <w:pPr>
        <w:jc w:val="left"/>
        <w:rPr>
          <w:rFonts w:ascii="Tahoma" w:hAnsi="Tahoma" w:cs="Tahoma"/>
        </w:rPr>
      </w:pPr>
      <w:r>
        <w:rPr>
          <w:rFonts w:ascii="Tahoma" w:hAnsi="Tahoma" w:cs="Tahoma"/>
        </w:rPr>
        <w:t>-  contains the internal capsule which is a massive pathway that connects the</w:t>
      </w:r>
    </w:p>
    <w:p w14:paraId="601303ED" w14:textId="77777777" w:rsidR="00CC6DFD" w:rsidRDefault="00CC6DFD" w:rsidP="00CC6DFD">
      <w:pPr>
        <w:jc w:val="left"/>
        <w:rPr>
          <w:rFonts w:ascii="Tahoma" w:hAnsi="Tahoma" w:cs="Tahoma"/>
        </w:rPr>
      </w:pPr>
      <w:r>
        <w:rPr>
          <w:rFonts w:ascii="Tahoma" w:hAnsi="Tahoma" w:cs="Tahoma"/>
        </w:rPr>
        <w:t xml:space="preserve">   cerebral cortex with the brainstem and spinal cord</w:t>
      </w:r>
    </w:p>
    <w:p w14:paraId="548A790F" w14:textId="77777777" w:rsidR="00CC6DFD" w:rsidRDefault="00CC6DFD" w:rsidP="00CC6DFD">
      <w:pPr>
        <w:jc w:val="left"/>
        <w:rPr>
          <w:rFonts w:ascii="Tahoma" w:hAnsi="Tahoma" w:cs="Tahoma"/>
        </w:rPr>
      </w:pPr>
      <w:r>
        <w:rPr>
          <w:rFonts w:ascii="Tahoma" w:hAnsi="Tahoma" w:cs="Tahoma"/>
        </w:rPr>
        <w:t>-  can impact motor speech</w:t>
      </w:r>
    </w:p>
    <w:p w14:paraId="5F5305BF" w14:textId="77777777" w:rsidR="00CC6DFD" w:rsidRPr="00CF33FA" w:rsidRDefault="00CC6DFD" w:rsidP="00CC6DFD">
      <w:pPr>
        <w:jc w:val="left"/>
        <w:rPr>
          <w:rFonts w:ascii="Tahoma" w:hAnsi="Tahoma" w:cs="Tahoma"/>
        </w:rPr>
      </w:pPr>
    </w:p>
    <w:p w14:paraId="0F104D4D" w14:textId="77777777" w:rsidR="00CC6DFD" w:rsidRDefault="00CC6DFD" w:rsidP="00CC6DFD">
      <w:pPr>
        <w:jc w:val="left"/>
        <w:rPr>
          <w:rFonts w:ascii="Tahoma" w:hAnsi="Tahoma" w:cs="Tahoma"/>
          <w:b/>
        </w:rPr>
      </w:pPr>
      <w:r>
        <w:rPr>
          <w:rFonts w:ascii="Tahoma" w:hAnsi="Tahoma" w:cs="Tahoma"/>
          <w:b/>
        </w:rPr>
        <w:t>Medulla</w:t>
      </w:r>
    </w:p>
    <w:p w14:paraId="7F723F70" w14:textId="77777777" w:rsidR="00CC6DFD" w:rsidRDefault="00CC6DFD" w:rsidP="00CC6DFD">
      <w:pPr>
        <w:jc w:val="left"/>
        <w:rPr>
          <w:rFonts w:ascii="Tahoma" w:hAnsi="Tahoma" w:cs="Tahoma"/>
          <w:b/>
        </w:rPr>
      </w:pPr>
    </w:p>
    <w:p w14:paraId="5CF89BEE" w14:textId="77777777" w:rsidR="00CC6DFD" w:rsidRPr="00CF33FA" w:rsidRDefault="00CC6DFD" w:rsidP="00CC6DFD">
      <w:pPr>
        <w:jc w:val="left"/>
        <w:rPr>
          <w:rFonts w:ascii="Tahoma" w:hAnsi="Tahoma" w:cs="Tahoma"/>
        </w:rPr>
      </w:pPr>
      <w:r>
        <w:rPr>
          <w:rFonts w:ascii="Tahoma" w:hAnsi="Tahoma" w:cs="Tahoma"/>
        </w:rPr>
        <w:t>-  when the spinal cord passes through the foramen magnum it becomes the medulla</w:t>
      </w:r>
    </w:p>
    <w:p w14:paraId="4882D732" w14:textId="77777777" w:rsidR="00CC6DFD" w:rsidRDefault="00CC6DFD" w:rsidP="00CC6DFD">
      <w:pPr>
        <w:jc w:val="left"/>
        <w:rPr>
          <w:rFonts w:ascii="Tahoma" w:hAnsi="Tahoma" w:cs="Tahoma"/>
        </w:rPr>
      </w:pPr>
      <w:r>
        <w:rPr>
          <w:rFonts w:ascii="Tahoma" w:hAnsi="Tahoma" w:cs="Tahoma"/>
        </w:rPr>
        <w:t>-  the portion of the brain where motor fibers cross resulting in the contralateral phenomenon</w:t>
      </w:r>
    </w:p>
    <w:p w14:paraId="5E867BEB" w14:textId="77777777" w:rsidR="00CC6DFD" w:rsidRDefault="00CC6DFD" w:rsidP="00CC6DFD">
      <w:pPr>
        <w:jc w:val="left"/>
        <w:rPr>
          <w:rFonts w:ascii="Tahoma" w:hAnsi="Tahoma" w:cs="Tahoma"/>
        </w:rPr>
      </w:pPr>
      <w:r>
        <w:rPr>
          <w:rFonts w:ascii="Tahoma" w:hAnsi="Tahoma" w:cs="Tahoma"/>
        </w:rPr>
        <w:t xml:space="preserve">   of the body’s motor control</w:t>
      </w:r>
    </w:p>
    <w:p w14:paraId="684CCFA5" w14:textId="77777777" w:rsidR="00CC6DFD" w:rsidRDefault="00CC6DFD" w:rsidP="00CC6DFD">
      <w:pPr>
        <w:jc w:val="left"/>
        <w:rPr>
          <w:rFonts w:ascii="Tahoma" w:hAnsi="Tahoma" w:cs="Tahoma"/>
        </w:rPr>
      </w:pPr>
    </w:p>
    <w:p w14:paraId="65C6CEA5" w14:textId="77777777" w:rsidR="00CC6DFD" w:rsidRDefault="00CC6DFD" w:rsidP="00CC6DFD">
      <w:pPr>
        <w:jc w:val="left"/>
        <w:rPr>
          <w:rFonts w:ascii="Tahoma" w:hAnsi="Tahoma" w:cs="Tahoma"/>
          <w:b/>
        </w:rPr>
      </w:pPr>
      <w:r>
        <w:rPr>
          <w:rFonts w:ascii="Tahoma" w:hAnsi="Tahoma" w:cs="Tahoma"/>
          <w:b/>
        </w:rPr>
        <w:t>Reticular Formation</w:t>
      </w:r>
    </w:p>
    <w:p w14:paraId="16F28AC0" w14:textId="77777777" w:rsidR="00CC6DFD" w:rsidRDefault="00CC6DFD" w:rsidP="00CC6DFD">
      <w:pPr>
        <w:jc w:val="left"/>
        <w:rPr>
          <w:rFonts w:ascii="Tahoma" w:hAnsi="Tahoma" w:cs="Tahoma"/>
          <w:b/>
        </w:rPr>
      </w:pPr>
    </w:p>
    <w:p w14:paraId="71C1B66C" w14:textId="77777777" w:rsidR="00CC6DFD" w:rsidRPr="00CF33FA" w:rsidRDefault="00CC6DFD" w:rsidP="00CC6DFD">
      <w:pPr>
        <w:jc w:val="left"/>
        <w:rPr>
          <w:rFonts w:ascii="Tahoma" w:hAnsi="Tahoma" w:cs="Tahoma"/>
        </w:rPr>
      </w:pPr>
      <w:r>
        <w:rPr>
          <w:rFonts w:ascii="Tahoma" w:hAnsi="Tahoma" w:cs="Tahoma"/>
        </w:rPr>
        <w:t>-  the reticular activating system arouses the brain from sleep</w:t>
      </w:r>
    </w:p>
    <w:p w14:paraId="2F8042CC" w14:textId="77777777" w:rsidR="00CC6DFD" w:rsidRDefault="00CC6DFD" w:rsidP="00CC6DFD">
      <w:pPr>
        <w:jc w:val="left"/>
        <w:rPr>
          <w:rFonts w:ascii="Tahoma" w:hAnsi="Tahoma" w:cs="Tahoma"/>
        </w:rPr>
      </w:pPr>
      <w:r>
        <w:rPr>
          <w:rFonts w:ascii="Tahoma" w:hAnsi="Tahoma" w:cs="Tahoma"/>
        </w:rPr>
        <w:t>-  the neurological hub of speech</w:t>
      </w:r>
    </w:p>
    <w:p w14:paraId="668F65CC" w14:textId="77777777" w:rsidR="00CC6DFD" w:rsidRDefault="00CC6DFD" w:rsidP="00CC6DFD">
      <w:pPr>
        <w:jc w:val="left"/>
        <w:rPr>
          <w:rFonts w:ascii="Tahoma" w:hAnsi="Tahoma" w:cs="Tahoma"/>
        </w:rPr>
      </w:pPr>
      <w:r>
        <w:rPr>
          <w:rFonts w:ascii="Tahoma" w:hAnsi="Tahoma" w:cs="Tahoma"/>
        </w:rPr>
        <w:t>-  it has direct connections with all of the following structures:  cortical motor centers,</w:t>
      </w:r>
    </w:p>
    <w:p w14:paraId="26412D36" w14:textId="77777777" w:rsidR="00CC6DFD" w:rsidRDefault="00CC6DFD" w:rsidP="00CC6DFD">
      <w:pPr>
        <w:jc w:val="left"/>
        <w:rPr>
          <w:rFonts w:ascii="Tahoma" w:hAnsi="Tahoma" w:cs="Tahoma"/>
        </w:rPr>
      </w:pPr>
      <w:r>
        <w:rPr>
          <w:rFonts w:ascii="Tahoma" w:hAnsi="Tahoma" w:cs="Tahoma"/>
        </w:rPr>
        <w:t xml:space="preserve">   thalamus, basal ganglia, brainstem, cerebellum and the sensory pathways</w:t>
      </w:r>
    </w:p>
    <w:p w14:paraId="2D702BE3" w14:textId="77777777" w:rsidR="00CC6DFD" w:rsidRDefault="00CC6DFD" w:rsidP="00CC6DFD">
      <w:pPr>
        <w:jc w:val="left"/>
        <w:rPr>
          <w:rFonts w:ascii="Tahoma" w:hAnsi="Tahoma" w:cs="Tahoma"/>
        </w:rPr>
      </w:pPr>
    </w:p>
    <w:p w14:paraId="435070F1" w14:textId="77777777" w:rsidR="00CC6DFD" w:rsidRPr="00CF33FA" w:rsidRDefault="00CC6DFD" w:rsidP="00CC6DFD">
      <w:pPr>
        <w:jc w:val="left"/>
        <w:rPr>
          <w:rFonts w:ascii="Tahoma" w:hAnsi="Tahoma" w:cs="Tahoma"/>
        </w:rPr>
      </w:pPr>
      <w:r>
        <w:rPr>
          <w:rFonts w:ascii="Tahoma" w:hAnsi="Tahoma" w:cs="Tahoma"/>
          <w:b/>
        </w:rPr>
        <w:t>Hypothalamus</w:t>
      </w:r>
    </w:p>
    <w:p w14:paraId="0009A05A" w14:textId="77777777" w:rsidR="00CC6DFD" w:rsidRDefault="00CC6DFD" w:rsidP="00CC6DFD">
      <w:pPr>
        <w:jc w:val="left"/>
        <w:rPr>
          <w:rFonts w:ascii="Tahoma" w:hAnsi="Tahoma" w:cs="Tahoma"/>
          <w:b/>
        </w:rPr>
      </w:pPr>
    </w:p>
    <w:p w14:paraId="0C594529" w14:textId="77777777" w:rsidR="00CC6DFD" w:rsidRDefault="00CC6DFD" w:rsidP="00CC6DFD">
      <w:pPr>
        <w:jc w:val="left"/>
        <w:rPr>
          <w:rFonts w:ascii="Tahoma" w:hAnsi="Tahoma" w:cs="Tahoma"/>
        </w:rPr>
      </w:pPr>
      <w:r>
        <w:rPr>
          <w:rFonts w:ascii="Tahoma" w:hAnsi="Tahoma" w:cs="Tahoma"/>
        </w:rPr>
        <w:t>-  controls the body’s internal environment</w:t>
      </w:r>
    </w:p>
    <w:p w14:paraId="57BEECAB" w14:textId="77777777" w:rsidR="00CC6DFD" w:rsidRDefault="00CC6DFD" w:rsidP="00CC6DFD">
      <w:pPr>
        <w:jc w:val="left"/>
        <w:rPr>
          <w:rFonts w:ascii="Tahoma" w:hAnsi="Tahoma" w:cs="Tahoma"/>
        </w:rPr>
      </w:pPr>
      <w:r>
        <w:rPr>
          <w:rFonts w:ascii="Tahoma" w:hAnsi="Tahoma" w:cs="Tahoma"/>
        </w:rPr>
        <w:t>-  sleep/wake (which will impact levels of alertness during the day)</w:t>
      </w:r>
    </w:p>
    <w:p w14:paraId="528A3B26" w14:textId="77777777" w:rsidR="00CC6DFD" w:rsidRDefault="00CC6DFD" w:rsidP="00CC6DFD">
      <w:pPr>
        <w:jc w:val="left"/>
        <w:rPr>
          <w:rFonts w:ascii="Tahoma" w:hAnsi="Tahoma" w:cs="Tahoma"/>
        </w:rPr>
      </w:pPr>
      <w:r>
        <w:rPr>
          <w:rFonts w:ascii="Tahoma" w:hAnsi="Tahoma" w:cs="Tahoma"/>
        </w:rPr>
        <w:t>-  hunger/fullness</w:t>
      </w:r>
    </w:p>
    <w:p w14:paraId="1C0BFF11" w14:textId="77777777" w:rsidR="00CC6DFD" w:rsidRDefault="00CC6DFD" w:rsidP="00CC6DFD">
      <w:pPr>
        <w:jc w:val="left"/>
        <w:rPr>
          <w:rFonts w:ascii="Tahoma" w:hAnsi="Tahoma" w:cs="Tahoma"/>
        </w:rPr>
      </w:pPr>
      <w:r>
        <w:rPr>
          <w:rFonts w:ascii="Tahoma" w:hAnsi="Tahoma" w:cs="Tahoma"/>
        </w:rPr>
        <w:t>-  thirsty/sated</w:t>
      </w:r>
    </w:p>
    <w:p w14:paraId="1344F5FC" w14:textId="77777777" w:rsidR="00CC6DFD" w:rsidRDefault="00CC6DFD" w:rsidP="00CC6DFD">
      <w:pPr>
        <w:jc w:val="left"/>
        <w:rPr>
          <w:rFonts w:ascii="Tahoma" w:hAnsi="Tahoma" w:cs="Tahoma"/>
        </w:rPr>
      </w:pPr>
      <w:r>
        <w:rPr>
          <w:rFonts w:ascii="Tahoma" w:hAnsi="Tahoma" w:cs="Tahoma"/>
        </w:rPr>
        <w:t>-  sexual saturation</w:t>
      </w:r>
    </w:p>
    <w:p w14:paraId="579D90F9" w14:textId="77777777" w:rsidR="00CC6DFD" w:rsidRDefault="00CC6DFD" w:rsidP="00CC6DFD">
      <w:pPr>
        <w:jc w:val="left"/>
        <w:rPr>
          <w:rFonts w:ascii="Tahoma" w:hAnsi="Tahoma" w:cs="Tahoma"/>
        </w:rPr>
      </w:pPr>
    </w:p>
    <w:p w14:paraId="52CF84C9" w14:textId="77777777" w:rsidR="00CC6DFD" w:rsidRDefault="00CC6DFD" w:rsidP="00CC6DFD">
      <w:pPr>
        <w:jc w:val="left"/>
        <w:rPr>
          <w:rFonts w:ascii="Tahoma" w:hAnsi="Tahoma" w:cs="Tahoma"/>
        </w:rPr>
      </w:pPr>
    </w:p>
    <w:p w14:paraId="7E25F52C" w14:textId="77777777" w:rsidR="00CC6DFD" w:rsidRDefault="00CC6DFD" w:rsidP="00CC6DFD">
      <w:pPr>
        <w:jc w:val="left"/>
        <w:rPr>
          <w:rFonts w:ascii="Tahoma" w:hAnsi="Tahoma" w:cs="Tahoma"/>
          <w:b/>
        </w:rPr>
      </w:pPr>
    </w:p>
    <w:p w14:paraId="113B973E" w14:textId="77777777" w:rsidR="00CC6DFD" w:rsidRDefault="00CC6DFD" w:rsidP="00CC6DFD">
      <w:pPr>
        <w:jc w:val="left"/>
        <w:rPr>
          <w:rFonts w:ascii="Tahoma" w:hAnsi="Tahoma" w:cs="Tahoma"/>
          <w:b/>
        </w:rPr>
      </w:pPr>
      <w:r>
        <w:rPr>
          <w:rFonts w:ascii="Tahoma" w:hAnsi="Tahoma" w:cs="Tahoma"/>
          <w:b/>
        </w:rPr>
        <w:lastRenderedPageBreak/>
        <w:t>Thalamus</w:t>
      </w:r>
    </w:p>
    <w:p w14:paraId="3625DB8C" w14:textId="77777777" w:rsidR="00CC6DFD" w:rsidRDefault="00CC6DFD" w:rsidP="00CC6DFD">
      <w:pPr>
        <w:jc w:val="left"/>
        <w:rPr>
          <w:rFonts w:ascii="Tahoma" w:hAnsi="Tahoma" w:cs="Tahoma"/>
          <w:b/>
        </w:rPr>
      </w:pPr>
    </w:p>
    <w:p w14:paraId="65646246" w14:textId="77777777" w:rsidR="00CC6DFD" w:rsidRDefault="00CC6DFD" w:rsidP="00CC6DFD">
      <w:pPr>
        <w:jc w:val="left"/>
        <w:rPr>
          <w:rFonts w:ascii="Tahoma" w:hAnsi="Tahoma" w:cs="Tahoma"/>
        </w:rPr>
      </w:pPr>
      <w:r>
        <w:rPr>
          <w:rFonts w:ascii="Tahoma" w:hAnsi="Tahoma" w:cs="Tahoma"/>
        </w:rPr>
        <w:t>-  primarily a sensory relay station (except smell) to the high brain</w:t>
      </w:r>
    </w:p>
    <w:p w14:paraId="571AFE28" w14:textId="77777777" w:rsidR="00CC6DFD" w:rsidRDefault="00CC6DFD" w:rsidP="00CC6DFD">
      <w:pPr>
        <w:jc w:val="left"/>
        <w:rPr>
          <w:rFonts w:ascii="Tahoma" w:hAnsi="Tahoma" w:cs="Tahoma"/>
        </w:rPr>
      </w:pPr>
      <w:r>
        <w:rPr>
          <w:rFonts w:ascii="Tahoma" w:hAnsi="Tahoma" w:cs="Tahoma"/>
        </w:rPr>
        <w:t>-  has connections to all structures of the brain involved in communication</w:t>
      </w:r>
    </w:p>
    <w:p w14:paraId="41951F7F" w14:textId="77777777" w:rsidR="00CC6DFD" w:rsidRDefault="00CC6DFD" w:rsidP="00CC6DFD">
      <w:pPr>
        <w:jc w:val="left"/>
        <w:rPr>
          <w:rFonts w:ascii="Tahoma" w:hAnsi="Tahoma" w:cs="Tahoma"/>
        </w:rPr>
      </w:pPr>
      <w:r>
        <w:rPr>
          <w:rFonts w:ascii="Tahoma" w:hAnsi="Tahoma" w:cs="Tahoma"/>
        </w:rPr>
        <w:t>-  impacts attention, alertness and memory</w:t>
      </w:r>
    </w:p>
    <w:p w14:paraId="10E6123F" w14:textId="77777777" w:rsidR="00CC6DFD" w:rsidRDefault="00CC6DFD" w:rsidP="00CC6DFD">
      <w:pPr>
        <w:jc w:val="left"/>
        <w:rPr>
          <w:rFonts w:ascii="Tahoma" w:hAnsi="Tahoma" w:cs="Tahoma"/>
        </w:rPr>
      </w:pPr>
      <w:r>
        <w:rPr>
          <w:rFonts w:ascii="Tahoma" w:hAnsi="Tahoma" w:cs="Tahoma"/>
        </w:rPr>
        <w:t>-  impacts speech production, specifically rate, volume and fluency</w:t>
      </w:r>
    </w:p>
    <w:p w14:paraId="6556BCD2" w14:textId="77777777" w:rsidR="00CC6DFD" w:rsidRDefault="00CC6DFD" w:rsidP="00CC6DFD">
      <w:pPr>
        <w:jc w:val="left"/>
        <w:rPr>
          <w:rFonts w:ascii="Tahoma" w:hAnsi="Tahoma" w:cs="Tahoma"/>
        </w:rPr>
      </w:pPr>
    </w:p>
    <w:p w14:paraId="4B96BE7F" w14:textId="77777777" w:rsidR="00CC6DFD" w:rsidRDefault="00CC6DFD" w:rsidP="00CC6DFD">
      <w:pPr>
        <w:jc w:val="left"/>
        <w:rPr>
          <w:rFonts w:ascii="Tahoma" w:hAnsi="Tahoma" w:cs="Tahoma"/>
          <w:b/>
        </w:rPr>
      </w:pPr>
      <w:r>
        <w:rPr>
          <w:rFonts w:ascii="Tahoma" w:hAnsi="Tahoma" w:cs="Tahoma"/>
          <w:b/>
        </w:rPr>
        <w:t>Limbic System</w:t>
      </w:r>
    </w:p>
    <w:p w14:paraId="7116F1CA" w14:textId="77777777" w:rsidR="00CC6DFD" w:rsidRDefault="00CC6DFD" w:rsidP="00CC6DFD">
      <w:pPr>
        <w:jc w:val="left"/>
        <w:rPr>
          <w:rFonts w:ascii="Tahoma" w:hAnsi="Tahoma" w:cs="Tahoma"/>
          <w:b/>
        </w:rPr>
      </w:pPr>
    </w:p>
    <w:p w14:paraId="1846C28E" w14:textId="77777777" w:rsidR="00CC6DFD" w:rsidRDefault="00CC6DFD" w:rsidP="00CC6DFD">
      <w:pPr>
        <w:jc w:val="left"/>
        <w:rPr>
          <w:rFonts w:ascii="Tahoma" w:hAnsi="Tahoma" w:cs="Tahoma"/>
        </w:rPr>
      </w:pPr>
      <w:r>
        <w:rPr>
          <w:rFonts w:ascii="Tahoma" w:hAnsi="Tahoma" w:cs="Tahoma"/>
          <w:b/>
        </w:rPr>
        <w:t>-</w:t>
      </w:r>
      <w:r>
        <w:rPr>
          <w:rFonts w:ascii="Tahoma" w:hAnsi="Tahoma" w:cs="Tahoma"/>
        </w:rPr>
        <w:t xml:space="preserve">  inferior boundary of the cerebrum</w:t>
      </w:r>
    </w:p>
    <w:p w14:paraId="6DA271EA" w14:textId="77777777" w:rsidR="00CC6DFD" w:rsidRDefault="00CC6DFD" w:rsidP="00CC6DFD">
      <w:pPr>
        <w:jc w:val="left"/>
        <w:rPr>
          <w:rFonts w:ascii="Tahoma" w:hAnsi="Tahoma" w:cs="Tahoma"/>
        </w:rPr>
      </w:pPr>
      <w:r>
        <w:rPr>
          <w:rFonts w:ascii="Tahoma" w:hAnsi="Tahoma" w:cs="Tahoma"/>
        </w:rPr>
        <w:t>-  contains the amygdala (emotional memory) and hippocampus (short term memory)</w:t>
      </w:r>
    </w:p>
    <w:p w14:paraId="0BF8FDEB" w14:textId="77777777" w:rsidR="00CC6DFD" w:rsidRDefault="00CC6DFD" w:rsidP="00CC6DFD">
      <w:pPr>
        <w:jc w:val="left"/>
        <w:rPr>
          <w:rFonts w:ascii="Tahoma" w:hAnsi="Tahoma" w:cs="Tahoma"/>
        </w:rPr>
      </w:pPr>
      <w:r>
        <w:rPr>
          <w:rFonts w:ascii="Tahoma" w:hAnsi="Tahoma" w:cs="Tahoma"/>
        </w:rPr>
        <w:t>-  olfactory bulbs for smell</w:t>
      </w:r>
    </w:p>
    <w:p w14:paraId="6A31E707" w14:textId="77777777" w:rsidR="00CC6DFD" w:rsidRDefault="00CC6DFD" w:rsidP="00CC6DFD">
      <w:pPr>
        <w:jc w:val="left"/>
        <w:rPr>
          <w:rFonts w:ascii="Tahoma" w:hAnsi="Tahoma" w:cs="Tahoma"/>
        </w:rPr>
      </w:pPr>
    </w:p>
    <w:p w14:paraId="1778DC66" w14:textId="77777777" w:rsidR="00CC6DFD" w:rsidRDefault="00CC6DFD" w:rsidP="00CC6DFD">
      <w:pPr>
        <w:jc w:val="left"/>
        <w:rPr>
          <w:rFonts w:ascii="Tahoma" w:hAnsi="Tahoma" w:cs="Tahoma"/>
          <w:b/>
        </w:rPr>
      </w:pPr>
      <w:r>
        <w:rPr>
          <w:rFonts w:ascii="Tahoma" w:hAnsi="Tahoma" w:cs="Tahoma"/>
          <w:b/>
        </w:rPr>
        <w:t>Corpus Callosum</w:t>
      </w:r>
    </w:p>
    <w:p w14:paraId="12ABFB44" w14:textId="77777777" w:rsidR="00CC6DFD" w:rsidRDefault="00CC6DFD" w:rsidP="00CC6DFD">
      <w:pPr>
        <w:jc w:val="left"/>
        <w:rPr>
          <w:rFonts w:ascii="Tahoma" w:hAnsi="Tahoma" w:cs="Tahoma"/>
          <w:b/>
        </w:rPr>
      </w:pPr>
    </w:p>
    <w:p w14:paraId="6AD31ABF" w14:textId="77777777" w:rsidR="00CC6DFD" w:rsidRDefault="00CC6DFD" w:rsidP="00CC6DFD">
      <w:pPr>
        <w:jc w:val="left"/>
        <w:rPr>
          <w:rFonts w:ascii="Tahoma" w:hAnsi="Tahoma" w:cs="Tahoma"/>
        </w:rPr>
      </w:pPr>
      <w:r>
        <w:rPr>
          <w:rFonts w:ascii="Tahoma" w:hAnsi="Tahoma" w:cs="Tahoma"/>
        </w:rPr>
        <w:t>-  large bundle of fibers that connect the two hemispheres</w:t>
      </w:r>
    </w:p>
    <w:p w14:paraId="3FB5F052" w14:textId="77777777" w:rsidR="00CC6DFD" w:rsidRDefault="00CC6DFD" w:rsidP="00CC6DFD">
      <w:pPr>
        <w:jc w:val="left"/>
        <w:rPr>
          <w:rFonts w:ascii="Tahoma" w:hAnsi="Tahoma" w:cs="Tahoma"/>
        </w:rPr>
      </w:pPr>
      <w:r>
        <w:rPr>
          <w:rFonts w:ascii="Tahoma" w:hAnsi="Tahoma" w:cs="Tahoma"/>
        </w:rPr>
        <w:t>-  the segmental and suprasegmental features of speech are likely unified during verbal</w:t>
      </w:r>
    </w:p>
    <w:p w14:paraId="41D15906" w14:textId="77777777" w:rsidR="00CC6DFD" w:rsidRDefault="00CC6DFD" w:rsidP="00CC6DFD">
      <w:pPr>
        <w:jc w:val="left"/>
        <w:rPr>
          <w:rFonts w:ascii="Tahoma" w:hAnsi="Tahoma" w:cs="Tahoma"/>
        </w:rPr>
      </w:pPr>
      <w:r>
        <w:rPr>
          <w:rFonts w:ascii="Tahoma" w:hAnsi="Tahoma" w:cs="Tahoma"/>
        </w:rPr>
        <w:t xml:space="preserve">   communication through these association fibers</w:t>
      </w:r>
    </w:p>
    <w:p w14:paraId="17510FDA" w14:textId="77777777" w:rsidR="00CC6DFD" w:rsidRDefault="00CC6DFD" w:rsidP="00CC6DFD">
      <w:pPr>
        <w:jc w:val="left"/>
        <w:rPr>
          <w:rFonts w:ascii="Tahoma" w:hAnsi="Tahoma" w:cs="Tahoma"/>
        </w:rPr>
      </w:pPr>
    </w:p>
    <w:p w14:paraId="1BD9DB6A" w14:textId="77777777" w:rsidR="00CC6DFD" w:rsidRDefault="00CC6DFD" w:rsidP="00CC6DFD">
      <w:pPr>
        <w:jc w:val="left"/>
        <w:rPr>
          <w:rFonts w:ascii="Tahoma" w:hAnsi="Tahoma" w:cs="Tahoma"/>
          <w:b/>
        </w:rPr>
      </w:pPr>
      <w:r>
        <w:rPr>
          <w:rFonts w:ascii="Tahoma" w:hAnsi="Tahoma" w:cs="Tahoma"/>
          <w:b/>
        </w:rPr>
        <w:t>Ventricles</w:t>
      </w:r>
    </w:p>
    <w:p w14:paraId="0FC33459" w14:textId="77777777" w:rsidR="00CC6DFD" w:rsidRDefault="00CC6DFD" w:rsidP="00CC6DFD">
      <w:pPr>
        <w:jc w:val="left"/>
        <w:rPr>
          <w:rFonts w:ascii="Tahoma" w:hAnsi="Tahoma" w:cs="Tahoma"/>
          <w:b/>
        </w:rPr>
      </w:pPr>
    </w:p>
    <w:p w14:paraId="4EBBEEB5" w14:textId="77777777" w:rsidR="00CC6DFD" w:rsidRDefault="00CC6DFD" w:rsidP="00CC6DFD">
      <w:pPr>
        <w:jc w:val="left"/>
        <w:rPr>
          <w:rFonts w:ascii="Tahoma" w:hAnsi="Tahoma" w:cs="Tahoma"/>
        </w:rPr>
      </w:pPr>
      <w:r>
        <w:rPr>
          <w:rFonts w:ascii="Tahoma" w:hAnsi="Tahoma" w:cs="Tahoma"/>
        </w:rPr>
        <w:t>-  production of cerebral spinal fluid</w:t>
      </w:r>
    </w:p>
    <w:p w14:paraId="1AC16E52" w14:textId="77777777" w:rsidR="00CC6DFD" w:rsidRDefault="00CC6DFD" w:rsidP="00CC6DFD">
      <w:pPr>
        <w:jc w:val="left"/>
        <w:rPr>
          <w:rFonts w:ascii="Tahoma" w:hAnsi="Tahoma" w:cs="Tahoma"/>
        </w:rPr>
      </w:pPr>
      <w:r>
        <w:rPr>
          <w:rFonts w:ascii="Tahoma" w:hAnsi="Tahoma" w:cs="Tahoma"/>
        </w:rPr>
        <w:t>-  affords some protection to the brain</w:t>
      </w:r>
    </w:p>
    <w:p w14:paraId="09B20E18" w14:textId="77777777" w:rsidR="00CC6DFD" w:rsidRDefault="00CC6DFD" w:rsidP="00CC6DFD">
      <w:pPr>
        <w:jc w:val="left"/>
        <w:rPr>
          <w:rFonts w:ascii="Tahoma" w:hAnsi="Tahoma" w:cs="Tahoma"/>
        </w:rPr>
      </w:pPr>
    </w:p>
    <w:p w14:paraId="0ED35B14" w14:textId="77777777" w:rsidR="00CC6DFD" w:rsidRDefault="00CC6DFD" w:rsidP="00CC6DFD">
      <w:pPr>
        <w:jc w:val="left"/>
        <w:rPr>
          <w:rFonts w:ascii="Tahoma" w:hAnsi="Tahoma" w:cs="Tahoma"/>
        </w:rPr>
      </w:pPr>
    </w:p>
    <w:p w14:paraId="5D59D61F" w14:textId="77777777" w:rsidR="00CC6DFD" w:rsidRPr="003B1925" w:rsidRDefault="00CC6DFD" w:rsidP="00CC6DFD">
      <w:pPr>
        <w:jc w:val="left"/>
        <w:rPr>
          <w:rFonts w:ascii="Tahoma" w:hAnsi="Tahoma" w:cs="Tahoma"/>
          <w:u w:val="single"/>
        </w:rPr>
      </w:pPr>
      <w:r w:rsidRPr="00C26D15">
        <w:rPr>
          <w:rFonts w:ascii="Tahoma" w:hAnsi="Tahoma" w:cs="Tahoma"/>
          <w:b/>
          <w:sz w:val="24"/>
          <w:szCs w:val="24"/>
          <w:highlight w:val="green"/>
          <w:u w:val="single"/>
        </w:rPr>
        <w:t>Cognition and Communication:  A Symbiotic Relationship</w:t>
      </w:r>
    </w:p>
    <w:p w14:paraId="5A784484" w14:textId="77777777" w:rsidR="00CC6DFD" w:rsidRDefault="00CC6DFD" w:rsidP="00CC6DFD">
      <w:pPr>
        <w:jc w:val="left"/>
        <w:rPr>
          <w:rFonts w:ascii="Tahoma" w:hAnsi="Tahoma" w:cs="Tahoma"/>
          <w:b/>
          <w:sz w:val="24"/>
          <w:szCs w:val="24"/>
        </w:rPr>
      </w:pPr>
    </w:p>
    <w:p w14:paraId="52E97350" w14:textId="77777777" w:rsidR="00CC6DFD" w:rsidRDefault="00CC6DFD" w:rsidP="00CC6DFD">
      <w:pPr>
        <w:jc w:val="left"/>
        <w:rPr>
          <w:rFonts w:ascii="Tahoma" w:hAnsi="Tahoma" w:cs="Tahoma"/>
        </w:rPr>
      </w:pPr>
      <w:r w:rsidRPr="003B1925">
        <w:rPr>
          <w:rFonts w:ascii="Tahoma" w:hAnsi="Tahoma" w:cs="Tahoma"/>
          <w:b/>
          <w:sz w:val="24"/>
          <w:szCs w:val="24"/>
          <w:u w:val="single"/>
        </w:rPr>
        <w:t>Symbiotic:</w:t>
      </w:r>
      <w:r>
        <w:rPr>
          <w:rFonts w:ascii="Tahoma" w:hAnsi="Tahoma" w:cs="Tahoma"/>
          <w:b/>
          <w:sz w:val="24"/>
          <w:szCs w:val="24"/>
        </w:rPr>
        <w:t xml:space="preserve">  </w:t>
      </w:r>
      <w:r>
        <w:rPr>
          <w:rFonts w:ascii="Tahoma" w:hAnsi="Tahoma" w:cs="Tahoma"/>
        </w:rPr>
        <w:t>A relationship of mutual benefit or interdependence</w:t>
      </w:r>
    </w:p>
    <w:p w14:paraId="60F9AB76" w14:textId="77777777" w:rsidR="00CC6DFD" w:rsidRDefault="00CC6DFD" w:rsidP="00CC6DFD">
      <w:pPr>
        <w:jc w:val="left"/>
        <w:rPr>
          <w:rFonts w:ascii="Tahoma" w:hAnsi="Tahoma" w:cs="Tahoma"/>
        </w:rPr>
      </w:pPr>
    </w:p>
    <w:p w14:paraId="6533C12E" w14:textId="77777777" w:rsidR="00CC6DFD" w:rsidRDefault="00CC6DFD" w:rsidP="00CC6DFD">
      <w:pPr>
        <w:jc w:val="left"/>
        <w:rPr>
          <w:rFonts w:ascii="Tahoma" w:hAnsi="Tahoma" w:cs="Tahoma"/>
        </w:rPr>
      </w:pPr>
    </w:p>
    <w:p w14:paraId="0D86F075" w14:textId="5D8D1C83" w:rsidR="00CC6DFD" w:rsidRDefault="00CC6DFD" w:rsidP="00CC6DFD">
      <w:pPr>
        <w:jc w:val="left"/>
        <w:rPr>
          <w:rFonts w:ascii="Tahoma" w:hAnsi="Tahoma" w:cs="Tahoma"/>
        </w:rPr>
      </w:pPr>
      <w:r>
        <w:rPr>
          <w:rFonts w:ascii="Tahoma" w:hAnsi="Tahoma" w:cs="Tahoma"/>
          <w:b/>
          <w:sz w:val="24"/>
          <w:szCs w:val="24"/>
        </w:rPr>
        <w:t>Cognition Defined - Executive Functions</w:t>
      </w:r>
      <w:r>
        <w:rPr>
          <w:rFonts w:ascii="Tahoma" w:hAnsi="Tahoma" w:cs="Tahoma"/>
        </w:rPr>
        <w:t>:</w:t>
      </w:r>
    </w:p>
    <w:p w14:paraId="0CC37DD1" w14:textId="77777777" w:rsidR="00CC6DFD" w:rsidRDefault="00CC6DFD" w:rsidP="00CC6DFD">
      <w:pPr>
        <w:jc w:val="left"/>
        <w:rPr>
          <w:rFonts w:ascii="Tahoma" w:hAnsi="Tahoma" w:cs="Tahoma"/>
        </w:rPr>
      </w:pPr>
    </w:p>
    <w:p w14:paraId="42BE6F13" w14:textId="77777777" w:rsidR="00CC6DFD" w:rsidRDefault="00CC6DFD" w:rsidP="00CC6DFD">
      <w:pPr>
        <w:jc w:val="left"/>
        <w:rPr>
          <w:rFonts w:ascii="Tahoma" w:hAnsi="Tahoma" w:cs="Tahoma"/>
        </w:rPr>
      </w:pPr>
      <w:r>
        <w:rPr>
          <w:rFonts w:ascii="Tahoma" w:hAnsi="Tahoma" w:cs="Tahoma"/>
        </w:rPr>
        <w:t>*  Attention (sustained, selective, divided, alternating)</w:t>
      </w:r>
    </w:p>
    <w:p w14:paraId="1EB815EE" w14:textId="77777777" w:rsidR="00CC6DFD" w:rsidRDefault="00CC6DFD" w:rsidP="00CC6DFD">
      <w:pPr>
        <w:jc w:val="left"/>
        <w:rPr>
          <w:rFonts w:ascii="Tahoma" w:hAnsi="Tahoma" w:cs="Tahoma"/>
        </w:rPr>
      </w:pPr>
      <w:r>
        <w:rPr>
          <w:rFonts w:ascii="Tahoma" w:hAnsi="Tahoma" w:cs="Tahoma"/>
        </w:rPr>
        <w:t>*  Memory (immediate/working, short term, long term, future, auditory, visual)</w:t>
      </w:r>
    </w:p>
    <w:p w14:paraId="172DFFC4" w14:textId="77777777" w:rsidR="00CC6DFD" w:rsidRDefault="00CC6DFD" w:rsidP="00CC6DFD">
      <w:pPr>
        <w:jc w:val="left"/>
        <w:rPr>
          <w:rFonts w:ascii="Tahoma" w:hAnsi="Tahoma" w:cs="Tahoma"/>
        </w:rPr>
      </w:pPr>
      <w:r>
        <w:rPr>
          <w:rFonts w:ascii="Tahoma" w:hAnsi="Tahoma" w:cs="Tahoma"/>
        </w:rPr>
        <w:t>*  Planning</w:t>
      </w:r>
    </w:p>
    <w:p w14:paraId="5AB9AD6F" w14:textId="77777777" w:rsidR="00CC6DFD" w:rsidRDefault="00CC6DFD" w:rsidP="00CC6DFD">
      <w:pPr>
        <w:jc w:val="left"/>
        <w:rPr>
          <w:rFonts w:ascii="Tahoma" w:hAnsi="Tahoma" w:cs="Tahoma"/>
        </w:rPr>
      </w:pPr>
      <w:r>
        <w:rPr>
          <w:rFonts w:ascii="Tahoma" w:hAnsi="Tahoma" w:cs="Tahoma"/>
        </w:rPr>
        <w:t>*  Organization</w:t>
      </w:r>
    </w:p>
    <w:p w14:paraId="203F741C" w14:textId="77777777" w:rsidR="00CC6DFD" w:rsidRDefault="00CC6DFD" w:rsidP="00CC6DFD">
      <w:pPr>
        <w:jc w:val="left"/>
        <w:rPr>
          <w:rFonts w:ascii="Tahoma" w:hAnsi="Tahoma" w:cs="Tahoma"/>
        </w:rPr>
      </w:pPr>
      <w:r>
        <w:rPr>
          <w:rFonts w:ascii="Tahoma" w:hAnsi="Tahoma" w:cs="Tahoma"/>
        </w:rPr>
        <w:t>*  Insight</w:t>
      </w:r>
    </w:p>
    <w:p w14:paraId="3D562885" w14:textId="77777777" w:rsidR="00CC6DFD" w:rsidRDefault="00CC6DFD" w:rsidP="00CC6DFD">
      <w:pPr>
        <w:jc w:val="left"/>
        <w:rPr>
          <w:rFonts w:ascii="Tahoma" w:hAnsi="Tahoma" w:cs="Tahoma"/>
        </w:rPr>
      </w:pPr>
      <w:r>
        <w:rPr>
          <w:rFonts w:ascii="Tahoma" w:hAnsi="Tahoma" w:cs="Tahoma"/>
        </w:rPr>
        <w:t>*  Mental flexibility</w:t>
      </w:r>
    </w:p>
    <w:p w14:paraId="2D5D41B2" w14:textId="50EBF649" w:rsidR="00CC6DFD" w:rsidRDefault="00CC6DFD" w:rsidP="00CC6DFD">
      <w:pPr>
        <w:jc w:val="left"/>
        <w:rPr>
          <w:rFonts w:ascii="Tahoma" w:hAnsi="Tahoma" w:cs="Tahoma"/>
        </w:rPr>
      </w:pPr>
      <w:r>
        <w:rPr>
          <w:rFonts w:ascii="Tahoma" w:hAnsi="Tahoma" w:cs="Tahoma"/>
        </w:rPr>
        <w:t>*  Self</w:t>
      </w:r>
      <w:r w:rsidR="00664B57">
        <w:rPr>
          <w:rFonts w:ascii="Tahoma" w:hAnsi="Tahoma" w:cs="Tahoma"/>
        </w:rPr>
        <w:t>-</w:t>
      </w:r>
      <w:r>
        <w:rPr>
          <w:rFonts w:ascii="Tahoma" w:hAnsi="Tahoma" w:cs="Tahoma"/>
        </w:rPr>
        <w:t>monitoring</w:t>
      </w:r>
    </w:p>
    <w:p w14:paraId="6DAE1929" w14:textId="77777777" w:rsidR="00CC6DFD" w:rsidRDefault="00CC6DFD" w:rsidP="00CC6DFD">
      <w:pPr>
        <w:jc w:val="left"/>
        <w:rPr>
          <w:rFonts w:ascii="Tahoma" w:hAnsi="Tahoma" w:cs="Tahoma"/>
        </w:rPr>
      </w:pPr>
      <w:r>
        <w:rPr>
          <w:rFonts w:ascii="Tahoma" w:hAnsi="Tahoma" w:cs="Tahoma"/>
        </w:rPr>
        <w:t>*  Sequencing</w:t>
      </w:r>
    </w:p>
    <w:p w14:paraId="4B082F62" w14:textId="77777777" w:rsidR="00CC6DFD" w:rsidRDefault="00CC6DFD" w:rsidP="00CC6DFD">
      <w:pPr>
        <w:jc w:val="left"/>
        <w:rPr>
          <w:rFonts w:ascii="Tahoma" w:hAnsi="Tahoma" w:cs="Tahoma"/>
        </w:rPr>
      </w:pPr>
      <w:r>
        <w:rPr>
          <w:rFonts w:ascii="Tahoma" w:hAnsi="Tahoma" w:cs="Tahoma"/>
        </w:rPr>
        <w:t>*  Prioritization</w:t>
      </w:r>
    </w:p>
    <w:p w14:paraId="140E9540" w14:textId="77777777" w:rsidR="00CC6DFD" w:rsidRDefault="00CC6DFD" w:rsidP="00CC6DFD">
      <w:pPr>
        <w:jc w:val="left"/>
        <w:rPr>
          <w:rFonts w:ascii="Tahoma" w:hAnsi="Tahoma" w:cs="Tahoma"/>
        </w:rPr>
      </w:pPr>
      <w:r>
        <w:rPr>
          <w:rFonts w:ascii="Tahoma" w:hAnsi="Tahoma" w:cs="Tahoma"/>
        </w:rPr>
        <w:t>*  Judgement</w:t>
      </w:r>
    </w:p>
    <w:p w14:paraId="0E807924" w14:textId="77777777" w:rsidR="00CC6DFD" w:rsidRDefault="00CC6DFD" w:rsidP="00CC6DFD">
      <w:pPr>
        <w:jc w:val="left"/>
        <w:rPr>
          <w:rFonts w:ascii="Tahoma" w:hAnsi="Tahoma" w:cs="Tahoma"/>
        </w:rPr>
      </w:pPr>
      <w:r>
        <w:rPr>
          <w:rFonts w:ascii="Tahoma" w:hAnsi="Tahoma" w:cs="Tahoma"/>
        </w:rPr>
        <w:t>*  Safety awareness/judgment</w:t>
      </w:r>
    </w:p>
    <w:p w14:paraId="71B41917" w14:textId="77777777" w:rsidR="00CC6DFD" w:rsidRDefault="00CC6DFD" w:rsidP="00CC6DFD">
      <w:pPr>
        <w:jc w:val="left"/>
        <w:rPr>
          <w:rFonts w:ascii="Tahoma" w:hAnsi="Tahoma" w:cs="Tahoma"/>
        </w:rPr>
      </w:pPr>
      <w:r>
        <w:rPr>
          <w:rFonts w:ascii="Tahoma" w:hAnsi="Tahoma" w:cs="Tahoma"/>
        </w:rPr>
        <w:t>*  Time management</w:t>
      </w:r>
    </w:p>
    <w:p w14:paraId="25337E58" w14:textId="77777777" w:rsidR="00CC6DFD" w:rsidRDefault="00CC6DFD" w:rsidP="00CC6DFD">
      <w:pPr>
        <w:jc w:val="left"/>
        <w:rPr>
          <w:rFonts w:ascii="Tahoma" w:hAnsi="Tahoma" w:cs="Tahoma"/>
        </w:rPr>
      </w:pPr>
      <w:r>
        <w:rPr>
          <w:rFonts w:ascii="Tahoma" w:hAnsi="Tahoma" w:cs="Tahoma"/>
        </w:rPr>
        <w:t>*  Problem solving (basic, complex, verbal, non-verbal)</w:t>
      </w:r>
    </w:p>
    <w:p w14:paraId="4382BA87" w14:textId="77777777" w:rsidR="00CC6DFD" w:rsidRDefault="00CC6DFD" w:rsidP="00CC6DFD">
      <w:pPr>
        <w:jc w:val="left"/>
        <w:rPr>
          <w:rFonts w:ascii="Tahoma" w:hAnsi="Tahoma" w:cs="Tahoma"/>
        </w:rPr>
      </w:pPr>
    </w:p>
    <w:p w14:paraId="093AAE9A" w14:textId="77777777" w:rsidR="00CC6DFD" w:rsidRDefault="00CC6DFD" w:rsidP="00CC6DFD">
      <w:pPr>
        <w:jc w:val="left"/>
        <w:rPr>
          <w:rFonts w:ascii="Tahoma" w:hAnsi="Tahoma" w:cs="Tahoma"/>
        </w:rPr>
      </w:pPr>
      <w:r>
        <w:rPr>
          <w:rFonts w:ascii="Tahoma" w:hAnsi="Tahoma" w:cs="Tahoma"/>
        </w:rPr>
        <w:t xml:space="preserve"> </w:t>
      </w:r>
    </w:p>
    <w:p w14:paraId="2B491074" w14:textId="77777777" w:rsidR="00CC6DFD" w:rsidRDefault="00CC6DFD" w:rsidP="00CC6DFD">
      <w:pPr>
        <w:jc w:val="left"/>
        <w:rPr>
          <w:rFonts w:ascii="Tahoma" w:hAnsi="Tahoma" w:cs="Tahoma"/>
          <w:b/>
          <w:sz w:val="24"/>
          <w:szCs w:val="24"/>
        </w:rPr>
      </w:pPr>
    </w:p>
    <w:p w14:paraId="2D09090F" w14:textId="77777777" w:rsidR="00CC6DFD" w:rsidRDefault="00CC6DFD" w:rsidP="00CC6DFD">
      <w:pPr>
        <w:jc w:val="left"/>
        <w:rPr>
          <w:rFonts w:ascii="Tahoma" w:hAnsi="Tahoma" w:cs="Tahoma"/>
          <w:b/>
          <w:sz w:val="24"/>
          <w:szCs w:val="24"/>
        </w:rPr>
      </w:pPr>
      <w:r>
        <w:rPr>
          <w:rFonts w:ascii="Tahoma" w:hAnsi="Tahoma" w:cs="Tahoma"/>
          <w:b/>
          <w:sz w:val="24"/>
          <w:szCs w:val="24"/>
        </w:rPr>
        <w:lastRenderedPageBreak/>
        <w:t>Communication Defined – Bloom and Lahey</w:t>
      </w:r>
    </w:p>
    <w:p w14:paraId="4EAD52E6" w14:textId="77777777" w:rsidR="00CC6DFD" w:rsidRDefault="00CC6DFD" w:rsidP="00CC6DFD">
      <w:pPr>
        <w:jc w:val="left"/>
        <w:rPr>
          <w:rFonts w:ascii="Tahoma" w:hAnsi="Tahoma" w:cs="Tahoma"/>
          <w:b/>
          <w:sz w:val="24"/>
          <w:szCs w:val="24"/>
        </w:rPr>
      </w:pPr>
    </w:p>
    <w:p w14:paraId="6A522236" w14:textId="77777777" w:rsidR="00CC6DFD" w:rsidRDefault="00CC6DFD" w:rsidP="00CC6DFD">
      <w:pPr>
        <w:jc w:val="left"/>
        <w:rPr>
          <w:rFonts w:ascii="Tahoma" w:hAnsi="Tahoma" w:cs="Tahoma"/>
        </w:rPr>
      </w:pPr>
      <w:r>
        <w:rPr>
          <w:rFonts w:ascii="Tahoma" w:hAnsi="Tahoma" w:cs="Tahoma"/>
        </w:rPr>
        <w:t>*  Form (phonology, morphology, syntax, fluency)</w:t>
      </w:r>
    </w:p>
    <w:p w14:paraId="6BF75798" w14:textId="77777777" w:rsidR="00CC6DFD" w:rsidRDefault="00CC6DFD" w:rsidP="00CC6DFD">
      <w:pPr>
        <w:jc w:val="left"/>
        <w:rPr>
          <w:rFonts w:ascii="Tahoma" w:hAnsi="Tahoma" w:cs="Tahoma"/>
        </w:rPr>
      </w:pPr>
      <w:r>
        <w:rPr>
          <w:rFonts w:ascii="Tahoma" w:hAnsi="Tahoma" w:cs="Tahoma"/>
        </w:rPr>
        <w:t>*  Content (semantics)</w:t>
      </w:r>
    </w:p>
    <w:p w14:paraId="0AE8443B" w14:textId="77777777" w:rsidR="00CC6DFD" w:rsidRDefault="00CC6DFD" w:rsidP="00CC6DFD">
      <w:pPr>
        <w:jc w:val="left"/>
        <w:rPr>
          <w:rFonts w:ascii="Tahoma" w:hAnsi="Tahoma" w:cs="Tahoma"/>
        </w:rPr>
      </w:pPr>
      <w:r>
        <w:rPr>
          <w:rFonts w:ascii="Tahoma" w:hAnsi="Tahoma" w:cs="Tahoma"/>
        </w:rPr>
        <w:t>*  Use (pragmatics)</w:t>
      </w:r>
    </w:p>
    <w:p w14:paraId="177D45FF" w14:textId="5499B56F" w:rsidR="00CC6DFD" w:rsidRDefault="008041AD" w:rsidP="00CC6DFD">
      <w:pPr>
        <w:jc w:val="left"/>
        <w:rPr>
          <w:rFonts w:ascii="Tahoma" w:hAnsi="Tahoma" w:cs="Tahoma"/>
        </w:rPr>
      </w:pPr>
      <w:r>
        <w:rPr>
          <w:rFonts w:ascii="Tahoma" w:hAnsi="Tahoma" w:cs="Tahoma"/>
        </w:rPr>
        <w:t>*  Verbal and non-verbal characteristics</w:t>
      </w:r>
    </w:p>
    <w:p w14:paraId="48953984" w14:textId="65B38CA1" w:rsidR="008041AD" w:rsidRDefault="008041AD" w:rsidP="00CC6DFD">
      <w:pPr>
        <w:jc w:val="left"/>
        <w:rPr>
          <w:rFonts w:ascii="Tahoma" w:hAnsi="Tahoma" w:cs="Tahoma"/>
        </w:rPr>
      </w:pPr>
      <w:r>
        <w:rPr>
          <w:rFonts w:ascii="Tahoma" w:hAnsi="Tahoma" w:cs="Tahoma"/>
        </w:rPr>
        <w:t xml:space="preserve">*  </w:t>
      </w:r>
      <w:r w:rsidR="00D0186F">
        <w:rPr>
          <w:rFonts w:ascii="Tahoma" w:hAnsi="Tahoma" w:cs="Tahoma"/>
        </w:rPr>
        <w:t>O</w:t>
      </w:r>
      <w:r>
        <w:rPr>
          <w:rFonts w:ascii="Tahoma" w:hAnsi="Tahoma" w:cs="Tahoma"/>
        </w:rPr>
        <w:t>ral and written language</w:t>
      </w:r>
    </w:p>
    <w:p w14:paraId="4E8A19F4" w14:textId="77777777" w:rsidR="00CC6DFD" w:rsidRDefault="00CC6DFD" w:rsidP="00CC6DFD">
      <w:pPr>
        <w:jc w:val="left"/>
        <w:rPr>
          <w:rFonts w:ascii="Tahoma" w:hAnsi="Tahoma" w:cs="Tahoma"/>
        </w:rPr>
      </w:pPr>
    </w:p>
    <w:p w14:paraId="23128D1E" w14:textId="77777777" w:rsidR="00CC6DFD" w:rsidRDefault="00CC6DFD" w:rsidP="00CC6DFD">
      <w:pPr>
        <w:jc w:val="left"/>
        <w:rPr>
          <w:rFonts w:ascii="Tahoma" w:hAnsi="Tahoma" w:cs="Tahoma"/>
        </w:rPr>
      </w:pPr>
    </w:p>
    <w:p w14:paraId="714CBB8C" w14:textId="77777777" w:rsidR="00CC6DFD" w:rsidRPr="003B1925" w:rsidRDefault="00CC6DFD" w:rsidP="00CC6DFD">
      <w:pPr>
        <w:jc w:val="left"/>
        <w:rPr>
          <w:rFonts w:ascii="Tahoma" w:hAnsi="Tahoma" w:cs="Tahoma"/>
          <w:b/>
          <w:sz w:val="24"/>
          <w:szCs w:val="24"/>
          <w:u w:val="single"/>
        </w:rPr>
      </w:pPr>
      <w:r w:rsidRPr="00C26D15">
        <w:rPr>
          <w:rFonts w:ascii="Tahoma" w:hAnsi="Tahoma" w:cs="Tahoma"/>
          <w:b/>
          <w:sz w:val="24"/>
          <w:szCs w:val="24"/>
          <w:highlight w:val="green"/>
          <w:u w:val="single"/>
        </w:rPr>
        <w:t>The Goals of Rehabilitation:</w:t>
      </w:r>
    </w:p>
    <w:p w14:paraId="27C3D5E8" w14:textId="77777777" w:rsidR="00CC6DFD" w:rsidRDefault="00CC6DFD" w:rsidP="00CC6DFD">
      <w:pPr>
        <w:jc w:val="left"/>
        <w:rPr>
          <w:rFonts w:ascii="Tahoma" w:hAnsi="Tahoma" w:cs="Tahoma"/>
          <w:b/>
          <w:sz w:val="24"/>
          <w:szCs w:val="24"/>
        </w:rPr>
      </w:pPr>
    </w:p>
    <w:p w14:paraId="1EF1FC6D" w14:textId="77777777" w:rsidR="00CC6DFD" w:rsidRDefault="00CC6DFD" w:rsidP="00CC6DFD">
      <w:pPr>
        <w:jc w:val="left"/>
        <w:rPr>
          <w:rFonts w:ascii="Tahoma" w:hAnsi="Tahoma" w:cs="Tahoma"/>
        </w:rPr>
      </w:pPr>
      <w:r>
        <w:rPr>
          <w:rFonts w:ascii="Tahoma" w:hAnsi="Tahoma" w:cs="Tahoma"/>
        </w:rPr>
        <w:t>*  The return or re-development of functional living skills</w:t>
      </w:r>
    </w:p>
    <w:p w14:paraId="446D9E97" w14:textId="77777777" w:rsidR="00CC6DFD" w:rsidRDefault="00CC6DFD" w:rsidP="00CC6DFD">
      <w:pPr>
        <w:jc w:val="left"/>
        <w:rPr>
          <w:rFonts w:ascii="Tahoma" w:hAnsi="Tahoma" w:cs="Tahoma"/>
        </w:rPr>
      </w:pPr>
      <w:r>
        <w:rPr>
          <w:rFonts w:ascii="Tahoma" w:hAnsi="Tahoma" w:cs="Tahoma"/>
        </w:rPr>
        <w:t>*  Cost Effectiveness</w:t>
      </w:r>
    </w:p>
    <w:p w14:paraId="3C69DB26" w14:textId="77777777" w:rsidR="00CC6DFD" w:rsidRDefault="00CC6DFD" w:rsidP="00CC6DFD">
      <w:pPr>
        <w:jc w:val="left"/>
        <w:rPr>
          <w:rFonts w:ascii="Tahoma" w:hAnsi="Tahoma" w:cs="Tahoma"/>
        </w:rPr>
      </w:pPr>
      <w:r>
        <w:rPr>
          <w:rFonts w:ascii="Tahoma" w:hAnsi="Tahoma" w:cs="Tahoma"/>
        </w:rPr>
        <w:t>*  Duration versus Intensity Model of Treatment</w:t>
      </w:r>
    </w:p>
    <w:p w14:paraId="440927E8" w14:textId="77777777" w:rsidR="00CC6DFD" w:rsidRDefault="00CC6DFD" w:rsidP="00CC6DFD">
      <w:pPr>
        <w:jc w:val="left"/>
        <w:rPr>
          <w:rFonts w:ascii="Tahoma" w:hAnsi="Tahoma" w:cs="Tahoma"/>
        </w:rPr>
      </w:pPr>
      <w:r>
        <w:rPr>
          <w:rFonts w:ascii="Tahoma" w:hAnsi="Tahoma" w:cs="Tahoma"/>
        </w:rPr>
        <w:t>*  Preservation of benefits to include latter stages of recovery (return to work or school)</w:t>
      </w:r>
    </w:p>
    <w:p w14:paraId="2E4CC6B9" w14:textId="77777777" w:rsidR="00CC6DFD" w:rsidRDefault="00CC6DFD" w:rsidP="00CC6DFD">
      <w:pPr>
        <w:jc w:val="left"/>
        <w:rPr>
          <w:rFonts w:ascii="Tahoma" w:hAnsi="Tahoma" w:cs="Tahoma"/>
        </w:rPr>
      </w:pPr>
    </w:p>
    <w:p w14:paraId="52708012" w14:textId="77777777" w:rsidR="00CC6DFD" w:rsidRDefault="00CC6DFD" w:rsidP="00CC6DFD">
      <w:pPr>
        <w:jc w:val="left"/>
        <w:rPr>
          <w:rFonts w:ascii="Tahoma" w:hAnsi="Tahoma" w:cs="Tahoma"/>
        </w:rPr>
      </w:pPr>
    </w:p>
    <w:p w14:paraId="40EE1CB6" w14:textId="77777777" w:rsidR="00CC6DFD" w:rsidRPr="003B1925" w:rsidRDefault="00CC6DFD" w:rsidP="00CC6DFD">
      <w:pPr>
        <w:jc w:val="left"/>
        <w:rPr>
          <w:rFonts w:ascii="Tahoma" w:hAnsi="Tahoma" w:cs="Tahoma"/>
          <w:b/>
          <w:sz w:val="24"/>
          <w:szCs w:val="24"/>
          <w:u w:val="single"/>
        </w:rPr>
      </w:pPr>
      <w:r w:rsidRPr="00C26D15">
        <w:rPr>
          <w:rFonts w:ascii="Tahoma" w:hAnsi="Tahoma" w:cs="Tahoma"/>
          <w:b/>
          <w:sz w:val="24"/>
          <w:szCs w:val="24"/>
          <w:highlight w:val="green"/>
          <w:u w:val="single"/>
        </w:rPr>
        <w:t>Disorders That Frequently Involve Cognitive-Communication Therapy:</w:t>
      </w:r>
    </w:p>
    <w:p w14:paraId="09D05AB9" w14:textId="77777777" w:rsidR="00CC6DFD" w:rsidRDefault="00CC6DFD" w:rsidP="00CC6DFD">
      <w:pPr>
        <w:jc w:val="left"/>
        <w:rPr>
          <w:rFonts w:ascii="Tahoma" w:hAnsi="Tahoma" w:cs="Tahoma"/>
          <w:b/>
          <w:sz w:val="24"/>
          <w:szCs w:val="24"/>
        </w:rPr>
      </w:pPr>
    </w:p>
    <w:p w14:paraId="19350E34" w14:textId="77777777" w:rsidR="00CC6DFD" w:rsidRDefault="00CC6DFD" w:rsidP="00CC6DFD">
      <w:pPr>
        <w:jc w:val="left"/>
        <w:rPr>
          <w:rFonts w:ascii="Tahoma" w:hAnsi="Tahoma" w:cs="Tahoma"/>
          <w:b/>
        </w:rPr>
      </w:pPr>
      <w:r>
        <w:rPr>
          <w:rFonts w:ascii="Tahoma" w:hAnsi="Tahoma" w:cs="Tahoma"/>
          <w:b/>
        </w:rPr>
        <w:t>Genetic Disorders:</w:t>
      </w:r>
    </w:p>
    <w:p w14:paraId="236E8DB3" w14:textId="77777777" w:rsidR="00CC6DFD" w:rsidRDefault="00CC6DFD" w:rsidP="00CC6DFD">
      <w:pPr>
        <w:jc w:val="left"/>
        <w:rPr>
          <w:rFonts w:ascii="Tahoma" w:hAnsi="Tahoma" w:cs="Tahoma"/>
          <w:b/>
        </w:rPr>
      </w:pPr>
    </w:p>
    <w:p w14:paraId="633ED754" w14:textId="77777777" w:rsidR="00CC6DFD" w:rsidRDefault="00CC6DFD" w:rsidP="00CC6DFD">
      <w:pPr>
        <w:jc w:val="left"/>
        <w:rPr>
          <w:rFonts w:ascii="Tahoma" w:hAnsi="Tahoma" w:cs="Tahoma"/>
        </w:rPr>
      </w:pPr>
      <w:r>
        <w:rPr>
          <w:rFonts w:ascii="Tahoma" w:hAnsi="Tahoma" w:cs="Tahoma"/>
        </w:rPr>
        <w:t>*  Huntington’s Chorea</w:t>
      </w:r>
    </w:p>
    <w:p w14:paraId="7CD7A068" w14:textId="77777777" w:rsidR="00CC6DFD" w:rsidRDefault="00CC6DFD" w:rsidP="00CC6DFD">
      <w:pPr>
        <w:jc w:val="left"/>
        <w:rPr>
          <w:rFonts w:ascii="Tahoma" w:hAnsi="Tahoma" w:cs="Tahoma"/>
        </w:rPr>
      </w:pPr>
      <w:r>
        <w:rPr>
          <w:rFonts w:ascii="Tahoma" w:hAnsi="Tahoma" w:cs="Tahoma"/>
        </w:rPr>
        <w:t>*  Fragile X Syndrome</w:t>
      </w:r>
    </w:p>
    <w:p w14:paraId="7731AF63" w14:textId="77777777" w:rsidR="00CC6DFD" w:rsidRDefault="00CC6DFD" w:rsidP="00CC6DFD">
      <w:pPr>
        <w:jc w:val="left"/>
        <w:rPr>
          <w:rFonts w:ascii="Tahoma" w:hAnsi="Tahoma" w:cs="Tahoma"/>
        </w:rPr>
      </w:pPr>
      <w:r>
        <w:rPr>
          <w:rFonts w:ascii="Tahoma" w:hAnsi="Tahoma" w:cs="Tahoma"/>
        </w:rPr>
        <w:t>*  PKU</w:t>
      </w:r>
    </w:p>
    <w:p w14:paraId="482261AD" w14:textId="77777777" w:rsidR="00CC6DFD" w:rsidRDefault="00CC6DFD" w:rsidP="00CC6DFD">
      <w:pPr>
        <w:jc w:val="left"/>
        <w:rPr>
          <w:rFonts w:ascii="Tahoma" w:hAnsi="Tahoma" w:cs="Tahoma"/>
        </w:rPr>
      </w:pPr>
      <w:r>
        <w:rPr>
          <w:rFonts w:ascii="Tahoma" w:hAnsi="Tahoma" w:cs="Tahoma"/>
        </w:rPr>
        <w:t>*  Tay-Sachs Disease</w:t>
      </w:r>
    </w:p>
    <w:p w14:paraId="6A09F54C" w14:textId="77777777" w:rsidR="00CC6DFD" w:rsidRDefault="00CC6DFD" w:rsidP="00CC6DFD">
      <w:pPr>
        <w:jc w:val="left"/>
        <w:rPr>
          <w:rFonts w:ascii="Tahoma" w:hAnsi="Tahoma" w:cs="Tahoma"/>
        </w:rPr>
      </w:pPr>
      <w:r>
        <w:rPr>
          <w:rFonts w:ascii="Tahoma" w:hAnsi="Tahoma" w:cs="Tahoma"/>
        </w:rPr>
        <w:t>*  Wilson’s Disease</w:t>
      </w:r>
    </w:p>
    <w:p w14:paraId="1B146171" w14:textId="77777777" w:rsidR="00CC6DFD" w:rsidRDefault="00CC6DFD" w:rsidP="00CC6DFD">
      <w:pPr>
        <w:jc w:val="left"/>
        <w:rPr>
          <w:rFonts w:ascii="Tahoma" w:hAnsi="Tahoma" w:cs="Tahoma"/>
        </w:rPr>
      </w:pPr>
    </w:p>
    <w:p w14:paraId="77EAF70D" w14:textId="77777777" w:rsidR="00CC6DFD" w:rsidRDefault="00CC6DFD" w:rsidP="00CC6DFD">
      <w:pPr>
        <w:jc w:val="left"/>
        <w:rPr>
          <w:rFonts w:ascii="Tahoma" w:hAnsi="Tahoma" w:cs="Tahoma"/>
          <w:b/>
        </w:rPr>
      </w:pPr>
      <w:r>
        <w:rPr>
          <w:rFonts w:ascii="Tahoma" w:hAnsi="Tahoma" w:cs="Tahoma"/>
          <w:b/>
        </w:rPr>
        <w:t>Developmental Disorders:</w:t>
      </w:r>
    </w:p>
    <w:p w14:paraId="0C14A71C" w14:textId="77777777" w:rsidR="00CC6DFD" w:rsidRDefault="00CC6DFD" w:rsidP="00CC6DFD">
      <w:pPr>
        <w:jc w:val="left"/>
        <w:rPr>
          <w:rFonts w:ascii="Tahoma" w:hAnsi="Tahoma" w:cs="Tahoma"/>
          <w:b/>
        </w:rPr>
      </w:pPr>
    </w:p>
    <w:p w14:paraId="0F5B9A8B" w14:textId="77777777" w:rsidR="00CC6DFD" w:rsidRDefault="00CC6DFD" w:rsidP="00CC6DFD">
      <w:pPr>
        <w:jc w:val="left"/>
        <w:rPr>
          <w:rFonts w:ascii="Tahoma" w:hAnsi="Tahoma" w:cs="Tahoma"/>
        </w:rPr>
      </w:pPr>
      <w:r>
        <w:rPr>
          <w:rFonts w:ascii="Tahoma" w:hAnsi="Tahoma" w:cs="Tahoma"/>
        </w:rPr>
        <w:t>*  Cerebral Palsy</w:t>
      </w:r>
    </w:p>
    <w:p w14:paraId="484470E8" w14:textId="77777777" w:rsidR="00CC6DFD" w:rsidRDefault="00CC6DFD" w:rsidP="00CC6DFD">
      <w:pPr>
        <w:jc w:val="left"/>
        <w:rPr>
          <w:rFonts w:ascii="Tahoma" w:hAnsi="Tahoma" w:cs="Tahoma"/>
        </w:rPr>
      </w:pPr>
      <w:r>
        <w:rPr>
          <w:rFonts w:ascii="Tahoma" w:hAnsi="Tahoma" w:cs="Tahoma"/>
        </w:rPr>
        <w:t>*  Hydrocephalus</w:t>
      </w:r>
    </w:p>
    <w:p w14:paraId="04AC46C8" w14:textId="77777777" w:rsidR="00CC6DFD" w:rsidRDefault="00CC6DFD" w:rsidP="00CC6DFD">
      <w:pPr>
        <w:jc w:val="left"/>
        <w:rPr>
          <w:rFonts w:ascii="Tahoma" w:hAnsi="Tahoma" w:cs="Tahoma"/>
        </w:rPr>
      </w:pPr>
      <w:r>
        <w:rPr>
          <w:rFonts w:ascii="Tahoma" w:hAnsi="Tahoma" w:cs="Tahoma"/>
        </w:rPr>
        <w:t>*  Anencephaly</w:t>
      </w:r>
    </w:p>
    <w:p w14:paraId="6024199B" w14:textId="77777777" w:rsidR="00CC6DFD" w:rsidRDefault="00CC6DFD" w:rsidP="00CC6DFD">
      <w:pPr>
        <w:jc w:val="left"/>
        <w:rPr>
          <w:rFonts w:ascii="Tahoma" w:hAnsi="Tahoma" w:cs="Tahoma"/>
        </w:rPr>
      </w:pPr>
      <w:r>
        <w:rPr>
          <w:rFonts w:ascii="Tahoma" w:hAnsi="Tahoma" w:cs="Tahoma"/>
        </w:rPr>
        <w:t>*  Microcephaly</w:t>
      </w:r>
    </w:p>
    <w:p w14:paraId="63F73CED" w14:textId="77777777" w:rsidR="00CC6DFD" w:rsidRDefault="00CC6DFD" w:rsidP="00CC6DFD">
      <w:pPr>
        <w:jc w:val="left"/>
        <w:rPr>
          <w:rFonts w:ascii="Tahoma" w:hAnsi="Tahoma" w:cs="Tahoma"/>
        </w:rPr>
      </w:pPr>
    </w:p>
    <w:p w14:paraId="1EE94656" w14:textId="77777777" w:rsidR="00CC6DFD" w:rsidRDefault="00CC6DFD" w:rsidP="00CC6DFD">
      <w:pPr>
        <w:jc w:val="left"/>
        <w:rPr>
          <w:rFonts w:ascii="Tahoma" w:hAnsi="Tahoma" w:cs="Tahoma"/>
        </w:rPr>
      </w:pPr>
    </w:p>
    <w:p w14:paraId="763C1CD8" w14:textId="77777777" w:rsidR="00CC6DFD" w:rsidRPr="007960A9" w:rsidRDefault="00CC6DFD" w:rsidP="00CC6DFD">
      <w:pPr>
        <w:jc w:val="left"/>
        <w:rPr>
          <w:rFonts w:ascii="Tahoma" w:hAnsi="Tahoma" w:cs="Tahoma"/>
        </w:rPr>
      </w:pPr>
      <w:r>
        <w:rPr>
          <w:rFonts w:ascii="Tahoma" w:hAnsi="Tahoma" w:cs="Tahoma"/>
          <w:b/>
        </w:rPr>
        <w:t>Impaired Blood and Oxygen Supply:</w:t>
      </w:r>
    </w:p>
    <w:p w14:paraId="7B2B6EDF" w14:textId="77777777" w:rsidR="00CC6DFD" w:rsidRDefault="00CC6DFD" w:rsidP="00CC6DFD">
      <w:pPr>
        <w:jc w:val="left"/>
        <w:rPr>
          <w:rFonts w:ascii="Tahoma" w:hAnsi="Tahoma" w:cs="Tahoma"/>
          <w:b/>
        </w:rPr>
      </w:pPr>
    </w:p>
    <w:p w14:paraId="4C494A23" w14:textId="77777777" w:rsidR="00CC6DFD" w:rsidRDefault="00CC6DFD" w:rsidP="00CC6DFD">
      <w:pPr>
        <w:jc w:val="left"/>
        <w:rPr>
          <w:rFonts w:ascii="Tahoma" w:hAnsi="Tahoma" w:cs="Tahoma"/>
        </w:rPr>
      </w:pPr>
      <w:r>
        <w:rPr>
          <w:rFonts w:ascii="Tahoma" w:hAnsi="Tahoma" w:cs="Tahoma"/>
        </w:rPr>
        <w:t>*  Heart Attack</w:t>
      </w:r>
    </w:p>
    <w:p w14:paraId="32ADF490" w14:textId="77777777" w:rsidR="00CC6DFD" w:rsidRDefault="00CC6DFD" w:rsidP="00CC6DFD">
      <w:pPr>
        <w:jc w:val="left"/>
        <w:rPr>
          <w:rFonts w:ascii="Tahoma" w:hAnsi="Tahoma" w:cs="Tahoma"/>
        </w:rPr>
      </w:pPr>
      <w:r>
        <w:rPr>
          <w:rFonts w:ascii="Tahoma" w:hAnsi="Tahoma" w:cs="Tahoma"/>
        </w:rPr>
        <w:t>*  CABG</w:t>
      </w:r>
    </w:p>
    <w:p w14:paraId="568BF59A" w14:textId="77777777" w:rsidR="00CC6DFD" w:rsidRDefault="00CC6DFD" w:rsidP="00CC6DFD">
      <w:pPr>
        <w:jc w:val="left"/>
        <w:rPr>
          <w:rFonts w:ascii="Tahoma" w:hAnsi="Tahoma" w:cs="Tahoma"/>
        </w:rPr>
      </w:pPr>
      <w:r>
        <w:rPr>
          <w:rFonts w:ascii="Tahoma" w:hAnsi="Tahoma" w:cs="Tahoma"/>
        </w:rPr>
        <w:t>*  CHF</w:t>
      </w:r>
    </w:p>
    <w:p w14:paraId="525A051D" w14:textId="77777777" w:rsidR="00CC6DFD" w:rsidRDefault="00CC6DFD" w:rsidP="00CC6DFD">
      <w:pPr>
        <w:jc w:val="left"/>
        <w:rPr>
          <w:rFonts w:ascii="Tahoma" w:hAnsi="Tahoma" w:cs="Tahoma"/>
        </w:rPr>
      </w:pPr>
      <w:r>
        <w:rPr>
          <w:rFonts w:ascii="Tahoma" w:hAnsi="Tahoma" w:cs="Tahoma"/>
        </w:rPr>
        <w:t>*  COPD</w:t>
      </w:r>
    </w:p>
    <w:p w14:paraId="62830027" w14:textId="77777777" w:rsidR="00CC6DFD" w:rsidRDefault="00CC6DFD" w:rsidP="00CC6DFD">
      <w:pPr>
        <w:jc w:val="left"/>
        <w:rPr>
          <w:rFonts w:ascii="Tahoma" w:hAnsi="Tahoma" w:cs="Tahoma"/>
        </w:rPr>
      </w:pPr>
      <w:r>
        <w:rPr>
          <w:rFonts w:ascii="Tahoma" w:hAnsi="Tahoma" w:cs="Tahoma"/>
        </w:rPr>
        <w:t>*  Strangulation/Asphyxiation</w:t>
      </w:r>
    </w:p>
    <w:p w14:paraId="56A9B11B" w14:textId="77777777" w:rsidR="00CC6DFD" w:rsidRDefault="00CC6DFD" w:rsidP="00CC6DFD">
      <w:pPr>
        <w:jc w:val="left"/>
        <w:rPr>
          <w:rFonts w:ascii="Tahoma" w:hAnsi="Tahoma" w:cs="Tahoma"/>
        </w:rPr>
      </w:pPr>
      <w:r>
        <w:rPr>
          <w:rFonts w:ascii="Tahoma" w:hAnsi="Tahoma" w:cs="Tahoma"/>
        </w:rPr>
        <w:t>*  Drowning</w:t>
      </w:r>
    </w:p>
    <w:p w14:paraId="46FC49F3" w14:textId="77777777" w:rsidR="00CC6DFD" w:rsidRDefault="00CC6DFD" w:rsidP="00CC6DFD">
      <w:pPr>
        <w:jc w:val="left"/>
        <w:rPr>
          <w:rFonts w:ascii="Tahoma" w:hAnsi="Tahoma" w:cs="Tahoma"/>
        </w:rPr>
      </w:pPr>
      <w:r>
        <w:rPr>
          <w:rFonts w:ascii="Tahoma" w:hAnsi="Tahoma" w:cs="Tahoma"/>
        </w:rPr>
        <w:t>*  Severe Asthma Attacks</w:t>
      </w:r>
    </w:p>
    <w:p w14:paraId="57ADD3C1" w14:textId="77777777" w:rsidR="00CC6DFD" w:rsidRDefault="00CC6DFD" w:rsidP="00CC6DFD">
      <w:pPr>
        <w:jc w:val="left"/>
        <w:rPr>
          <w:rFonts w:ascii="Tahoma" w:hAnsi="Tahoma" w:cs="Tahoma"/>
        </w:rPr>
      </w:pPr>
      <w:r>
        <w:rPr>
          <w:rFonts w:ascii="Tahoma" w:hAnsi="Tahoma" w:cs="Tahoma"/>
        </w:rPr>
        <w:t>*  Anoxia/Hypoxia</w:t>
      </w:r>
    </w:p>
    <w:p w14:paraId="42A18335" w14:textId="77777777" w:rsidR="00CC6DFD" w:rsidRDefault="00CC6DFD" w:rsidP="00CC6DFD">
      <w:pPr>
        <w:jc w:val="left"/>
        <w:rPr>
          <w:rFonts w:ascii="Tahoma" w:hAnsi="Tahoma" w:cs="Tahoma"/>
        </w:rPr>
      </w:pPr>
      <w:r>
        <w:rPr>
          <w:rFonts w:ascii="Tahoma" w:hAnsi="Tahoma" w:cs="Tahoma"/>
        </w:rPr>
        <w:t>*  Vasculitis</w:t>
      </w:r>
    </w:p>
    <w:p w14:paraId="493357E7" w14:textId="77777777" w:rsidR="00CC6DFD" w:rsidRDefault="00CC6DFD" w:rsidP="00CC6DFD">
      <w:pPr>
        <w:jc w:val="left"/>
        <w:rPr>
          <w:rFonts w:ascii="Tahoma" w:hAnsi="Tahoma" w:cs="Tahoma"/>
        </w:rPr>
      </w:pPr>
      <w:r>
        <w:rPr>
          <w:rFonts w:ascii="Tahoma" w:hAnsi="Tahoma" w:cs="Tahoma"/>
        </w:rPr>
        <w:t>*  Arteriosclerosis</w:t>
      </w:r>
    </w:p>
    <w:p w14:paraId="51C015FA" w14:textId="77777777" w:rsidR="00CC6DFD" w:rsidRDefault="00CC6DFD" w:rsidP="00CC6DFD">
      <w:pPr>
        <w:jc w:val="left"/>
        <w:rPr>
          <w:rFonts w:ascii="Tahoma" w:hAnsi="Tahoma" w:cs="Tahoma"/>
        </w:rPr>
      </w:pPr>
    </w:p>
    <w:p w14:paraId="51180896" w14:textId="77777777" w:rsidR="00CC6DFD" w:rsidRDefault="00CC6DFD" w:rsidP="00CC6DFD">
      <w:pPr>
        <w:jc w:val="left"/>
        <w:rPr>
          <w:rFonts w:ascii="Tahoma" w:hAnsi="Tahoma" w:cs="Tahoma"/>
          <w:b/>
        </w:rPr>
      </w:pPr>
      <w:r>
        <w:rPr>
          <w:rFonts w:ascii="Tahoma" w:hAnsi="Tahoma" w:cs="Tahoma"/>
          <w:b/>
        </w:rPr>
        <w:lastRenderedPageBreak/>
        <w:t>Infection:</w:t>
      </w:r>
    </w:p>
    <w:p w14:paraId="220E4A7F" w14:textId="77777777" w:rsidR="00CC6DFD" w:rsidRDefault="00CC6DFD" w:rsidP="00CC6DFD">
      <w:pPr>
        <w:jc w:val="left"/>
        <w:rPr>
          <w:rFonts w:ascii="Tahoma" w:hAnsi="Tahoma" w:cs="Tahoma"/>
          <w:b/>
        </w:rPr>
      </w:pPr>
    </w:p>
    <w:p w14:paraId="194CA21C" w14:textId="77777777" w:rsidR="00CC6DFD" w:rsidRDefault="00CC6DFD" w:rsidP="00CC6DFD">
      <w:pPr>
        <w:jc w:val="left"/>
        <w:rPr>
          <w:rFonts w:ascii="Tahoma" w:hAnsi="Tahoma" w:cs="Tahoma"/>
        </w:rPr>
      </w:pPr>
      <w:r>
        <w:rPr>
          <w:rFonts w:ascii="Tahoma" w:hAnsi="Tahoma" w:cs="Tahoma"/>
        </w:rPr>
        <w:t>*  Severe Sinus Infection/Abscess</w:t>
      </w:r>
    </w:p>
    <w:p w14:paraId="2BF3D9F3" w14:textId="77777777" w:rsidR="00CC6DFD" w:rsidRDefault="00CC6DFD" w:rsidP="00CC6DFD">
      <w:pPr>
        <w:jc w:val="left"/>
        <w:rPr>
          <w:rFonts w:ascii="Tahoma" w:hAnsi="Tahoma" w:cs="Tahoma"/>
        </w:rPr>
      </w:pPr>
      <w:r>
        <w:rPr>
          <w:rFonts w:ascii="Tahoma" w:hAnsi="Tahoma" w:cs="Tahoma"/>
        </w:rPr>
        <w:t>*  Meningitis</w:t>
      </w:r>
    </w:p>
    <w:p w14:paraId="44FD0795" w14:textId="77777777" w:rsidR="00CC6DFD" w:rsidRDefault="00CC6DFD" w:rsidP="00CC6DFD">
      <w:pPr>
        <w:jc w:val="left"/>
        <w:rPr>
          <w:rFonts w:ascii="Tahoma" w:hAnsi="Tahoma" w:cs="Tahoma"/>
        </w:rPr>
      </w:pPr>
      <w:r>
        <w:rPr>
          <w:rFonts w:ascii="Tahoma" w:hAnsi="Tahoma" w:cs="Tahoma"/>
        </w:rPr>
        <w:t>*  Rabies</w:t>
      </w:r>
    </w:p>
    <w:p w14:paraId="3A18C3D5" w14:textId="77777777" w:rsidR="00CC6DFD" w:rsidRDefault="00CC6DFD" w:rsidP="00CC6DFD">
      <w:pPr>
        <w:jc w:val="left"/>
        <w:rPr>
          <w:rFonts w:ascii="Tahoma" w:hAnsi="Tahoma" w:cs="Tahoma"/>
        </w:rPr>
      </w:pPr>
      <w:r>
        <w:rPr>
          <w:rFonts w:ascii="Tahoma" w:hAnsi="Tahoma" w:cs="Tahoma"/>
        </w:rPr>
        <w:t>*  Syphilis</w:t>
      </w:r>
    </w:p>
    <w:p w14:paraId="631DA103" w14:textId="77777777" w:rsidR="00CC6DFD" w:rsidRDefault="00CC6DFD" w:rsidP="00CC6DFD">
      <w:pPr>
        <w:jc w:val="left"/>
        <w:rPr>
          <w:rFonts w:ascii="Tahoma" w:hAnsi="Tahoma" w:cs="Tahoma"/>
        </w:rPr>
      </w:pPr>
      <w:r>
        <w:rPr>
          <w:rFonts w:ascii="Tahoma" w:hAnsi="Tahoma" w:cs="Tahoma"/>
        </w:rPr>
        <w:t>*  Acquired Immune Deficiency Syndrome</w:t>
      </w:r>
    </w:p>
    <w:p w14:paraId="02B6D9BE" w14:textId="77777777" w:rsidR="00CC6DFD" w:rsidRDefault="00CC6DFD" w:rsidP="00CC6DFD">
      <w:pPr>
        <w:jc w:val="left"/>
        <w:rPr>
          <w:rFonts w:ascii="Tahoma" w:hAnsi="Tahoma" w:cs="Tahoma"/>
        </w:rPr>
      </w:pPr>
      <w:r>
        <w:rPr>
          <w:rFonts w:ascii="Tahoma" w:hAnsi="Tahoma" w:cs="Tahoma"/>
        </w:rPr>
        <w:t>*  Encephalopathy</w:t>
      </w:r>
    </w:p>
    <w:p w14:paraId="3BCC05D8" w14:textId="77777777" w:rsidR="00CC6DFD" w:rsidRDefault="00CC6DFD" w:rsidP="00CC6DFD">
      <w:pPr>
        <w:jc w:val="left"/>
        <w:rPr>
          <w:rFonts w:ascii="Tahoma" w:hAnsi="Tahoma" w:cs="Tahoma"/>
        </w:rPr>
      </w:pPr>
      <w:r>
        <w:rPr>
          <w:rFonts w:ascii="Tahoma" w:hAnsi="Tahoma" w:cs="Tahoma"/>
        </w:rPr>
        <w:t>*  Mad Cow Disease</w:t>
      </w:r>
    </w:p>
    <w:p w14:paraId="1D0915AD" w14:textId="77777777" w:rsidR="00CC6DFD" w:rsidRDefault="00CC6DFD" w:rsidP="00CC6DFD">
      <w:pPr>
        <w:jc w:val="left"/>
        <w:rPr>
          <w:rFonts w:ascii="Tahoma" w:hAnsi="Tahoma" w:cs="Tahoma"/>
        </w:rPr>
      </w:pPr>
      <w:r>
        <w:rPr>
          <w:rFonts w:ascii="Tahoma" w:hAnsi="Tahoma" w:cs="Tahoma"/>
        </w:rPr>
        <w:t>*  Guillain-Barre Syndrome</w:t>
      </w:r>
    </w:p>
    <w:p w14:paraId="53BD13E3" w14:textId="76A394B9" w:rsidR="004F1001" w:rsidRDefault="004F1001" w:rsidP="00CC6DFD">
      <w:pPr>
        <w:jc w:val="left"/>
        <w:rPr>
          <w:rFonts w:ascii="Tahoma" w:hAnsi="Tahoma" w:cs="Tahoma"/>
        </w:rPr>
      </w:pPr>
      <w:r>
        <w:rPr>
          <w:rFonts w:ascii="Tahoma" w:hAnsi="Tahoma" w:cs="Tahoma"/>
        </w:rPr>
        <w:t>*  Long Covid 19</w:t>
      </w:r>
    </w:p>
    <w:p w14:paraId="00914F0A" w14:textId="77777777" w:rsidR="00CC6DFD" w:rsidRDefault="00CC6DFD" w:rsidP="00CC6DFD">
      <w:pPr>
        <w:jc w:val="left"/>
        <w:rPr>
          <w:rFonts w:ascii="Tahoma" w:hAnsi="Tahoma" w:cs="Tahoma"/>
        </w:rPr>
      </w:pPr>
    </w:p>
    <w:p w14:paraId="6191E728" w14:textId="77777777" w:rsidR="00CC6DFD" w:rsidRDefault="00CC6DFD" w:rsidP="00CC6DFD">
      <w:pPr>
        <w:jc w:val="left"/>
        <w:rPr>
          <w:rFonts w:ascii="Tahoma" w:hAnsi="Tahoma" w:cs="Tahoma"/>
          <w:b/>
        </w:rPr>
      </w:pPr>
      <w:r>
        <w:rPr>
          <w:rFonts w:ascii="Tahoma" w:hAnsi="Tahoma" w:cs="Tahoma"/>
          <w:b/>
        </w:rPr>
        <w:t>Tumors:</w:t>
      </w:r>
    </w:p>
    <w:p w14:paraId="355DD009" w14:textId="77777777" w:rsidR="00CC6DFD" w:rsidRDefault="00CC6DFD" w:rsidP="00CC6DFD">
      <w:pPr>
        <w:jc w:val="left"/>
        <w:rPr>
          <w:rFonts w:ascii="Tahoma" w:hAnsi="Tahoma" w:cs="Tahoma"/>
          <w:b/>
        </w:rPr>
      </w:pPr>
    </w:p>
    <w:p w14:paraId="6B02BACA" w14:textId="77777777" w:rsidR="00CC6DFD" w:rsidRDefault="00CC6DFD" w:rsidP="00CC6DFD">
      <w:pPr>
        <w:jc w:val="left"/>
        <w:rPr>
          <w:rFonts w:ascii="Tahoma" w:hAnsi="Tahoma" w:cs="Tahoma"/>
        </w:rPr>
      </w:pPr>
      <w:r>
        <w:rPr>
          <w:rFonts w:ascii="Tahoma" w:hAnsi="Tahoma" w:cs="Tahoma"/>
          <w:b/>
        </w:rPr>
        <w:t xml:space="preserve">*  </w:t>
      </w:r>
      <w:r>
        <w:rPr>
          <w:rFonts w:ascii="Tahoma" w:hAnsi="Tahoma" w:cs="Tahoma"/>
        </w:rPr>
        <w:t>Benign and Malignant</w:t>
      </w:r>
    </w:p>
    <w:p w14:paraId="62C4C932" w14:textId="77777777" w:rsidR="00CC6DFD" w:rsidRDefault="00CC6DFD" w:rsidP="00CC6DFD">
      <w:pPr>
        <w:jc w:val="left"/>
        <w:rPr>
          <w:rFonts w:ascii="Tahoma" w:hAnsi="Tahoma" w:cs="Tahoma"/>
        </w:rPr>
      </w:pPr>
      <w:r>
        <w:rPr>
          <w:rFonts w:ascii="Tahoma" w:hAnsi="Tahoma" w:cs="Tahoma"/>
        </w:rPr>
        <w:t>*  Astrocytoma</w:t>
      </w:r>
    </w:p>
    <w:p w14:paraId="32678012" w14:textId="77777777" w:rsidR="00CC6DFD" w:rsidRDefault="00CC6DFD" w:rsidP="00CC6DFD">
      <w:pPr>
        <w:jc w:val="left"/>
        <w:rPr>
          <w:rFonts w:ascii="Tahoma" w:hAnsi="Tahoma" w:cs="Tahoma"/>
        </w:rPr>
      </w:pPr>
      <w:r>
        <w:rPr>
          <w:rFonts w:ascii="Tahoma" w:hAnsi="Tahoma" w:cs="Tahoma"/>
        </w:rPr>
        <w:t>*  Glioblastoma</w:t>
      </w:r>
    </w:p>
    <w:p w14:paraId="47A90483" w14:textId="77777777" w:rsidR="00CC6DFD" w:rsidRDefault="00CC6DFD" w:rsidP="00CC6DFD">
      <w:pPr>
        <w:jc w:val="left"/>
        <w:rPr>
          <w:rFonts w:ascii="Tahoma" w:hAnsi="Tahoma" w:cs="Tahoma"/>
        </w:rPr>
      </w:pPr>
      <w:r>
        <w:rPr>
          <w:rFonts w:ascii="Tahoma" w:hAnsi="Tahoma" w:cs="Tahoma"/>
        </w:rPr>
        <w:t>*  Chemo-radiation brain</w:t>
      </w:r>
    </w:p>
    <w:p w14:paraId="3A1EE47D" w14:textId="77777777" w:rsidR="00CC6DFD" w:rsidRDefault="00CC6DFD" w:rsidP="00CC6DFD">
      <w:pPr>
        <w:jc w:val="left"/>
        <w:rPr>
          <w:rFonts w:ascii="Tahoma" w:hAnsi="Tahoma" w:cs="Tahoma"/>
        </w:rPr>
      </w:pPr>
    </w:p>
    <w:p w14:paraId="4E307384" w14:textId="77777777" w:rsidR="00CC6DFD" w:rsidRDefault="00CC6DFD" w:rsidP="00CC6DFD">
      <w:pPr>
        <w:jc w:val="left"/>
        <w:rPr>
          <w:rFonts w:ascii="Tahoma" w:hAnsi="Tahoma" w:cs="Tahoma"/>
          <w:b/>
        </w:rPr>
      </w:pPr>
      <w:r>
        <w:rPr>
          <w:rFonts w:ascii="Tahoma" w:hAnsi="Tahoma" w:cs="Tahoma"/>
          <w:b/>
        </w:rPr>
        <w:t>Neurotransmitter Disturbance:</w:t>
      </w:r>
    </w:p>
    <w:p w14:paraId="33CC5C35" w14:textId="77777777" w:rsidR="00CC6DFD" w:rsidRDefault="00CC6DFD" w:rsidP="00CC6DFD">
      <w:pPr>
        <w:jc w:val="left"/>
        <w:rPr>
          <w:rFonts w:ascii="Tahoma" w:hAnsi="Tahoma" w:cs="Tahoma"/>
          <w:b/>
        </w:rPr>
      </w:pPr>
    </w:p>
    <w:p w14:paraId="41FA1B25" w14:textId="77777777" w:rsidR="00CC6DFD" w:rsidRDefault="00CC6DFD" w:rsidP="00CC6DFD">
      <w:pPr>
        <w:jc w:val="left"/>
        <w:rPr>
          <w:rFonts w:ascii="Tahoma" w:hAnsi="Tahoma" w:cs="Tahoma"/>
        </w:rPr>
      </w:pPr>
      <w:r>
        <w:rPr>
          <w:rFonts w:ascii="Tahoma" w:hAnsi="Tahoma" w:cs="Tahoma"/>
        </w:rPr>
        <w:t>*  Parkinson’s Disease</w:t>
      </w:r>
    </w:p>
    <w:p w14:paraId="32F035A1" w14:textId="77777777" w:rsidR="00CC6DFD" w:rsidRDefault="00CC6DFD" w:rsidP="00CC6DFD">
      <w:pPr>
        <w:jc w:val="left"/>
        <w:rPr>
          <w:rFonts w:ascii="Tahoma" w:hAnsi="Tahoma" w:cs="Tahoma"/>
        </w:rPr>
      </w:pPr>
      <w:r>
        <w:rPr>
          <w:rFonts w:ascii="Tahoma" w:hAnsi="Tahoma" w:cs="Tahoma"/>
        </w:rPr>
        <w:t>*  Alzheimer’s Disease</w:t>
      </w:r>
    </w:p>
    <w:p w14:paraId="44463D80" w14:textId="77777777" w:rsidR="00CC6DFD" w:rsidRDefault="00CC6DFD" w:rsidP="00CC6DFD">
      <w:pPr>
        <w:jc w:val="left"/>
        <w:rPr>
          <w:rFonts w:ascii="Tahoma" w:hAnsi="Tahoma" w:cs="Tahoma"/>
        </w:rPr>
      </w:pPr>
      <w:r>
        <w:rPr>
          <w:rFonts w:ascii="Tahoma" w:hAnsi="Tahoma" w:cs="Tahoma"/>
        </w:rPr>
        <w:t>*  Schizophrenia</w:t>
      </w:r>
    </w:p>
    <w:p w14:paraId="55B23370" w14:textId="77777777" w:rsidR="00CC6DFD" w:rsidRDefault="00CC6DFD" w:rsidP="00CC6DFD">
      <w:pPr>
        <w:jc w:val="left"/>
        <w:rPr>
          <w:rFonts w:ascii="Tahoma" w:hAnsi="Tahoma" w:cs="Tahoma"/>
        </w:rPr>
      </w:pPr>
      <w:r>
        <w:rPr>
          <w:rFonts w:ascii="Tahoma" w:hAnsi="Tahoma" w:cs="Tahoma"/>
        </w:rPr>
        <w:t>*  Huntington’s Chorea</w:t>
      </w:r>
    </w:p>
    <w:p w14:paraId="306C24A8" w14:textId="77777777" w:rsidR="00CC6DFD" w:rsidRDefault="00CC6DFD" w:rsidP="00CC6DFD">
      <w:pPr>
        <w:jc w:val="left"/>
        <w:rPr>
          <w:rFonts w:ascii="Tahoma" w:hAnsi="Tahoma" w:cs="Tahoma"/>
        </w:rPr>
      </w:pPr>
    </w:p>
    <w:p w14:paraId="3FC71A1F" w14:textId="77777777" w:rsidR="00CC6DFD" w:rsidRDefault="00CC6DFD" w:rsidP="00CC6DFD">
      <w:pPr>
        <w:jc w:val="left"/>
        <w:rPr>
          <w:rFonts w:ascii="Tahoma" w:hAnsi="Tahoma" w:cs="Tahoma"/>
          <w:b/>
        </w:rPr>
      </w:pPr>
      <w:r>
        <w:rPr>
          <w:rFonts w:ascii="Tahoma" w:hAnsi="Tahoma" w:cs="Tahoma"/>
          <w:b/>
        </w:rPr>
        <w:t>Poisoning:</w:t>
      </w:r>
    </w:p>
    <w:p w14:paraId="5441EFFA" w14:textId="77777777" w:rsidR="00CC6DFD" w:rsidRDefault="00CC6DFD" w:rsidP="00CC6DFD">
      <w:pPr>
        <w:jc w:val="left"/>
        <w:rPr>
          <w:rFonts w:ascii="Tahoma" w:hAnsi="Tahoma" w:cs="Tahoma"/>
          <w:b/>
        </w:rPr>
      </w:pPr>
    </w:p>
    <w:p w14:paraId="00A02610" w14:textId="77777777" w:rsidR="00CC6DFD" w:rsidRDefault="00CC6DFD" w:rsidP="00CC6DFD">
      <w:pPr>
        <w:jc w:val="left"/>
        <w:rPr>
          <w:rFonts w:ascii="Tahoma" w:hAnsi="Tahoma" w:cs="Tahoma"/>
        </w:rPr>
      </w:pPr>
      <w:r>
        <w:rPr>
          <w:rFonts w:ascii="Tahoma" w:hAnsi="Tahoma" w:cs="Tahoma"/>
        </w:rPr>
        <w:t>*  Korsakoff’s Syndrome</w:t>
      </w:r>
    </w:p>
    <w:p w14:paraId="1AE0D7EE" w14:textId="77777777" w:rsidR="00CC6DFD" w:rsidRDefault="00CC6DFD" w:rsidP="00CC6DFD">
      <w:pPr>
        <w:jc w:val="left"/>
        <w:rPr>
          <w:rFonts w:ascii="Tahoma" w:hAnsi="Tahoma" w:cs="Tahoma"/>
        </w:rPr>
      </w:pPr>
      <w:r>
        <w:rPr>
          <w:rFonts w:ascii="Tahoma" w:hAnsi="Tahoma" w:cs="Tahoma"/>
        </w:rPr>
        <w:t>*  Lead/Mercury/Arsenic</w:t>
      </w:r>
    </w:p>
    <w:p w14:paraId="3EC88E11" w14:textId="77777777" w:rsidR="00CC6DFD" w:rsidRDefault="00CC6DFD" w:rsidP="00CC6DFD">
      <w:pPr>
        <w:jc w:val="left"/>
        <w:rPr>
          <w:rFonts w:ascii="Tahoma" w:hAnsi="Tahoma" w:cs="Tahoma"/>
        </w:rPr>
      </w:pPr>
      <w:r>
        <w:rPr>
          <w:rFonts w:ascii="Tahoma" w:hAnsi="Tahoma" w:cs="Tahoma"/>
        </w:rPr>
        <w:t>*  Chronic Drug Abuse</w:t>
      </w:r>
    </w:p>
    <w:p w14:paraId="2EFF07E4" w14:textId="77777777" w:rsidR="00CC6DFD" w:rsidRDefault="00CC6DFD" w:rsidP="00CC6DFD">
      <w:pPr>
        <w:jc w:val="left"/>
        <w:rPr>
          <w:rFonts w:ascii="Tahoma" w:hAnsi="Tahoma" w:cs="Tahoma"/>
        </w:rPr>
      </w:pPr>
      <w:r>
        <w:rPr>
          <w:rFonts w:ascii="Tahoma" w:hAnsi="Tahoma" w:cs="Tahoma"/>
        </w:rPr>
        <w:t>*  Botulism</w:t>
      </w:r>
    </w:p>
    <w:p w14:paraId="08DE9298" w14:textId="77777777" w:rsidR="00CC6DFD" w:rsidRDefault="00CC6DFD" w:rsidP="00CC6DFD">
      <w:pPr>
        <w:jc w:val="left"/>
        <w:rPr>
          <w:rFonts w:ascii="Tahoma" w:hAnsi="Tahoma" w:cs="Tahoma"/>
        </w:rPr>
      </w:pPr>
      <w:r>
        <w:rPr>
          <w:rFonts w:ascii="Tahoma" w:hAnsi="Tahoma" w:cs="Tahoma"/>
        </w:rPr>
        <w:t>*  Sepsis</w:t>
      </w:r>
    </w:p>
    <w:p w14:paraId="5DAA7FBF" w14:textId="77777777" w:rsidR="00CC6DFD" w:rsidRDefault="00CC6DFD" w:rsidP="00CC6DFD">
      <w:pPr>
        <w:jc w:val="left"/>
        <w:rPr>
          <w:rFonts w:ascii="Tahoma" w:hAnsi="Tahoma" w:cs="Tahoma"/>
        </w:rPr>
      </w:pPr>
    </w:p>
    <w:p w14:paraId="70F3BADE" w14:textId="77777777" w:rsidR="00CC6DFD" w:rsidRDefault="00CC6DFD" w:rsidP="00CC6DFD">
      <w:pPr>
        <w:jc w:val="left"/>
        <w:rPr>
          <w:rFonts w:ascii="Tahoma" w:hAnsi="Tahoma" w:cs="Tahoma"/>
        </w:rPr>
      </w:pPr>
    </w:p>
    <w:p w14:paraId="5154D9D9" w14:textId="13FC9B84" w:rsidR="00CC6DFD" w:rsidRDefault="00CC6DFD" w:rsidP="00CC6DFD">
      <w:pPr>
        <w:jc w:val="left"/>
        <w:rPr>
          <w:rFonts w:ascii="Tahoma" w:hAnsi="Tahoma" w:cs="Tahoma"/>
          <w:b/>
        </w:rPr>
      </w:pPr>
      <w:r>
        <w:rPr>
          <w:rFonts w:ascii="Tahoma" w:hAnsi="Tahoma" w:cs="Tahoma"/>
          <w:b/>
        </w:rPr>
        <w:t>Degenerative:</w:t>
      </w:r>
    </w:p>
    <w:p w14:paraId="3F3635C5" w14:textId="77777777" w:rsidR="00CC6DFD" w:rsidRDefault="00CC6DFD" w:rsidP="00CC6DFD">
      <w:pPr>
        <w:jc w:val="left"/>
        <w:rPr>
          <w:rFonts w:ascii="Tahoma" w:hAnsi="Tahoma" w:cs="Tahoma"/>
          <w:b/>
        </w:rPr>
      </w:pPr>
    </w:p>
    <w:p w14:paraId="1DB99B8A" w14:textId="77777777" w:rsidR="00CC6DFD" w:rsidRDefault="00CC6DFD" w:rsidP="00CC6DFD">
      <w:pPr>
        <w:jc w:val="left"/>
        <w:rPr>
          <w:rFonts w:ascii="Tahoma" w:hAnsi="Tahoma" w:cs="Tahoma"/>
        </w:rPr>
      </w:pPr>
      <w:r>
        <w:rPr>
          <w:rFonts w:ascii="Tahoma" w:hAnsi="Tahoma" w:cs="Tahoma"/>
        </w:rPr>
        <w:t>*  ALS (Lou Gehrig’s Disease)</w:t>
      </w:r>
    </w:p>
    <w:p w14:paraId="7490AFDB" w14:textId="77777777" w:rsidR="00CC6DFD" w:rsidRDefault="00CC6DFD" w:rsidP="00CC6DFD">
      <w:pPr>
        <w:jc w:val="left"/>
        <w:rPr>
          <w:rFonts w:ascii="Tahoma" w:hAnsi="Tahoma" w:cs="Tahoma"/>
        </w:rPr>
      </w:pPr>
      <w:r>
        <w:rPr>
          <w:rFonts w:ascii="Tahoma" w:hAnsi="Tahoma" w:cs="Tahoma"/>
        </w:rPr>
        <w:t>*  Parkinson’s Disease</w:t>
      </w:r>
    </w:p>
    <w:p w14:paraId="6DB763A2" w14:textId="77777777" w:rsidR="00CC6DFD" w:rsidRDefault="00CC6DFD" w:rsidP="00CC6DFD">
      <w:pPr>
        <w:jc w:val="left"/>
        <w:rPr>
          <w:rFonts w:ascii="Tahoma" w:hAnsi="Tahoma" w:cs="Tahoma"/>
        </w:rPr>
      </w:pPr>
      <w:r>
        <w:rPr>
          <w:rFonts w:ascii="Tahoma" w:hAnsi="Tahoma" w:cs="Tahoma"/>
        </w:rPr>
        <w:t>*  Multiple Sclerosis</w:t>
      </w:r>
    </w:p>
    <w:p w14:paraId="2F764074" w14:textId="77777777" w:rsidR="00CC6DFD" w:rsidRDefault="00CC6DFD" w:rsidP="00CC6DFD">
      <w:pPr>
        <w:jc w:val="left"/>
        <w:rPr>
          <w:rFonts w:ascii="Tahoma" w:hAnsi="Tahoma" w:cs="Tahoma"/>
        </w:rPr>
      </w:pPr>
      <w:r>
        <w:rPr>
          <w:rFonts w:ascii="Tahoma" w:hAnsi="Tahoma" w:cs="Tahoma"/>
        </w:rPr>
        <w:t>*  Muscular Dystrophy</w:t>
      </w:r>
    </w:p>
    <w:p w14:paraId="66936CB1" w14:textId="77777777" w:rsidR="00CC6DFD" w:rsidRDefault="00CC6DFD" w:rsidP="00CC6DFD">
      <w:pPr>
        <w:jc w:val="left"/>
        <w:rPr>
          <w:rFonts w:ascii="Tahoma" w:hAnsi="Tahoma" w:cs="Tahoma"/>
        </w:rPr>
      </w:pPr>
      <w:r>
        <w:rPr>
          <w:rFonts w:ascii="Tahoma" w:hAnsi="Tahoma" w:cs="Tahoma"/>
        </w:rPr>
        <w:t>*  Alzheimer’s Disease/Pick’s Disease/Frontal-Temporal Dementia</w:t>
      </w:r>
    </w:p>
    <w:p w14:paraId="40BDB83D" w14:textId="77777777" w:rsidR="00CC6DFD" w:rsidRDefault="00CC6DFD" w:rsidP="00CC6DFD">
      <w:pPr>
        <w:jc w:val="left"/>
        <w:rPr>
          <w:rFonts w:ascii="Tahoma" w:hAnsi="Tahoma" w:cs="Tahoma"/>
        </w:rPr>
      </w:pPr>
      <w:r>
        <w:rPr>
          <w:rFonts w:ascii="Tahoma" w:hAnsi="Tahoma" w:cs="Tahoma"/>
        </w:rPr>
        <w:t>*  Primary Progressive Aphasia</w:t>
      </w:r>
    </w:p>
    <w:p w14:paraId="4951D241" w14:textId="77777777" w:rsidR="00CC6DFD" w:rsidRDefault="00CC6DFD" w:rsidP="00CC6DFD">
      <w:pPr>
        <w:jc w:val="left"/>
        <w:rPr>
          <w:rFonts w:ascii="Tahoma" w:hAnsi="Tahoma" w:cs="Tahoma"/>
        </w:rPr>
      </w:pPr>
      <w:r>
        <w:rPr>
          <w:rFonts w:ascii="Tahoma" w:hAnsi="Tahoma" w:cs="Tahoma"/>
        </w:rPr>
        <w:t>*  Huntington’s Chorea</w:t>
      </w:r>
    </w:p>
    <w:p w14:paraId="62FBD623" w14:textId="77777777" w:rsidR="00CC6DFD" w:rsidRDefault="00CC6DFD" w:rsidP="00CC6DFD">
      <w:pPr>
        <w:jc w:val="left"/>
        <w:rPr>
          <w:rFonts w:ascii="Tahoma" w:hAnsi="Tahoma" w:cs="Tahoma"/>
        </w:rPr>
      </w:pPr>
      <w:r>
        <w:rPr>
          <w:rFonts w:ascii="Tahoma" w:hAnsi="Tahoma" w:cs="Tahoma"/>
        </w:rPr>
        <w:t>*  Creutzfeldt-Jakob Disease</w:t>
      </w:r>
    </w:p>
    <w:p w14:paraId="7252E457" w14:textId="77777777" w:rsidR="00CC6DFD" w:rsidRDefault="00CC6DFD" w:rsidP="00CC6DFD">
      <w:pPr>
        <w:jc w:val="left"/>
        <w:rPr>
          <w:rFonts w:ascii="Tahoma" w:hAnsi="Tahoma" w:cs="Tahoma"/>
        </w:rPr>
      </w:pPr>
    </w:p>
    <w:p w14:paraId="5AFFB7AA" w14:textId="77777777" w:rsidR="004F1001" w:rsidRDefault="004F1001" w:rsidP="00CC6DFD">
      <w:pPr>
        <w:jc w:val="left"/>
        <w:rPr>
          <w:rFonts w:ascii="Tahoma" w:hAnsi="Tahoma" w:cs="Tahoma"/>
          <w:b/>
        </w:rPr>
      </w:pPr>
    </w:p>
    <w:p w14:paraId="72F51F31" w14:textId="77777777" w:rsidR="004F1001" w:rsidRDefault="004F1001" w:rsidP="00CC6DFD">
      <w:pPr>
        <w:jc w:val="left"/>
        <w:rPr>
          <w:rFonts w:ascii="Tahoma" w:hAnsi="Tahoma" w:cs="Tahoma"/>
          <w:b/>
        </w:rPr>
      </w:pPr>
    </w:p>
    <w:p w14:paraId="710EBF76" w14:textId="1F35EDEB" w:rsidR="00CC6DFD" w:rsidRDefault="00CC6DFD" w:rsidP="00CC6DFD">
      <w:pPr>
        <w:jc w:val="left"/>
        <w:rPr>
          <w:rFonts w:ascii="Tahoma" w:hAnsi="Tahoma" w:cs="Tahoma"/>
          <w:b/>
        </w:rPr>
      </w:pPr>
      <w:r>
        <w:rPr>
          <w:rFonts w:ascii="Tahoma" w:hAnsi="Tahoma" w:cs="Tahoma"/>
          <w:b/>
        </w:rPr>
        <w:lastRenderedPageBreak/>
        <w:t>Neurological Events:</w:t>
      </w:r>
    </w:p>
    <w:p w14:paraId="5DD3F465" w14:textId="77777777" w:rsidR="00CC6DFD" w:rsidRDefault="00CC6DFD" w:rsidP="00CC6DFD">
      <w:pPr>
        <w:jc w:val="left"/>
        <w:rPr>
          <w:rFonts w:ascii="Tahoma" w:hAnsi="Tahoma" w:cs="Tahoma"/>
          <w:b/>
        </w:rPr>
      </w:pPr>
    </w:p>
    <w:p w14:paraId="2753C180" w14:textId="24F2044D" w:rsidR="00CC6DFD" w:rsidRDefault="00CC6DFD" w:rsidP="00CC6DFD">
      <w:pPr>
        <w:jc w:val="left"/>
        <w:rPr>
          <w:rFonts w:ascii="Tahoma" w:hAnsi="Tahoma" w:cs="Tahoma"/>
        </w:rPr>
      </w:pPr>
      <w:r>
        <w:rPr>
          <w:rFonts w:ascii="Tahoma" w:hAnsi="Tahoma" w:cs="Tahoma"/>
        </w:rPr>
        <w:t xml:space="preserve">*  </w:t>
      </w:r>
      <w:r w:rsidR="00AF0559">
        <w:rPr>
          <w:rFonts w:ascii="Tahoma" w:hAnsi="Tahoma" w:cs="Tahoma"/>
        </w:rPr>
        <w:t xml:space="preserve">Embolic </w:t>
      </w:r>
      <w:r>
        <w:rPr>
          <w:rFonts w:ascii="Tahoma" w:hAnsi="Tahoma" w:cs="Tahoma"/>
        </w:rPr>
        <w:t>C</w:t>
      </w:r>
      <w:r w:rsidR="00AF0559">
        <w:rPr>
          <w:rFonts w:ascii="Tahoma" w:hAnsi="Tahoma" w:cs="Tahoma"/>
        </w:rPr>
        <w:t xml:space="preserve">VA </w:t>
      </w:r>
      <w:r w:rsidR="00E12AF6">
        <w:rPr>
          <w:rFonts w:ascii="Tahoma" w:hAnsi="Tahoma" w:cs="Tahoma"/>
        </w:rPr>
        <w:t>–</w:t>
      </w:r>
      <w:r w:rsidR="00AF0559">
        <w:rPr>
          <w:rFonts w:ascii="Tahoma" w:hAnsi="Tahoma" w:cs="Tahoma"/>
        </w:rPr>
        <w:t xml:space="preserve"> </w:t>
      </w:r>
      <w:r w:rsidR="00E12AF6">
        <w:rPr>
          <w:rFonts w:ascii="Tahoma" w:hAnsi="Tahoma" w:cs="Tahoma"/>
        </w:rPr>
        <w:t>blockage to the brain’s blood supply due to a clot or debris</w:t>
      </w:r>
    </w:p>
    <w:p w14:paraId="78D7127B" w14:textId="71301BA0" w:rsidR="00AF0559" w:rsidRDefault="00AF0559" w:rsidP="00CC6DFD">
      <w:pPr>
        <w:jc w:val="left"/>
        <w:rPr>
          <w:rFonts w:ascii="Tahoma" w:hAnsi="Tahoma" w:cs="Tahoma"/>
        </w:rPr>
      </w:pPr>
      <w:r>
        <w:rPr>
          <w:rFonts w:ascii="Tahoma" w:hAnsi="Tahoma" w:cs="Tahoma"/>
        </w:rPr>
        <w:t>*  Thrombotic CVA</w:t>
      </w:r>
      <w:r w:rsidR="00206589">
        <w:rPr>
          <w:rFonts w:ascii="Tahoma" w:hAnsi="Tahoma" w:cs="Tahoma"/>
        </w:rPr>
        <w:t xml:space="preserve"> </w:t>
      </w:r>
      <w:r w:rsidR="00B45145">
        <w:rPr>
          <w:rFonts w:ascii="Tahoma" w:hAnsi="Tahoma" w:cs="Tahoma"/>
        </w:rPr>
        <w:t>–</w:t>
      </w:r>
      <w:r w:rsidR="00206589">
        <w:rPr>
          <w:rFonts w:ascii="Tahoma" w:hAnsi="Tahoma" w:cs="Tahoma"/>
        </w:rPr>
        <w:t xml:space="preserve"> </w:t>
      </w:r>
      <w:r w:rsidR="00B45145">
        <w:rPr>
          <w:rFonts w:ascii="Tahoma" w:hAnsi="Tahoma" w:cs="Tahoma"/>
        </w:rPr>
        <w:t>a blood clot forms in an artery in the brain blocking blood flow</w:t>
      </w:r>
    </w:p>
    <w:p w14:paraId="09642824" w14:textId="5F212448" w:rsidR="00AF0559" w:rsidRDefault="00AF0559" w:rsidP="00CC6DFD">
      <w:pPr>
        <w:jc w:val="left"/>
        <w:rPr>
          <w:rFonts w:ascii="Tahoma" w:hAnsi="Tahoma" w:cs="Tahoma"/>
        </w:rPr>
      </w:pPr>
      <w:r>
        <w:rPr>
          <w:rFonts w:ascii="Tahoma" w:hAnsi="Tahoma" w:cs="Tahoma"/>
        </w:rPr>
        <w:t>*  Hemorrhagic CVA</w:t>
      </w:r>
      <w:r w:rsidR="00B45145">
        <w:rPr>
          <w:rFonts w:ascii="Tahoma" w:hAnsi="Tahoma" w:cs="Tahoma"/>
        </w:rPr>
        <w:t xml:space="preserve"> </w:t>
      </w:r>
      <w:r w:rsidR="00676171">
        <w:rPr>
          <w:rFonts w:ascii="Tahoma" w:hAnsi="Tahoma" w:cs="Tahoma"/>
        </w:rPr>
        <w:t>–</w:t>
      </w:r>
      <w:r w:rsidR="00B45145">
        <w:rPr>
          <w:rFonts w:ascii="Tahoma" w:hAnsi="Tahoma" w:cs="Tahoma"/>
        </w:rPr>
        <w:t xml:space="preserve"> </w:t>
      </w:r>
      <w:r w:rsidR="00676171">
        <w:rPr>
          <w:rFonts w:ascii="Tahoma" w:hAnsi="Tahoma" w:cs="Tahoma"/>
        </w:rPr>
        <w:t>a ruptured blood vessel causes bleeding inside the brain</w:t>
      </w:r>
    </w:p>
    <w:p w14:paraId="53331A2D" w14:textId="26DAF7BC" w:rsidR="00CC6DFD" w:rsidRDefault="00CC6DFD" w:rsidP="00CC6DFD">
      <w:pPr>
        <w:jc w:val="left"/>
        <w:rPr>
          <w:rFonts w:ascii="Tahoma" w:hAnsi="Tahoma" w:cs="Tahoma"/>
        </w:rPr>
      </w:pPr>
      <w:r>
        <w:rPr>
          <w:rFonts w:ascii="Tahoma" w:hAnsi="Tahoma" w:cs="Tahoma"/>
        </w:rPr>
        <w:t>*  Traumatic Brain Injury</w:t>
      </w:r>
      <w:r w:rsidR="008F3EDC">
        <w:rPr>
          <w:rFonts w:ascii="Tahoma" w:hAnsi="Tahoma" w:cs="Tahoma"/>
        </w:rPr>
        <w:t xml:space="preserve"> – an external force collides with the head</w:t>
      </w:r>
    </w:p>
    <w:p w14:paraId="74A093A9" w14:textId="2DE12DCD" w:rsidR="00D1370A" w:rsidRDefault="00D1370A" w:rsidP="00CC6DFD">
      <w:pPr>
        <w:jc w:val="left"/>
        <w:rPr>
          <w:rFonts w:ascii="Tahoma" w:hAnsi="Tahoma" w:cs="Tahoma"/>
        </w:rPr>
      </w:pPr>
      <w:r>
        <w:rPr>
          <w:rFonts w:ascii="Tahoma" w:hAnsi="Tahoma" w:cs="Tahoma"/>
        </w:rPr>
        <w:t xml:space="preserve">*  Non-traumatic Brain Injury – anoxia, tumor, </w:t>
      </w:r>
      <w:r w:rsidR="00395F16">
        <w:rPr>
          <w:rFonts w:ascii="Tahoma" w:hAnsi="Tahoma" w:cs="Tahoma"/>
        </w:rPr>
        <w:t xml:space="preserve">near drowning, </w:t>
      </w:r>
      <w:r w:rsidR="007C66BD">
        <w:rPr>
          <w:rFonts w:ascii="Tahoma" w:hAnsi="Tahoma" w:cs="Tahoma"/>
        </w:rPr>
        <w:t xml:space="preserve">encephalitis </w:t>
      </w:r>
    </w:p>
    <w:p w14:paraId="6A7FFF8B" w14:textId="77777777" w:rsidR="00CC6DFD" w:rsidRDefault="00CC6DFD" w:rsidP="00CC6DFD">
      <w:pPr>
        <w:jc w:val="left"/>
        <w:rPr>
          <w:rFonts w:ascii="Tahoma" w:hAnsi="Tahoma" w:cs="Tahoma"/>
        </w:rPr>
      </w:pPr>
      <w:r>
        <w:rPr>
          <w:rFonts w:ascii="Tahoma" w:hAnsi="Tahoma" w:cs="Tahoma"/>
        </w:rPr>
        <w:t>*  Aneurysm</w:t>
      </w:r>
    </w:p>
    <w:p w14:paraId="4B7B7779" w14:textId="77777777" w:rsidR="00CC6DFD" w:rsidRDefault="00CC6DFD" w:rsidP="00CC6DFD">
      <w:pPr>
        <w:jc w:val="left"/>
        <w:rPr>
          <w:rFonts w:ascii="Tahoma" w:hAnsi="Tahoma" w:cs="Tahoma"/>
        </w:rPr>
      </w:pPr>
      <w:r>
        <w:rPr>
          <w:rFonts w:ascii="Tahoma" w:hAnsi="Tahoma" w:cs="Tahoma"/>
        </w:rPr>
        <w:t>*  Seizures/Epilepsy</w:t>
      </w:r>
    </w:p>
    <w:p w14:paraId="5AA34016" w14:textId="77777777" w:rsidR="00CC6DFD" w:rsidRPr="0051722B" w:rsidRDefault="00CC6DFD" w:rsidP="00CC6DFD">
      <w:pPr>
        <w:jc w:val="left"/>
        <w:rPr>
          <w:rFonts w:ascii="Tahoma" w:hAnsi="Tahoma" w:cs="Tahoma"/>
        </w:rPr>
      </w:pPr>
      <w:r>
        <w:rPr>
          <w:rFonts w:ascii="Tahoma" w:hAnsi="Tahoma" w:cs="Tahoma"/>
        </w:rPr>
        <w:t>*  Adult ADD/ADHD</w:t>
      </w:r>
    </w:p>
    <w:p w14:paraId="43DE71BF" w14:textId="77777777" w:rsidR="00CC6DFD" w:rsidRPr="000F7CF8" w:rsidRDefault="00CC6DFD" w:rsidP="00CC6DFD">
      <w:pPr>
        <w:jc w:val="left"/>
        <w:rPr>
          <w:rFonts w:ascii="Tahoma" w:hAnsi="Tahoma" w:cs="Tahoma"/>
        </w:rPr>
      </w:pPr>
    </w:p>
    <w:p w14:paraId="47BE797D" w14:textId="77777777" w:rsidR="00CC6DFD" w:rsidRDefault="00CC6DFD" w:rsidP="00CC6DFD">
      <w:pPr>
        <w:jc w:val="left"/>
        <w:rPr>
          <w:rFonts w:ascii="Tahoma" w:hAnsi="Tahoma" w:cs="Tahoma"/>
          <w:b/>
        </w:rPr>
      </w:pPr>
    </w:p>
    <w:p w14:paraId="714786BA" w14:textId="77777777" w:rsidR="00CC6DFD" w:rsidRPr="00CE3AA5" w:rsidRDefault="00CC6DFD" w:rsidP="00CC6DFD">
      <w:pPr>
        <w:jc w:val="left"/>
        <w:rPr>
          <w:rFonts w:ascii="Tahoma" w:hAnsi="Tahoma" w:cs="Tahoma"/>
        </w:rPr>
      </w:pPr>
      <w:r>
        <w:rPr>
          <w:rFonts w:ascii="Tahoma" w:hAnsi="Tahoma" w:cs="Tahoma"/>
        </w:rPr>
        <w:t xml:space="preserve">                                                                              </w:t>
      </w:r>
    </w:p>
    <w:p w14:paraId="60087100" w14:textId="77777777" w:rsidR="00CC6DFD" w:rsidRPr="006E1B8E" w:rsidRDefault="00CC6DFD" w:rsidP="00CC6DFD">
      <w:pPr>
        <w:jc w:val="left"/>
        <w:rPr>
          <w:rFonts w:ascii="Tahoma" w:hAnsi="Tahoma" w:cs="Tahoma"/>
        </w:rPr>
      </w:pPr>
      <w:r>
        <w:rPr>
          <w:rFonts w:ascii="Tahoma" w:hAnsi="Tahoma" w:cs="Tahoma"/>
        </w:rPr>
        <w:t xml:space="preserve">                                                                                                                              </w:t>
      </w:r>
      <w:r>
        <w:rPr>
          <w:noProof/>
        </w:rPr>
        <w:t xml:space="preserve">                                                                                                                  </w:t>
      </w:r>
    </w:p>
    <w:p w14:paraId="3EE3E857" w14:textId="77777777" w:rsidR="00CC6DFD" w:rsidRDefault="00CC6DFD" w:rsidP="00CC6DFD">
      <w:pPr>
        <w:jc w:val="left"/>
        <w:rPr>
          <w:noProof/>
        </w:rPr>
      </w:pPr>
      <w:r>
        <w:rPr>
          <w:noProof/>
        </w:rPr>
        <w:drawing>
          <wp:inline distT="0" distB="0" distL="0" distR="0" wp14:anchorId="3842719F" wp14:editId="680DA086">
            <wp:extent cx="1809750" cy="1540848"/>
            <wp:effectExtent l="0" t="0" r="0" b="2540"/>
            <wp:docPr id="7" name="Picture 7" descr="C:\Users\Gina\AppData\Local\Microsoft\Windows\Temporary Internet Files\Content.IE5\KQDV13LC\MC900055181[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ina\AppData\Local\Microsoft\Windows\Temporary Internet Files\Content.IE5\KQDV13LC\MC900055181[2].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540848"/>
                    </a:xfrm>
                    <a:prstGeom prst="rect">
                      <a:avLst/>
                    </a:prstGeom>
                    <a:noFill/>
                    <a:ln>
                      <a:noFill/>
                    </a:ln>
                  </pic:spPr>
                </pic:pic>
              </a:graphicData>
            </a:graphic>
          </wp:inline>
        </w:drawing>
      </w:r>
      <w:r>
        <w:rPr>
          <w:noProof/>
        </w:rPr>
        <w:t xml:space="preserve">    </w:t>
      </w:r>
    </w:p>
    <w:p w14:paraId="48551531" w14:textId="77777777" w:rsidR="00CC6DFD" w:rsidRDefault="00CC6DFD" w:rsidP="00CC6DFD">
      <w:pPr>
        <w:jc w:val="left"/>
        <w:rPr>
          <w:noProof/>
        </w:rPr>
      </w:pPr>
    </w:p>
    <w:p w14:paraId="031ACC80" w14:textId="77777777" w:rsidR="00CC6DFD" w:rsidRDefault="00CC6DFD" w:rsidP="00CC6DFD">
      <w:pPr>
        <w:jc w:val="left"/>
        <w:rPr>
          <w:noProof/>
        </w:rPr>
      </w:pPr>
    </w:p>
    <w:p w14:paraId="3623F9DB" w14:textId="77777777" w:rsidR="00CC6DFD" w:rsidRDefault="00CC6DFD" w:rsidP="00CC6DFD">
      <w:pPr>
        <w:jc w:val="left"/>
        <w:rPr>
          <w:noProof/>
        </w:rPr>
      </w:pPr>
    </w:p>
    <w:p w14:paraId="1D35189C" w14:textId="77777777" w:rsidR="00CC6DFD" w:rsidRPr="003B1925" w:rsidRDefault="00CC6DFD" w:rsidP="00CC6DFD">
      <w:pPr>
        <w:jc w:val="left"/>
        <w:rPr>
          <w:noProof/>
          <w:u w:val="single"/>
        </w:rPr>
      </w:pPr>
      <w:r w:rsidRPr="00E00E52">
        <w:rPr>
          <w:rFonts w:ascii="Tahoma" w:hAnsi="Tahoma" w:cs="Tahoma"/>
          <w:b/>
          <w:noProof/>
          <w:sz w:val="24"/>
          <w:szCs w:val="24"/>
          <w:highlight w:val="green"/>
          <w:u w:val="single"/>
        </w:rPr>
        <w:t>Dementia Rehabilitation:  An Oxymoron????</w:t>
      </w:r>
      <w:r w:rsidRPr="003B1925">
        <w:rPr>
          <w:noProof/>
          <w:u w:val="single"/>
        </w:rPr>
        <w:t xml:space="preserve">    </w:t>
      </w:r>
    </w:p>
    <w:p w14:paraId="18FDDF2F" w14:textId="77777777" w:rsidR="00CC6DFD" w:rsidRPr="003B1925" w:rsidRDefault="00CC6DFD" w:rsidP="00CC6DFD">
      <w:pPr>
        <w:jc w:val="left"/>
        <w:rPr>
          <w:noProof/>
          <w:u w:val="single"/>
        </w:rPr>
      </w:pPr>
    </w:p>
    <w:p w14:paraId="646BEAA5" w14:textId="77777777" w:rsidR="00403676" w:rsidRDefault="00403676" w:rsidP="00CC6DFD">
      <w:pPr>
        <w:jc w:val="left"/>
        <w:rPr>
          <w:rFonts w:ascii="Tahoma" w:hAnsi="Tahoma" w:cs="Tahoma"/>
          <w:b/>
          <w:noProof/>
          <w:sz w:val="24"/>
          <w:szCs w:val="24"/>
          <w:u w:val="single"/>
        </w:rPr>
      </w:pPr>
    </w:p>
    <w:p w14:paraId="5E67BEA0" w14:textId="7C9B146F" w:rsidR="00CC6DFD" w:rsidRPr="003B1925" w:rsidRDefault="00CC6DFD" w:rsidP="00CC6DFD">
      <w:pPr>
        <w:jc w:val="left"/>
        <w:rPr>
          <w:rFonts w:ascii="Tahoma" w:hAnsi="Tahoma" w:cs="Tahoma"/>
          <w:b/>
          <w:noProof/>
          <w:sz w:val="24"/>
          <w:szCs w:val="24"/>
          <w:u w:val="single"/>
        </w:rPr>
      </w:pPr>
      <w:r w:rsidRPr="003B1925">
        <w:rPr>
          <w:rFonts w:ascii="Tahoma" w:hAnsi="Tahoma" w:cs="Tahoma"/>
          <w:b/>
          <w:noProof/>
          <w:sz w:val="24"/>
          <w:szCs w:val="24"/>
          <w:u w:val="single"/>
        </w:rPr>
        <w:t>Dementia Defined:</w:t>
      </w:r>
    </w:p>
    <w:p w14:paraId="4D08F4F0" w14:textId="77777777" w:rsidR="00CC6DFD" w:rsidRDefault="00CC6DFD" w:rsidP="00CC6DFD">
      <w:pPr>
        <w:jc w:val="left"/>
        <w:rPr>
          <w:rFonts w:ascii="Tahoma" w:hAnsi="Tahoma" w:cs="Tahoma"/>
          <w:b/>
          <w:noProof/>
          <w:sz w:val="24"/>
          <w:szCs w:val="24"/>
        </w:rPr>
      </w:pPr>
    </w:p>
    <w:p w14:paraId="6BA97BD8" w14:textId="77777777" w:rsidR="00CC6DFD" w:rsidRDefault="00CC6DFD" w:rsidP="00CC6DFD">
      <w:pPr>
        <w:jc w:val="left"/>
        <w:rPr>
          <w:rFonts w:ascii="Tahoma" w:hAnsi="Tahoma" w:cs="Tahoma"/>
          <w:b/>
          <w:noProof/>
          <w:sz w:val="24"/>
          <w:szCs w:val="24"/>
        </w:rPr>
      </w:pPr>
      <w:r>
        <w:rPr>
          <w:rFonts w:ascii="Tahoma" w:hAnsi="Tahoma" w:cs="Tahoma"/>
          <w:b/>
          <w:noProof/>
          <w:sz w:val="24"/>
          <w:szCs w:val="24"/>
        </w:rPr>
        <w:t>Stage 1:  Early Dementia</w:t>
      </w:r>
    </w:p>
    <w:p w14:paraId="6000F372" w14:textId="77777777" w:rsidR="00CC6DFD" w:rsidRDefault="00CC6DFD" w:rsidP="00CC6DFD">
      <w:pPr>
        <w:jc w:val="left"/>
        <w:rPr>
          <w:rFonts w:ascii="Tahoma" w:hAnsi="Tahoma" w:cs="Tahoma"/>
          <w:b/>
          <w:noProof/>
          <w:sz w:val="24"/>
          <w:szCs w:val="24"/>
        </w:rPr>
      </w:pPr>
    </w:p>
    <w:p w14:paraId="1F883E7F" w14:textId="77777777" w:rsidR="00CC6DFD" w:rsidRDefault="00CC6DFD" w:rsidP="00CC6DFD">
      <w:pPr>
        <w:jc w:val="left"/>
        <w:rPr>
          <w:rFonts w:ascii="Tahoma" w:hAnsi="Tahoma" w:cs="Tahoma"/>
          <w:noProof/>
        </w:rPr>
      </w:pPr>
      <w:r>
        <w:rPr>
          <w:rFonts w:ascii="Tahoma" w:hAnsi="Tahoma" w:cs="Tahoma"/>
          <w:noProof/>
        </w:rPr>
        <w:t>*  Slow, gradual onset</w:t>
      </w:r>
    </w:p>
    <w:p w14:paraId="48D25F0F" w14:textId="77777777" w:rsidR="00CC6DFD" w:rsidRDefault="00CC6DFD" w:rsidP="00CC6DFD">
      <w:pPr>
        <w:jc w:val="left"/>
        <w:rPr>
          <w:rFonts w:ascii="Tahoma" w:hAnsi="Tahoma" w:cs="Tahoma"/>
          <w:noProof/>
        </w:rPr>
      </w:pPr>
      <w:r>
        <w:rPr>
          <w:rFonts w:ascii="Tahoma" w:hAnsi="Tahoma" w:cs="Tahoma"/>
          <w:noProof/>
        </w:rPr>
        <w:t>*  Occasional memory loss</w:t>
      </w:r>
    </w:p>
    <w:p w14:paraId="4995A2E2" w14:textId="77777777" w:rsidR="00CC6DFD" w:rsidRDefault="00CC6DFD" w:rsidP="00CC6DFD">
      <w:pPr>
        <w:jc w:val="left"/>
        <w:rPr>
          <w:rFonts w:ascii="Tahoma" w:hAnsi="Tahoma" w:cs="Tahoma"/>
          <w:noProof/>
        </w:rPr>
      </w:pPr>
      <w:r>
        <w:rPr>
          <w:rFonts w:ascii="Tahoma" w:hAnsi="Tahoma" w:cs="Tahoma"/>
          <w:noProof/>
        </w:rPr>
        <w:t>*  Word finding problems</w:t>
      </w:r>
    </w:p>
    <w:p w14:paraId="0C96892D" w14:textId="77777777" w:rsidR="00CC6DFD" w:rsidRDefault="00CC6DFD" w:rsidP="00CC6DFD">
      <w:pPr>
        <w:jc w:val="left"/>
        <w:rPr>
          <w:rFonts w:ascii="Tahoma" w:hAnsi="Tahoma" w:cs="Tahoma"/>
          <w:noProof/>
        </w:rPr>
      </w:pPr>
      <w:r>
        <w:rPr>
          <w:rFonts w:ascii="Tahoma" w:hAnsi="Tahoma" w:cs="Tahoma"/>
          <w:noProof/>
        </w:rPr>
        <w:t>*  Diminished attention span</w:t>
      </w:r>
    </w:p>
    <w:p w14:paraId="06194B5C" w14:textId="77777777" w:rsidR="00CC6DFD" w:rsidRDefault="00CC6DFD" w:rsidP="00CC6DFD">
      <w:pPr>
        <w:jc w:val="left"/>
        <w:rPr>
          <w:rFonts w:ascii="Tahoma" w:hAnsi="Tahoma" w:cs="Tahoma"/>
          <w:noProof/>
        </w:rPr>
      </w:pPr>
      <w:r>
        <w:rPr>
          <w:rFonts w:ascii="Tahoma" w:hAnsi="Tahoma" w:cs="Tahoma"/>
          <w:noProof/>
        </w:rPr>
        <w:t>*  Periods of disorientation</w:t>
      </w:r>
    </w:p>
    <w:p w14:paraId="136CAAE4" w14:textId="77777777" w:rsidR="00CC6DFD" w:rsidRDefault="00CC6DFD" w:rsidP="00CC6DFD">
      <w:pPr>
        <w:jc w:val="left"/>
        <w:rPr>
          <w:rFonts w:ascii="Tahoma" w:hAnsi="Tahoma" w:cs="Tahoma"/>
          <w:noProof/>
        </w:rPr>
      </w:pPr>
      <w:r>
        <w:rPr>
          <w:rFonts w:ascii="Tahoma" w:hAnsi="Tahoma" w:cs="Tahoma"/>
          <w:noProof/>
        </w:rPr>
        <w:t>*  Impaired reasoning and judgment</w:t>
      </w:r>
    </w:p>
    <w:p w14:paraId="4AE4B595" w14:textId="77777777" w:rsidR="00CC6DFD" w:rsidRDefault="00CC6DFD" w:rsidP="00CC6DFD">
      <w:pPr>
        <w:jc w:val="left"/>
        <w:rPr>
          <w:rFonts w:ascii="Tahoma" w:hAnsi="Tahoma" w:cs="Tahoma"/>
          <w:noProof/>
        </w:rPr>
      </w:pPr>
      <w:r>
        <w:rPr>
          <w:rFonts w:ascii="Tahoma" w:hAnsi="Tahoma" w:cs="Tahoma"/>
          <w:noProof/>
        </w:rPr>
        <w:t>*  Difficulty with abstract concepts and language</w:t>
      </w:r>
    </w:p>
    <w:p w14:paraId="4316FD48" w14:textId="77777777" w:rsidR="00CC6DFD" w:rsidRDefault="00CC6DFD" w:rsidP="00CC6DFD">
      <w:pPr>
        <w:jc w:val="left"/>
        <w:rPr>
          <w:rFonts w:ascii="Tahoma" w:hAnsi="Tahoma" w:cs="Tahoma"/>
          <w:noProof/>
        </w:rPr>
      </w:pPr>
      <w:r>
        <w:rPr>
          <w:rFonts w:ascii="Tahoma" w:hAnsi="Tahoma" w:cs="Tahoma"/>
          <w:noProof/>
        </w:rPr>
        <w:t>*  Automatic speech is intact</w:t>
      </w:r>
    </w:p>
    <w:p w14:paraId="63FF7910" w14:textId="77777777" w:rsidR="00CC6DFD" w:rsidRDefault="00CC6DFD" w:rsidP="00CC6DFD">
      <w:pPr>
        <w:jc w:val="left"/>
        <w:rPr>
          <w:rFonts w:ascii="Tahoma" w:hAnsi="Tahoma" w:cs="Tahoma"/>
          <w:noProof/>
        </w:rPr>
      </w:pPr>
      <w:r>
        <w:rPr>
          <w:rFonts w:ascii="Tahoma" w:hAnsi="Tahoma" w:cs="Tahoma"/>
          <w:noProof/>
        </w:rPr>
        <w:t>*  Articulation and syntax remain intact</w:t>
      </w:r>
    </w:p>
    <w:p w14:paraId="5AD446B5" w14:textId="77777777" w:rsidR="00CC6DFD" w:rsidRDefault="00CC6DFD" w:rsidP="00CC6DFD">
      <w:pPr>
        <w:jc w:val="left"/>
        <w:rPr>
          <w:rFonts w:ascii="Tahoma" w:hAnsi="Tahoma" w:cs="Tahoma"/>
          <w:noProof/>
        </w:rPr>
      </w:pPr>
      <w:r>
        <w:rPr>
          <w:rFonts w:ascii="Tahoma" w:hAnsi="Tahoma" w:cs="Tahoma"/>
          <w:noProof/>
        </w:rPr>
        <w:t>*  The mechanics of reading and writing are intact; content may be impaired</w:t>
      </w:r>
    </w:p>
    <w:p w14:paraId="1CA97D2D" w14:textId="77777777" w:rsidR="00CC6DFD" w:rsidRDefault="00CC6DFD" w:rsidP="00CC6DFD">
      <w:pPr>
        <w:jc w:val="left"/>
        <w:rPr>
          <w:rFonts w:ascii="Tahoma" w:hAnsi="Tahoma" w:cs="Tahoma"/>
          <w:noProof/>
        </w:rPr>
      </w:pPr>
      <w:r>
        <w:rPr>
          <w:rFonts w:ascii="Tahoma" w:hAnsi="Tahoma" w:cs="Tahoma"/>
          <w:noProof/>
        </w:rPr>
        <w:t>*  Emerging signs of anxiety, depression, apathy and agitation</w:t>
      </w:r>
    </w:p>
    <w:p w14:paraId="2D33DEA5" w14:textId="77777777" w:rsidR="00CC6DFD" w:rsidRDefault="00CC6DFD" w:rsidP="00CC6DFD">
      <w:pPr>
        <w:jc w:val="left"/>
        <w:rPr>
          <w:rFonts w:ascii="Tahoma" w:hAnsi="Tahoma" w:cs="Tahoma"/>
          <w:noProof/>
        </w:rPr>
      </w:pPr>
      <w:r>
        <w:rPr>
          <w:rFonts w:ascii="Tahoma" w:hAnsi="Tahoma" w:cs="Tahoma"/>
          <w:noProof/>
        </w:rPr>
        <w:t>*  General attitude of indifference toward the deficits</w:t>
      </w:r>
    </w:p>
    <w:p w14:paraId="39F13BBB" w14:textId="77777777" w:rsidR="00CC6DFD" w:rsidRDefault="00CC6DFD" w:rsidP="00CC6DFD">
      <w:pPr>
        <w:jc w:val="left"/>
        <w:rPr>
          <w:rFonts w:ascii="Tahoma" w:hAnsi="Tahoma" w:cs="Tahoma"/>
          <w:b/>
          <w:noProof/>
        </w:rPr>
      </w:pPr>
      <w:r w:rsidRPr="00710C0F">
        <w:rPr>
          <w:rFonts w:ascii="Tahoma" w:hAnsi="Tahoma" w:cs="Tahoma"/>
          <w:b/>
          <w:noProof/>
        </w:rPr>
        <w:t>*  Intermittent supervision for personal safety</w:t>
      </w:r>
    </w:p>
    <w:p w14:paraId="768D3BF6" w14:textId="77777777" w:rsidR="00CC6DFD" w:rsidRDefault="00CC6DFD" w:rsidP="00CC6DFD">
      <w:pPr>
        <w:jc w:val="left"/>
        <w:rPr>
          <w:rFonts w:ascii="Tahoma" w:hAnsi="Tahoma" w:cs="Tahoma"/>
          <w:b/>
          <w:noProof/>
        </w:rPr>
      </w:pPr>
    </w:p>
    <w:p w14:paraId="23425410" w14:textId="77777777" w:rsidR="00CC6DFD" w:rsidRDefault="00CC6DFD" w:rsidP="00CC6DFD">
      <w:pPr>
        <w:jc w:val="left"/>
        <w:rPr>
          <w:rFonts w:ascii="Tahoma" w:hAnsi="Tahoma" w:cs="Tahoma"/>
          <w:b/>
          <w:noProof/>
          <w:sz w:val="24"/>
          <w:szCs w:val="24"/>
        </w:rPr>
      </w:pPr>
      <w:r>
        <w:rPr>
          <w:rFonts w:ascii="Tahoma" w:hAnsi="Tahoma" w:cs="Tahoma"/>
          <w:b/>
          <w:noProof/>
          <w:sz w:val="24"/>
          <w:szCs w:val="24"/>
        </w:rPr>
        <w:lastRenderedPageBreak/>
        <w:t>Stage 2:  Intermediate Dementia</w:t>
      </w:r>
    </w:p>
    <w:p w14:paraId="429FC1DA" w14:textId="77777777" w:rsidR="00CC6DFD" w:rsidRDefault="00CC6DFD" w:rsidP="00CC6DFD">
      <w:pPr>
        <w:jc w:val="left"/>
        <w:rPr>
          <w:rFonts w:ascii="Tahoma" w:hAnsi="Tahoma" w:cs="Tahoma"/>
          <w:b/>
          <w:noProof/>
          <w:sz w:val="24"/>
          <w:szCs w:val="24"/>
        </w:rPr>
      </w:pPr>
    </w:p>
    <w:p w14:paraId="05DCB273" w14:textId="77777777" w:rsidR="00CC6DFD" w:rsidRDefault="00CC6DFD" w:rsidP="00CC6DFD">
      <w:pPr>
        <w:jc w:val="left"/>
        <w:rPr>
          <w:rFonts w:ascii="Tahoma" w:hAnsi="Tahoma" w:cs="Tahoma"/>
          <w:noProof/>
        </w:rPr>
      </w:pPr>
      <w:r>
        <w:rPr>
          <w:rFonts w:ascii="Tahoma" w:hAnsi="Tahoma" w:cs="Tahoma"/>
          <w:noProof/>
        </w:rPr>
        <w:t>*  Increased memory loss; forgets the names of family members, friends, acquaintances.</w:t>
      </w:r>
    </w:p>
    <w:p w14:paraId="7EB6889E" w14:textId="77777777" w:rsidR="00CC6DFD" w:rsidRDefault="00CC6DFD" w:rsidP="00CC6DFD">
      <w:pPr>
        <w:jc w:val="left"/>
        <w:rPr>
          <w:rFonts w:ascii="Tahoma" w:hAnsi="Tahoma" w:cs="Tahoma"/>
          <w:noProof/>
        </w:rPr>
      </w:pPr>
      <w:r>
        <w:rPr>
          <w:rFonts w:ascii="Tahoma" w:hAnsi="Tahoma" w:cs="Tahoma"/>
          <w:noProof/>
        </w:rPr>
        <w:t xml:space="preserve">   Typically can recall their own name.</w:t>
      </w:r>
    </w:p>
    <w:p w14:paraId="3BA400FF" w14:textId="77777777" w:rsidR="00CC6DFD" w:rsidRDefault="00CC6DFD" w:rsidP="00CC6DFD">
      <w:pPr>
        <w:jc w:val="left"/>
        <w:rPr>
          <w:rFonts w:ascii="Tahoma" w:hAnsi="Tahoma" w:cs="Tahoma"/>
          <w:noProof/>
        </w:rPr>
      </w:pPr>
      <w:r>
        <w:rPr>
          <w:rFonts w:ascii="Tahoma" w:hAnsi="Tahoma" w:cs="Tahoma"/>
          <w:noProof/>
        </w:rPr>
        <w:t>*  More prevalent word retrieval problems</w:t>
      </w:r>
    </w:p>
    <w:p w14:paraId="1DC70A2F" w14:textId="77777777" w:rsidR="00CC6DFD" w:rsidRDefault="00CC6DFD" w:rsidP="00CC6DFD">
      <w:pPr>
        <w:jc w:val="left"/>
        <w:rPr>
          <w:rFonts w:ascii="Tahoma" w:hAnsi="Tahoma" w:cs="Tahoma"/>
          <w:noProof/>
        </w:rPr>
      </w:pPr>
      <w:r>
        <w:rPr>
          <w:rFonts w:ascii="Tahoma" w:hAnsi="Tahoma" w:cs="Tahoma"/>
          <w:noProof/>
        </w:rPr>
        <w:t>*  Frequent disorientation</w:t>
      </w:r>
    </w:p>
    <w:p w14:paraId="77DE74DA" w14:textId="77777777" w:rsidR="00CC6DFD" w:rsidRDefault="00CC6DFD" w:rsidP="00CC6DFD">
      <w:pPr>
        <w:jc w:val="left"/>
        <w:rPr>
          <w:rFonts w:ascii="Tahoma" w:hAnsi="Tahoma" w:cs="Tahoma"/>
          <w:noProof/>
        </w:rPr>
      </w:pPr>
      <w:r>
        <w:rPr>
          <w:rFonts w:ascii="Tahoma" w:hAnsi="Tahoma" w:cs="Tahoma"/>
          <w:noProof/>
        </w:rPr>
        <w:t>*  Tangential speech; poor topic maintenance</w:t>
      </w:r>
    </w:p>
    <w:p w14:paraId="2C35CFD9" w14:textId="77777777" w:rsidR="00CC6DFD" w:rsidRDefault="00CC6DFD" w:rsidP="00CC6DFD">
      <w:pPr>
        <w:jc w:val="left"/>
        <w:rPr>
          <w:rFonts w:ascii="Tahoma" w:hAnsi="Tahoma" w:cs="Tahoma"/>
          <w:noProof/>
        </w:rPr>
      </w:pPr>
      <w:r>
        <w:rPr>
          <w:rFonts w:ascii="Tahoma" w:hAnsi="Tahoma" w:cs="Tahoma"/>
          <w:noProof/>
        </w:rPr>
        <w:t>*  Automatic speech remains intact</w:t>
      </w:r>
    </w:p>
    <w:p w14:paraId="27738D07" w14:textId="77777777" w:rsidR="00CC6DFD" w:rsidRDefault="00CC6DFD" w:rsidP="00CC6DFD">
      <w:pPr>
        <w:jc w:val="left"/>
        <w:rPr>
          <w:rFonts w:ascii="Tahoma" w:hAnsi="Tahoma" w:cs="Tahoma"/>
          <w:noProof/>
        </w:rPr>
      </w:pPr>
      <w:r>
        <w:rPr>
          <w:rFonts w:ascii="Tahoma" w:hAnsi="Tahoma" w:cs="Tahoma"/>
          <w:noProof/>
        </w:rPr>
        <w:t>*  Articulation and syntax remain intact</w:t>
      </w:r>
    </w:p>
    <w:p w14:paraId="16F60D2D" w14:textId="77777777" w:rsidR="00CC6DFD" w:rsidRDefault="00CC6DFD" w:rsidP="00CC6DFD">
      <w:pPr>
        <w:jc w:val="left"/>
        <w:rPr>
          <w:rFonts w:ascii="Tahoma" w:hAnsi="Tahoma" w:cs="Tahoma"/>
          <w:noProof/>
        </w:rPr>
      </w:pPr>
      <w:r>
        <w:rPr>
          <w:rFonts w:ascii="Tahoma" w:hAnsi="Tahoma" w:cs="Tahoma"/>
          <w:noProof/>
        </w:rPr>
        <w:t>*  Reading and writing becomes more dysfunctional</w:t>
      </w:r>
    </w:p>
    <w:p w14:paraId="786443B2" w14:textId="77777777" w:rsidR="00CC6DFD" w:rsidRDefault="00CC6DFD" w:rsidP="00CC6DFD">
      <w:pPr>
        <w:jc w:val="left"/>
        <w:rPr>
          <w:rFonts w:ascii="Tahoma" w:hAnsi="Tahoma" w:cs="Tahoma"/>
          <w:noProof/>
        </w:rPr>
      </w:pPr>
      <w:r>
        <w:rPr>
          <w:rFonts w:ascii="Tahoma" w:hAnsi="Tahoma" w:cs="Tahoma"/>
          <w:noProof/>
        </w:rPr>
        <w:t>*  Prone to periods of wandering and restlessness</w:t>
      </w:r>
    </w:p>
    <w:p w14:paraId="39860764" w14:textId="77777777" w:rsidR="00CC6DFD" w:rsidRDefault="00CC6DFD" w:rsidP="00CC6DFD">
      <w:pPr>
        <w:jc w:val="left"/>
        <w:rPr>
          <w:rFonts w:ascii="Tahoma" w:hAnsi="Tahoma" w:cs="Tahoma"/>
          <w:noProof/>
        </w:rPr>
      </w:pPr>
      <w:r>
        <w:rPr>
          <w:rFonts w:ascii="Tahoma" w:hAnsi="Tahoma" w:cs="Tahoma"/>
          <w:noProof/>
        </w:rPr>
        <w:t>*  Requires assistance with personal care</w:t>
      </w:r>
    </w:p>
    <w:p w14:paraId="65D64764" w14:textId="77777777" w:rsidR="00CC6DFD" w:rsidRDefault="00CC6DFD" w:rsidP="00CC6DFD">
      <w:pPr>
        <w:jc w:val="left"/>
        <w:rPr>
          <w:rFonts w:ascii="Tahoma" w:hAnsi="Tahoma" w:cs="Tahoma"/>
          <w:noProof/>
        </w:rPr>
      </w:pPr>
      <w:r>
        <w:rPr>
          <w:rFonts w:ascii="Tahoma" w:hAnsi="Tahoma" w:cs="Tahoma"/>
          <w:noProof/>
        </w:rPr>
        <w:t>*  Complex tasks are prohibitive</w:t>
      </w:r>
    </w:p>
    <w:p w14:paraId="687DACC7" w14:textId="77777777" w:rsidR="00CC6DFD" w:rsidRDefault="00CC6DFD" w:rsidP="00CC6DFD">
      <w:pPr>
        <w:jc w:val="left"/>
        <w:rPr>
          <w:rFonts w:ascii="Tahoma" w:hAnsi="Tahoma" w:cs="Tahoma"/>
          <w:noProof/>
        </w:rPr>
      </w:pPr>
      <w:r>
        <w:rPr>
          <w:rFonts w:ascii="Tahoma" w:hAnsi="Tahoma" w:cs="Tahoma"/>
          <w:noProof/>
        </w:rPr>
        <w:t>*  Perserverative behaviors are observed</w:t>
      </w:r>
    </w:p>
    <w:p w14:paraId="385A4C40" w14:textId="77777777" w:rsidR="00CC6DFD" w:rsidRDefault="00CC6DFD" w:rsidP="00CC6DFD">
      <w:pPr>
        <w:jc w:val="left"/>
        <w:rPr>
          <w:rFonts w:ascii="Tahoma" w:hAnsi="Tahoma" w:cs="Tahoma"/>
          <w:noProof/>
        </w:rPr>
      </w:pPr>
      <w:r>
        <w:rPr>
          <w:rFonts w:ascii="Tahoma" w:hAnsi="Tahoma" w:cs="Tahoma"/>
          <w:noProof/>
        </w:rPr>
        <w:t>*  Avoid challenging tasks and situations</w:t>
      </w:r>
    </w:p>
    <w:p w14:paraId="7B2BF3AF" w14:textId="77777777" w:rsidR="00CC6DFD" w:rsidRDefault="00CC6DFD" w:rsidP="00CC6DFD">
      <w:pPr>
        <w:jc w:val="left"/>
        <w:rPr>
          <w:rFonts w:ascii="Tahoma" w:hAnsi="Tahoma" w:cs="Tahoma"/>
          <w:noProof/>
        </w:rPr>
      </w:pPr>
      <w:r>
        <w:rPr>
          <w:rFonts w:ascii="Tahoma" w:hAnsi="Tahoma" w:cs="Tahoma"/>
          <w:noProof/>
        </w:rPr>
        <w:t>*  Significant personality and emotional changes:  delusions, obsessions, anxiety, agitation</w:t>
      </w:r>
    </w:p>
    <w:p w14:paraId="603088DE" w14:textId="77777777" w:rsidR="00CC6DFD" w:rsidRDefault="00CC6DFD" w:rsidP="00CC6DFD">
      <w:pPr>
        <w:jc w:val="left"/>
        <w:rPr>
          <w:rFonts w:ascii="Tahoma" w:hAnsi="Tahoma" w:cs="Tahoma"/>
          <w:noProof/>
        </w:rPr>
      </w:pPr>
      <w:r>
        <w:rPr>
          <w:rFonts w:ascii="Tahoma" w:hAnsi="Tahoma" w:cs="Tahoma"/>
          <w:noProof/>
        </w:rPr>
        <w:t xml:space="preserve">   and sometimes even violent behaviors</w:t>
      </w:r>
    </w:p>
    <w:p w14:paraId="40FF9613" w14:textId="77777777" w:rsidR="00CC6DFD" w:rsidRDefault="00CC6DFD" w:rsidP="00CC6DFD">
      <w:pPr>
        <w:jc w:val="left"/>
        <w:rPr>
          <w:rFonts w:ascii="Tahoma" w:hAnsi="Tahoma" w:cs="Tahoma"/>
          <w:noProof/>
        </w:rPr>
      </w:pPr>
      <w:r>
        <w:rPr>
          <w:rFonts w:ascii="Tahoma" w:hAnsi="Tahoma" w:cs="Tahoma"/>
          <w:noProof/>
        </w:rPr>
        <w:t>*  “Sundowning” emerges</w:t>
      </w:r>
    </w:p>
    <w:p w14:paraId="282D202F" w14:textId="77777777" w:rsidR="00CC6DFD" w:rsidRDefault="00CC6DFD" w:rsidP="00CC6DFD">
      <w:pPr>
        <w:jc w:val="left"/>
        <w:rPr>
          <w:rFonts w:ascii="Tahoma" w:hAnsi="Tahoma" w:cs="Tahoma"/>
          <w:b/>
          <w:noProof/>
        </w:rPr>
      </w:pPr>
      <w:r w:rsidRPr="00710C0F">
        <w:rPr>
          <w:rFonts w:ascii="Tahoma" w:hAnsi="Tahoma" w:cs="Tahoma"/>
          <w:b/>
          <w:noProof/>
        </w:rPr>
        <w:t>*  24 hour distant supervision for personal safety</w:t>
      </w:r>
    </w:p>
    <w:p w14:paraId="66387746" w14:textId="77777777" w:rsidR="00CC6DFD" w:rsidRPr="00710C0F" w:rsidRDefault="00CC6DFD" w:rsidP="00CC6DFD">
      <w:pPr>
        <w:jc w:val="left"/>
        <w:rPr>
          <w:rFonts w:ascii="Tahoma" w:hAnsi="Tahoma" w:cs="Tahoma"/>
          <w:b/>
          <w:noProof/>
        </w:rPr>
      </w:pPr>
    </w:p>
    <w:p w14:paraId="1F44AE38" w14:textId="77777777" w:rsidR="00CC6DFD" w:rsidRDefault="00CC6DFD" w:rsidP="00CC6DFD">
      <w:pPr>
        <w:jc w:val="left"/>
        <w:rPr>
          <w:rFonts w:ascii="Tahoma" w:hAnsi="Tahoma" w:cs="Tahoma"/>
          <w:noProof/>
        </w:rPr>
      </w:pPr>
    </w:p>
    <w:p w14:paraId="28DC6280" w14:textId="77777777" w:rsidR="00CC6DFD" w:rsidRDefault="00CC6DFD" w:rsidP="00CC6DFD">
      <w:pPr>
        <w:jc w:val="left"/>
        <w:rPr>
          <w:rFonts w:ascii="Tahoma" w:hAnsi="Tahoma" w:cs="Tahoma"/>
          <w:b/>
          <w:noProof/>
          <w:sz w:val="24"/>
          <w:szCs w:val="24"/>
        </w:rPr>
      </w:pPr>
      <w:r>
        <w:rPr>
          <w:rFonts w:ascii="Tahoma" w:hAnsi="Tahoma" w:cs="Tahoma"/>
          <w:b/>
          <w:noProof/>
          <w:sz w:val="24"/>
          <w:szCs w:val="24"/>
        </w:rPr>
        <w:t>Stage 3:  Advanced Dementia</w:t>
      </w:r>
    </w:p>
    <w:p w14:paraId="29BB9F45" w14:textId="77777777" w:rsidR="00CC6DFD" w:rsidRDefault="00CC6DFD" w:rsidP="00CC6DFD">
      <w:pPr>
        <w:jc w:val="left"/>
        <w:rPr>
          <w:rFonts w:ascii="Tahoma" w:hAnsi="Tahoma" w:cs="Tahoma"/>
          <w:b/>
          <w:noProof/>
          <w:sz w:val="24"/>
          <w:szCs w:val="24"/>
        </w:rPr>
      </w:pPr>
    </w:p>
    <w:p w14:paraId="1DD9DA95" w14:textId="77777777" w:rsidR="00CC6DFD" w:rsidRDefault="00CC6DFD" w:rsidP="00CC6DFD">
      <w:pPr>
        <w:jc w:val="left"/>
        <w:rPr>
          <w:rFonts w:ascii="Tahoma" w:hAnsi="Tahoma" w:cs="Tahoma"/>
          <w:noProof/>
        </w:rPr>
      </w:pPr>
      <w:r>
        <w:rPr>
          <w:rFonts w:ascii="Tahoma" w:hAnsi="Tahoma" w:cs="Tahoma"/>
          <w:noProof/>
        </w:rPr>
        <w:t>*  Severely impaired short term and long term memory</w:t>
      </w:r>
    </w:p>
    <w:p w14:paraId="49A348AA" w14:textId="77777777" w:rsidR="00CC6DFD" w:rsidRDefault="00CC6DFD" w:rsidP="00CC6DFD">
      <w:pPr>
        <w:jc w:val="left"/>
        <w:rPr>
          <w:rFonts w:ascii="Tahoma" w:hAnsi="Tahoma" w:cs="Tahoma"/>
          <w:noProof/>
        </w:rPr>
      </w:pPr>
      <w:r>
        <w:rPr>
          <w:rFonts w:ascii="Tahoma" w:hAnsi="Tahoma" w:cs="Tahoma"/>
          <w:noProof/>
        </w:rPr>
        <w:t>*  Profound intellectual decline</w:t>
      </w:r>
    </w:p>
    <w:p w14:paraId="182786FD" w14:textId="77777777" w:rsidR="00CC6DFD" w:rsidRDefault="00CC6DFD" w:rsidP="00CC6DFD">
      <w:pPr>
        <w:jc w:val="left"/>
        <w:rPr>
          <w:rFonts w:ascii="Tahoma" w:hAnsi="Tahoma" w:cs="Tahoma"/>
          <w:noProof/>
        </w:rPr>
      </w:pPr>
      <w:r>
        <w:rPr>
          <w:rFonts w:ascii="Tahoma" w:hAnsi="Tahoma" w:cs="Tahoma"/>
          <w:noProof/>
        </w:rPr>
        <w:t>*  Severely impaired verbal communication (meaningless and often absent)</w:t>
      </w:r>
    </w:p>
    <w:p w14:paraId="3F725A99" w14:textId="77777777" w:rsidR="00CC6DFD" w:rsidRDefault="00CC6DFD" w:rsidP="00CC6DFD">
      <w:pPr>
        <w:jc w:val="left"/>
        <w:rPr>
          <w:rFonts w:ascii="Tahoma" w:hAnsi="Tahoma" w:cs="Tahoma"/>
          <w:noProof/>
        </w:rPr>
      </w:pPr>
      <w:r>
        <w:rPr>
          <w:rFonts w:ascii="Tahoma" w:hAnsi="Tahoma" w:cs="Tahoma"/>
          <w:noProof/>
        </w:rPr>
        <w:t>*  Loss of any meaningful social interactions</w:t>
      </w:r>
    </w:p>
    <w:p w14:paraId="210A6C63" w14:textId="77777777" w:rsidR="00CC6DFD" w:rsidRDefault="00CC6DFD" w:rsidP="00CC6DFD">
      <w:pPr>
        <w:jc w:val="left"/>
        <w:rPr>
          <w:rFonts w:ascii="Tahoma" w:hAnsi="Tahoma" w:cs="Tahoma"/>
          <w:noProof/>
        </w:rPr>
      </w:pPr>
      <w:r>
        <w:rPr>
          <w:rFonts w:ascii="Tahoma" w:hAnsi="Tahoma" w:cs="Tahoma"/>
          <w:noProof/>
        </w:rPr>
        <w:t>*  Deterioration in functional physical abilities</w:t>
      </w:r>
    </w:p>
    <w:p w14:paraId="27ECCC69" w14:textId="77777777" w:rsidR="00CC6DFD" w:rsidRDefault="00CC6DFD" w:rsidP="00CC6DFD">
      <w:pPr>
        <w:jc w:val="left"/>
        <w:rPr>
          <w:rFonts w:ascii="Tahoma" w:hAnsi="Tahoma" w:cs="Tahoma"/>
          <w:noProof/>
        </w:rPr>
      </w:pPr>
      <w:r>
        <w:rPr>
          <w:rFonts w:ascii="Tahoma" w:hAnsi="Tahoma" w:cs="Tahoma"/>
          <w:noProof/>
        </w:rPr>
        <w:t>*  Aimless wandering and pacing</w:t>
      </w:r>
    </w:p>
    <w:p w14:paraId="426AA5B2" w14:textId="77777777" w:rsidR="00CC6DFD" w:rsidRDefault="00CC6DFD" w:rsidP="00CC6DFD">
      <w:pPr>
        <w:jc w:val="left"/>
        <w:rPr>
          <w:rFonts w:ascii="Tahoma" w:hAnsi="Tahoma" w:cs="Tahoma"/>
          <w:noProof/>
        </w:rPr>
      </w:pPr>
      <w:r>
        <w:rPr>
          <w:rFonts w:ascii="Tahoma" w:hAnsi="Tahoma" w:cs="Tahoma"/>
          <w:noProof/>
        </w:rPr>
        <w:t>*  Extreme restlessness and agitation</w:t>
      </w:r>
    </w:p>
    <w:p w14:paraId="1063776E" w14:textId="77777777" w:rsidR="00CC6DFD" w:rsidRDefault="00CC6DFD" w:rsidP="00CC6DFD">
      <w:pPr>
        <w:jc w:val="left"/>
        <w:rPr>
          <w:rFonts w:ascii="Tahoma" w:hAnsi="Tahoma" w:cs="Tahoma"/>
          <w:noProof/>
        </w:rPr>
      </w:pPr>
      <w:r>
        <w:rPr>
          <w:rFonts w:ascii="Tahoma" w:hAnsi="Tahoma" w:cs="Tahoma"/>
          <w:noProof/>
        </w:rPr>
        <w:t>*  More frequent violent outbursts</w:t>
      </w:r>
    </w:p>
    <w:p w14:paraId="52E981AA" w14:textId="77777777" w:rsidR="00CC6DFD" w:rsidRDefault="00CC6DFD" w:rsidP="00CC6DFD">
      <w:pPr>
        <w:jc w:val="left"/>
        <w:rPr>
          <w:rFonts w:ascii="Tahoma" w:hAnsi="Tahoma" w:cs="Tahoma"/>
          <w:noProof/>
        </w:rPr>
      </w:pPr>
      <w:r>
        <w:rPr>
          <w:rFonts w:ascii="Tahoma" w:hAnsi="Tahoma" w:cs="Tahoma"/>
          <w:noProof/>
        </w:rPr>
        <w:t>*  Maximum assistance for activities of daily living</w:t>
      </w:r>
    </w:p>
    <w:p w14:paraId="63203444" w14:textId="77777777" w:rsidR="00CC6DFD" w:rsidRDefault="00CC6DFD" w:rsidP="00CC6DFD">
      <w:pPr>
        <w:jc w:val="left"/>
        <w:rPr>
          <w:rFonts w:ascii="Tahoma" w:hAnsi="Tahoma" w:cs="Tahoma"/>
          <w:b/>
          <w:noProof/>
        </w:rPr>
      </w:pPr>
      <w:r w:rsidRPr="00710C0F">
        <w:rPr>
          <w:rFonts w:ascii="Tahoma" w:hAnsi="Tahoma" w:cs="Tahoma"/>
          <w:b/>
          <w:noProof/>
        </w:rPr>
        <w:t>*  24 hour close supervision for personal safety</w:t>
      </w:r>
    </w:p>
    <w:p w14:paraId="658208EA" w14:textId="77777777" w:rsidR="00CC6DFD" w:rsidRDefault="00CC6DFD" w:rsidP="00CC6DFD">
      <w:pPr>
        <w:jc w:val="left"/>
        <w:rPr>
          <w:rFonts w:ascii="Tahoma" w:hAnsi="Tahoma" w:cs="Tahoma"/>
          <w:b/>
          <w:noProof/>
        </w:rPr>
      </w:pPr>
    </w:p>
    <w:p w14:paraId="489CEEA5" w14:textId="77777777" w:rsidR="00CC6DFD" w:rsidRPr="00710C0F" w:rsidRDefault="00CC6DFD" w:rsidP="00CC6DFD">
      <w:pPr>
        <w:jc w:val="left"/>
        <w:rPr>
          <w:rFonts w:ascii="Tahoma" w:hAnsi="Tahoma" w:cs="Tahoma"/>
          <w:b/>
          <w:noProof/>
        </w:rPr>
      </w:pPr>
    </w:p>
    <w:p w14:paraId="7D92C3AF" w14:textId="77777777" w:rsidR="00CC6DFD" w:rsidRPr="0092213A" w:rsidRDefault="00CC6DFD" w:rsidP="00CC6DFD">
      <w:pPr>
        <w:jc w:val="left"/>
        <w:rPr>
          <w:rFonts w:ascii="Tahoma" w:hAnsi="Tahoma" w:cs="Tahoma"/>
          <w:b/>
          <w:noProof/>
        </w:rPr>
      </w:pPr>
      <w:r w:rsidRPr="0092213A">
        <w:rPr>
          <w:rFonts w:ascii="Tahoma" w:hAnsi="Tahoma" w:cs="Tahoma"/>
          <w:b/>
          <w:noProof/>
        </w:rPr>
        <w:t>Reversible Dementia Populations:</w:t>
      </w:r>
    </w:p>
    <w:p w14:paraId="026A1D12" w14:textId="77777777" w:rsidR="00CC6DFD" w:rsidRPr="0092213A" w:rsidRDefault="00CC6DFD" w:rsidP="00CC6DFD">
      <w:pPr>
        <w:jc w:val="left"/>
        <w:rPr>
          <w:rFonts w:ascii="Tahoma" w:hAnsi="Tahoma" w:cs="Tahoma"/>
          <w:b/>
          <w:noProof/>
          <w:sz w:val="24"/>
          <w:szCs w:val="24"/>
        </w:rPr>
      </w:pPr>
      <w:r w:rsidRPr="00E11D9D">
        <w:rPr>
          <w:rFonts w:ascii="Tahoma" w:hAnsi="Tahoma" w:cs="Tahoma"/>
          <w:noProof/>
        </w:rPr>
        <w:t>*  Delirium</w:t>
      </w:r>
    </w:p>
    <w:p w14:paraId="3BE9DED5" w14:textId="77777777" w:rsidR="00CC6DFD" w:rsidRDefault="00CC6DFD" w:rsidP="00CC6DFD">
      <w:pPr>
        <w:jc w:val="left"/>
        <w:rPr>
          <w:rFonts w:ascii="Tahoma" w:hAnsi="Tahoma" w:cs="Tahoma"/>
          <w:noProof/>
        </w:rPr>
      </w:pPr>
      <w:r>
        <w:rPr>
          <w:rFonts w:ascii="Tahoma" w:hAnsi="Tahoma" w:cs="Tahoma"/>
          <w:noProof/>
        </w:rPr>
        <w:t>*  Depression (pseudodementia)</w:t>
      </w:r>
    </w:p>
    <w:p w14:paraId="16165A11" w14:textId="77777777" w:rsidR="00CC6DFD" w:rsidRDefault="00CC6DFD" w:rsidP="00CC6DFD">
      <w:pPr>
        <w:jc w:val="left"/>
        <w:rPr>
          <w:rFonts w:ascii="Tahoma" w:hAnsi="Tahoma" w:cs="Tahoma"/>
          <w:noProof/>
        </w:rPr>
      </w:pPr>
      <w:r>
        <w:rPr>
          <w:rFonts w:ascii="Tahoma" w:hAnsi="Tahoma" w:cs="Tahoma"/>
          <w:noProof/>
        </w:rPr>
        <w:t>*  Medications</w:t>
      </w:r>
    </w:p>
    <w:p w14:paraId="7289E9A2" w14:textId="77777777" w:rsidR="00CC6DFD" w:rsidRDefault="00CC6DFD" w:rsidP="00CC6DFD">
      <w:pPr>
        <w:jc w:val="left"/>
        <w:rPr>
          <w:rFonts w:ascii="Tahoma" w:hAnsi="Tahoma" w:cs="Tahoma"/>
          <w:noProof/>
        </w:rPr>
      </w:pPr>
      <w:r>
        <w:rPr>
          <w:rFonts w:ascii="Tahoma" w:hAnsi="Tahoma" w:cs="Tahoma"/>
          <w:noProof/>
        </w:rPr>
        <w:t>*  Infection</w:t>
      </w:r>
    </w:p>
    <w:p w14:paraId="2FD4D32E" w14:textId="77777777" w:rsidR="00CC6DFD" w:rsidRDefault="00CC6DFD" w:rsidP="00CC6DFD">
      <w:pPr>
        <w:jc w:val="left"/>
        <w:rPr>
          <w:rFonts w:ascii="Tahoma" w:hAnsi="Tahoma" w:cs="Tahoma"/>
          <w:noProof/>
        </w:rPr>
      </w:pPr>
      <w:r>
        <w:rPr>
          <w:rFonts w:ascii="Tahoma" w:hAnsi="Tahoma" w:cs="Tahoma"/>
          <w:noProof/>
        </w:rPr>
        <w:t>*  Hearing Loss</w:t>
      </w:r>
    </w:p>
    <w:p w14:paraId="12B651C6" w14:textId="77777777" w:rsidR="00CC6DFD" w:rsidRDefault="00CC6DFD" w:rsidP="00CC6DFD">
      <w:pPr>
        <w:jc w:val="left"/>
        <w:rPr>
          <w:rFonts w:ascii="Tahoma" w:hAnsi="Tahoma" w:cs="Tahoma"/>
          <w:noProof/>
        </w:rPr>
      </w:pPr>
      <w:r>
        <w:rPr>
          <w:rFonts w:ascii="Tahoma" w:hAnsi="Tahoma" w:cs="Tahoma"/>
          <w:noProof/>
        </w:rPr>
        <w:t>*  Electrolyte Imbalance</w:t>
      </w:r>
    </w:p>
    <w:p w14:paraId="7C992E71" w14:textId="1FAC86D9" w:rsidR="00CC6DFD" w:rsidRDefault="00CC6DFD" w:rsidP="00CC6DFD">
      <w:pPr>
        <w:jc w:val="left"/>
        <w:rPr>
          <w:rFonts w:ascii="Tahoma" w:hAnsi="Tahoma" w:cs="Tahoma"/>
          <w:noProof/>
        </w:rPr>
      </w:pPr>
      <w:r>
        <w:rPr>
          <w:rFonts w:ascii="Tahoma" w:hAnsi="Tahoma" w:cs="Tahoma"/>
          <w:noProof/>
        </w:rPr>
        <w:t>*  Tumors</w:t>
      </w:r>
    </w:p>
    <w:p w14:paraId="1B97A9E7" w14:textId="77777777" w:rsidR="00CC6DFD" w:rsidRDefault="00CC6DFD" w:rsidP="00CC6DFD">
      <w:pPr>
        <w:jc w:val="left"/>
        <w:rPr>
          <w:rFonts w:ascii="Tahoma" w:hAnsi="Tahoma" w:cs="Tahoma"/>
          <w:noProof/>
        </w:rPr>
      </w:pPr>
      <w:r>
        <w:rPr>
          <w:rFonts w:ascii="Tahoma" w:hAnsi="Tahoma" w:cs="Tahoma"/>
          <w:noProof/>
        </w:rPr>
        <w:t>*  Vitamin B12 deficiency</w:t>
      </w:r>
    </w:p>
    <w:p w14:paraId="245DB858" w14:textId="77777777" w:rsidR="00CC6DFD" w:rsidRDefault="00CC6DFD" w:rsidP="00CC6DFD">
      <w:pPr>
        <w:jc w:val="left"/>
        <w:rPr>
          <w:rFonts w:ascii="Tahoma" w:hAnsi="Tahoma" w:cs="Tahoma"/>
          <w:noProof/>
        </w:rPr>
      </w:pPr>
      <w:r>
        <w:rPr>
          <w:rFonts w:ascii="Tahoma" w:hAnsi="Tahoma" w:cs="Tahoma"/>
          <w:noProof/>
        </w:rPr>
        <w:t>*  Metabolic disorders</w:t>
      </w:r>
    </w:p>
    <w:p w14:paraId="3A75CF00" w14:textId="77777777" w:rsidR="00CC6DFD" w:rsidRDefault="00CC6DFD" w:rsidP="00CC6DFD">
      <w:pPr>
        <w:jc w:val="left"/>
        <w:rPr>
          <w:rFonts w:ascii="Tahoma" w:hAnsi="Tahoma" w:cs="Tahoma"/>
          <w:noProof/>
        </w:rPr>
      </w:pPr>
      <w:r>
        <w:rPr>
          <w:rFonts w:ascii="Tahoma" w:hAnsi="Tahoma" w:cs="Tahoma"/>
          <w:noProof/>
        </w:rPr>
        <w:t>*  Sleep Apnea</w:t>
      </w:r>
    </w:p>
    <w:p w14:paraId="54931455" w14:textId="77777777" w:rsidR="00CC6DFD" w:rsidRDefault="00CC6DFD" w:rsidP="00CC6DFD">
      <w:pPr>
        <w:jc w:val="left"/>
        <w:rPr>
          <w:rFonts w:ascii="Tahoma" w:hAnsi="Tahoma" w:cs="Tahoma"/>
          <w:noProof/>
        </w:rPr>
      </w:pPr>
      <w:r>
        <w:rPr>
          <w:rFonts w:ascii="Tahoma" w:hAnsi="Tahoma" w:cs="Tahoma"/>
          <w:noProof/>
        </w:rPr>
        <w:t>*  Normal pressure hydroencephalus</w:t>
      </w:r>
    </w:p>
    <w:p w14:paraId="297FD8D9" w14:textId="77777777" w:rsidR="00CC6DFD" w:rsidRDefault="00CC6DFD" w:rsidP="00CC6DFD">
      <w:pPr>
        <w:jc w:val="left"/>
        <w:rPr>
          <w:rFonts w:ascii="Tahoma" w:hAnsi="Tahoma" w:cs="Tahoma"/>
          <w:noProof/>
        </w:rPr>
      </w:pPr>
      <w:r>
        <w:rPr>
          <w:rFonts w:ascii="Tahoma" w:hAnsi="Tahoma" w:cs="Tahoma"/>
          <w:noProof/>
        </w:rPr>
        <w:t>*  Malfunctioning shunt</w:t>
      </w:r>
    </w:p>
    <w:p w14:paraId="28AEB9C0" w14:textId="77777777" w:rsidR="00CC6DFD" w:rsidRDefault="00CC6DFD" w:rsidP="00CC6DFD">
      <w:pPr>
        <w:jc w:val="left"/>
        <w:rPr>
          <w:rFonts w:ascii="Tahoma" w:hAnsi="Tahoma" w:cs="Tahoma"/>
          <w:noProof/>
        </w:rPr>
      </w:pPr>
    </w:p>
    <w:p w14:paraId="5218C813" w14:textId="77777777" w:rsidR="00CC6DFD" w:rsidRPr="0092213A" w:rsidRDefault="00CC6DFD" w:rsidP="00CC6DFD">
      <w:pPr>
        <w:jc w:val="left"/>
        <w:rPr>
          <w:rFonts w:ascii="Tahoma" w:hAnsi="Tahoma" w:cs="Tahoma"/>
          <w:noProof/>
        </w:rPr>
      </w:pPr>
      <w:r w:rsidRPr="0092213A">
        <w:rPr>
          <w:rFonts w:ascii="Tahoma" w:hAnsi="Tahoma" w:cs="Tahoma"/>
          <w:b/>
          <w:noProof/>
        </w:rPr>
        <w:t>Irreversible Dementia Populations:</w:t>
      </w:r>
    </w:p>
    <w:p w14:paraId="1BC06C21" w14:textId="77777777" w:rsidR="00CC6DFD" w:rsidRDefault="00CC6DFD" w:rsidP="00CC6DFD">
      <w:pPr>
        <w:jc w:val="left"/>
        <w:rPr>
          <w:rFonts w:ascii="Tahoma" w:hAnsi="Tahoma" w:cs="Tahoma"/>
          <w:noProof/>
        </w:rPr>
      </w:pPr>
      <w:r>
        <w:rPr>
          <w:rFonts w:ascii="Tahoma" w:hAnsi="Tahoma" w:cs="Tahoma"/>
          <w:noProof/>
        </w:rPr>
        <w:t>*  Parkinson’s Disease</w:t>
      </w:r>
    </w:p>
    <w:p w14:paraId="4000DEB1" w14:textId="77777777" w:rsidR="00CC6DFD" w:rsidRDefault="00CC6DFD" w:rsidP="00CC6DFD">
      <w:pPr>
        <w:jc w:val="left"/>
        <w:rPr>
          <w:rFonts w:ascii="Tahoma" w:hAnsi="Tahoma" w:cs="Tahoma"/>
          <w:noProof/>
        </w:rPr>
      </w:pPr>
      <w:r>
        <w:rPr>
          <w:rFonts w:ascii="Tahoma" w:hAnsi="Tahoma" w:cs="Tahoma"/>
          <w:noProof/>
        </w:rPr>
        <w:t>*  Huntington’s Disease</w:t>
      </w:r>
    </w:p>
    <w:p w14:paraId="7C6C08AF" w14:textId="77777777" w:rsidR="00CC6DFD" w:rsidRDefault="00CC6DFD" w:rsidP="00CC6DFD">
      <w:pPr>
        <w:jc w:val="left"/>
        <w:rPr>
          <w:rFonts w:ascii="Tahoma" w:hAnsi="Tahoma" w:cs="Tahoma"/>
          <w:noProof/>
        </w:rPr>
      </w:pPr>
      <w:r>
        <w:rPr>
          <w:rFonts w:ascii="Tahoma" w:hAnsi="Tahoma" w:cs="Tahoma"/>
          <w:noProof/>
        </w:rPr>
        <w:t>*  Alzheimer’s Disease</w:t>
      </w:r>
    </w:p>
    <w:p w14:paraId="5796205A" w14:textId="77777777" w:rsidR="00CC6DFD" w:rsidRDefault="00CC6DFD" w:rsidP="00CC6DFD">
      <w:pPr>
        <w:jc w:val="left"/>
        <w:rPr>
          <w:rFonts w:ascii="Tahoma" w:hAnsi="Tahoma" w:cs="Tahoma"/>
          <w:noProof/>
        </w:rPr>
      </w:pPr>
      <w:r>
        <w:rPr>
          <w:rFonts w:ascii="Tahoma" w:hAnsi="Tahoma" w:cs="Tahoma"/>
          <w:noProof/>
        </w:rPr>
        <w:t>*  Dementia with Lewy Body</w:t>
      </w:r>
    </w:p>
    <w:p w14:paraId="3564036C" w14:textId="77777777" w:rsidR="00CC6DFD" w:rsidRDefault="00CC6DFD" w:rsidP="00CC6DFD">
      <w:pPr>
        <w:jc w:val="left"/>
        <w:rPr>
          <w:rFonts w:ascii="Tahoma" w:hAnsi="Tahoma" w:cs="Tahoma"/>
          <w:noProof/>
        </w:rPr>
      </w:pPr>
      <w:r>
        <w:rPr>
          <w:rFonts w:ascii="Tahoma" w:hAnsi="Tahoma" w:cs="Tahoma"/>
          <w:noProof/>
        </w:rPr>
        <w:t>*  Progressive Supranuclear Palsy</w:t>
      </w:r>
    </w:p>
    <w:p w14:paraId="58E42132" w14:textId="77777777" w:rsidR="00CC6DFD" w:rsidRDefault="00CC6DFD" w:rsidP="00CC6DFD">
      <w:pPr>
        <w:jc w:val="left"/>
        <w:rPr>
          <w:rFonts w:ascii="Tahoma" w:hAnsi="Tahoma" w:cs="Tahoma"/>
          <w:noProof/>
        </w:rPr>
      </w:pPr>
      <w:r>
        <w:rPr>
          <w:rFonts w:ascii="Tahoma" w:hAnsi="Tahoma" w:cs="Tahoma"/>
          <w:noProof/>
        </w:rPr>
        <w:t>*  Frontotemporal Dementia</w:t>
      </w:r>
    </w:p>
    <w:p w14:paraId="42DA68A2" w14:textId="77777777" w:rsidR="00CC6DFD" w:rsidRDefault="00CC6DFD" w:rsidP="00CC6DFD">
      <w:pPr>
        <w:jc w:val="left"/>
        <w:rPr>
          <w:rFonts w:ascii="Tahoma" w:hAnsi="Tahoma" w:cs="Tahoma"/>
          <w:noProof/>
        </w:rPr>
      </w:pPr>
      <w:r>
        <w:rPr>
          <w:rFonts w:ascii="Tahoma" w:hAnsi="Tahoma" w:cs="Tahoma"/>
          <w:noProof/>
        </w:rPr>
        <w:t>*  Pick’ Disease</w:t>
      </w:r>
    </w:p>
    <w:p w14:paraId="4FECF727" w14:textId="77777777" w:rsidR="00CC6DFD" w:rsidRDefault="00CC6DFD" w:rsidP="00CC6DFD">
      <w:pPr>
        <w:jc w:val="left"/>
        <w:rPr>
          <w:rFonts w:ascii="Tahoma" w:hAnsi="Tahoma" w:cs="Tahoma"/>
          <w:noProof/>
        </w:rPr>
      </w:pPr>
      <w:r>
        <w:rPr>
          <w:rFonts w:ascii="Tahoma" w:hAnsi="Tahoma" w:cs="Tahoma"/>
          <w:noProof/>
        </w:rPr>
        <w:t>*  Primary Progressive Aphasia</w:t>
      </w:r>
    </w:p>
    <w:p w14:paraId="6C27491B" w14:textId="77777777" w:rsidR="00487429" w:rsidRDefault="00487429" w:rsidP="00CC6DFD">
      <w:pPr>
        <w:jc w:val="left"/>
        <w:rPr>
          <w:rFonts w:ascii="Tahoma" w:hAnsi="Tahoma" w:cs="Tahoma"/>
          <w:noProof/>
        </w:rPr>
      </w:pPr>
    </w:p>
    <w:p w14:paraId="50D26703" w14:textId="77777777" w:rsidR="00CC6DFD" w:rsidRDefault="00CC6DFD" w:rsidP="00CC6DFD">
      <w:pPr>
        <w:jc w:val="left"/>
        <w:rPr>
          <w:rFonts w:ascii="Tahoma" w:hAnsi="Tahoma" w:cs="Tahoma"/>
          <w:noProof/>
        </w:rPr>
      </w:pPr>
    </w:p>
    <w:p w14:paraId="32C6C1BF" w14:textId="77777777" w:rsidR="00CC6DFD" w:rsidRPr="0055744D" w:rsidRDefault="00CC6DFD" w:rsidP="00CC6DFD">
      <w:pPr>
        <w:jc w:val="left"/>
        <w:rPr>
          <w:rFonts w:ascii="Tahoma" w:hAnsi="Tahoma" w:cs="Tahoma"/>
          <w:b/>
          <w:noProof/>
          <w:sz w:val="24"/>
          <w:szCs w:val="24"/>
          <w:u w:val="single"/>
        </w:rPr>
      </w:pPr>
      <w:r w:rsidRPr="00F32D50">
        <w:rPr>
          <w:rFonts w:ascii="Tahoma" w:hAnsi="Tahoma" w:cs="Tahoma"/>
          <w:b/>
          <w:noProof/>
          <w:sz w:val="24"/>
          <w:szCs w:val="24"/>
          <w:highlight w:val="green"/>
          <w:u w:val="single"/>
        </w:rPr>
        <w:t>Dementia Assessment Tools:</w:t>
      </w:r>
    </w:p>
    <w:p w14:paraId="0E038632" w14:textId="77777777" w:rsidR="00CC6DFD" w:rsidRDefault="00CC6DFD" w:rsidP="00CC6DFD">
      <w:pPr>
        <w:jc w:val="left"/>
        <w:rPr>
          <w:rFonts w:ascii="Tahoma" w:hAnsi="Tahoma" w:cs="Tahoma"/>
          <w:b/>
          <w:noProof/>
          <w:sz w:val="24"/>
          <w:szCs w:val="24"/>
        </w:rPr>
      </w:pPr>
    </w:p>
    <w:p w14:paraId="383FDC6B" w14:textId="77777777" w:rsidR="00CC6DFD" w:rsidRDefault="00CC6DFD" w:rsidP="00CC6DFD">
      <w:pPr>
        <w:jc w:val="left"/>
        <w:rPr>
          <w:rFonts w:ascii="Tahoma" w:hAnsi="Tahoma" w:cs="Tahoma"/>
          <w:b/>
          <w:noProof/>
        </w:rPr>
      </w:pPr>
      <w:r w:rsidRPr="00E5540C">
        <w:rPr>
          <w:rFonts w:ascii="Tahoma" w:hAnsi="Tahoma" w:cs="Tahoma"/>
          <w:b/>
          <w:noProof/>
        </w:rPr>
        <w:t xml:space="preserve">*  Brief Cognitive Impairment Scale (William Mansbach,2011)  </w:t>
      </w:r>
    </w:p>
    <w:p w14:paraId="04F7CDD1" w14:textId="77777777" w:rsidR="00CC6DFD" w:rsidRPr="00D92341" w:rsidRDefault="00CC6DFD" w:rsidP="00CC6DFD">
      <w:pPr>
        <w:jc w:val="left"/>
        <w:rPr>
          <w:rFonts w:ascii="Tahoma" w:hAnsi="Tahoma" w:cs="Tahoma"/>
          <w:b/>
          <w:noProof/>
        </w:rPr>
      </w:pPr>
      <w:r>
        <w:rPr>
          <w:rFonts w:ascii="Tahoma" w:hAnsi="Tahoma" w:cs="Tahoma"/>
          <w:b/>
          <w:noProof/>
        </w:rPr>
        <w:t xml:space="preserve">    </w:t>
      </w:r>
      <w:r w:rsidRPr="00E5540C">
        <w:rPr>
          <w:rFonts w:ascii="Tahoma" w:hAnsi="Tahoma" w:cs="Tahoma"/>
          <w:b/>
          <w:noProof/>
        </w:rPr>
        <w:t>(Stage 3 Advanced Dementia)</w:t>
      </w:r>
    </w:p>
    <w:p w14:paraId="319F6F58" w14:textId="77777777" w:rsidR="00CC6DFD" w:rsidRDefault="00CC6DFD" w:rsidP="00CC6DFD">
      <w:pPr>
        <w:jc w:val="left"/>
        <w:rPr>
          <w:rFonts w:ascii="Tahoma" w:hAnsi="Tahoma" w:cs="Tahoma"/>
          <w:noProof/>
        </w:rPr>
      </w:pPr>
      <w:r>
        <w:rPr>
          <w:rFonts w:ascii="Tahoma" w:hAnsi="Tahoma" w:cs="Tahoma"/>
          <w:noProof/>
        </w:rPr>
        <w:t>*  Alzheimer’s Quick Test  (Wiig, Nielsen, Minthon and Warkentin, 2002)</w:t>
      </w:r>
    </w:p>
    <w:p w14:paraId="4C7F4115" w14:textId="77777777" w:rsidR="00CC6DFD" w:rsidRDefault="00CC6DFD" w:rsidP="00CC6DFD">
      <w:pPr>
        <w:jc w:val="left"/>
        <w:rPr>
          <w:rFonts w:ascii="Tahoma" w:hAnsi="Tahoma" w:cs="Tahoma"/>
          <w:noProof/>
        </w:rPr>
      </w:pPr>
      <w:r>
        <w:rPr>
          <w:rFonts w:ascii="Tahoma" w:hAnsi="Tahoma" w:cs="Tahoma"/>
          <w:noProof/>
        </w:rPr>
        <w:t>*  Cognitive Linguistic Quick Test  (Helm-Estabrooks, 2001)</w:t>
      </w:r>
    </w:p>
    <w:p w14:paraId="48F0B2B9" w14:textId="77777777" w:rsidR="00CC6DFD" w:rsidRDefault="00CC6DFD" w:rsidP="00CC6DFD">
      <w:pPr>
        <w:jc w:val="left"/>
        <w:rPr>
          <w:rFonts w:ascii="Tahoma" w:hAnsi="Tahoma" w:cs="Tahoma"/>
          <w:noProof/>
        </w:rPr>
      </w:pPr>
      <w:r>
        <w:rPr>
          <w:rFonts w:ascii="Tahoma" w:hAnsi="Tahoma" w:cs="Tahoma"/>
          <w:noProof/>
        </w:rPr>
        <w:t>*  Arizona Battery for Communication Disorders of Dementia  (Bayles and Tomoeda,1993)</w:t>
      </w:r>
    </w:p>
    <w:p w14:paraId="550532DB" w14:textId="77777777" w:rsidR="00CC6DFD" w:rsidRDefault="00CC6DFD" w:rsidP="00CC6DFD">
      <w:pPr>
        <w:jc w:val="left"/>
        <w:rPr>
          <w:rFonts w:ascii="Tahoma" w:hAnsi="Tahoma" w:cs="Tahoma"/>
          <w:noProof/>
        </w:rPr>
      </w:pPr>
      <w:r>
        <w:rPr>
          <w:rFonts w:ascii="Tahoma" w:hAnsi="Tahoma" w:cs="Tahoma"/>
          <w:noProof/>
        </w:rPr>
        <w:t>*  Communication Activities of Daily Living  (Holland, Fratalli and Fromm,1999)</w:t>
      </w:r>
    </w:p>
    <w:p w14:paraId="437CD89F" w14:textId="77777777" w:rsidR="00CC6DFD" w:rsidRDefault="00CC6DFD" w:rsidP="00CC6DFD">
      <w:pPr>
        <w:jc w:val="left"/>
        <w:rPr>
          <w:rFonts w:ascii="Tahoma" w:hAnsi="Tahoma" w:cs="Tahoma"/>
          <w:noProof/>
        </w:rPr>
      </w:pPr>
      <w:r>
        <w:rPr>
          <w:rFonts w:ascii="Tahoma" w:hAnsi="Tahoma" w:cs="Tahoma"/>
          <w:noProof/>
        </w:rPr>
        <w:t>*  Clinical Dementia Rating Scale  (Hughes, 1982)</w:t>
      </w:r>
    </w:p>
    <w:p w14:paraId="278F162B" w14:textId="77777777" w:rsidR="00CC6DFD" w:rsidRDefault="00CC6DFD" w:rsidP="00CC6DFD">
      <w:pPr>
        <w:jc w:val="left"/>
        <w:rPr>
          <w:rFonts w:ascii="Tahoma" w:hAnsi="Tahoma" w:cs="Tahoma"/>
          <w:noProof/>
        </w:rPr>
      </w:pPr>
      <w:r>
        <w:rPr>
          <w:rFonts w:ascii="Tahoma" w:hAnsi="Tahoma" w:cs="Tahoma"/>
          <w:noProof/>
        </w:rPr>
        <w:t>*  Dementia Rating Scale  (Mattis, 1988)</w:t>
      </w:r>
    </w:p>
    <w:p w14:paraId="37523142" w14:textId="77777777" w:rsidR="00CC6DFD" w:rsidRDefault="00CC6DFD" w:rsidP="00CC6DFD">
      <w:pPr>
        <w:jc w:val="left"/>
        <w:rPr>
          <w:rFonts w:ascii="Tahoma" w:hAnsi="Tahoma" w:cs="Tahoma"/>
          <w:noProof/>
        </w:rPr>
      </w:pPr>
      <w:r>
        <w:rPr>
          <w:rFonts w:ascii="Tahoma" w:hAnsi="Tahoma" w:cs="Tahoma"/>
          <w:noProof/>
        </w:rPr>
        <w:t>*  Functional Linguistic Communication Inventory  (Bayles and Tomoeda, 1994)</w:t>
      </w:r>
    </w:p>
    <w:p w14:paraId="67388F4F" w14:textId="77777777" w:rsidR="00CC6DFD" w:rsidRDefault="00CC6DFD" w:rsidP="00CC6DFD">
      <w:pPr>
        <w:jc w:val="left"/>
        <w:rPr>
          <w:rFonts w:ascii="Tahoma" w:hAnsi="Tahoma" w:cs="Tahoma"/>
          <w:noProof/>
        </w:rPr>
      </w:pPr>
      <w:r>
        <w:rPr>
          <w:rFonts w:ascii="Tahoma" w:hAnsi="Tahoma" w:cs="Tahoma"/>
          <w:noProof/>
        </w:rPr>
        <w:t>*  Global Deterioration Scale  (Reisberg, Feris, DeLeon and Crook, 1982)</w:t>
      </w:r>
    </w:p>
    <w:p w14:paraId="7FDEBDD6" w14:textId="77777777" w:rsidR="00CC6DFD" w:rsidRDefault="00CC6DFD" w:rsidP="00CC6DFD">
      <w:pPr>
        <w:jc w:val="left"/>
        <w:rPr>
          <w:rFonts w:ascii="Tahoma" w:hAnsi="Tahoma" w:cs="Tahoma"/>
          <w:noProof/>
        </w:rPr>
      </w:pPr>
      <w:r>
        <w:rPr>
          <w:rFonts w:ascii="Tahoma" w:hAnsi="Tahoma" w:cs="Tahoma"/>
          <w:noProof/>
        </w:rPr>
        <w:t>*  Rating Scale of Communication in Cognitive Decline  (Bollinger and Hardiman, 1990)</w:t>
      </w:r>
    </w:p>
    <w:p w14:paraId="1F25A96A" w14:textId="77777777" w:rsidR="00CC6DFD" w:rsidRDefault="00CC6DFD" w:rsidP="00CC6DFD">
      <w:pPr>
        <w:jc w:val="left"/>
        <w:rPr>
          <w:rFonts w:ascii="Tahoma" w:hAnsi="Tahoma" w:cs="Tahoma"/>
          <w:noProof/>
        </w:rPr>
      </w:pPr>
      <w:r>
        <w:rPr>
          <w:rFonts w:ascii="Tahoma" w:hAnsi="Tahoma" w:cs="Tahoma"/>
          <w:noProof/>
        </w:rPr>
        <w:t>*  Ross Information Processing Assessment-Geriatric  (Ross-Swain and Fogle, 1996)</w:t>
      </w:r>
    </w:p>
    <w:p w14:paraId="0DAD1457" w14:textId="6DD596C4" w:rsidR="00CC6DFD" w:rsidRDefault="00CC6DFD" w:rsidP="00CC6DFD">
      <w:pPr>
        <w:jc w:val="left"/>
        <w:rPr>
          <w:rFonts w:ascii="Tahoma" w:hAnsi="Tahoma" w:cs="Tahoma"/>
          <w:noProof/>
        </w:rPr>
      </w:pPr>
      <w:r>
        <w:rPr>
          <w:rFonts w:ascii="Tahoma" w:hAnsi="Tahoma" w:cs="Tahoma"/>
          <w:noProof/>
        </w:rPr>
        <w:t>*  Severe Impairment Battery  (Saxton, McGonigle,Swihart and Boller, 1993)</w:t>
      </w:r>
    </w:p>
    <w:p w14:paraId="43F20CC6" w14:textId="77777777" w:rsidR="00CC6DFD" w:rsidRDefault="00CC6DFD" w:rsidP="00CC6DFD">
      <w:pPr>
        <w:jc w:val="left"/>
        <w:rPr>
          <w:rFonts w:ascii="Tahoma" w:hAnsi="Tahoma" w:cs="Tahoma"/>
          <w:noProof/>
        </w:rPr>
      </w:pPr>
      <w:r>
        <w:rPr>
          <w:rFonts w:ascii="Tahoma" w:hAnsi="Tahoma" w:cs="Tahoma"/>
          <w:noProof/>
        </w:rPr>
        <w:t>*  Cognitive Assessment Scale For The Elderly (Geneau and Taillefer, 1994)</w:t>
      </w:r>
    </w:p>
    <w:p w14:paraId="37E0D721" w14:textId="77777777" w:rsidR="00CC6DFD" w:rsidRDefault="00CC6DFD" w:rsidP="00CC6DFD">
      <w:pPr>
        <w:jc w:val="left"/>
        <w:rPr>
          <w:rFonts w:ascii="Tahoma" w:hAnsi="Tahoma" w:cs="Tahoma"/>
          <w:noProof/>
        </w:rPr>
      </w:pPr>
      <w:r>
        <w:rPr>
          <w:rFonts w:ascii="Tahoma" w:hAnsi="Tahoma" w:cs="Tahoma"/>
          <w:noProof/>
        </w:rPr>
        <w:t>*  Brief Test of Attention  (David Schretlen, 1996)</w:t>
      </w:r>
    </w:p>
    <w:p w14:paraId="47A9E69A" w14:textId="77777777" w:rsidR="00CC6DFD" w:rsidRDefault="00CC6DFD" w:rsidP="00CC6DFD">
      <w:pPr>
        <w:jc w:val="left"/>
        <w:rPr>
          <w:rFonts w:ascii="Tahoma" w:hAnsi="Tahoma" w:cs="Tahoma"/>
          <w:noProof/>
        </w:rPr>
      </w:pPr>
      <w:r>
        <w:rPr>
          <w:rFonts w:ascii="Tahoma" w:hAnsi="Tahoma" w:cs="Tahoma"/>
          <w:noProof/>
        </w:rPr>
        <w:t>*  Short Blessed Test (Washington University School of Medicine, St.Louis Missouri)</w:t>
      </w:r>
    </w:p>
    <w:p w14:paraId="5C008513" w14:textId="77777777" w:rsidR="00CC6DFD" w:rsidRDefault="00CC6DFD" w:rsidP="00CC6DFD">
      <w:pPr>
        <w:jc w:val="left"/>
        <w:rPr>
          <w:rFonts w:ascii="Tahoma" w:hAnsi="Tahoma" w:cs="Tahoma"/>
          <w:noProof/>
        </w:rPr>
      </w:pPr>
      <w:r>
        <w:rPr>
          <w:rFonts w:ascii="Tahoma" w:hAnsi="Tahoma" w:cs="Tahoma"/>
          <w:noProof/>
        </w:rPr>
        <w:t>*  Middlesex Early Assessment of Mental Status (MEAMS)</w:t>
      </w:r>
    </w:p>
    <w:p w14:paraId="1AFE0FA8" w14:textId="77777777" w:rsidR="00CC6DFD" w:rsidRDefault="00CC6DFD" w:rsidP="00CC6DFD">
      <w:pPr>
        <w:jc w:val="left"/>
        <w:rPr>
          <w:rFonts w:ascii="Tahoma" w:hAnsi="Tahoma" w:cs="Tahoma"/>
          <w:noProof/>
        </w:rPr>
      </w:pPr>
    </w:p>
    <w:p w14:paraId="1FAB6D22" w14:textId="77777777" w:rsidR="00CC6DFD" w:rsidRDefault="00CC6DFD" w:rsidP="00CC6DFD">
      <w:pPr>
        <w:jc w:val="left"/>
        <w:rPr>
          <w:rFonts w:ascii="Tahoma" w:hAnsi="Tahoma" w:cs="Tahoma"/>
          <w:noProof/>
        </w:rPr>
      </w:pPr>
    </w:p>
    <w:p w14:paraId="0E8687AC" w14:textId="77777777" w:rsidR="00CC6DFD" w:rsidRPr="0055744D" w:rsidRDefault="00CC6DFD" w:rsidP="00CC6DFD">
      <w:pPr>
        <w:jc w:val="left"/>
        <w:rPr>
          <w:rFonts w:ascii="Tahoma" w:hAnsi="Tahoma" w:cs="Tahoma"/>
          <w:b/>
          <w:noProof/>
          <w:sz w:val="24"/>
          <w:szCs w:val="24"/>
          <w:u w:val="single"/>
        </w:rPr>
      </w:pPr>
      <w:r w:rsidRPr="00BA46F2">
        <w:rPr>
          <w:rFonts w:ascii="Tahoma" w:hAnsi="Tahoma" w:cs="Tahoma"/>
          <w:b/>
          <w:noProof/>
          <w:sz w:val="24"/>
          <w:szCs w:val="24"/>
          <w:highlight w:val="green"/>
          <w:u w:val="single"/>
        </w:rPr>
        <w:t>Dementia Rehabilitation??  &gt;&gt;&gt;&gt; My Thoughts and Opinion</w:t>
      </w:r>
    </w:p>
    <w:p w14:paraId="5A0F8E8D" w14:textId="77777777" w:rsidR="00CC6DFD" w:rsidRDefault="00CC6DFD" w:rsidP="00CC6DFD">
      <w:pPr>
        <w:jc w:val="left"/>
        <w:rPr>
          <w:rFonts w:ascii="Tahoma" w:hAnsi="Tahoma" w:cs="Tahoma"/>
          <w:b/>
          <w:noProof/>
          <w:sz w:val="24"/>
          <w:szCs w:val="24"/>
        </w:rPr>
      </w:pPr>
    </w:p>
    <w:p w14:paraId="21DC927D" w14:textId="77777777" w:rsidR="00CC6DFD" w:rsidRDefault="00CC6DFD" w:rsidP="00CC6DFD">
      <w:pPr>
        <w:jc w:val="left"/>
        <w:rPr>
          <w:rFonts w:ascii="Tahoma" w:hAnsi="Tahoma" w:cs="Tahoma"/>
          <w:b/>
          <w:noProof/>
        </w:rPr>
      </w:pPr>
      <w:r w:rsidRPr="008B3082">
        <w:rPr>
          <w:rFonts w:ascii="Tahoma" w:hAnsi="Tahoma" w:cs="Tahoma"/>
          <w:b/>
          <w:noProof/>
        </w:rPr>
        <w:t>Stage 1 Dementia</w:t>
      </w:r>
    </w:p>
    <w:p w14:paraId="25EC8207" w14:textId="77777777" w:rsidR="00CC6DFD" w:rsidRDefault="00CC6DFD" w:rsidP="00CC6DFD">
      <w:pPr>
        <w:jc w:val="left"/>
        <w:rPr>
          <w:rFonts w:ascii="Tahoma" w:hAnsi="Tahoma" w:cs="Tahoma"/>
          <w:b/>
          <w:noProof/>
        </w:rPr>
      </w:pPr>
    </w:p>
    <w:p w14:paraId="7D451E5B" w14:textId="77777777" w:rsidR="00CC6DFD" w:rsidRDefault="00CC6DFD" w:rsidP="00CC6DFD">
      <w:pPr>
        <w:jc w:val="left"/>
        <w:rPr>
          <w:rFonts w:ascii="Tahoma" w:hAnsi="Tahoma" w:cs="Tahoma"/>
          <w:noProof/>
        </w:rPr>
      </w:pPr>
      <w:r>
        <w:rPr>
          <w:rFonts w:ascii="Tahoma" w:hAnsi="Tahoma" w:cs="Tahoma"/>
          <w:noProof/>
        </w:rPr>
        <w:t>*  Rehabilitation is very appropriate</w:t>
      </w:r>
    </w:p>
    <w:p w14:paraId="5FAA84C3" w14:textId="77777777" w:rsidR="00CC6DFD" w:rsidRDefault="00CC6DFD" w:rsidP="00CC6DFD">
      <w:pPr>
        <w:jc w:val="left"/>
        <w:rPr>
          <w:rFonts w:ascii="Tahoma" w:hAnsi="Tahoma" w:cs="Tahoma"/>
          <w:noProof/>
        </w:rPr>
      </w:pPr>
      <w:r>
        <w:rPr>
          <w:rFonts w:ascii="Tahoma" w:hAnsi="Tahoma" w:cs="Tahoma"/>
          <w:noProof/>
        </w:rPr>
        <w:t>*  Training of compensatory strategies for changes in executive functions</w:t>
      </w:r>
    </w:p>
    <w:p w14:paraId="2BB428D9" w14:textId="77777777" w:rsidR="00CC6DFD" w:rsidRDefault="00CC6DFD" w:rsidP="00CC6DFD">
      <w:pPr>
        <w:jc w:val="left"/>
        <w:rPr>
          <w:rFonts w:ascii="Tahoma" w:hAnsi="Tahoma" w:cs="Tahoma"/>
          <w:noProof/>
        </w:rPr>
      </w:pPr>
      <w:r>
        <w:rPr>
          <w:rFonts w:ascii="Tahoma" w:hAnsi="Tahoma" w:cs="Tahoma"/>
          <w:noProof/>
        </w:rPr>
        <w:t>*  Patient /family education with regard to the progressive nature of the disease</w:t>
      </w:r>
    </w:p>
    <w:p w14:paraId="398FD7E9" w14:textId="77777777" w:rsidR="00CC6DFD" w:rsidRDefault="00CC6DFD" w:rsidP="00CC6DFD">
      <w:pPr>
        <w:jc w:val="left"/>
        <w:rPr>
          <w:rFonts w:ascii="Tahoma" w:hAnsi="Tahoma" w:cs="Tahoma"/>
          <w:noProof/>
        </w:rPr>
      </w:pPr>
    </w:p>
    <w:p w14:paraId="5E5ADFA2" w14:textId="77777777" w:rsidR="00CC6DFD" w:rsidRDefault="00CC6DFD" w:rsidP="00CC6DFD">
      <w:pPr>
        <w:jc w:val="left"/>
        <w:rPr>
          <w:rFonts w:ascii="Tahoma" w:hAnsi="Tahoma" w:cs="Tahoma"/>
          <w:b/>
          <w:noProof/>
        </w:rPr>
      </w:pPr>
      <w:r w:rsidRPr="005C197C">
        <w:rPr>
          <w:rFonts w:ascii="Tahoma" w:hAnsi="Tahoma" w:cs="Tahoma"/>
          <w:b/>
          <w:noProof/>
        </w:rPr>
        <w:t>Stage 2 Dementia</w:t>
      </w:r>
    </w:p>
    <w:p w14:paraId="5F422975" w14:textId="77777777" w:rsidR="00CC6DFD" w:rsidRDefault="00CC6DFD" w:rsidP="00CC6DFD">
      <w:pPr>
        <w:jc w:val="left"/>
        <w:rPr>
          <w:rFonts w:ascii="Tahoma" w:hAnsi="Tahoma" w:cs="Tahoma"/>
          <w:b/>
          <w:noProof/>
        </w:rPr>
      </w:pPr>
    </w:p>
    <w:p w14:paraId="083D6505" w14:textId="77777777" w:rsidR="00CC6DFD" w:rsidRDefault="00CC6DFD" w:rsidP="00CC6DFD">
      <w:pPr>
        <w:jc w:val="left"/>
        <w:rPr>
          <w:rFonts w:ascii="Tahoma" w:hAnsi="Tahoma" w:cs="Tahoma"/>
          <w:noProof/>
        </w:rPr>
      </w:pPr>
      <w:r>
        <w:rPr>
          <w:rFonts w:ascii="Tahoma" w:hAnsi="Tahoma" w:cs="Tahoma"/>
          <w:noProof/>
        </w:rPr>
        <w:t>*  Skilled Interventions:</w:t>
      </w:r>
    </w:p>
    <w:p w14:paraId="3659196E" w14:textId="77777777" w:rsidR="00CC6DFD" w:rsidRDefault="00CC6DFD" w:rsidP="00CC6DFD">
      <w:pPr>
        <w:jc w:val="left"/>
        <w:rPr>
          <w:rFonts w:ascii="Tahoma" w:hAnsi="Tahoma" w:cs="Tahoma"/>
          <w:noProof/>
        </w:rPr>
      </w:pPr>
    </w:p>
    <w:p w14:paraId="133155AC" w14:textId="77777777" w:rsidR="00CC6DFD" w:rsidRDefault="00CC6DFD" w:rsidP="00CC6DFD">
      <w:pPr>
        <w:jc w:val="left"/>
        <w:rPr>
          <w:rFonts w:ascii="Tahoma" w:hAnsi="Tahoma" w:cs="Tahoma"/>
          <w:noProof/>
        </w:rPr>
      </w:pPr>
      <w:r w:rsidRPr="00D752BF">
        <w:rPr>
          <w:rFonts w:ascii="Tahoma" w:hAnsi="Tahoma" w:cs="Tahoma"/>
          <w:b/>
          <w:noProof/>
        </w:rPr>
        <w:t>1</w:t>
      </w:r>
      <w:r>
        <w:rPr>
          <w:rFonts w:ascii="Tahoma" w:hAnsi="Tahoma" w:cs="Tahoma"/>
          <w:noProof/>
        </w:rPr>
        <w:t xml:space="preserve">. </w:t>
      </w:r>
      <w:r w:rsidRPr="003B09B2">
        <w:rPr>
          <w:rFonts w:ascii="Tahoma" w:hAnsi="Tahoma" w:cs="Tahoma"/>
          <w:b/>
          <w:noProof/>
        </w:rPr>
        <w:t>Daily orientation/re-orientation</w:t>
      </w:r>
      <w:r>
        <w:rPr>
          <w:rFonts w:ascii="Tahoma" w:hAnsi="Tahoma" w:cs="Tahoma"/>
          <w:noProof/>
        </w:rPr>
        <w:t xml:space="preserve"> is typically performed by family and/or caregivers.</w:t>
      </w:r>
    </w:p>
    <w:p w14:paraId="66B0709D" w14:textId="77777777" w:rsidR="00CC6DFD" w:rsidRDefault="00CC6DFD" w:rsidP="00CC6DFD">
      <w:pPr>
        <w:jc w:val="left"/>
        <w:rPr>
          <w:rFonts w:ascii="Tahoma" w:hAnsi="Tahoma" w:cs="Tahoma"/>
          <w:noProof/>
        </w:rPr>
      </w:pPr>
      <w:r>
        <w:rPr>
          <w:rFonts w:ascii="Tahoma" w:hAnsi="Tahoma" w:cs="Tahoma"/>
          <w:noProof/>
        </w:rPr>
        <w:t xml:space="preserve">    This is an exhausting process.  The SLP or OT can assist in the set-up of an </w:t>
      </w:r>
    </w:p>
    <w:p w14:paraId="19DD1BAB" w14:textId="77777777" w:rsidR="00CC6DFD" w:rsidRDefault="00CC6DFD" w:rsidP="00CC6DFD">
      <w:pPr>
        <w:jc w:val="left"/>
        <w:rPr>
          <w:rFonts w:ascii="Tahoma" w:hAnsi="Tahoma" w:cs="Tahoma"/>
          <w:noProof/>
        </w:rPr>
      </w:pPr>
      <w:r>
        <w:rPr>
          <w:rFonts w:ascii="Tahoma" w:hAnsi="Tahoma" w:cs="Tahoma"/>
          <w:noProof/>
        </w:rPr>
        <w:t xml:space="preserve">    Orientation Station in the inpatient rehab, SNF, LTC or home setting.</w:t>
      </w:r>
    </w:p>
    <w:p w14:paraId="527B206C" w14:textId="77777777" w:rsidR="00CC6DFD" w:rsidRPr="003B09B2" w:rsidRDefault="00CC6DFD" w:rsidP="00CC6DFD">
      <w:pPr>
        <w:jc w:val="left"/>
        <w:rPr>
          <w:rFonts w:ascii="Tahoma" w:hAnsi="Tahoma" w:cs="Tahoma"/>
          <w:b/>
          <w:noProof/>
        </w:rPr>
      </w:pPr>
    </w:p>
    <w:p w14:paraId="5897BD01" w14:textId="77777777" w:rsidR="00CC6DFD" w:rsidRPr="003B09B2" w:rsidRDefault="00CC6DFD" w:rsidP="00CC6DFD">
      <w:pPr>
        <w:jc w:val="left"/>
        <w:rPr>
          <w:rFonts w:ascii="Tahoma" w:hAnsi="Tahoma" w:cs="Tahoma"/>
          <w:b/>
          <w:noProof/>
        </w:rPr>
      </w:pPr>
      <w:r w:rsidRPr="003B09B2">
        <w:rPr>
          <w:rFonts w:ascii="Tahoma" w:hAnsi="Tahoma" w:cs="Tahoma"/>
          <w:b/>
          <w:noProof/>
        </w:rPr>
        <w:t>2. Orientation Station</w:t>
      </w:r>
    </w:p>
    <w:p w14:paraId="503AAD2C" w14:textId="77777777" w:rsidR="00CC6DFD" w:rsidRDefault="00CC6DFD" w:rsidP="00CC6DFD">
      <w:pPr>
        <w:jc w:val="left"/>
        <w:rPr>
          <w:rFonts w:ascii="Tahoma" w:hAnsi="Tahoma" w:cs="Tahoma"/>
          <w:noProof/>
        </w:rPr>
      </w:pPr>
    </w:p>
    <w:p w14:paraId="76125AB5" w14:textId="77777777" w:rsidR="00CC6DFD" w:rsidRDefault="00CC6DFD" w:rsidP="00CC6DFD">
      <w:pPr>
        <w:jc w:val="left"/>
        <w:rPr>
          <w:rFonts w:ascii="Tahoma" w:hAnsi="Tahoma" w:cs="Tahoma"/>
          <w:noProof/>
        </w:rPr>
      </w:pPr>
      <w:r w:rsidRPr="00D752BF">
        <w:rPr>
          <w:rFonts w:ascii="Tahoma" w:hAnsi="Tahoma" w:cs="Tahoma"/>
          <w:b/>
          <w:noProof/>
        </w:rPr>
        <w:t>*</w:t>
      </w:r>
      <w:r>
        <w:rPr>
          <w:rFonts w:ascii="Tahoma" w:hAnsi="Tahoma" w:cs="Tahoma"/>
          <w:noProof/>
        </w:rPr>
        <w:t xml:space="preserve"> Self orientation passively performed by the patient/resident/client via an</w:t>
      </w:r>
    </w:p>
    <w:p w14:paraId="392EB6E8" w14:textId="77777777" w:rsidR="00CC6DFD" w:rsidRDefault="00CC6DFD" w:rsidP="00CC6DFD">
      <w:pPr>
        <w:jc w:val="left"/>
        <w:rPr>
          <w:rFonts w:ascii="Tahoma" w:hAnsi="Tahoma" w:cs="Tahoma"/>
          <w:noProof/>
        </w:rPr>
      </w:pPr>
      <w:r>
        <w:rPr>
          <w:rFonts w:ascii="Tahoma" w:hAnsi="Tahoma" w:cs="Tahoma"/>
          <w:noProof/>
        </w:rPr>
        <w:t xml:space="preserve">   orientation board placed in prominent location in the home or on the</w:t>
      </w:r>
    </w:p>
    <w:p w14:paraId="502BC483" w14:textId="77777777" w:rsidR="00CC6DFD" w:rsidRDefault="00CC6DFD" w:rsidP="00CC6DFD">
      <w:pPr>
        <w:jc w:val="left"/>
        <w:rPr>
          <w:rFonts w:ascii="Tahoma" w:hAnsi="Tahoma" w:cs="Tahoma"/>
          <w:noProof/>
        </w:rPr>
      </w:pPr>
      <w:r>
        <w:rPr>
          <w:rFonts w:ascii="Tahoma" w:hAnsi="Tahoma" w:cs="Tahoma"/>
          <w:noProof/>
        </w:rPr>
        <w:t xml:space="preserve">   dementia unit.  </w:t>
      </w:r>
    </w:p>
    <w:p w14:paraId="3A1EB473" w14:textId="77777777" w:rsidR="00CC6DFD" w:rsidRDefault="00CC6DFD" w:rsidP="00CC6DFD">
      <w:pPr>
        <w:jc w:val="left"/>
        <w:rPr>
          <w:rFonts w:ascii="Tahoma" w:hAnsi="Tahoma" w:cs="Tahoma"/>
          <w:noProof/>
        </w:rPr>
      </w:pPr>
      <w:r w:rsidRPr="00D752BF">
        <w:rPr>
          <w:rFonts w:ascii="Tahoma" w:hAnsi="Tahoma" w:cs="Tahoma"/>
          <w:b/>
          <w:noProof/>
        </w:rPr>
        <w:t>*</w:t>
      </w:r>
      <w:r>
        <w:rPr>
          <w:rFonts w:ascii="Tahoma" w:hAnsi="Tahoma" w:cs="Tahoma"/>
          <w:noProof/>
        </w:rPr>
        <w:t xml:space="preserve"> The board should be brightly colored to attract and sustain some level of attention.  </w:t>
      </w:r>
    </w:p>
    <w:p w14:paraId="46FD77F8" w14:textId="77777777" w:rsidR="00CC6DFD" w:rsidRDefault="00CC6DFD" w:rsidP="00CC6DFD">
      <w:pPr>
        <w:jc w:val="left"/>
        <w:rPr>
          <w:rFonts w:ascii="Tahoma" w:hAnsi="Tahoma" w:cs="Tahoma"/>
          <w:noProof/>
        </w:rPr>
      </w:pPr>
      <w:r w:rsidRPr="00D752BF">
        <w:rPr>
          <w:rFonts w:ascii="Tahoma" w:hAnsi="Tahoma" w:cs="Tahoma"/>
          <w:b/>
          <w:noProof/>
        </w:rPr>
        <w:t>*</w:t>
      </w:r>
      <w:r>
        <w:rPr>
          <w:rFonts w:ascii="Tahoma" w:hAnsi="Tahoma" w:cs="Tahoma"/>
          <w:noProof/>
        </w:rPr>
        <w:t xml:space="preserve"> The board should only contain basic concrete information so as not to overstimulate the  </w:t>
      </w:r>
    </w:p>
    <w:p w14:paraId="04F036EB" w14:textId="77777777" w:rsidR="00CC6DFD" w:rsidRDefault="00CC6DFD" w:rsidP="00CC6DFD">
      <w:pPr>
        <w:jc w:val="left"/>
        <w:rPr>
          <w:rFonts w:ascii="Tahoma" w:hAnsi="Tahoma" w:cs="Tahoma"/>
          <w:noProof/>
        </w:rPr>
      </w:pPr>
      <w:r>
        <w:rPr>
          <w:rFonts w:ascii="Tahoma" w:hAnsi="Tahoma" w:cs="Tahoma"/>
          <w:noProof/>
        </w:rPr>
        <w:t xml:space="preserve">   individual:</w:t>
      </w:r>
    </w:p>
    <w:p w14:paraId="0E779656" w14:textId="77777777" w:rsidR="00CC6DFD" w:rsidRDefault="00CC6DFD" w:rsidP="00CC6DFD">
      <w:pPr>
        <w:jc w:val="left"/>
        <w:rPr>
          <w:rFonts w:ascii="Tahoma" w:hAnsi="Tahoma" w:cs="Tahoma"/>
          <w:noProof/>
        </w:rPr>
      </w:pPr>
    </w:p>
    <w:p w14:paraId="1CCF273A" w14:textId="77777777" w:rsidR="00CC6DFD" w:rsidRDefault="00CC6DFD" w:rsidP="00CC6DFD">
      <w:pPr>
        <w:jc w:val="left"/>
        <w:rPr>
          <w:rFonts w:ascii="Tahoma" w:hAnsi="Tahoma" w:cs="Tahoma"/>
          <w:noProof/>
        </w:rPr>
      </w:pPr>
      <w:r>
        <w:rPr>
          <w:rFonts w:ascii="Tahoma" w:hAnsi="Tahoma" w:cs="Tahoma"/>
          <w:noProof/>
        </w:rPr>
        <w:t xml:space="preserve">   -  place/location                        -  date                     -  weather</w:t>
      </w:r>
    </w:p>
    <w:p w14:paraId="5220A892" w14:textId="77777777" w:rsidR="00CC6DFD" w:rsidRDefault="00CC6DFD" w:rsidP="00CC6DFD">
      <w:pPr>
        <w:jc w:val="left"/>
        <w:rPr>
          <w:rFonts w:ascii="Tahoma" w:hAnsi="Tahoma" w:cs="Tahoma"/>
          <w:noProof/>
        </w:rPr>
      </w:pPr>
      <w:r>
        <w:rPr>
          <w:rFonts w:ascii="Tahoma" w:hAnsi="Tahoma" w:cs="Tahoma"/>
          <w:noProof/>
        </w:rPr>
        <w:t xml:space="preserve">   -  day of the week                     -  season                 -  holidays</w:t>
      </w:r>
    </w:p>
    <w:p w14:paraId="49EFD456" w14:textId="77777777" w:rsidR="00CC6DFD" w:rsidRDefault="00CC6DFD" w:rsidP="00CC6DFD">
      <w:pPr>
        <w:jc w:val="left"/>
        <w:rPr>
          <w:rFonts w:ascii="Tahoma" w:hAnsi="Tahoma" w:cs="Tahoma"/>
          <w:noProof/>
        </w:rPr>
      </w:pPr>
    </w:p>
    <w:p w14:paraId="10B1C548" w14:textId="77777777" w:rsidR="00CC6DFD" w:rsidRDefault="00CC6DFD" w:rsidP="00CC6DFD">
      <w:pPr>
        <w:jc w:val="left"/>
        <w:rPr>
          <w:rFonts w:ascii="Tahoma" w:hAnsi="Tahoma" w:cs="Tahoma"/>
          <w:noProof/>
        </w:rPr>
      </w:pPr>
      <w:r w:rsidRPr="00D752BF">
        <w:rPr>
          <w:rFonts w:ascii="Tahoma" w:hAnsi="Tahoma" w:cs="Tahoma"/>
          <w:b/>
          <w:noProof/>
        </w:rPr>
        <w:t xml:space="preserve"> *</w:t>
      </w:r>
      <w:r>
        <w:rPr>
          <w:rFonts w:ascii="Tahoma" w:hAnsi="Tahoma" w:cs="Tahoma"/>
          <w:noProof/>
        </w:rPr>
        <w:t xml:space="preserve"> A few current headlines could also be included to bring them into the present if only</w:t>
      </w:r>
    </w:p>
    <w:p w14:paraId="0EEA0D10" w14:textId="77777777" w:rsidR="00CC6DFD" w:rsidRDefault="00CC6DFD" w:rsidP="00CC6DFD">
      <w:pPr>
        <w:jc w:val="left"/>
        <w:rPr>
          <w:rFonts w:ascii="Tahoma" w:hAnsi="Tahoma" w:cs="Tahoma"/>
          <w:noProof/>
        </w:rPr>
      </w:pPr>
      <w:r>
        <w:rPr>
          <w:rFonts w:ascii="Tahoma" w:hAnsi="Tahoma" w:cs="Tahoma"/>
          <w:noProof/>
        </w:rPr>
        <w:t xml:space="preserve">    for a few moments.  Headlines should reflect pleasant, optimistic ,funny, positive topics.</w:t>
      </w:r>
    </w:p>
    <w:p w14:paraId="4403D13D" w14:textId="77777777" w:rsidR="00CC6DFD" w:rsidRDefault="00CC6DFD" w:rsidP="00CC6DFD">
      <w:pPr>
        <w:jc w:val="left"/>
        <w:rPr>
          <w:rFonts w:ascii="Tahoma" w:hAnsi="Tahoma" w:cs="Tahoma"/>
          <w:noProof/>
        </w:rPr>
      </w:pPr>
      <w:r>
        <w:rPr>
          <w:rFonts w:ascii="Tahoma" w:hAnsi="Tahoma" w:cs="Tahoma"/>
          <w:noProof/>
        </w:rPr>
        <w:t xml:space="preserve">    Avoid headlines that might frighten the individual.</w:t>
      </w:r>
    </w:p>
    <w:p w14:paraId="617EF45D" w14:textId="77777777" w:rsidR="00CC6DFD" w:rsidRDefault="00CC6DFD" w:rsidP="00CC6DFD">
      <w:pPr>
        <w:jc w:val="left"/>
        <w:rPr>
          <w:rFonts w:ascii="Tahoma" w:hAnsi="Tahoma" w:cs="Tahoma"/>
          <w:noProof/>
        </w:rPr>
      </w:pPr>
    </w:p>
    <w:p w14:paraId="5E718081" w14:textId="77777777" w:rsidR="00CC6DFD" w:rsidRDefault="00CC6DFD" w:rsidP="00CC6DFD">
      <w:pPr>
        <w:jc w:val="left"/>
        <w:rPr>
          <w:rFonts w:ascii="Tahoma" w:hAnsi="Tahoma" w:cs="Tahoma"/>
          <w:noProof/>
        </w:rPr>
      </w:pPr>
      <w:r w:rsidRPr="00D752BF">
        <w:rPr>
          <w:rFonts w:ascii="Tahoma" w:hAnsi="Tahoma" w:cs="Tahoma"/>
          <w:b/>
          <w:noProof/>
        </w:rPr>
        <w:t>3.</w:t>
      </w:r>
      <w:r>
        <w:rPr>
          <w:rFonts w:ascii="Tahoma" w:hAnsi="Tahoma" w:cs="Tahoma"/>
          <w:noProof/>
        </w:rPr>
        <w:t xml:space="preserve"> </w:t>
      </w:r>
      <w:r w:rsidRPr="003B09B2">
        <w:rPr>
          <w:rFonts w:ascii="Tahoma" w:hAnsi="Tahoma" w:cs="Tahoma"/>
          <w:b/>
          <w:noProof/>
        </w:rPr>
        <w:t>A Personalized Resident/Client/Patient Biography</w:t>
      </w:r>
    </w:p>
    <w:p w14:paraId="435BC435" w14:textId="77777777" w:rsidR="00CC6DFD" w:rsidRDefault="00CC6DFD" w:rsidP="00CC6DFD">
      <w:pPr>
        <w:jc w:val="left"/>
        <w:rPr>
          <w:rFonts w:ascii="Tahoma" w:hAnsi="Tahoma" w:cs="Tahoma"/>
          <w:noProof/>
        </w:rPr>
      </w:pPr>
    </w:p>
    <w:p w14:paraId="3282FBF2" w14:textId="77777777" w:rsidR="00CC6DFD" w:rsidRDefault="00CC6DFD" w:rsidP="00CC6DFD">
      <w:pPr>
        <w:jc w:val="left"/>
        <w:rPr>
          <w:rFonts w:ascii="Tahoma" w:hAnsi="Tahoma" w:cs="Tahoma"/>
          <w:noProof/>
        </w:rPr>
      </w:pPr>
      <w:r w:rsidRPr="003D29F1">
        <w:rPr>
          <w:rFonts w:ascii="Tahoma" w:hAnsi="Tahoma" w:cs="Tahoma"/>
          <w:b/>
          <w:noProof/>
        </w:rPr>
        <w:t xml:space="preserve"> *</w:t>
      </w:r>
      <w:r>
        <w:rPr>
          <w:rFonts w:ascii="Tahoma" w:hAnsi="Tahoma" w:cs="Tahoma"/>
          <w:noProof/>
        </w:rPr>
        <w:t xml:space="preserve"> A personalized memory book with actual photos of people of importance.  The</w:t>
      </w:r>
    </w:p>
    <w:p w14:paraId="660852D2" w14:textId="77777777" w:rsidR="00CC6DFD" w:rsidRDefault="00CC6DFD" w:rsidP="00CC6DFD">
      <w:pPr>
        <w:jc w:val="left"/>
        <w:rPr>
          <w:rFonts w:ascii="Tahoma" w:hAnsi="Tahoma" w:cs="Tahoma"/>
          <w:noProof/>
        </w:rPr>
      </w:pPr>
      <w:r>
        <w:rPr>
          <w:rFonts w:ascii="Tahoma" w:hAnsi="Tahoma" w:cs="Tahoma"/>
          <w:noProof/>
        </w:rPr>
        <w:t xml:space="preserve">   book should take on the format of their own personal history book </w:t>
      </w:r>
    </w:p>
    <w:p w14:paraId="685E2F4F" w14:textId="77777777" w:rsidR="00CC6DFD" w:rsidRDefault="00CC6DFD" w:rsidP="00CC6DFD">
      <w:pPr>
        <w:jc w:val="left"/>
        <w:rPr>
          <w:rFonts w:ascii="Tahoma" w:hAnsi="Tahoma" w:cs="Tahoma"/>
          <w:noProof/>
        </w:rPr>
      </w:pPr>
    </w:p>
    <w:p w14:paraId="0049CE8F" w14:textId="77777777" w:rsidR="00CC6DFD" w:rsidRDefault="00CC6DFD" w:rsidP="00CC6DFD">
      <w:pPr>
        <w:jc w:val="left"/>
        <w:rPr>
          <w:rFonts w:ascii="Tahoma" w:hAnsi="Tahoma" w:cs="Tahoma"/>
          <w:noProof/>
        </w:rPr>
      </w:pPr>
      <w:r>
        <w:rPr>
          <w:rFonts w:ascii="Tahoma" w:hAnsi="Tahoma" w:cs="Tahoma"/>
          <w:noProof/>
        </w:rPr>
        <w:t xml:space="preserve"> </w:t>
      </w:r>
      <w:r w:rsidRPr="003D29F1">
        <w:rPr>
          <w:rFonts w:ascii="Tahoma" w:hAnsi="Tahoma" w:cs="Tahoma"/>
          <w:b/>
          <w:noProof/>
        </w:rPr>
        <w:t>*</w:t>
      </w:r>
      <w:r>
        <w:rPr>
          <w:rFonts w:ascii="Tahoma" w:hAnsi="Tahoma" w:cs="Tahoma"/>
          <w:noProof/>
        </w:rPr>
        <w:t xml:space="preserve"> Michelle Bourgeois – My Book of Memories (visual presentation)</w:t>
      </w:r>
    </w:p>
    <w:p w14:paraId="2A85E3CC" w14:textId="77777777" w:rsidR="00CC6DFD" w:rsidRDefault="00CC6DFD" w:rsidP="00CC6DFD">
      <w:pPr>
        <w:jc w:val="left"/>
        <w:rPr>
          <w:rFonts w:ascii="Tahoma" w:hAnsi="Tahoma" w:cs="Tahoma"/>
          <w:noProof/>
        </w:rPr>
      </w:pPr>
    </w:p>
    <w:p w14:paraId="6D80C427" w14:textId="77777777" w:rsidR="00CC6DFD" w:rsidRDefault="00CC6DFD" w:rsidP="00CC6DFD">
      <w:pPr>
        <w:jc w:val="left"/>
        <w:rPr>
          <w:rFonts w:ascii="Tahoma" w:hAnsi="Tahoma" w:cs="Tahoma"/>
          <w:noProof/>
        </w:rPr>
      </w:pPr>
      <w:r w:rsidRPr="003D29F1">
        <w:rPr>
          <w:rFonts w:ascii="Tahoma" w:hAnsi="Tahoma" w:cs="Tahoma"/>
          <w:b/>
          <w:noProof/>
        </w:rPr>
        <w:t xml:space="preserve"> *</w:t>
      </w:r>
      <w:r>
        <w:rPr>
          <w:rFonts w:ascii="Tahoma" w:hAnsi="Tahoma" w:cs="Tahoma"/>
          <w:noProof/>
        </w:rPr>
        <w:t xml:space="preserve"> Story Corps (auditory presentation)</w:t>
      </w:r>
    </w:p>
    <w:p w14:paraId="7FF1F97C" w14:textId="77777777" w:rsidR="00CC6DFD" w:rsidRDefault="00CC6DFD" w:rsidP="00CC6DFD">
      <w:pPr>
        <w:jc w:val="left"/>
        <w:rPr>
          <w:rFonts w:ascii="Tahoma" w:hAnsi="Tahoma" w:cs="Tahoma"/>
          <w:noProof/>
        </w:rPr>
      </w:pPr>
      <w:r>
        <w:rPr>
          <w:rFonts w:ascii="Tahoma" w:hAnsi="Tahoma" w:cs="Tahoma"/>
          <w:noProof/>
        </w:rPr>
        <w:t xml:space="preserve">    An oral history project -  DVD production of a person’s life story</w:t>
      </w:r>
    </w:p>
    <w:p w14:paraId="00FD0ADA" w14:textId="77777777" w:rsidR="00CC6DFD" w:rsidRDefault="00CC6DFD" w:rsidP="00CC6DFD">
      <w:pPr>
        <w:jc w:val="left"/>
        <w:rPr>
          <w:rFonts w:ascii="Tahoma" w:hAnsi="Tahoma" w:cs="Tahoma"/>
          <w:noProof/>
        </w:rPr>
      </w:pPr>
      <w:r>
        <w:rPr>
          <w:rFonts w:ascii="Tahoma" w:hAnsi="Tahoma" w:cs="Tahoma"/>
          <w:noProof/>
        </w:rPr>
        <w:t xml:space="preserve">    Free copy of the DVD to participants in the project</w:t>
      </w:r>
    </w:p>
    <w:p w14:paraId="069609F7" w14:textId="77777777" w:rsidR="00CC6DFD" w:rsidRDefault="00CC6DFD" w:rsidP="00CC6DFD">
      <w:pPr>
        <w:jc w:val="left"/>
        <w:rPr>
          <w:rFonts w:ascii="Tahoma" w:hAnsi="Tahoma" w:cs="Tahoma"/>
          <w:noProof/>
        </w:rPr>
      </w:pPr>
    </w:p>
    <w:p w14:paraId="4509081F" w14:textId="77777777" w:rsidR="00CC6DFD" w:rsidRDefault="00CC6DFD" w:rsidP="00CC6DFD">
      <w:pPr>
        <w:jc w:val="left"/>
        <w:rPr>
          <w:rFonts w:ascii="Tahoma" w:hAnsi="Tahoma" w:cs="Tahoma"/>
          <w:noProof/>
        </w:rPr>
      </w:pPr>
    </w:p>
    <w:p w14:paraId="068965DD" w14:textId="77777777" w:rsidR="00CC6DFD" w:rsidRDefault="00CC6DFD" w:rsidP="00CC6DFD">
      <w:pPr>
        <w:jc w:val="left"/>
        <w:rPr>
          <w:rFonts w:ascii="Tahoma" w:hAnsi="Tahoma" w:cs="Tahoma"/>
          <w:noProof/>
        </w:rPr>
      </w:pPr>
      <w:r w:rsidRPr="00F46996">
        <w:rPr>
          <w:rFonts w:ascii="Tahoma" w:hAnsi="Tahoma" w:cs="Tahoma"/>
          <w:b/>
          <w:noProof/>
        </w:rPr>
        <w:t>4.</w:t>
      </w:r>
      <w:r>
        <w:rPr>
          <w:rFonts w:ascii="Tahoma" w:hAnsi="Tahoma" w:cs="Tahoma"/>
          <w:noProof/>
        </w:rPr>
        <w:t xml:space="preserve">  </w:t>
      </w:r>
      <w:r w:rsidRPr="003B09B2">
        <w:rPr>
          <w:rFonts w:ascii="Tahoma" w:hAnsi="Tahoma" w:cs="Tahoma"/>
          <w:b/>
          <w:noProof/>
        </w:rPr>
        <w:t>Facilitated Reminiscence</w:t>
      </w:r>
      <w:r>
        <w:rPr>
          <w:rFonts w:ascii="Tahoma" w:hAnsi="Tahoma" w:cs="Tahoma"/>
          <w:b/>
          <w:noProof/>
        </w:rPr>
        <w:t xml:space="preserve"> – t</w:t>
      </w:r>
      <w:r w:rsidRPr="003B09B2">
        <w:rPr>
          <w:rFonts w:ascii="Tahoma" w:hAnsi="Tahoma" w:cs="Tahoma"/>
          <w:b/>
          <w:noProof/>
        </w:rPr>
        <w:t>argets retained long term memory functions</w:t>
      </w:r>
    </w:p>
    <w:p w14:paraId="60158648" w14:textId="77777777" w:rsidR="00CC6DFD" w:rsidRDefault="00CC6DFD" w:rsidP="00CC6DFD">
      <w:pPr>
        <w:jc w:val="left"/>
        <w:rPr>
          <w:rFonts w:ascii="Tahoma" w:hAnsi="Tahoma" w:cs="Tahoma"/>
          <w:noProof/>
        </w:rPr>
      </w:pPr>
    </w:p>
    <w:p w14:paraId="34CD5E6F" w14:textId="77777777" w:rsidR="00CC6DFD" w:rsidRDefault="00CC6DFD" w:rsidP="00CC6DFD">
      <w:pPr>
        <w:jc w:val="left"/>
        <w:rPr>
          <w:rFonts w:ascii="Tahoma" w:hAnsi="Tahoma" w:cs="Tahoma"/>
          <w:noProof/>
        </w:rPr>
      </w:pPr>
      <w:r>
        <w:rPr>
          <w:rFonts w:ascii="Tahoma" w:hAnsi="Tahoma" w:cs="Tahoma"/>
          <w:noProof/>
        </w:rPr>
        <w:t xml:space="preserve"> -  can be used all along the continuum of care</w:t>
      </w:r>
    </w:p>
    <w:p w14:paraId="45AC9FD7" w14:textId="77777777" w:rsidR="00CC6DFD" w:rsidRDefault="00CC6DFD" w:rsidP="00CC6DFD">
      <w:pPr>
        <w:jc w:val="left"/>
        <w:rPr>
          <w:rFonts w:ascii="Tahoma" w:hAnsi="Tahoma" w:cs="Tahoma"/>
          <w:noProof/>
        </w:rPr>
      </w:pPr>
      <w:r>
        <w:rPr>
          <w:rFonts w:ascii="Tahoma" w:hAnsi="Tahoma" w:cs="Tahoma"/>
          <w:noProof/>
        </w:rPr>
        <w:t xml:space="preserve"> -  multisensory approach is most effective (food, drinks, video, pictures, newspapers)</w:t>
      </w:r>
    </w:p>
    <w:p w14:paraId="0A7CDAF1" w14:textId="77777777" w:rsidR="00CC6DFD" w:rsidRDefault="00CC6DFD" w:rsidP="00CC6DFD">
      <w:pPr>
        <w:jc w:val="left"/>
        <w:rPr>
          <w:rFonts w:ascii="Tahoma" w:hAnsi="Tahoma" w:cs="Tahoma"/>
          <w:noProof/>
        </w:rPr>
      </w:pPr>
      <w:r>
        <w:rPr>
          <w:rFonts w:ascii="Tahoma" w:hAnsi="Tahoma" w:cs="Tahoma"/>
          <w:noProof/>
        </w:rPr>
        <w:t xml:space="preserve"> -  provide contextual support to enhance the actual reminiscing</w:t>
      </w:r>
    </w:p>
    <w:p w14:paraId="72E80F3D" w14:textId="77777777" w:rsidR="00CC6DFD" w:rsidRDefault="00CC6DFD" w:rsidP="00CC6DFD">
      <w:pPr>
        <w:jc w:val="left"/>
        <w:rPr>
          <w:rFonts w:ascii="Tahoma" w:hAnsi="Tahoma" w:cs="Tahoma"/>
          <w:noProof/>
        </w:rPr>
      </w:pPr>
      <w:r>
        <w:rPr>
          <w:rFonts w:ascii="Tahoma" w:hAnsi="Tahoma" w:cs="Tahoma"/>
          <w:noProof/>
        </w:rPr>
        <w:t xml:space="preserve"> -  intervention goals are to encourage socialization and meaningful communication</w:t>
      </w:r>
    </w:p>
    <w:p w14:paraId="4B9D8022" w14:textId="77777777" w:rsidR="00CC6DFD" w:rsidRDefault="00CC6DFD" w:rsidP="00CC6DFD">
      <w:pPr>
        <w:jc w:val="left"/>
        <w:rPr>
          <w:rFonts w:ascii="Tahoma" w:hAnsi="Tahoma" w:cs="Tahoma"/>
          <w:noProof/>
        </w:rPr>
      </w:pPr>
      <w:r>
        <w:rPr>
          <w:rFonts w:ascii="Tahoma" w:hAnsi="Tahoma" w:cs="Tahoma"/>
          <w:noProof/>
        </w:rPr>
        <w:t xml:space="preserve"> -  group topics might include :</w:t>
      </w:r>
    </w:p>
    <w:p w14:paraId="7449849F" w14:textId="77777777" w:rsidR="00CC6DFD" w:rsidRDefault="00CC6DFD" w:rsidP="00CC6DFD">
      <w:pPr>
        <w:jc w:val="left"/>
        <w:rPr>
          <w:rFonts w:ascii="Tahoma" w:hAnsi="Tahoma" w:cs="Tahoma"/>
          <w:noProof/>
        </w:rPr>
      </w:pPr>
    </w:p>
    <w:p w14:paraId="4371B3A9" w14:textId="77777777" w:rsidR="00CC6DFD" w:rsidRDefault="00CC6DFD" w:rsidP="00CC6DFD">
      <w:pPr>
        <w:jc w:val="left"/>
        <w:rPr>
          <w:rFonts w:ascii="Tahoma" w:hAnsi="Tahoma" w:cs="Tahoma"/>
          <w:noProof/>
        </w:rPr>
      </w:pPr>
      <w:r>
        <w:rPr>
          <w:rFonts w:ascii="Tahoma" w:hAnsi="Tahoma" w:cs="Tahoma"/>
          <w:noProof/>
        </w:rPr>
        <w:t xml:space="preserve">    *significant historical events</w:t>
      </w:r>
    </w:p>
    <w:p w14:paraId="7C062372" w14:textId="77777777" w:rsidR="00CC6DFD" w:rsidRDefault="00CC6DFD" w:rsidP="00CC6DFD">
      <w:pPr>
        <w:jc w:val="left"/>
        <w:rPr>
          <w:rFonts w:ascii="Tahoma" w:hAnsi="Tahoma" w:cs="Tahoma"/>
          <w:noProof/>
        </w:rPr>
      </w:pPr>
      <w:r>
        <w:rPr>
          <w:rFonts w:ascii="Tahoma" w:hAnsi="Tahoma" w:cs="Tahoma"/>
          <w:noProof/>
        </w:rPr>
        <w:t xml:space="preserve">    *universally experienced developmental life events (school days, marriage, work)</w:t>
      </w:r>
    </w:p>
    <w:p w14:paraId="128AD071" w14:textId="77777777" w:rsidR="00CC6DFD" w:rsidRDefault="00CC6DFD" w:rsidP="00CC6DFD">
      <w:pPr>
        <w:jc w:val="left"/>
        <w:rPr>
          <w:rFonts w:ascii="Tahoma" w:hAnsi="Tahoma" w:cs="Tahoma"/>
          <w:noProof/>
        </w:rPr>
      </w:pPr>
      <w:r>
        <w:rPr>
          <w:rFonts w:ascii="Tahoma" w:hAnsi="Tahoma" w:cs="Tahoma"/>
          <w:noProof/>
        </w:rPr>
        <w:t xml:space="preserve">    *national, regional, religious or ethnic holidays</w:t>
      </w:r>
    </w:p>
    <w:p w14:paraId="726B349F" w14:textId="77777777" w:rsidR="00CC6DFD" w:rsidRDefault="00CC6DFD" w:rsidP="00CC6DFD">
      <w:pPr>
        <w:jc w:val="left"/>
        <w:rPr>
          <w:rFonts w:ascii="Tahoma" w:hAnsi="Tahoma" w:cs="Tahoma"/>
          <w:noProof/>
        </w:rPr>
      </w:pPr>
      <w:r>
        <w:rPr>
          <w:rFonts w:ascii="Tahoma" w:hAnsi="Tahoma" w:cs="Tahoma"/>
          <w:noProof/>
        </w:rPr>
        <w:t xml:space="preserve">    *then and now; talking about things no longer in use (elevator operator, carbon </w:t>
      </w:r>
    </w:p>
    <w:p w14:paraId="15CEB319" w14:textId="77777777" w:rsidR="00CC6DFD" w:rsidRDefault="00CC6DFD" w:rsidP="00CC6DFD">
      <w:pPr>
        <w:jc w:val="left"/>
        <w:rPr>
          <w:rFonts w:ascii="Tahoma" w:hAnsi="Tahoma" w:cs="Tahoma"/>
          <w:noProof/>
        </w:rPr>
      </w:pPr>
      <w:r>
        <w:rPr>
          <w:rFonts w:ascii="Tahoma" w:hAnsi="Tahoma" w:cs="Tahoma"/>
          <w:noProof/>
        </w:rPr>
        <w:t xml:space="preserve">      paper, shoe repair shops, tv antennas)</w:t>
      </w:r>
    </w:p>
    <w:p w14:paraId="35B978F6" w14:textId="77777777" w:rsidR="00CC6DFD" w:rsidRDefault="00CC6DFD" w:rsidP="00CC6DFD">
      <w:pPr>
        <w:jc w:val="left"/>
        <w:rPr>
          <w:rFonts w:ascii="Tahoma" w:hAnsi="Tahoma" w:cs="Tahoma"/>
          <w:noProof/>
        </w:rPr>
      </w:pPr>
      <w:r>
        <w:rPr>
          <w:rFonts w:ascii="Tahoma" w:hAnsi="Tahoma" w:cs="Tahoma"/>
          <w:noProof/>
        </w:rPr>
        <w:t xml:space="preserve">    *use interesting open ended questions that don’t have a right or wrong answer </w:t>
      </w:r>
    </w:p>
    <w:p w14:paraId="276235A8" w14:textId="77777777" w:rsidR="00CC6DFD" w:rsidRDefault="00CC6DFD" w:rsidP="00CC6DFD">
      <w:pPr>
        <w:jc w:val="left"/>
        <w:rPr>
          <w:rFonts w:ascii="Tahoma" w:hAnsi="Tahoma" w:cs="Tahoma"/>
          <w:noProof/>
        </w:rPr>
      </w:pPr>
      <w:r>
        <w:rPr>
          <w:rFonts w:ascii="Tahoma" w:hAnsi="Tahoma" w:cs="Tahoma"/>
          <w:noProof/>
        </w:rPr>
        <w:t xml:space="preserve">     (what famous person would you liked to have met and why)</w:t>
      </w:r>
    </w:p>
    <w:p w14:paraId="7DB14206" w14:textId="77777777" w:rsidR="00CC6DFD" w:rsidRDefault="00CC6DFD" w:rsidP="00CC6DFD">
      <w:pPr>
        <w:jc w:val="left"/>
        <w:rPr>
          <w:rFonts w:ascii="Tahoma" w:hAnsi="Tahoma" w:cs="Tahoma"/>
          <w:noProof/>
        </w:rPr>
      </w:pPr>
    </w:p>
    <w:p w14:paraId="143ED1C6" w14:textId="77777777" w:rsidR="00CC6DFD" w:rsidRDefault="00CC6DFD" w:rsidP="00CC6DFD">
      <w:pPr>
        <w:jc w:val="left"/>
        <w:rPr>
          <w:rFonts w:ascii="Tahoma" w:hAnsi="Tahoma" w:cs="Tahoma"/>
          <w:noProof/>
        </w:rPr>
      </w:pPr>
      <w:r>
        <w:rPr>
          <w:rFonts w:ascii="Tahoma" w:hAnsi="Tahoma" w:cs="Tahoma"/>
          <w:noProof/>
        </w:rPr>
        <w:t xml:space="preserve"> -  </w:t>
      </w:r>
      <w:r w:rsidRPr="00DB3F73">
        <w:rPr>
          <w:rFonts w:ascii="Tahoma" w:hAnsi="Tahoma" w:cs="Tahoma"/>
          <w:noProof/>
          <w:u w:val="single"/>
        </w:rPr>
        <w:t>Life- Our Century in Pictures</w:t>
      </w:r>
      <w:r>
        <w:rPr>
          <w:rFonts w:ascii="Tahoma" w:hAnsi="Tahoma" w:cs="Tahoma"/>
          <w:noProof/>
          <w:u w:val="single"/>
        </w:rPr>
        <w:t xml:space="preserve">. </w:t>
      </w:r>
      <w:r>
        <w:rPr>
          <w:rFonts w:ascii="Tahoma" w:hAnsi="Tahoma" w:cs="Tahoma"/>
          <w:noProof/>
        </w:rPr>
        <w:t xml:space="preserve"> A wonderful book of 20</w:t>
      </w:r>
      <w:r w:rsidRPr="00DB3F73">
        <w:rPr>
          <w:rFonts w:ascii="Tahoma" w:hAnsi="Tahoma" w:cs="Tahoma"/>
          <w:noProof/>
          <w:vertAlign w:val="superscript"/>
        </w:rPr>
        <w:t>th</w:t>
      </w:r>
      <w:r>
        <w:rPr>
          <w:rFonts w:ascii="Tahoma" w:hAnsi="Tahoma" w:cs="Tahoma"/>
          <w:noProof/>
        </w:rPr>
        <w:t xml:space="preserve"> century pictures by decade</w:t>
      </w:r>
    </w:p>
    <w:p w14:paraId="49025A7E" w14:textId="77777777" w:rsidR="00CC6DFD" w:rsidRDefault="00CC6DFD" w:rsidP="00CC6DFD">
      <w:pPr>
        <w:jc w:val="left"/>
        <w:rPr>
          <w:rFonts w:ascii="Tahoma" w:hAnsi="Tahoma" w:cs="Tahoma"/>
          <w:noProof/>
        </w:rPr>
      </w:pPr>
    </w:p>
    <w:p w14:paraId="7A566B23" w14:textId="77777777" w:rsidR="00CC6DFD" w:rsidRDefault="00CC6DFD" w:rsidP="00CC6DFD">
      <w:pPr>
        <w:jc w:val="left"/>
        <w:rPr>
          <w:rFonts w:ascii="Tahoma" w:hAnsi="Tahoma" w:cs="Tahoma"/>
          <w:noProof/>
        </w:rPr>
      </w:pPr>
      <w:r>
        <w:rPr>
          <w:rFonts w:ascii="Tahoma" w:hAnsi="Tahoma" w:cs="Tahoma"/>
          <w:noProof/>
        </w:rPr>
        <w:t>-   Conversation Cards (App).  Open ended questions to facilitate conversation</w:t>
      </w:r>
    </w:p>
    <w:p w14:paraId="605915F9" w14:textId="77777777" w:rsidR="00CC6DFD" w:rsidRDefault="00CC6DFD" w:rsidP="00CC6DFD">
      <w:pPr>
        <w:jc w:val="left"/>
        <w:rPr>
          <w:rFonts w:ascii="Tahoma" w:hAnsi="Tahoma" w:cs="Tahoma"/>
          <w:noProof/>
        </w:rPr>
      </w:pPr>
    </w:p>
    <w:p w14:paraId="54ACDFD3" w14:textId="77777777" w:rsidR="00CC6DFD" w:rsidRDefault="00CC6DFD" w:rsidP="00CC6DFD">
      <w:pPr>
        <w:jc w:val="left"/>
        <w:rPr>
          <w:rFonts w:ascii="Tahoma" w:hAnsi="Tahoma" w:cs="Tahoma"/>
          <w:noProof/>
        </w:rPr>
      </w:pPr>
      <w:r>
        <w:rPr>
          <w:rFonts w:ascii="Tahoma" w:hAnsi="Tahoma" w:cs="Tahoma"/>
          <w:noProof/>
        </w:rPr>
        <w:t xml:space="preserve">-   Video Time Machine (App).  20,000 videos from 1860-2013 categorized by topic eg. sports, </w:t>
      </w:r>
    </w:p>
    <w:p w14:paraId="071390DA" w14:textId="77777777" w:rsidR="00CC6DFD" w:rsidRDefault="00CC6DFD" w:rsidP="00CC6DFD">
      <w:pPr>
        <w:jc w:val="left"/>
        <w:rPr>
          <w:rFonts w:ascii="Tahoma" w:hAnsi="Tahoma" w:cs="Tahoma"/>
          <w:noProof/>
        </w:rPr>
      </w:pPr>
      <w:r>
        <w:rPr>
          <w:rFonts w:ascii="Tahoma" w:hAnsi="Tahoma" w:cs="Tahoma"/>
          <w:noProof/>
        </w:rPr>
        <w:t xml:space="preserve">    history, politics, movies, tv, music, news and advertisements.  Select a topic and go back in   </w:t>
      </w:r>
    </w:p>
    <w:p w14:paraId="14A89D97" w14:textId="77777777" w:rsidR="00CC6DFD" w:rsidRDefault="00CC6DFD" w:rsidP="00CC6DFD">
      <w:pPr>
        <w:jc w:val="left"/>
        <w:rPr>
          <w:rFonts w:ascii="Tahoma" w:hAnsi="Tahoma" w:cs="Tahoma"/>
          <w:noProof/>
        </w:rPr>
      </w:pPr>
      <w:r>
        <w:rPr>
          <w:rFonts w:ascii="Tahoma" w:hAnsi="Tahoma" w:cs="Tahoma"/>
          <w:noProof/>
        </w:rPr>
        <w:t xml:space="preserve">    time to video clips that can be watched and discussed.</w:t>
      </w:r>
    </w:p>
    <w:p w14:paraId="23B26BA5" w14:textId="77777777" w:rsidR="00CC6DFD" w:rsidRDefault="00CC6DFD" w:rsidP="00CC6DFD">
      <w:pPr>
        <w:jc w:val="left"/>
        <w:rPr>
          <w:rFonts w:ascii="Tahoma" w:hAnsi="Tahoma" w:cs="Tahoma"/>
          <w:noProof/>
        </w:rPr>
      </w:pPr>
    </w:p>
    <w:p w14:paraId="0ED85EDA" w14:textId="77777777" w:rsidR="00CC6DFD" w:rsidRDefault="00CC6DFD" w:rsidP="00CC6DFD">
      <w:pPr>
        <w:jc w:val="left"/>
        <w:rPr>
          <w:rFonts w:ascii="Tahoma" w:hAnsi="Tahoma" w:cs="Tahoma"/>
          <w:noProof/>
        </w:rPr>
      </w:pPr>
      <w:r>
        <w:rPr>
          <w:rFonts w:ascii="Tahoma" w:hAnsi="Tahoma" w:cs="Tahoma"/>
          <w:noProof/>
        </w:rPr>
        <w:t xml:space="preserve">-   </w:t>
      </w:r>
      <w:r w:rsidRPr="00FE4CE7">
        <w:rPr>
          <w:rFonts w:ascii="Tahoma" w:hAnsi="Tahoma" w:cs="Tahoma"/>
          <w:b/>
          <w:noProof/>
          <w:sz w:val="20"/>
          <w:szCs w:val="20"/>
        </w:rPr>
        <w:t>talkbank.org</w:t>
      </w:r>
      <w:r>
        <w:rPr>
          <w:rFonts w:ascii="Tahoma" w:hAnsi="Tahoma" w:cs="Tahoma"/>
          <w:noProof/>
        </w:rPr>
        <w:t xml:space="preserve"> – great pictures of famous people that older adults would recognize (you </w:t>
      </w:r>
    </w:p>
    <w:p w14:paraId="1DBB96BB" w14:textId="77777777" w:rsidR="00CC6DFD" w:rsidRDefault="00CC6DFD" w:rsidP="00CC6DFD">
      <w:pPr>
        <w:jc w:val="left"/>
        <w:rPr>
          <w:rFonts w:ascii="Tahoma" w:hAnsi="Tahoma" w:cs="Tahoma"/>
          <w:noProof/>
        </w:rPr>
      </w:pPr>
      <w:r>
        <w:rPr>
          <w:rFonts w:ascii="Tahoma" w:hAnsi="Tahoma" w:cs="Tahoma"/>
          <w:noProof/>
        </w:rPr>
        <w:t xml:space="preserve">    will find them in the protocol section)</w:t>
      </w:r>
    </w:p>
    <w:p w14:paraId="40924CFD" w14:textId="77777777" w:rsidR="00CC6DFD" w:rsidRDefault="00CC6DFD" w:rsidP="00CC6DFD">
      <w:pPr>
        <w:jc w:val="left"/>
        <w:rPr>
          <w:rFonts w:ascii="Tahoma" w:hAnsi="Tahoma" w:cs="Tahoma"/>
          <w:noProof/>
        </w:rPr>
      </w:pPr>
    </w:p>
    <w:p w14:paraId="47A06392" w14:textId="77777777" w:rsidR="00CC6DFD" w:rsidRDefault="00CC6DFD" w:rsidP="00CC6DFD">
      <w:pPr>
        <w:jc w:val="left"/>
        <w:rPr>
          <w:rFonts w:ascii="Tahoma" w:hAnsi="Tahoma" w:cs="Tahoma"/>
          <w:noProof/>
        </w:rPr>
      </w:pPr>
      <w:r>
        <w:rPr>
          <w:rFonts w:ascii="Tahoma" w:hAnsi="Tahoma" w:cs="Tahoma"/>
          <w:noProof/>
        </w:rPr>
        <w:t>-  Reminiscing – 21</w:t>
      </w:r>
      <w:r w:rsidRPr="003B09B2">
        <w:rPr>
          <w:rFonts w:ascii="Tahoma" w:hAnsi="Tahoma" w:cs="Tahoma"/>
          <w:noProof/>
          <w:vertAlign w:val="superscript"/>
        </w:rPr>
        <w:t>st</w:t>
      </w:r>
      <w:r>
        <w:rPr>
          <w:rFonts w:ascii="Tahoma" w:hAnsi="Tahoma" w:cs="Tahoma"/>
          <w:noProof/>
        </w:rPr>
        <w:t xml:space="preserve"> Century Master Edition Board Game.  Encourages players to recall</w:t>
      </w:r>
    </w:p>
    <w:p w14:paraId="6F18B3D3" w14:textId="77777777" w:rsidR="00CC6DFD" w:rsidRDefault="00CC6DFD" w:rsidP="00CC6DFD">
      <w:pPr>
        <w:jc w:val="left"/>
        <w:rPr>
          <w:rFonts w:ascii="Tahoma" w:hAnsi="Tahoma" w:cs="Tahoma"/>
          <w:noProof/>
        </w:rPr>
      </w:pPr>
      <w:r>
        <w:rPr>
          <w:rFonts w:ascii="Tahoma" w:hAnsi="Tahoma" w:cs="Tahoma"/>
          <w:noProof/>
        </w:rPr>
        <w:t xml:space="preserve">   childhood memories related to events, fads, clothing, music, tv, movies, radio etc.</w:t>
      </w:r>
    </w:p>
    <w:p w14:paraId="21B7930D" w14:textId="77777777" w:rsidR="00CC6DFD" w:rsidRDefault="00CC6DFD" w:rsidP="00CC6DFD">
      <w:pPr>
        <w:jc w:val="left"/>
        <w:rPr>
          <w:rFonts w:ascii="Tahoma" w:hAnsi="Tahoma" w:cs="Tahoma"/>
          <w:noProof/>
        </w:rPr>
      </w:pPr>
      <w:r>
        <w:rPr>
          <w:rFonts w:ascii="Tahoma" w:hAnsi="Tahoma" w:cs="Tahoma"/>
          <w:noProof/>
        </w:rPr>
        <w:t xml:space="preserve">   Contains material from  the 1950’s through the 2000’s.</w:t>
      </w:r>
    </w:p>
    <w:p w14:paraId="1A9114B2" w14:textId="77777777" w:rsidR="00CC6DFD" w:rsidRDefault="00CC6DFD" w:rsidP="00CC6DFD">
      <w:pPr>
        <w:jc w:val="left"/>
        <w:rPr>
          <w:rFonts w:ascii="Tahoma" w:hAnsi="Tahoma" w:cs="Tahoma"/>
          <w:noProof/>
        </w:rPr>
      </w:pPr>
    </w:p>
    <w:p w14:paraId="4AD3A244" w14:textId="77777777" w:rsidR="00CC6DFD" w:rsidRDefault="00CC6DFD" w:rsidP="00CC6DFD">
      <w:pPr>
        <w:jc w:val="left"/>
        <w:rPr>
          <w:rFonts w:ascii="Tahoma" w:hAnsi="Tahoma" w:cs="Tahoma"/>
          <w:noProof/>
        </w:rPr>
      </w:pPr>
      <w:r>
        <w:rPr>
          <w:rFonts w:ascii="Tahoma" w:hAnsi="Tahoma" w:cs="Tahoma"/>
          <w:noProof/>
        </w:rPr>
        <w:t xml:space="preserve">-  Timeline – Art Museum (App).  Norman Rockwell picture collection of covers from the </w:t>
      </w:r>
    </w:p>
    <w:p w14:paraId="3404EDFC" w14:textId="77777777" w:rsidR="00CC6DFD" w:rsidRPr="00DB3F73" w:rsidRDefault="00CC6DFD" w:rsidP="00CC6DFD">
      <w:pPr>
        <w:jc w:val="left"/>
        <w:rPr>
          <w:rFonts w:ascii="Tahoma" w:hAnsi="Tahoma" w:cs="Tahoma"/>
          <w:noProof/>
        </w:rPr>
      </w:pPr>
      <w:r>
        <w:rPr>
          <w:rFonts w:ascii="Tahoma" w:hAnsi="Tahoma" w:cs="Tahoma"/>
          <w:noProof/>
        </w:rPr>
        <w:t xml:space="preserve">   Saturday Evening Post magazine.</w:t>
      </w:r>
    </w:p>
    <w:p w14:paraId="3C2AA9E0" w14:textId="77777777" w:rsidR="00CC6DFD" w:rsidRDefault="00CC6DFD" w:rsidP="00CC6DFD">
      <w:pPr>
        <w:jc w:val="left"/>
        <w:rPr>
          <w:rFonts w:ascii="Tahoma" w:hAnsi="Tahoma" w:cs="Tahoma"/>
          <w:noProof/>
        </w:rPr>
      </w:pPr>
    </w:p>
    <w:p w14:paraId="4BC3BB3C" w14:textId="77777777" w:rsidR="00CC6DFD" w:rsidRDefault="00CC6DFD" w:rsidP="00CC6DFD">
      <w:pPr>
        <w:jc w:val="left"/>
        <w:rPr>
          <w:rFonts w:ascii="Tahoma" w:hAnsi="Tahoma" w:cs="Tahoma"/>
          <w:noProof/>
        </w:rPr>
      </w:pPr>
      <w:r>
        <w:rPr>
          <w:rFonts w:ascii="Tahoma" w:hAnsi="Tahoma" w:cs="Tahoma"/>
          <w:noProof/>
        </w:rPr>
        <w:t xml:space="preserve"> -  please refer to a great article about Facilitated Reminiscence written by Joyce Harris</w:t>
      </w:r>
    </w:p>
    <w:p w14:paraId="2EF2C3DD" w14:textId="77777777" w:rsidR="00CC6DFD" w:rsidRDefault="00CC6DFD" w:rsidP="00CC6DFD">
      <w:pPr>
        <w:jc w:val="left"/>
        <w:rPr>
          <w:rFonts w:ascii="Tahoma" w:hAnsi="Tahoma" w:cs="Tahoma"/>
          <w:noProof/>
        </w:rPr>
      </w:pPr>
      <w:r>
        <w:rPr>
          <w:rFonts w:ascii="Tahoma" w:hAnsi="Tahoma" w:cs="Tahoma"/>
          <w:noProof/>
        </w:rPr>
        <w:t xml:space="preserve">    in the October 30, 2012 Asha Leader for suggested activities/materials</w:t>
      </w:r>
    </w:p>
    <w:p w14:paraId="3250D1AC" w14:textId="77777777" w:rsidR="00CC6DFD" w:rsidRDefault="00CC6DFD" w:rsidP="00CC6DFD">
      <w:pPr>
        <w:jc w:val="left"/>
        <w:rPr>
          <w:rFonts w:ascii="Tahoma" w:hAnsi="Tahoma" w:cs="Tahoma"/>
          <w:noProof/>
        </w:rPr>
      </w:pPr>
    </w:p>
    <w:p w14:paraId="61888BE6" w14:textId="77777777" w:rsidR="00CC6DFD" w:rsidRDefault="00CC6DFD" w:rsidP="00CC6DFD">
      <w:pPr>
        <w:jc w:val="left"/>
        <w:rPr>
          <w:rFonts w:ascii="Tahoma" w:hAnsi="Tahoma" w:cs="Tahoma"/>
          <w:noProof/>
        </w:rPr>
      </w:pPr>
    </w:p>
    <w:p w14:paraId="4E6BDD48" w14:textId="77777777" w:rsidR="00CC6DFD" w:rsidRDefault="00CC6DFD" w:rsidP="00CC6DFD">
      <w:pPr>
        <w:jc w:val="left"/>
        <w:rPr>
          <w:rFonts w:ascii="Tahoma" w:hAnsi="Tahoma" w:cs="Tahoma"/>
          <w:noProof/>
        </w:rPr>
      </w:pPr>
      <w:r>
        <w:rPr>
          <w:rFonts w:ascii="Tahoma" w:hAnsi="Tahoma" w:cs="Tahoma"/>
          <w:b/>
          <w:noProof/>
        </w:rPr>
        <w:t>5</w:t>
      </w:r>
      <w:r w:rsidRPr="00007EBD">
        <w:rPr>
          <w:rFonts w:ascii="Tahoma" w:hAnsi="Tahoma" w:cs="Tahoma"/>
          <w:b/>
          <w:noProof/>
        </w:rPr>
        <w:t>.</w:t>
      </w:r>
      <w:r>
        <w:rPr>
          <w:rFonts w:ascii="Tahoma" w:hAnsi="Tahoma" w:cs="Tahoma"/>
          <w:noProof/>
        </w:rPr>
        <w:t xml:space="preserve">  </w:t>
      </w:r>
      <w:r w:rsidRPr="003B09B2">
        <w:rPr>
          <w:rFonts w:ascii="Tahoma" w:hAnsi="Tahoma" w:cs="Tahoma"/>
          <w:b/>
          <w:noProof/>
        </w:rPr>
        <w:t>Basic Art Activities</w:t>
      </w:r>
    </w:p>
    <w:p w14:paraId="1B14EE1F" w14:textId="77777777" w:rsidR="00CC6DFD" w:rsidRDefault="00CC6DFD" w:rsidP="00CC6DFD">
      <w:pPr>
        <w:jc w:val="left"/>
        <w:rPr>
          <w:rFonts w:ascii="Tahoma" w:hAnsi="Tahoma" w:cs="Tahoma"/>
          <w:noProof/>
        </w:rPr>
      </w:pPr>
    </w:p>
    <w:p w14:paraId="0CFFE25F" w14:textId="77777777" w:rsidR="00CC6DFD" w:rsidRDefault="00CC6DFD" w:rsidP="00CC6DFD">
      <w:pPr>
        <w:jc w:val="left"/>
        <w:rPr>
          <w:rFonts w:ascii="Tahoma" w:hAnsi="Tahoma" w:cs="Tahoma"/>
          <w:noProof/>
        </w:rPr>
      </w:pPr>
      <w:r>
        <w:rPr>
          <w:rFonts w:ascii="Tahoma" w:hAnsi="Tahoma" w:cs="Tahoma"/>
          <w:noProof/>
        </w:rPr>
        <w:t xml:space="preserve">    *  “abstract art”</w:t>
      </w:r>
    </w:p>
    <w:p w14:paraId="4F9C1873" w14:textId="77777777" w:rsidR="00CC6DFD" w:rsidRDefault="00CC6DFD" w:rsidP="00CC6DFD">
      <w:pPr>
        <w:jc w:val="left"/>
        <w:rPr>
          <w:rFonts w:ascii="Tahoma" w:hAnsi="Tahoma" w:cs="Tahoma"/>
          <w:noProof/>
        </w:rPr>
      </w:pPr>
      <w:r>
        <w:rPr>
          <w:rFonts w:ascii="Tahoma" w:hAnsi="Tahoma" w:cs="Tahoma"/>
          <w:noProof/>
        </w:rPr>
        <w:t xml:space="preserve">    *  watercolors</w:t>
      </w:r>
    </w:p>
    <w:p w14:paraId="3262C7A0" w14:textId="77777777" w:rsidR="00CC6DFD" w:rsidRDefault="00CC6DFD" w:rsidP="00CC6DFD">
      <w:pPr>
        <w:jc w:val="left"/>
        <w:rPr>
          <w:rFonts w:ascii="Tahoma" w:hAnsi="Tahoma" w:cs="Tahoma"/>
          <w:b/>
          <w:noProof/>
          <w:sz w:val="20"/>
          <w:szCs w:val="20"/>
        </w:rPr>
      </w:pPr>
      <w:r>
        <w:rPr>
          <w:rFonts w:ascii="Tahoma" w:hAnsi="Tahoma" w:cs="Tahoma"/>
          <w:noProof/>
        </w:rPr>
        <w:t xml:space="preserve">    *  coloring mandala stencils (adult appropriate)  </w:t>
      </w:r>
      <w:r w:rsidRPr="00FE4CE7">
        <w:rPr>
          <w:rFonts w:ascii="Tahoma" w:hAnsi="Tahoma" w:cs="Tahoma"/>
          <w:b/>
          <w:noProof/>
          <w:sz w:val="20"/>
          <w:szCs w:val="20"/>
        </w:rPr>
        <w:t>free-mandala.com</w:t>
      </w:r>
    </w:p>
    <w:p w14:paraId="1291026B" w14:textId="77777777" w:rsidR="00CC6DFD" w:rsidRDefault="00CC6DFD" w:rsidP="00CC6DFD">
      <w:pPr>
        <w:jc w:val="left"/>
        <w:rPr>
          <w:rFonts w:ascii="Tahoma" w:hAnsi="Tahoma" w:cs="Tahoma"/>
          <w:b/>
          <w:noProof/>
          <w:sz w:val="20"/>
          <w:szCs w:val="20"/>
        </w:rPr>
      </w:pPr>
    </w:p>
    <w:p w14:paraId="60168CAD" w14:textId="77777777" w:rsidR="00CC6DFD" w:rsidRDefault="00CC6DFD" w:rsidP="00CC6DFD">
      <w:pPr>
        <w:jc w:val="left"/>
        <w:rPr>
          <w:rFonts w:ascii="Tahoma" w:hAnsi="Tahoma" w:cs="Tahoma"/>
          <w:b/>
          <w:noProof/>
          <w:sz w:val="20"/>
          <w:szCs w:val="20"/>
        </w:rPr>
      </w:pPr>
    </w:p>
    <w:p w14:paraId="5C1F9F77" w14:textId="77777777" w:rsidR="00CC6DFD" w:rsidRDefault="00CC6DFD" w:rsidP="00CC6DFD">
      <w:pPr>
        <w:jc w:val="left"/>
        <w:rPr>
          <w:rFonts w:ascii="Tahoma" w:hAnsi="Tahoma" w:cs="Tahoma"/>
          <w:noProof/>
        </w:rPr>
      </w:pPr>
      <w:r>
        <w:rPr>
          <w:rFonts w:ascii="Tahoma" w:hAnsi="Tahoma" w:cs="Tahoma"/>
          <w:b/>
          <w:noProof/>
        </w:rPr>
        <w:t>6</w:t>
      </w:r>
      <w:r w:rsidRPr="00007EBD">
        <w:rPr>
          <w:rFonts w:ascii="Tahoma" w:hAnsi="Tahoma" w:cs="Tahoma"/>
          <w:b/>
          <w:noProof/>
        </w:rPr>
        <w:t>.</w:t>
      </w:r>
      <w:r>
        <w:rPr>
          <w:rFonts w:ascii="Tahoma" w:hAnsi="Tahoma" w:cs="Tahoma"/>
          <w:noProof/>
        </w:rPr>
        <w:t xml:space="preserve">  </w:t>
      </w:r>
      <w:r>
        <w:rPr>
          <w:rFonts w:ascii="Tahoma" w:hAnsi="Tahoma" w:cs="Tahoma"/>
          <w:b/>
          <w:noProof/>
        </w:rPr>
        <w:t>Basic Music A</w:t>
      </w:r>
      <w:r w:rsidRPr="003B09B2">
        <w:rPr>
          <w:rFonts w:ascii="Tahoma" w:hAnsi="Tahoma" w:cs="Tahoma"/>
          <w:b/>
          <w:noProof/>
        </w:rPr>
        <w:t>ctivities</w:t>
      </w:r>
    </w:p>
    <w:p w14:paraId="4435712C" w14:textId="77777777" w:rsidR="00CC6DFD" w:rsidRDefault="00CC6DFD" w:rsidP="00CC6DFD">
      <w:pPr>
        <w:jc w:val="left"/>
        <w:rPr>
          <w:rFonts w:ascii="Tahoma" w:hAnsi="Tahoma" w:cs="Tahoma"/>
          <w:noProof/>
        </w:rPr>
      </w:pPr>
    </w:p>
    <w:p w14:paraId="51436FC3" w14:textId="77777777" w:rsidR="00CC6DFD" w:rsidRDefault="00CC6DFD" w:rsidP="00CC6DFD">
      <w:pPr>
        <w:jc w:val="left"/>
        <w:rPr>
          <w:rFonts w:ascii="Tahoma" w:hAnsi="Tahoma" w:cs="Tahoma"/>
          <w:noProof/>
        </w:rPr>
      </w:pPr>
      <w:r>
        <w:rPr>
          <w:rFonts w:ascii="Tahoma" w:hAnsi="Tahoma" w:cs="Tahoma"/>
          <w:noProof/>
        </w:rPr>
        <w:t xml:space="preserve">    *  sing alongs</w:t>
      </w:r>
    </w:p>
    <w:p w14:paraId="23237052" w14:textId="77777777" w:rsidR="00CC6DFD" w:rsidRDefault="00CC6DFD" w:rsidP="00CC6DFD">
      <w:pPr>
        <w:jc w:val="left"/>
        <w:rPr>
          <w:rFonts w:ascii="Tahoma" w:hAnsi="Tahoma" w:cs="Tahoma"/>
          <w:noProof/>
        </w:rPr>
      </w:pPr>
      <w:r>
        <w:rPr>
          <w:rFonts w:ascii="Tahoma" w:hAnsi="Tahoma" w:cs="Tahoma"/>
          <w:noProof/>
        </w:rPr>
        <w:t xml:space="preserve">    *  therapeutic drumming</w:t>
      </w:r>
    </w:p>
    <w:p w14:paraId="2198C385" w14:textId="77777777" w:rsidR="00CC6DFD" w:rsidRDefault="00CC6DFD" w:rsidP="00CC6DFD">
      <w:pPr>
        <w:jc w:val="left"/>
        <w:rPr>
          <w:rFonts w:ascii="Tahoma" w:hAnsi="Tahoma" w:cs="Tahoma"/>
          <w:noProof/>
        </w:rPr>
      </w:pPr>
      <w:r>
        <w:rPr>
          <w:rFonts w:ascii="Tahoma" w:hAnsi="Tahoma" w:cs="Tahoma"/>
          <w:noProof/>
        </w:rPr>
        <w:t xml:space="preserve">    *  armchair/wheelchair dancing</w:t>
      </w:r>
    </w:p>
    <w:p w14:paraId="7C9194F6" w14:textId="77777777" w:rsidR="00CC6DFD" w:rsidRDefault="00CC6DFD" w:rsidP="00CC6DFD">
      <w:pPr>
        <w:jc w:val="left"/>
        <w:rPr>
          <w:rFonts w:ascii="Tahoma" w:hAnsi="Tahoma" w:cs="Tahoma"/>
          <w:noProof/>
        </w:rPr>
      </w:pPr>
    </w:p>
    <w:p w14:paraId="181ACA4D" w14:textId="77777777" w:rsidR="00CC6DFD" w:rsidRDefault="00CC6DFD" w:rsidP="00CC6DFD">
      <w:pPr>
        <w:jc w:val="left"/>
        <w:rPr>
          <w:rFonts w:ascii="Tahoma" w:hAnsi="Tahoma" w:cs="Tahoma"/>
          <w:noProof/>
        </w:rPr>
      </w:pPr>
    </w:p>
    <w:p w14:paraId="56CFBB9F" w14:textId="77777777" w:rsidR="00CC6DFD" w:rsidRDefault="00CC6DFD" w:rsidP="00CC6DFD">
      <w:pPr>
        <w:jc w:val="left"/>
        <w:rPr>
          <w:rFonts w:ascii="Tahoma" w:hAnsi="Tahoma" w:cs="Tahoma"/>
          <w:noProof/>
        </w:rPr>
      </w:pPr>
    </w:p>
    <w:p w14:paraId="7A5D9FD2" w14:textId="77777777" w:rsidR="00CC6DFD" w:rsidRDefault="00CC6DFD" w:rsidP="00CC6DFD">
      <w:pPr>
        <w:jc w:val="left"/>
        <w:rPr>
          <w:rFonts w:ascii="Tahoma" w:hAnsi="Tahoma" w:cs="Tahoma"/>
          <w:noProof/>
        </w:rPr>
      </w:pPr>
    </w:p>
    <w:p w14:paraId="74C92C0E" w14:textId="77777777" w:rsidR="00CC6DFD" w:rsidRDefault="00CC6DFD" w:rsidP="00CC6DFD">
      <w:pPr>
        <w:jc w:val="left"/>
        <w:rPr>
          <w:rFonts w:ascii="Tahoma" w:hAnsi="Tahoma" w:cs="Tahoma"/>
          <w:noProof/>
        </w:rPr>
      </w:pPr>
    </w:p>
    <w:p w14:paraId="64ABFD29" w14:textId="77777777" w:rsidR="00CC6DFD" w:rsidRPr="0055744D" w:rsidRDefault="00CC6DFD" w:rsidP="00CC6DFD">
      <w:pPr>
        <w:jc w:val="left"/>
        <w:rPr>
          <w:rFonts w:ascii="Tahoma" w:hAnsi="Tahoma" w:cs="Tahoma"/>
          <w:noProof/>
          <w:u w:val="single"/>
        </w:rPr>
      </w:pPr>
      <w:r w:rsidRPr="00D47B4E">
        <w:rPr>
          <w:rFonts w:ascii="Tahoma" w:hAnsi="Tahoma" w:cs="Tahoma"/>
          <w:b/>
          <w:noProof/>
          <w:sz w:val="24"/>
          <w:szCs w:val="24"/>
          <w:highlight w:val="green"/>
          <w:u w:val="single"/>
        </w:rPr>
        <w:t>Assessment Resources For Cognitive-Communication Disorders:</w:t>
      </w:r>
    </w:p>
    <w:p w14:paraId="351BF346" w14:textId="77777777" w:rsidR="00CC6DFD" w:rsidRDefault="00CC6DFD" w:rsidP="00CC6DFD">
      <w:pPr>
        <w:jc w:val="left"/>
        <w:rPr>
          <w:rFonts w:ascii="Tahoma" w:hAnsi="Tahoma" w:cs="Tahoma"/>
          <w:b/>
          <w:noProof/>
          <w:sz w:val="24"/>
          <w:szCs w:val="24"/>
        </w:rPr>
      </w:pPr>
    </w:p>
    <w:p w14:paraId="0C50950E" w14:textId="77777777" w:rsidR="00CC6DFD" w:rsidRDefault="00CC6DFD" w:rsidP="00CC6DFD">
      <w:pPr>
        <w:jc w:val="left"/>
        <w:rPr>
          <w:rFonts w:ascii="Tahoma" w:hAnsi="Tahoma" w:cs="Tahoma"/>
          <w:noProof/>
        </w:rPr>
      </w:pPr>
      <w:r>
        <w:rPr>
          <w:rFonts w:ascii="Tahoma" w:hAnsi="Tahoma" w:cs="Tahoma"/>
          <w:noProof/>
        </w:rPr>
        <w:t>*  Informal assessment is typically faster, less costly and more functional in nature</w:t>
      </w:r>
    </w:p>
    <w:p w14:paraId="0A72FEA6" w14:textId="77777777" w:rsidR="00CC6DFD" w:rsidRDefault="00CC6DFD" w:rsidP="00CC6DFD">
      <w:pPr>
        <w:jc w:val="left"/>
        <w:rPr>
          <w:rFonts w:ascii="Tahoma" w:hAnsi="Tahoma" w:cs="Tahoma"/>
          <w:noProof/>
        </w:rPr>
      </w:pPr>
      <w:r>
        <w:rPr>
          <w:rFonts w:ascii="Tahoma" w:hAnsi="Tahoma" w:cs="Tahoma"/>
          <w:noProof/>
        </w:rPr>
        <w:t>*  Formal assessment offers the opportunity for a more detailed probing of the</w:t>
      </w:r>
    </w:p>
    <w:p w14:paraId="789FE17F" w14:textId="77777777" w:rsidR="00CC6DFD" w:rsidRDefault="00CC6DFD" w:rsidP="00CC6DFD">
      <w:pPr>
        <w:jc w:val="left"/>
        <w:rPr>
          <w:rFonts w:ascii="Tahoma" w:hAnsi="Tahoma" w:cs="Tahoma"/>
          <w:noProof/>
        </w:rPr>
      </w:pPr>
      <w:r>
        <w:rPr>
          <w:rFonts w:ascii="Tahoma" w:hAnsi="Tahoma" w:cs="Tahoma"/>
          <w:noProof/>
        </w:rPr>
        <w:t xml:space="preserve">   deficits and comparative analysis</w:t>
      </w:r>
    </w:p>
    <w:p w14:paraId="289AB202" w14:textId="77777777" w:rsidR="00CC6DFD" w:rsidRDefault="00CC6DFD" w:rsidP="00CC6DFD">
      <w:pPr>
        <w:jc w:val="left"/>
        <w:rPr>
          <w:rFonts w:ascii="Tahoma" w:hAnsi="Tahoma" w:cs="Tahoma"/>
          <w:noProof/>
        </w:rPr>
      </w:pPr>
      <w:r>
        <w:rPr>
          <w:rFonts w:ascii="Tahoma" w:hAnsi="Tahoma" w:cs="Tahoma"/>
          <w:noProof/>
        </w:rPr>
        <w:t xml:space="preserve">*  An effective assessment experience will utilize both formal and informal </w:t>
      </w:r>
    </w:p>
    <w:p w14:paraId="51ABCDB8" w14:textId="77777777" w:rsidR="00CC6DFD" w:rsidRDefault="00CC6DFD" w:rsidP="00CC6DFD">
      <w:pPr>
        <w:jc w:val="left"/>
        <w:rPr>
          <w:rFonts w:ascii="Tahoma" w:hAnsi="Tahoma" w:cs="Tahoma"/>
          <w:noProof/>
        </w:rPr>
      </w:pPr>
      <w:r>
        <w:rPr>
          <w:rFonts w:ascii="Tahoma" w:hAnsi="Tahoma" w:cs="Tahoma"/>
          <w:noProof/>
        </w:rPr>
        <w:t xml:space="preserve">   procedures</w:t>
      </w:r>
    </w:p>
    <w:p w14:paraId="46FFE143" w14:textId="77777777" w:rsidR="00CC6DFD" w:rsidRDefault="00CC6DFD" w:rsidP="00CC6DFD">
      <w:pPr>
        <w:jc w:val="left"/>
        <w:rPr>
          <w:rFonts w:ascii="Tahoma" w:hAnsi="Tahoma" w:cs="Tahoma"/>
          <w:noProof/>
        </w:rPr>
      </w:pPr>
      <w:r>
        <w:rPr>
          <w:rFonts w:ascii="Tahoma" w:hAnsi="Tahoma" w:cs="Tahoma"/>
          <w:noProof/>
        </w:rPr>
        <w:t>*  Clinicians should not limit themselves to commercially produced products.  We are</w:t>
      </w:r>
    </w:p>
    <w:p w14:paraId="6171A3E0" w14:textId="77777777" w:rsidR="00CC6DFD" w:rsidRDefault="00CC6DFD" w:rsidP="00CC6DFD">
      <w:pPr>
        <w:jc w:val="left"/>
        <w:rPr>
          <w:rFonts w:ascii="Tahoma" w:hAnsi="Tahoma" w:cs="Tahoma"/>
          <w:noProof/>
        </w:rPr>
      </w:pPr>
      <w:r>
        <w:rPr>
          <w:rFonts w:ascii="Tahoma" w:hAnsi="Tahoma" w:cs="Tahoma"/>
          <w:noProof/>
        </w:rPr>
        <w:t xml:space="preserve">   only limited by our own imaginations</w:t>
      </w:r>
    </w:p>
    <w:p w14:paraId="43370492" w14:textId="77777777" w:rsidR="00A232BC" w:rsidRDefault="00A232BC" w:rsidP="00CC6DFD">
      <w:pPr>
        <w:jc w:val="left"/>
        <w:rPr>
          <w:rFonts w:ascii="Tahoma" w:hAnsi="Tahoma" w:cs="Tahoma"/>
          <w:noProof/>
        </w:rPr>
      </w:pPr>
    </w:p>
    <w:p w14:paraId="7FAAD29A" w14:textId="77777777" w:rsidR="00A232BC" w:rsidRDefault="00A232BC" w:rsidP="00CC6DFD">
      <w:pPr>
        <w:jc w:val="left"/>
        <w:rPr>
          <w:rFonts w:ascii="Tahoma" w:hAnsi="Tahoma" w:cs="Tahoma"/>
          <w:noProof/>
        </w:rPr>
      </w:pPr>
    </w:p>
    <w:p w14:paraId="5C56F211" w14:textId="77777777" w:rsidR="00A232BC" w:rsidRDefault="00A232BC" w:rsidP="00CC6DFD">
      <w:pPr>
        <w:jc w:val="left"/>
        <w:rPr>
          <w:rFonts w:ascii="Tahoma" w:hAnsi="Tahoma" w:cs="Tahoma"/>
          <w:noProof/>
        </w:rPr>
      </w:pPr>
    </w:p>
    <w:p w14:paraId="5FA8AEBA" w14:textId="77777777" w:rsidR="00CC6DFD" w:rsidRPr="0055744D" w:rsidRDefault="00CC6DFD" w:rsidP="00CC6DFD">
      <w:pPr>
        <w:jc w:val="left"/>
        <w:rPr>
          <w:rFonts w:ascii="Tahoma" w:hAnsi="Tahoma" w:cs="Tahoma"/>
          <w:b/>
          <w:noProof/>
          <w:sz w:val="24"/>
          <w:szCs w:val="24"/>
          <w:u w:val="single"/>
        </w:rPr>
      </w:pPr>
      <w:r w:rsidRPr="00017E83">
        <w:rPr>
          <w:rFonts w:ascii="Tahoma" w:hAnsi="Tahoma" w:cs="Tahoma"/>
          <w:b/>
          <w:noProof/>
          <w:sz w:val="24"/>
          <w:szCs w:val="24"/>
          <w:highlight w:val="green"/>
          <w:u w:val="single"/>
        </w:rPr>
        <w:lastRenderedPageBreak/>
        <w:t>Informal Assessment:</w:t>
      </w:r>
    </w:p>
    <w:p w14:paraId="6543F40E" w14:textId="77777777" w:rsidR="00CC6DFD" w:rsidRDefault="00CC6DFD" w:rsidP="00CC6DFD">
      <w:pPr>
        <w:jc w:val="left"/>
        <w:rPr>
          <w:rFonts w:ascii="Tahoma" w:hAnsi="Tahoma" w:cs="Tahoma"/>
          <w:b/>
          <w:noProof/>
          <w:sz w:val="24"/>
          <w:szCs w:val="24"/>
        </w:rPr>
      </w:pPr>
    </w:p>
    <w:p w14:paraId="7AF698CB" w14:textId="77777777" w:rsidR="00CC6DFD" w:rsidRPr="005F4971" w:rsidRDefault="00CC6DFD" w:rsidP="00CC6DFD">
      <w:pPr>
        <w:jc w:val="left"/>
        <w:rPr>
          <w:rFonts w:ascii="Tahoma" w:hAnsi="Tahoma" w:cs="Tahoma"/>
          <w:noProof/>
          <w:u w:val="single"/>
        </w:rPr>
      </w:pPr>
      <w:r w:rsidRPr="005F4971">
        <w:rPr>
          <w:rFonts w:ascii="Tahoma" w:hAnsi="Tahoma" w:cs="Tahoma"/>
          <w:b/>
          <w:noProof/>
          <w:u w:val="single"/>
        </w:rPr>
        <w:t xml:space="preserve">SSACLI (Self Service Assessment of Cognitive Linguistic Impairments) </w:t>
      </w:r>
    </w:p>
    <w:p w14:paraId="6150B089" w14:textId="77777777" w:rsidR="00CC6DFD" w:rsidRPr="005F4971" w:rsidRDefault="00CC6DFD" w:rsidP="00CC6DFD">
      <w:pPr>
        <w:jc w:val="left"/>
        <w:rPr>
          <w:rFonts w:ascii="Tahoma" w:hAnsi="Tahoma" w:cs="Tahoma"/>
          <w:noProof/>
          <w:u w:val="single"/>
        </w:rPr>
      </w:pPr>
    </w:p>
    <w:p w14:paraId="6F915D4B" w14:textId="77777777" w:rsidR="00CC6DFD" w:rsidRDefault="00CC6DFD" w:rsidP="00CC6DFD">
      <w:pPr>
        <w:jc w:val="left"/>
        <w:rPr>
          <w:rFonts w:ascii="Tahoma" w:hAnsi="Tahoma" w:cs="Tahoma"/>
          <w:noProof/>
        </w:rPr>
      </w:pPr>
      <w:r>
        <w:rPr>
          <w:rFonts w:ascii="Tahoma" w:hAnsi="Tahoma" w:cs="Tahoma"/>
          <w:noProof/>
        </w:rPr>
        <w:t>*  created by the presenter, her speech pathology staff and graduate students</w:t>
      </w:r>
    </w:p>
    <w:p w14:paraId="36B50B2B" w14:textId="77777777" w:rsidR="00CC6DFD" w:rsidRDefault="00CC6DFD" w:rsidP="00CC6DFD">
      <w:pPr>
        <w:jc w:val="left"/>
        <w:rPr>
          <w:rFonts w:ascii="Tahoma" w:hAnsi="Tahoma" w:cs="Tahoma"/>
          <w:noProof/>
        </w:rPr>
      </w:pPr>
      <w:r>
        <w:rPr>
          <w:rFonts w:ascii="Tahoma" w:hAnsi="Tahoma" w:cs="Tahoma"/>
          <w:noProof/>
        </w:rPr>
        <w:t>*  assesses both cognitive and linguistic impairments</w:t>
      </w:r>
    </w:p>
    <w:p w14:paraId="5A7A5373" w14:textId="77777777" w:rsidR="00CC6DFD" w:rsidRDefault="00CC6DFD" w:rsidP="00CC6DFD">
      <w:pPr>
        <w:jc w:val="left"/>
        <w:rPr>
          <w:rFonts w:ascii="Tahoma" w:hAnsi="Tahoma" w:cs="Tahoma"/>
          <w:noProof/>
        </w:rPr>
      </w:pPr>
      <w:r>
        <w:rPr>
          <w:rFonts w:ascii="Tahoma" w:hAnsi="Tahoma" w:cs="Tahoma"/>
          <w:noProof/>
        </w:rPr>
        <w:t>*  includes a separate screening for dementia</w:t>
      </w:r>
    </w:p>
    <w:p w14:paraId="21E05306" w14:textId="77777777" w:rsidR="00CC6DFD" w:rsidRDefault="00CC6DFD" w:rsidP="00CC6DFD">
      <w:pPr>
        <w:jc w:val="left"/>
        <w:rPr>
          <w:rFonts w:ascii="Tahoma" w:hAnsi="Tahoma" w:cs="Tahoma"/>
          <w:noProof/>
        </w:rPr>
      </w:pPr>
      <w:r>
        <w:rPr>
          <w:rFonts w:ascii="Tahoma" w:hAnsi="Tahoma" w:cs="Tahoma"/>
          <w:noProof/>
        </w:rPr>
        <w:t>*  includes the ability to calculate pre and post therapy scores</w:t>
      </w:r>
    </w:p>
    <w:p w14:paraId="35DDC467" w14:textId="77777777" w:rsidR="00CC6DFD" w:rsidRDefault="00CC6DFD" w:rsidP="00CC6DFD">
      <w:pPr>
        <w:jc w:val="left"/>
        <w:rPr>
          <w:rFonts w:ascii="Tahoma" w:hAnsi="Tahoma" w:cs="Tahoma"/>
          <w:noProof/>
        </w:rPr>
      </w:pPr>
      <w:r>
        <w:rPr>
          <w:rFonts w:ascii="Tahoma" w:hAnsi="Tahoma" w:cs="Tahoma"/>
          <w:noProof/>
        </w:rPr>
        <w:t>*  includes a behavioral observation checklist</w:t>
      </w:r>
    </w:p>
    <w:p w14:paraId="17C4783D" w14:textId="77777777" w:rsidR="00CC6DFD" w:rsidRDefault="00CC6DFD" w:rsidP="00CC6DFD">
      <w:pPr>
        <w:jc w:val="left"/>
        <w:rPr>
          <w:rFonts w:ascii="Tahoma" w:hAnsi="Tahoma" w:cs="Tahoma"/>
          <w:noProof/>
        </w:rPr>
      </w:pPr>
    </w:p>
    <w:p w14:paraId="67458750" w14:textId="77777777" w:rsidR="00CC6DFD" w:rsidRPr="005F4971" w:rsidRDefault="00CC6DFD" w:rsidP="00CC6DFD">
      <w:pPr>
        <w:jc w:val="left"/>
        <w:rPr>
          <w:rFonts w:ascii="Tahoma" w:hAnsi="Tahoma" w:cs="Tahoma"/>
          <w:b/>
          <w:noProof/>
          <w:u w:val="single"/>
        </w:rPr>
      </w:pPr>
      <w:r w:rsidRPr="005F4971">
        <w:rPr>
          <w:rFonts w:ascii="Tahoma" w:hAnsi="Tahoma" w:cs="Tahoma"/>
          <w:b/>
          <w:noProof/>
          <w:u w:val="single"/>
        </w:rPr>
        <w:t>Draw A Clock</w:t>
      </w:r>
    </w:p>
    <w:p w14:paraId="7164E904" w14:textId="77777777" w:rsidR="00CC6DFD" w:rsidRDefault="00CC6DFD" w:rsidP="00CC6DFD">
      <w:pPr>
        <w:jc w:val="left"/>
        <w:rPr>
          <w:rFonts w:ascii="Tahoma" w:hAnsi="Tahoma" w:cs="Tahoma"/>
          <w:noProof/>
        </w:rPr>
      </w:pPr>
    </w:p>
    <w:p w14:paraId="474C404E" w14:textId="77777777" w:rsidR="00CC6DFD" w:rsidRDefault="00CC6DFD" w:rsidP="00CC6DFD">
      <w:pPr>
        <w:jc w:val="left"/>
        <w:rPr>
          <w:rFonts w:ascii="Tahoma" w:hAnsi="Tahoma" w:cs="Tahoma"/>
          <w:noProof/>
        </w:rPr>
      </w:pPr>
      <w:r>
        <w:rPr>
          <w:rFonts w:ascii="Tahoma" w:hAnsi="Tahoma" w:cs="Tahoma"/>
          <w:noProof/>
        </w:rPr>
        <w:t>*  visual neglect and inattention</w:t>
      </w:r>
    </w:p>
    <w:p w14:paraId="534BC1EF" w14:textId="77777777" w:rsidR="00CC6DFD" w:rsidRPr="00D80FAC" w:rsidRDefault="00CC6DFD" w:rsidP="00CC6DFD">
      <w:pPr>
        <w:jc w:val="left"/>
        <w:rPr>
          <w:rFonts w:ascii="Tahoma" w:hAnsi="Tahoma" w:cs="Tahoma"/>
          <w:noProof/>
        </w:rPr>
      </w:pPr>
      <w:r>
        <w:rPr>
          <w:rFonts w:ascii="Tahoma" w:hAnsi="Tahoma" w:cs="Tahoma"/>
          <w:noProof/>
        </w:rPr>
        <w:t>*  organization, visual memory, sustained attention, sequencing, time concepts</w:t>
      </w:r>
    </w:p>
    <w:p w14:paraId="1C5BC03F" w14:textId="77777777" w:rsidR="00CC6DFD" w:rsidRDefault="00CC6DFD" w:rsidP="00CC6DFD">
      <w:pPr>
        <w:jc w:val="left"/>
        <w:rPr>
          <w:rFonts w:ascii="Tahoma" w:hAnsi="Tahoma" w:cs="Tahoma"/>
          <w:noProof/>
        </w:rPr>
      </w:pPr>
    </w:p>
    <w:p w14:paraId="06EB033D" w14:textId="77777777" w:rsidR="00CC6DFD" w:rsidRPr="005F4971" w:rsidRDefault="00CC6DFD" w:rsidP="00CC6DFD">
      <w:pPr>
        <w:jc w:val="left"/>
        <w:rPr>
          <w:rFonts w:ascii="Tahoma" w:hAnsi="Tahoma" w:cs="Tahoma"/>
          <w:b/>
          <w:noProof/>
          <w:u w:val="single"/>
        </w:rPr>
      </w:pPr>
      <w:r w:rsidRPr="005F4971">
        <w:rPr>
          <w:rFonts w:ascii="Tahoma" w:hAnsi="Tahoma" w:cs="Tahoma"/>
          <w:b/>
          <w:noProof/>
          <w:u w:val="single"/>
        </w:rPr>
        <w:t>Barron’s A-C-T Practice Tests ($)</w:t>
      </w:r>
    </w:p>
    <w:p w14:paraId="00E7E02E" w14:textId="77777777" w:rsidR="00CC6DFD" w:rsidRPr="005F4971" w:rsidRDefault="00CC6DFD" w:rsidP="00CC6DFD">
      <w:pPr>
        <w:jc w:val="left"/>
        <w:rPr>
          <w:rFonts w:ascii="Tahoma" w:hAnsi="Tahoma" w:cs="Tahoma"/>
          <w:b/>
          <w:noProof/>
          <w:sz w:val="24"/>
          <w:szCs w:val="24"/>
          <w:u w:val="single"/>
        </w:rPr>
      </w:pPr>
    </w:p>
    <w:p w14:paraId="5A8FEDD8" w14:textId="77777777" w:rsidR="00CC6DFD" w:rsidRDefault="00CC6DFD" w:rsidP="00CC6DFD">
      <w:pPr>
        <w:jc w:val="left"/>
        <w:rPr>
          <w:rFonts w:ascii="Tahoma" w:hAnsi="Tahoma" w:cs="Tahoma"/>
          <w:noProof/>
        </w:rPr>
      </w:pPr>
      <w:r>
        <w:rPr>
          <w:rFonts w:ascii="Tahoma" w:hAnsi="Tahoma" w:cs="Tahoma"/>
          <w:noProof/>
        </w:rPr>
        <w:t>*  primarily created to prepare students fot the ACT or GED examinations; $13.00</w:t>
      </w:r>
    </w:p>
    <w:p w14:paraId="5EA46CF5" w14:textId="77777777" w:rsidR="00CC6DFD" w:rsidRDefault="00CC6DFD" w:rsidP="00CC6DFD">
      <w:pPr>
        <w:jc w:val="left"/>
        <w:rPr>
          <w:rFonts w:ascii="Tahoma" w:hAnsi="Tahoma" w:cs="Tahoma"/>
          <w:noProof/>
        </w:rPr>
      </w:pPr>
      <w:r>
        <w:rPr>
          <w:rFonts w:ascii="Tahoma" w:hAnsi="Tahoma" w:cs="Tahoma"/>
          <w:noProof/>
        </w:rPr>
        <w:t>*  can be used with patients with higher level cognitive or language impairments</w:t>
      </w:r>
    </w:p>
    <w:p w14:paraId="64F4D11D" w14:textId="77777777" w:rsidR="00CC6DFD" w:rsidRDefault="00CC6DFD" w:rsidP="00CC6DFD">
      <w:pPr>
        <w:jc w:val="left"/>
        <w:rPr>
          <w:rFonts w:ascii="Tahoma" w:hAnsi="Tahoma" w:cs="Tahoma"/>
          <w:noProof/>
        </w:rPr>
      </w:pPr>
      <w:r>
        <w:rPr>
          <w:rFonts w:ascii="Tahoma" w:hAnsi="Tahoma" w:cs="Tahoma"/>
          <w:noProof/>
        </w:rPr>
        <w:t>*  very useful in the assessment of a patient’s readiness to return to school or work</w:t>
      </w:r>
    </w:p>
    <w:p w14:paraId="1F0724C5" w14:textId="77777777" w:rsidR="00CC6DFD" w:rsidRDefault="00CC6DFD" w:rsidP="00CC6DFD">
      <w:pPr>
        <w:jc w:val="left"/>
        <w:rPr>
          <w:rFonts w:ascii="Tahoma" w:hAnsi="Tahoma" w:cs="Tahoma"/>
          <w:noProof/>
        </w:rPr>
      </w:pPr>
      <w:r>
        <w:rPr>
          <w:rFonts w:ascii="Tahoma" w:hAnsi="Tahoma" w:cs="Tahoma"/>
          <w:noProof/>
        </w:rPr>
        <w:t>*  includes english, math, science, reading and writing</w:t>
      </w:r>
    </w:p>
    <w:p w14:paraId="701A6E3C" w14:textId="77777777" w:rsidR="00CC6DFD" w:rsidRDefault="00CC6DFD" w:rsidP="00CC6DFD">
      <w:pPr>
        <w:jc w:val="left"/>
        <w:rPr>
          <w:rFonts w:ascii="Tahoma" w:hAnsi="Tahoma" w:cs="Tahoma"/>
          <w:noProof/>
        </w:rPr>
      </w:pPr>
    </w:p>
    <w:p w14:paraId="4103D760" w14:textId="77777777" w:rsidR="00CC6DFD" w:rsidRDefault="00CC6DFD" w:rsidP="00CC6DFD">
      <w:pPr>
        <w:jc w:val="left"/>
        <w:rPr>
          <w:rFonts w:ascii="Tahoma" w:hAnsi="Tahoma" w:cs="Tahoma"/>
          <w:noProof/>
        </w:rPr>
      </w:pPr>
    </w:p>
    <w:p w14:paraId="4B6A6726" w14:textId="77777777" w:rsidR="00CC6DFD" w:rsidRDefault="00CC6DFD" w:rsidP="00CC6DFD">
      <w:pPr>
        <w:jc w:val="left"/>
        <w:rPr>
          <w:rFonts w:ascii="Tahoma" w:hAnsi="Tahoma" w:cs="Tahoma"/>
          <w:b/>
          <w:noProof/>
        </w:rPr>
      </w:pPr>
      <w:r>
        <w:rPr>
          <w:rFonts w:ascii="Tahoma" w:hAnsi="Tahoma" w:cs="Tahoma"/>
          <w:b/>
          <w:noProof/>
        </w:rPr>
        <w:t>Ask The Patient To Teach You How To Play A Common Card Game !!</w:t>
      </w:r>
    </w:p>
    <w:p w14:paraId="4C03FE83" w14:textId="77777777" w:rsidR="00CC6DFD" w:rsidRPr="00F6090F" w:rsidRDefault="00CC6DFD" w:rsidP="00CC6DFD">
      <w:pPr>
        <w:jc w:val="left"/>
        <w:rPr>
          <w:rFonts w:ascii="Tahoma" w:hAnsi="Tahoma" w:cs="Tahoma"/>
          <w:noProof/>
        </w:rPr>
      </w:pPr>
    </w:p>
    <w:p w14:paraId="5047BC09" w14:textId="77777777" w:rsidR="00CC6DFD" w:rsidRDefault="00CC6DFD" w:rsidP="00CC6DFD">
      <w:pPr>
        <w:jc w:val="left"/>
        <w:rPr>
          <w:rFonts w:ascii="Tahoma" w:hAnsi="Tahoma" w:cs="Tahoma"/>
          <w:b/>
          <w:noProof/>
        </w:rPr>
      </w:pPr>
    </w:p>
    <w:p w14:paraId="6B0573F1" w14:textId="77777777" w:rsidR="00CC6DFD" w:rsidRPr="005348A1" w:rsidRDefault="00CC6DFD" w:rsidP="00CC6DFD">
      <w:pPr>
        <w:jc w:val="left"/>
        <w:rPr>
          <w:rFonts w:ascii="Tahoma" w:hAnsi="Tahoma" w:cs="Tahoma"/>
          <w:b/>
          <w:noProof/>
          <w:u w:val="single"/>
        </w:rPr>
      </w:pPr>
      <w:r w:rsidRPr="005348A1">
        <w:rPr>
          <w:rFonts w:ascii="Tahoma" w:hAnsi="Tahoma" w:cs="Tahoma"/>
          <w:b/>
          <w:noProof/>
          <w:u w:val="single"/>
        </w:rPr>
        <w:t>The Independent Living Assessment</w:t>
      </w:r>
    </w:p>
    <w:p w14:paraId="4B3DDA1D" w14:textId="77777777" w:rsidR="00CC6DFD" w:rsidRDefault="00CC6DFD" w:rsidP="00CC6DFD">
      <w:pPr>
        <w:jc w:val="left"/>
        <w:rPr>
          <w:rFonts w:ascii="Tahoma" w:hAnsi="Tahoma" w:cs="Tahoma"/>
          <w:b/>
          <w:noProof/>
          <w:sz w:val="24"/>
          <w:szCs w:val="24"/>
        </w:rPr>
      </w:pPr>
    </w:p>
    <w:p w14:paraId="1EE5643A" w14:textId="77777777" w:rsidR="00CC6DFD" w:rsidRDefault="00CC6DFD" w:rsidP="00CC6DFD">
      <w:pPr>
        <w:jc w:val="left"/>
        <w:rPr>
          <w:rFonts w:ascii="Tahoma" w:hAnsi="Tahoma" w:cs="Tahoma"/>
          <w:noProof/>
        </w:rPr>
      </w:pPr>
      <w:r>
        <w:rPr>
          <w:rFonts w:ascii="Tahoma" w:hAnsi="Tahoma" w:cs="Tahoma"/>
          <w:noProof/>
        </w:rPr>
        <w:t>*  developed by the Philips Lifeline Company in conjunction with Boston University</w:t>
      </w:r>
    </w:p>
    <w:p w14:paraId="6142C8CE" w14:textId="77777777" w:rsidR="00CC6DFD" w:rsidRDefault="00CC6DFD" w:rsidP="00CC6DFD">
      <w:pPr>
        <w:jc w:val="left"/>
        <w:rPr>
          <w:rFonts w:ascii="Tahoma" w:hAnsi="Tahoma" w:cs="Tahoma"/>
          <w:noProof/>
        </w:rPr>
      </w:pPr>
      <w:r>
        <w:rPr>
          <w:rFonts w:ascii="Tahoma" w:hAnsi="Tahoma" w:cs="Tahoma"/>
          <w:noProof/>
        </w:rPr>
        <w:t>*  assesses an adult’s ability to live independently</w:t>
      </w:r>
    </w:p>
    <w:p w14:paraId="5A1E6877" w14:textId="77777777" w:rsidR="00CC6DFD" w:rsidRDefault="00CC6DFD" w:rsidP="00CC6DFD">
      <w:pPr>
        <w:jc w:val="left"/>
        <w:rPr>
          <w:rFonts w:ascii="Tahoma" w:hAnsi="Tahoma" w:cs="Tahoma"/>
          <w:noProof/>
        </w:rPr>
      </w:pPr>
      <w:r>
        <w:rPr>
          <w:rFonts w:ascii="Tahoma" w:hAnsi="Tahoma" w:cs="Tahoma"/>
          <w:noProof/>
        </w:rPr>
        <w:t>*  includes sections on the ability to effectively communicate, socialize and perform</w:t>
      </w:r>
    </w:p>
    <w:p w14:paraId="5B9A9111" w14:textId="77777777" w:rsidR="00CC6DFD" w:rsidRDefault="00CC6DFD" w:rsidP="00CC6DFD">
      <w:pPr>
        <w:jc w:val="left"/>
        <w:rPr>
          <w:rFonts w:ascii="Tahoma" w:hAnsi="Tahoma" w:cs="Tahoma"/>
          <w:noProof/>
        </w:rPr>
      </w:pPr>
      <w:r>
        <w:rPr>
          <w:rFonts w:ascii="Tahoma" w:hAnsi="Tahoma" w:cs="Tahoma"/>
          <w:noProof/>
        </w:rPr>
        <w:t xml:space="preserve">   complex tasks; mobility and ADLs (therapists enter current functional status)</w:t>
      </w:r>
    </w:p>
    <w:p w14:paraId="53BC3255" w14:textId="77777777" w:rsidR="00CC6DFD" w:rsidRDefault="00CC6DFD" w:rsidP="00CC6DFD">
      <w:pPr>
        <w:jc w:val="left"/>
        <w:rPr>
          <w:rFonts w:ascii="Tahoma" w:hAnsi="Tahoma" w:cs="Tahoma"/>
          <w:noProof/>
        </w:rPr>
      </w:pPr>
      <w:r>
        <w:rPr>
          <w:rFonts w:ascii="Tahoma" w:hAnsi="Tahoma" w:cs="Tahoma"/>
          <w:noProof/>
        </w:rPr>
        <w:t xml:space="preserve">*  it is conducted online:  </w:t>
      </w:r>
      <w:hyperlink r:id="rId10" w:history="1">
        <w:r w:rsidRPr="00FE4CE7">
          <w:rPr>
            <w:rStyle w:val="Hyperlink"/>
            <w:rFonts w:ascii="Tahoma" w:hAnsi="Tahoma" w:cs="Tahoma"/>
            <w:noProof/>
            <w:sz w:val="20"/>
            <w:szCs w:val="20"/>
          </w:rPr>
          <w:t>www.lifeline-ILA.com</w:t>
        </w:r>
      </w:hyperlink>
    </w:p>
    <w:p w14:paraId="75E3DC10" w14:textId="77777777" w:rsidR="00CC6DFD" w:rsidRDefault="00CC6DFD" w:rsidP="00CC6DFD">
      <w:pPr>
        <w:jc w:val="left"/>
        <w:rPr>
          <w:rFonts w:ascii="Tahoma" w:hAnsi="Tahoma" w:cs="Tahoma"/>
          <w:noProof/>
        </w:rPr>
      </w:pPr>
      <w:r>
        <w:rPr>
          <w:rFonts w:ascii="Tahoma" w:hAnsi="Tahoma" w:cs="Tahoma"/>
          <w:noProof/>
        </w:rPr>
        <w:t>*  responses are scored and an interpretive summary is provided which identifies areas</w:t>
      </w:r>
    </w:p>
    <w:p w14:paraId="417E5550" w14:textId="77777777" w:rsidR="00CC6DFD" w:rsidRDefault="00CC6DFD" w:rsidP="00CC6DFD">
      <w:pPr>
        <w:jc w:val="left"/>
        <w:rPr>
          <w:rFonts w:ascii="Tahoma" w:hAnsi="Tahoma" w:cs="Tahoma"/>
          <w:noProof/>
        </w:rPr>
      </w:pPr>
      <w:r>
        <w:rPr>
          <w:rFonts w:ascii="Tahoma" w:hAnsi="Tahoma" w:cs="Tahoma"/>
          <w:noProof/>
        </w:rPr>
        <w:t xml:space="preserve">   of concern and suggestions for community support and resources</w:t>
      </w:r>
    </w:p>
    <w:p w14:paraId="269BAF83" w14:textId="77777777" w:rsidR="00CC6DFD" w:rsidRPr="00D02084" w:rsidRDefault="00CC6DFD" w:rsidP="00CC6DFD">
      <w:pPr>
        <w:jc w:val="left"/>
        <w:rPr>
          <w:rFonts w:ascii="Tahoma" w:hAnsi="Tahoma" w:cs="Tahoma"/>
          <w:noProof/>
        </w:rPr>
      </w:pPr>
      <w:r>
        <w:rPr>
          <w:rFonts w:ascii="Tahoma" w:hAnsi="Tahoma" w:cs="Tahoma"/>
          <w:noProof/>
        </w:rPr>
        <w:t>*  a free service</w:t>
      </w:r>
    </w:p>
    <w:p w14:paraId="3DA8F913" w14:textId="77777777" w:rsidR="00CC6DFD" w:rsidRDefault="00CC6DFD" w:rsidP="00CC6DFD">
      <w:pPr>
        <w:jc w:val="left"/>
        <w:rPr>
          <w:rFonts w:ascii="Tahoma" w:hAnsi="Tahoma" w:cs="Tahoma"/>
          <w:noProof/>
        </w:rPr>
      </w:pPr>
    </w:p>
    <w:p w14:paraId="1668287E" w14:textId="77777777" w:rsidR="00CC6DFD" w:rsidRPr="005348A1" w:rsidRDefault="00CC6DFD" w:rsidP="00CC6DFD">
      <w:pPr>
        <w:jc w:val="left"/>
        <w:rPr>
          <w:rFonts w:ascii="Tahoma" w:hAnsi="Tahoma" w:cs="Tahoma"/>
          <w:b/>
          <w:noProof/>
          <w:u w:val="single"/>
        </w:rPr>
      </w:pPr>
      <w:r w:rsidRPr="005348A1">
        <w:rPr>
          <w:rFonts w:ascii="Tahoma" w:hAnsi="Tahoma" w:cs="Tahoma"/>
          <w:b/>
          <w:noProof/>
          <w:u w:val="single"/>
        </w:rPr>
        <w:t>ASHA’S National Outcomes Measurement System (NOMS) ($)</w:t>
      </w:r>
    </w:p>
    <w:p w14:paraId="34E63467" w14:textId="77777777" w:rsidR="00CC6DFD" w:rsidRDefault="00CC6DFD" w:rsidP="00CC6DFD">
      <w:pPr>
        <w:jc w:val="left"/>
        <w:rPr>
          <w:rFonts w:ascii="Tahoma" w:hAnsi="Tahoma" w:cs="Tahoma"/>
          <w:b/>
          <w:noProof/>
          <w:sz w:val="24"/>
          <w:szCs w:val="24"/>
        </w:rPr>
      </w:pPr>
    </w:p>
    <w:p w14:paraId="7E7529F5" w14:textId="77777777" w:rsidR="00CC6DFD" w:rsidRDefault="00CC6DFD" w:rsidP="00CC6DFD">
      <w:pPr>
        <w:jc w:val="left"/>
        <w:rPr>
          <w:rFonts w:ascii="Tahoma" w:hAnsi="Tahoma" w:cs="Tahoma"/>
          <w:noProof/>
        </w:rPr>
      </w:pPr>
      <w:r>
        <w:rPr>
          <w:rFonts w:ascii="Tahoma" w:hAnsi="Tahoma" w:cs="Tahoma"/>
          <w:noProof/>
        </w:rPr>
        <w:t>*  based on frequency and intensity of cueing, a 7 point rating scale</w:t>
      </w:r>
    </w:p>
    <w:p w14:paraId="6FD79456" w14:textId="77777777" w:rsidR="00CC6DFD" w:rsidRDefault="00CC6DFD" w:rsidP="00CC6DFD">
      <w:pPr>
        <w:jc w:val="left"/>
        <w:rPr>
          <w:rFonts w:ascii="Tahoma" w:hAnsi="Tahoma" w:cs="Tahoma"/>
          <w:noProof/>
        </w:rPr>
      </w:pPr>
      <w:r>
        <w:rPr>
          <w:rFonts w:ascii="Tahoma" w:hAnsi="Tahoma" w:cs="Tahoma"/>
          <w:noProof/>
        </w:rPr>
        <w:t>*  includes an adult healthcare component</w:t>
      </w:r>
    </w:p>
    <w:p w14:paraId="3C629CA8" w14:textId="77777777" w:rsidR="00CC6DFD" w:rsidRDefault="00CC6DFD" w:rsidP="00CC6DFD">
      <w:pPr>
        <w:jc w:val="left"/>
        <w:rPr>
          <w:rFonts w:ascii="Tahoma" w:hAnsi="Tahoma" w:cs="Tahoma"/>
          <w:noProof/>
        </w:rPr>
      </w:pPr>
      <w:r>
        <w:rPr>
          <w:rFonts w:ascii="Tahoma" w:hAnsi="Tahoma" w:cs="Tahoma"/>
          <w:noProof/>
        </w:rPr>
        <w:t>*  there are 15 Functional Communication Measures (FCM’s)</w:t>
      </w:r>
    </w:p>
    <w:p w14:paraId="2E20A4C9" w14:textId="77777777" w:rsidR="00CC6DFD" w:rsidRDefault="00CC6DFD" w:rsidP="00CC6DFD">
      <w:pPr>
        <w:jc w:val="left"/>
        <w:rPr>
          <w:rFonts w:ascii="Tahoma" w:hAnsi="Tahoma" w:cs="Tahoma"/>
          <w:noProof/>
        </w:rPr>
      </w:pPr>
      <w:r>
        <w:rPr>
          <w:rFonts w:ascii="Tahoma" w:hAnsi="Tahoma" w:cs="Tahoma"/>
          <w:noProof/>
        </w:rPr>
        <w:t>*  you can google ASHA NOMS and get the full scale for each of the 15 skill areas</w:t>
      </w:r>
    </w:p>
    <w:p w14:paraId="355E7EFF" w14:textId="77777777" w:rsidR="00CC6DFD" w:rsidRDefault="00CC6DFD" w:rsidP="00CC6DFD">
      <w:pPr>
        <w:jc w:val="left"/>
        <w:rPr>
          <w:rFonts w:ascii="Tahoma" w:hAnsi="Tahoma" w:cs="Tahoma"/>
          <w:noProof/>
        </w:rPr>
      </w:pPr>
      <w:r>
        <w:rPr>
          <w:rFonts w:ascii="Tahoma" w:hAnsi="Tahoma" w:cs="Tahoma"/>
          <w:noProof/>
        </w:rPr>
        <w:t>*  the 15 FCM’s include alaryngeal communication, attention, AAC, fluency, memory, motor</w:t>
      </w:r>
    </w:p>
    <w:p w14:paraId="053ADD86" w14:textId="77777777" w:rsidR="00CC6DFD" w:rsidRDefault="00CC6DFD" w:rsidP="00CC6DFD">
      <w:pPr>
        <w:jc w:val="left"/>
        <w:rPr>
          <w:rFonts w:ascii="Tahoma" w:hAnsi="Tahoma" w:cs="Tahoma"/>
          <w:noProof/>
        </w:rPr>
      </w:pPr>
      <w:r>
        <w:rPr>
          <w:rFonts w:ascii="Tahoma" w:hAnsi="Tahoma" w:cs="Tahoma"/>
          <w:noProof/>
        </w:rPr>
        <w:t xml:space="preserve">   speech, pragmatics, problem solving, reading, spoken language comprehension, spoken</w:t>
      </w:r>
    </w:p>
    <w:p w14:paraId="3E510BD6" w14:textId="77777777" w:rsidR="00CC6DFD" w:rsidRDefault="00CC6DFD" w:rsidP="00CC6DFD">
      <w:pPr>
        <w:jc w:val="left"/>
        <w:rPr>
          <w:rFonts w:ascii="Tahoma" w:hAnsi="Tahoma" w:cs="Tahoma"/>
          <w:noProof/>
        </w:rPr>
      </w:pPr>
      <w:r>
        <w:rPr>
          <w:rFonts w:ascii="Tahoma" w:hAnsi="Tahoma" w:cs="Tahoma"/>
          <w:noProof/>
        </w:rPr>
        <w:t xml:space="preserve">   language expression, swallowing, voice, voice following tracheostomy and writing</w:t>
      </w:r>
    </w:p>
    <w:p w14:paraId="463FE663" w14:textId="77777777" w:rsidR="00CC6DFD" w:rsidRDefault="00CC6DFD" w:rsidP="00CC6DFD">
      <w:pPr>
        <w:jc w:val="left"/>
        <w:rPr>
          <w:rFonts w:ascii="Tahoma" w:hAnsi="Tahoma" w:cs="Tahoma"/>
          <w:noProof/>
        </w:rPr>
      </w:pPr>
      <w:r>
        <w:rPr>
          <w:rFonts w:ascii="Tahoma" w:hAnsi="Tahoma" w:cs="Tahoma"/>
          <w:noProof/>
        </w:rPr>
        <w:t>*  contains the ability to access a national data bank</w:t>
      </w:r>
    </w:p>
    <w:p w14:paraId="1C762F0C" w14:textId="77777777" w:rsidR="00CC6DFD" w:rsidRDefault="00CC6DFD" w:rsidP="00CC6DFD">
      <w:pPr>
        <w:jc w:val="left"/>
        <w:rPr>
          <w:rFonts w:ascii="Tahoma" w:hAnsi="Tahoma" w:cs="Tahoma"/>
          <w:noProof/>
        </w:rPr>
      </w:pPr>
    </w:p>
    <w:p w14:paraId="7CF792FB" w14:textId="77777777" w:rsidR="00CC6DFD" w:rsidRPr="005348A1" w:rsidRDefault="00CC6DFD" w:rsidP="00CC6DFD">
      <w:pPr>
        <w:jc w:val="left"/>
        <w:rPr>
          <w:rFonts w:ascii="Tahoma" w:hAnsi="Tahoma" w:cs="Tahoma"/>
          <w:b/>
          <w:noProof/>
          <w:u w:val="single"/>
        </w:rPr>
      </w:pPr>
      <w:r w:rsidRPr="005348A1">
        <w:rPr>
          <w:rFonts w:ascii="Tahoma" w:hAnsi="Tahoma" w:cs="Tahoma"/>
          <w:b/>
          <w:noProof/>
          <w:u w:val="single"/>
        </w:rPr>
        <w:lastRenderedPageBreak/>
        <w:t>ASHA’S Functional Assessment of Communication Skills in Adults (FAC) ($)</w:t>
      </w:r>
    </w:p>
    <w:p w14:paraId="40CEAD28" w14:textId="77777777" w:rsidR="00CC6DFD" w:rsidRDefault="00CC6DFD" w:rsidP="00CC6DFD">
      <w:pPr>
        <w:jc w:val="left"/>
        <w:rPr>
          <w:rFonts w:ascii="Tahoma" w:hAnsi="Tahoma" w:cs="Tahoma"/>
          <w:b/>
          <w:noProof/>
          <w:sz w:val="24"/>
          <w:szCs w:val="24"/>
        </w:rPr>
      </w:pPr>
    </w:p>
    <w:p w14:paraId="53D5A8AD" w14:textId="77777777" w:rsidR="00CC6DFD" w:rsidRDefault="00CC6DFD" w:rsidP="00CC6DFD">
      <w:pPr>
        <w:jc w:val="left"/>
        <w:rPr>
          <w:rFonts w:ascii="Tahoma" w:hAnsi="Tahoma" w:cs="Tahoma"/>
          <w:noProof/>
        </w:rPr>
      </w:pPr>
      <w:r>
        <w:rPr>
          <w:rFonts w:ascii="Tahoma" w:hAnsi="Tahoma" w:cs="Tahoma"/>
          <w:noProof/>
        </w:rPr>
        <w:t>*  checklist, takes about 15 minutes to complete</w:t>
      </w:r>
    </w:p>
    <w:p w14:paraId="46B4EA2F" w14:textId="77777777" w:rsidR="00CC6DFD" w:rsidRDefault="00CC6DFD" w:rsidP="00CC6DFD">
      <w:pPr>
        <w:jc w:val="left"/>
        <w:rPr>
          <w:rFonts w:ascii="Tahoma" w:hAnsi="Tahoma" w:cs="Tahoma"/>
          <w:noProof/>
        </w:rPr>
      </w:pPr>
      <w:r>
        <w:rPr>
          <w:rFonts w:ascii="Tahoma" w:hAnsi="Tahoma" w:cs="Tahoma"/>
          <w:noProof/>
        </w:rPr>
        <w:t>*  speech, language, cognition and social pragmatics</w:t>
      </w:r>
    </w:p>
    <w:p w14:paraId="2588F826" w14:textId="7F0F56C2" w:rsidR="00CC6DFD" w:rsidRDefault="00CC6DFD" w:rsidP="00CC6DFD">
      <w:pPr>
        <w:jc w:val="left"/>
        <w:rPr>
          <w:rFonts w:ascii="Tahoma" w:hAnsi="Tahoma" w:cs="Tahoma"/>
          <w:noProof/>
        </w:rPr>
      </w:pPr>
      <w:r>
        <w:rPr>
          <w:rFonts w:ascii="Tahoma" w:hAnsi="Tahoma" w:cs="Tahoma"/>
          <w:noProof/>
        </w:rPr>
        <w:t>*  $ 124.00</w:t>
      </w:r>
      <w:r w:rsidR="008256A6">
        <w:rPr>
          <w:rFonts w:ascii="Tahoma" w:hAnsi="Tahoma" w:cs="Tahoma"/>
          <w:noProof/>
        </w:rPr>
        <w:t>/</w:t>
      </w:r>
      <w:r w:rsidR="007D7F0F">
        <w:rPr>
          <w:rFonts w:ascii="Tahoma" w:hAnsi="Tahoma" w:cs="Tahoma"/>
          <w:noProof/>
        </w:rPr>
        <w:t>$165.00</w:t>
      </w:r>
    </w:p>
    <w:p w14:paraId="12A492F0" w14:textId="77777777" w:rsidR="00CC6DFD" w:rsidRDefault="00CC6DFD" w:rsidP="00CC6DFD">
      <w:pPr>
        <w:jc w:val="left"/>
        <w:rPr>
          <w:rFonts w:ascii="Tahoma" w:hAnsi="Tahoma" w:cs="Tahoma"/>
          <w:noProof/>
        </w:rPr>
      </w:pPr>
    </w:p>
    <w:p w14:paraId="4EA5BF74" w14:textId="77777777" w:rsidR="00CC6DFD" w:rsidRPr="005348A1" w:rsidRDefault="00CC6DFD" w:rsidP="00CC6DFD">
      <w:pPr>
        <w:jc w:val="left"/>
        <w:rPr>
          <w:rFonts w:ascii="Tahoma" w:hAnsi="Tahoma" w:cs="Tahoma"/>
          <w:b/>
          <w:noProof/>
          <w:u w:val="single"/>
        </w:rPr>
      </w:pPr>
      <w:r w:rsidRPr="005348A1">
        <w:rPr>
          <w:rFonts w:ascii="Tahoma" w:hAnsi="Tahoma" w:cs="Tahoma"/>
          <w:b/>
          <w:noProof/>
          <w:u w:val="single"/>
        </w:rPr>
        <w:t>ASHA’S Quality of Communication Life Scale (QCL) ($)</w:t>
      </w:r>
    </w:p>
    <w:p w14:paraId="47AE9CCE" w14:textId="77777777" w:rsidR="00CC6DFD" w:rsidRDefault="00CC6DFD" w:rsidP="00CC6DFD">
      <w:pPr>
        <w:jc w:val="left"/>
        <w:rPr>
          <w:rFonts w:ascii="Tahoma" w:hAnsi="Tahoma" w:cs="Tahoma"/>
          <w:b/>
          <w:noProof/>
          <w:sz w:val="24"/>
          <w:szCs w:val="24"/>
        </w:rPr>
      </w:pPr>
    </w:p>
    <w:p w14:paraId="10C2789C" w14:textId="77777777" w:rsidR="00CC6DFD" w:rsidRDefault="00CC6DFD" w:rsidP="00CC6DFD">
      <w:pPr>
        <w:jc w:val="left"/>
        <w:rPr>
          <w:rFonts w:ascii="Tahoma" w:hAnsi="Tahoma" w:cs="Tahoma"/>
          <w:noProof/>
        </w:rPr>
      </w:pPr>
      <w:r>
        <w:rPr>
          <w:rFonts w:ascii="Tahoma" w:hAnsi="Tahoma" w:cs="Tahoma"/>
          <w:noProof/>
        </w:rPr>
        <w:t>*  captures the impact of a communication disorder on an adult’s life</w:t>
      </w:r>
    </w:p>
    <w:p w14:paraId="0F99B01F" w14:textId="77777777" w:rsidR="00CC6DFD" w:rsidRDefault="00CC6DFD" w:rsidP="00CC6DFD">
      <w:pPr>
        <w:jc w:val="left"/>
        <w:rPr>
          <w:rFonts w:ascii="Tahoma" w:hAnsi="Tahoma" w:cs="Tahoma"/>
          <w:noProof/>
        </w:rPr>
      </w:pPr>
      <w:r>
        <w:rPr>
          <w:rFonts w:ascii="Tahoma" w:hAnsi="Tahoma" w:cs="Tahoma"/>
          <w:noProof/>
        </w:rPr>
        <w:t>*  probes socialization, leisure activities, work and education</w:t>
      </w:r>
    </w:p>
    <w:p w14:paraId="160658A0" w14:textId="77777777" w:rsidR="00CC6DFD" w:rsidRDefault="00CC6DFD" w:rsidP="00CC6DFD">
      <w:pPr>
        <w:jc w:val="left"/>
        <w:rPr>
          <w:rFonts w:ascii="Tahoma" w:hAnsi="Tahoma" w:cs="Tahoma"/>
          <w:noProof/>
        </w:rPr>
      </w:pPr>
      <w:r>
        <w:rPr>
          <w:rFonts w:ascii="Tahoma" w:hAnsi="Tahoma" w:cs="Tahoma"/>
          <w:noProof/>
        </w:rPr>
        <w:t>*  takes about 15 minutes to complete</w:t>
      </w:r>
    </w:p>
    <w:p w14:paraId="0C82B0EB" w14:textId="77777777" w:rsidR="00CC6DFD" w:rsidRDefault="00CC6DFD" w:rsidP="00CC6DFD">
      <w:pPr>
        <w:jc w:val="left"/>
        <w:rPr>
          <w:rFonts w:ascii="Tahoma" w:hAnsi="Tahoma" w:cs="Tahoma"/>
          <w:noProof/>
        </w:rPr>
      </w:pPr>
      <w:r>
        <w:rPr>
          <w:rFonts w:ascii="Tahoma" w:hAnsi="Tahoma" w:cs="Tahoma"/>
          <w:noProof/>
        </w:rPr>
        <w:t>*  $ 99.00</w:t>
      </w:r>
    </w:p>
    <w:p w14:paraId="0CC9E318" w14:textId="77777777" w:rsidR="00CC6DFD" w:rsidRDefault="00CC6DFD" w:rsidP="00CC6DFD">
      <w:pPr>
        <w:jc w:val="left"/>
        <w:rPr>
          <w:rFonts w:ascii="Tahoma" w:hAnsi="Tahoma" w:cs="Tahoma"/>
          <w:noProof/>
        </w:rPr>
      </w:pPr>
    </w:p>
    <w:p w14:paraId="3819BA47" w14:textId="77777777" w:rsidR="00CC6DFD" w:rsidRPr="005348A1" w:rsidRDefault="00CC6DFD" w:rsidP="00CC6DFD">
      <w:pPr>
        <w:jc w:val="left"/>
        <w:rPr>
          <w:rFonts w:ascii="Tahoma" w:hAnsi="Tahoma" w:cs="Tahoma"/>
          <w:noProof/>
          <w:u w:val="single"/>
        </w:rPr>
      </w:pPr>
      <w:r w:rsidRPr="005348A1">
        <w:rPr>
          <w:rFonts w:ascii="Tahoma" w:hAnsi="Tahoma" w:cs="Tahoma"/>
          <w:b/>
          <w:noProof/>
          <w:u w:val="single"/>
        </w:rPr>
        <w:t xml:space="preserve">National Institute of Health (NIH) Stroke Scale </w:t>
      </w:r>
      <w:r w:rsidRPr="005348A1">
        <w:rPr>
          <w:rFonts w:ascii="Tahoma" w:hAnsi="Tahoma" w:cs="Tahoma"/>
          <w:noProof/>
          <w:u w:val="single"/>
        </w:rPr>
        <w:t>– sections 9,10,11</w:t>
      </w:r>
    </w:p>
    <w:p w14:paraId="4E0C163A" w14:textId="77777777" w:rsidR="00CC6DFD" w:rsidRDefault="00CC6DFD" w:rsidP="00CC6DFD">
      <w:pPr>
        <w:jc w:val="left"/>
        <w:rPr>
          <w:rFonts w:ascii="Tahoma" w:hAnsi="Tahoma" w:cs="Tahoma"/>
          <w:b/>
          <w:noProof/>
          <w:sz w:val="24"/>
          <w:szCs w:val="24"/>
        </w:rPr>
      </w:pPr>
    </w:p>
    <w:p w14:paraId="40BD8025" w14:textId="77777777" w:rsidR="00CC6DFD" w:rsidRPr="005348A1" w:rsidRDefault="00CC6DFD" w:rsidP="00CC6DFD">
      <w:pPr>
        <w:jc w:val="left"/>
        <w:rPr>
          <w:rFonts w:ascii="Tahoma" w:hAnsi="Tahoma" w:cs="Tahoma"/>
          <w:b/>
          <w:noProof/>
          <w:u w:val="single"/>
        </w:rPr>
      </w:pPr>
      <w:r w:rsidRPr="005348A1">
        <w:rPr>
          <w:rFonts w:ascii="Tahoma" w:hAnsi="Tahoma" w:cs="Tahoma"/>
          <w:b/>
          <w:noProof/>
          <w:u w:val="single"/>
        </w:rPr>
        <w:t>Montreal Cognitive Assessment (MOCA)</w:t>
      </w:r>
    </w:p>
    <w:p w14:paraId="40E9D373" w14:textId="77777777" w:rsidR="00CC6DFD" w:rsidRPr="005348A1" w:rsidRDefault="00CC6DFD" w:rsidP="00CC6DFD">
      <w:pPr>
        <w:jc w:val="left"/>
        <w:rPr>
          <w:rFonts w:ascii="Tahoma" w:hAnsi="Tahoma" w:cs="Tahoma"/>
          <w:b/>
          <w:noProof/>
          <w:sz w:val="24"/>
          <w:szCs w:val="24"/>
          <w:u w:val="single"/>
        </w:rPr>
      </w:pPr>
    </w:p>
    <w:p w14:paraId="6561AB9B" w14:textId="77777777" w:rsidR="00CC6DFD" w:rsidRDefault="00CC6DFD" w:rsidP="00CC6DFD">
      <w:pPr>
        <w:jc w:val="left"/>
        <w:rPr>
          <w:rFonts w:ascii="Tahoma" w:hAnsi="Tahoma" w:cs="Tahoma"/>
          <w:noProof/>
        </w:rPr>
      </w:pPr>
      <w:r>
        <w:rPr>
          <w:rFonts w:ascii="Tahoma" w:hAnsi="Tahoma" w:cs="Tahoma"/>
          <w:noProof/>
        </w:rPr>
        <w:t>*  cognitive and linguistic probes</w:t>
      </w:r>
    </w:p>
    <w:p w14:paraId="6F01486D" w14:textId="77777777" w:rsidR="00CC6DFD" w:rsidRDefault="00CC6DFD" w:rsidP="00CC6DFD">
      <w:pPr>
        <w:jc w:val="left"/>
        <w:rPr>
          <w:rFonts w:ascii="Tahoma" w:hAnsi="Tahoma" w:cs="Tahoma"/>
          <w:noProof/>
        </w:rPr>
      </w:pPr>
      <w:r>
        <w:rPr>
          <w:rFonts w:ascii="Tahoma" w:hAnsi="Tahoma" w:cs="Tahoma"/>
          <w:noProof/>
        </w:rPr>
        <w:t>*  used in 100 countries</w:t>
      </w:r>
    </w:p>
    <w:p w14:paraId="1F4465C0" w14:textId="77777777" w:rsidR="00CC6DFD" w:rsidRDefault="00CC6DFD" w:rsidP="00CC6DFD">
      <w:pPr>
        <w:jc w:val="left"/>
        <w:rPr>
          <w:rFonts w:ascii="Tahoma" w:hAnsi="Tahoma" w:cs="Tahoma"/>
          <w:noProof/>
        </w:rPr>
      </w:pPr>
      <w:r>
        <w:rPr>
          <w:rFonts w:ascii="Tahoma" w:hAnsi="Tahoma" w:cs="Tahoma"/>
          <w:noProof/>
        </w:rPr>
        <w:t>*  translated into 36 languages and dialects, validated in 21 languages and dialects</w:t>
      </w:r>
    </w:p>
    <w:p w14:paraId="1E003CCF" w14:textId="77777777" w:rsidR="00CC6DFD" w:rsidRDefault="00CC6DFD" w:rsidP="00CC6DFD">
      <w:pPr>
        <w:jc w:val="left"/>
        <w:rPr>
          <w:rFonts w:ascii="Tahoma" w:hAnsi="Tahoma" w:cs="Tahoma"/>
          <w:noProof/>
        </w:rPr>
      </w:pPr>
    </w:p>
    <w:p w14:paraId="0A29A4AC" w14:textId="77777777" w:rsidR="00CC6DFD" w:rsidRDefault="00CC6DFD" w:rsidP="00CC6DFD">
      <w:pPr>
        <w:jc w:val="left"/>
        <w:rPr>
          <w:rFonts w:ascii="Tahoma" w:hAnsi="Tahoma" w:cs="Tahoma"/>
          <w:noProof/>
        </w:rPr>
      </w:pPr>
      <w:r>
        <w:rPr>
          <w:rFonts w:ascii="Tahoma" w:hAnsi="Tahoma" w:cs="Tahoma"/>
          <w:noProof/>
        </w:rPr>
        <w:t>*  upcoming MOCA developments:</w:t>
      </w:r>
    </w:p>
    <w:p w14:paraId="7A9F1B4B" w14:textId="77777777" w:rsidR="00CC6DFD" w:rsidRDefault="00CC6DFD" w:rsidP="00CC6DFD">
      <w:pPr>
        <w:jc w:val="left"/>
        <w:rPr>
          <w:rFonts w:ascii="Tahoma" w:hAnsi="Tahoma" w:cs="Tahoma"/>
          <w:noProof/>
        </w:rPr>
      </w:pPr>
    </w:p>
    <w:p w14:paraId="44E71105" w14:textId="77777777" w:rsidR="00CC6DFD" w:rsidRDefault="00CC6DFD" w:rsidP="00CC6DFD">
      <w:pPr>
        <w:jc w:val="left"/>
        <w:rPr>
          <w:rFonts w:ascii="Tahoma" w:hAnsi="Tahoma" w:cs="Tahoma"/>
          <w:noProof/>
        </w:rPr>
      </w:pPr>
      <w:r>
        <w:rPr>
          <w:rFonts w:ascii="Tahoma" w:hAnsi="Tahoma" w:cs="Tahoma"/>
          <w:noProof/>
        </w:rPr>
        <w:t>-  development of parallel versions to reduce the learning effect</w:t>
      </w:r>
    </w:p>
    <w:p w14:paraId="6F84C18F" w14:textId="77777777" w:rsidR="00CC6DFD" w:rsidRDefault="00CC6DFD" w:rsidP="00CC6DFD">
      <w:pPr>
        <w:jc w:val="left"/>
        <w:rPr>
          <w:rFonts w:ascii="Tahoma" w:hAnsi="Tahoma" w:cs="Tahoma"/>
          <w:noProof/>
        </w:rPr>
      </w:pPr>
      <w:r>
        <w:rPr>
          <w:rFonts w:ascii="Tahoma" w:hAnsi="Tahoma" w:cs="Tahoma"/>
          <w:noProof/>
        </w:rPr>
        <w:t>-  to obtain normative data for age, culture and level of education (MOCA-ACE)</w:t>
      </w:r>
    </w:p>
    <w:p w14:paraId="5302757F" w14:textId="77777777" w:rsidR="00CC6DFD" w:rsidRDefault="00CC6DFD" w:rsidP="00CC6DFD">
      <w:pPr>
        <w:jc w:val="left"/>
        <w:rPr>
          <w:rFonts w:ascii="Tahoma" w:hAnsi="Tahoma" w:cs="Tahoma"/>
          <w:noProof/>
        </w:rPr>
      </w:pPr>
      <w:r>
        <w:rPr>
          <w:rFonts w:ascii="Tahoma" w:hAnsi="Tahoma" w:cs="Tahoma"/>
          <w:noProof/>
        </w:rPr>
        <w:t>-  to determine the MOCA’s ability to predict success/failure on a road test (MOCA-DRIVE)</w:t>
      </w:r>
    </w:p>
    <w:p w14:paraId="20626E5E" w14:textId="77777777" w:rsidR="00CC6DFD" w:rsidRDefault="00CC6DFD" w:rsidP="00CC6DFD">
      <w:pPr>
        <w:jc w:val="left"/>
        <w:rPr>
          <w:rFonts w:ascii="Tahoma" w:hAnsi="Tahoma" w:cs="Tahoma"/>
          <w:noProof/>
        </w:rPr>
      </w:pPr>
      <w:r>
        <w:rPr>
          <w:rFonts w:ascii="Tahoma" w:hAnsi="Tahoma" w:cs="Tahoma"/>
          <w:noProof/>
        </w:rPr>
        <w:t>-  a version for illiterate or less educated subjects (MOCA-BASIC)</w:t>
      </w:r>
    </w:p>
    <w:p w14:paraId="7B30CED5" w14:textId="77777777" w:rsidR="00CC6DFD" w:rsidRDefault="00CC6DFD" w:rsidP="00CC6DFD">
      <w:pPr>
        <w:jc w:val="left"/>
        <w:rPr>
          <w:rFonts w:ascii="Tahoma" w:hAnsi="Tahoma" w:cs="Tahoma"/>
          <w:noProof/>
        </w:rPr>
      </w:pPr>
      <w:r>
        <w:rPr>
          <w:rFonts w:ascii="Tahoma" w:hAnsi="Tahoma" w:cs="Tahoma"/>
          <w:noProof/>
        </w:rPr>
        <w:t>-  development of a short 5 minute version (MINI-MOCA)</w:t>
      </w:r>
    </w:p>
    <w:p w14:paraId="1A7BB48C" w14:textId="77777777" w:rsidR="00CC6DFD" w:rsidRDefault="00CC6DFD" w:rsidP="00CC6DFD">
      <w:pPr>
        <w:jc w:val="left"/>
        <w:rPr>
          <w:rFonts w:ascii="Tahoma" w:hAnsi="Tahoma" w:cs="Tahoma"/>
          <w:noProof/>
        </w:rPr>
      </w:pPr>
      <w:r>
        <w:rPr>
          <w:rFonts w:ascii="Tahoma" w:hAnsi="Tahoma" w:cs="Tahoma"/>
          <w:noProof/>
        </w:rPr>
        <w:t>-  correlate cognitive domains on the MOCA with everyday functions (MOCA-ADL)</w:t>
      </w:r>
    </w:p>
    <w:p w14:paraId="16CA1962" w14:textId="77777777" w:rsidR="00CC6DFD" w:rsidRDefault="00CC6DFD" w:rsidP="00CC6DFD">
      <w:pPr>
        <w:jc w:val="left"/>
        <w:rPr>
          <w:rFonts w:ascii="Tahoma" w:hAnsi="Tahoma" w:cs="Tahoma"/>
          <w:noProof/>
        </w:rPr>
      </w:pPr>
      <w:r>
        <w:rPr>
          <w:rFonts w:ascii="Tahoma" w:hAnsi="Tahoma" w:cs="Tahoma"/>
          <w:noProof/>
        </w:rPr>
        <w:t>-  online program to improve standardized administration and interpretation of the test</w:t>
      </w:r>
    </w:p>
    <w:p w14:paraId="623C72C1" w14:textId="77777777" w:rsidR="00CC6DFD" w:rsidRDefault="00CC6DFD" w:rsidP="00CC6DFD">
      <w:pPr>
        <w:jc w:val="left"/>
        <w:rPr>
          <w:rFonts w:ascii="Tahoma" w:hAnsi="Tahoma" w:cs="Tahoma"/>
          <w:noProof/>
        </w:rPr>
      </w:pPr>
      <w:r>
        <w:rPr>
          <w:rFonts w:ascii="Tahoma" w:hAnsi="Tahoma" w:cs="Tahoma"/>
          <w:noProof/>
        </w:rPr>
        <w:t xml:space="preserve">   (MOCA-CERTIFICATION)</w:t>
      </w:r>
    </w:p>
    <w:p w14:paraId="440B521F" w14:textId="77777777" w:rsidR="00CC6DFD" w:rsidRDefault="00CC6DFD" w:rsidP="00CC6DFD">
      <w:pPr>
        <w:jc w:val="left"/>
        <w:rPr>
          <w:rFonts w:ascii="Tahoma" w:hAnsi="Tahoma" w:cs="Tahoma"/>
          <w:noProof/>
        </w:rPr>
      </w:pPr>
    </w:p>
    <w:p w14:paraId="015A3A58" w14:textId="50EBB1BC" w:rsidR="00CC6DFD" w:rsidRPr="00527ACA" w:rsidRDefault="00CC6DFD" w:rsidP="00CC6DFD">
      <w:pPr>
        <w:jc w:val="left"/>
        <w:rPr>
          <w:rFonts w:ascii="Tahoma" w:hAnsi="Tahoma" w:cs="Tahoma"/>
          <w:b/>
          <w:noProof/>
          <w:u w:val="single"/>
        </w:rPr>
      </w:pPr>
      <w:r w:rsidRPr="00527ACA">
        <w:rPr>
          <w:rFonts w:ascii="Tahoma" w:hAnsi="Tahoma" w:cs="Tahoma"/>
          <w:b/>
          <w:noProof/>
          <w:u w:val="single"/>
        </w:rPr>
        <w:t>The Source For Safety Evaluation</w:t>
      </w:r>
      <w:r w:rsidR="00773FE8">
        <w:rPr>
          <w:rFonts w:ascii="Tahoma" w:hAnsi="Tahoma" w:cs="Tahoma"/>
          <w:b/>
          <w:noProof/>
          <w:u w:val="single"/>
        </w:rPr>
        <w:t>/Cognitive Retraining for Independent Living</w:t>
      </w:r>
    </w:p>
    <w:p w14:paraId="7D7CF597" w14:textId="77777777" w:rsidR="00CC6DFD" w:rsidRDefault="00CC6DFD" w:rsidP="00CC6DFD">
      <w:pPr>
        <w:jc w:val="left"/>
        <w:rPr>
          <w:rFonts w:ascii="Tahoma" w:hAnsi="Tahoma" w:cs="Tahoma"/>
          <w:b/>
          <w:noProof/>
          <w:sz w:val="24"/>
          <w:szCs w:val="24"/>
        </w:rPr>
      </w:pPr>
    </w:p>
    <w:p w14:paraId="3DE6A7D4" w14:textId="77777777" w:rsidR="00CC6DFD" w:rsidRDefault="00CC6DFD" w:rsidP="00CC6DFD">
      <w:pPr>
        <w:jc w:val="left"/>
        <w:rPr>
          <w:rFonts w:ascii="Tahoma" w:hAnsi="Tahoma" w:cs="Tahoma"/>
          <w:noProof/>
        </w:rPr>
      </w:pPr>
      <w:r w:rsidRPr="000D770A">
        <w:rPr>
          <w:rFonts w:ascii="Tahoma" w:hAnsi="Tahoma" w:cs="Tahoma"/>
          <w:noProof/>
        </w:rPr>
        <w:t xml:space="preserve">*  </w:t>
      </w:r>
      <w:r>
        <w:rPr>
          <w:rFonts w:ascii="Tahoma" w:hAnsi="Tahoma" w:cs="Tahoma"/>
          <w:noProof/>
        </w:rPr>
        <w:t>questionnaire format; easy to administer</w:t>
      </w:r>
    </w:p>
    <w:p w14:paraId="54C14CB3" w14:textId="77777777" w:rsidR="00CC6DFD" w:rsidRDefault="00CC6DFD" w:rsidP="00CC6DFD">
      <w:pPr>
        <w:jc w:val="left"/>
        <w:rPr>
          <w:rFonts w:ascii="Tahoma" w:hAnsi="Tahoma" w:cs="Tahoma"/>
          <w:noProof/>
        </w:rPr>
      </w:pPr>
      <w:r>
        <w:rPr>
          <w:rFonts w:ascii="Tahoma" w:hAnsi="Tahoma" w:cs="Tahoma"/>
          <w:noProof/>
        </w:rPr>
        <w:t>*  10 subtests look at safety awareness and judgement for the home and community</w:t>
      </w:r>
    </w:p>
    <w:p w14:paraId="16A86352" w14:textId="77777777" w:rsidR="00CC6DFD" w:rsidRDefault="00CC6DFD" w:rsidP="00CC6DFD">
      <w:pPr>
        <w:jc w:val="left"/>
        <w:rPr>
          <w:rFonts w:ascii="Tahoma" w:hAnsi="Tahoma" w:cs="Tahoma"/>
          <w:noProof/>
        </w:rPr>
      </w:pPr>
      <w:r>
        <w:rPr>
          <w:rFonts w:ascii="Tahoma" w:hAnsi="Tahoma" w:cs="Tahoma"/>
          <w:noProof/>
        </w:rPr>
        <w:t xml:space="preserve">    environments</w:t>
      </w:r>
    </w:p>
    <w:p w14:paraId="54F6F0AB" w14:textId="685646DE" w:rsidR="00CC6DFD" w:rsidRDefault="00CC6DFD" w:rsidP="00CC6DFD">
      <w:pPr>
        <w:jc w:val="left"/>
        <w:rPr>
          <w:rFonts w:ascii="Tahoma" w:hAnsi="Tahoma" w:cs="Tahoma"/>
          <w:noProof/>
        </w:rPr>
      </w:pPr>
      <w:r>
        <w:rPr>
          <w:rFonts w:ascii="Tahoma" w:hAnsi="Tahoma" w:cs="Tahoma"/>
          <w:noProof/>
        </w:rPr>
        <w:t xml:space="preserve">*  $ </w:t>
      </w:r>
      <w:r w:rsidR="001E3038">
        <w:rPr>
          <w:rFonts w:ascii="Tahoma" w:hAnsi="Tahoma" w:cs="Tahoma"/>
          <w:noProof/>
        </w:rPr>
        <w:t>136</w:t>
      </w:r>
      <w:r>
        <w:rPr>
          <w:rFonts w:ascii="Tahoma" w:hAnsi="Tahoma" w:cs="Tahoma"/>
          <w:noProof/>
        </w:rPr>
        <w:t>.00</w:t>
      </w:r>
      <w:r w:rsidR="0062759D">
        <w:rPr>
          <w:rFonts w:ascii="Tahoma" w:hAnsi="Tahoma" w:cs="Tahoma"/>
          <w:noProof/>
        </w:rPr>
        <w:t xml:space="preserve"> through AliMed</w:t>
      </w:r>
    </w:p>
    <w:p w14:paraId="207BAC96" w14:textId="77777777" w:rsidR="00CC6DFD" w:rsidRDefault="00CC6DFD" w:rsidP="00CC6DFD">
      <w:pPr>
        <w:jc w:val="left"/>
        <w:rPr>
          <w:rFonts w:ascii="Tahoma" w:hAnsi="Tahoma" w:cs="Tahoma"/>
          <w:noProof/>
        </w:rPr>
      </w:pPr>
    </w:p>
    <w:p w14:paraId="4398AF83" w14:textId="77777777" w:rsidR="00CC6DFD" w:rsidRPr="0062759D" w:rsidRDefault="00CC6DFD" w:rsidP="00CC6DFD">
      <w:pPr>
        <w:jc w:val="left"/>
        <w:rPr>
          <w:rFonts w:ascii="Tahoma" w:hAnsi="Tahoma" w:cs="Tahoma"/>
          <w:noProof/>
          <w:u w:val="single"/>
        </w:rPr>
      </w:pPr>
      <w:r w:rsidRPr="0062759D">
        <w:rPr>
          <w:rFonts w:ascii="Tahoma" w:hAnsi="Tahoma" w:cs="Tahoma"/>
          <w:b/>
          <w:noProof/>
          <w:u w:val="single"/>
        </w:rPr>
        <w:t>Self Administered Gerocognitive Examination (SAGE)</w:t>
      </w:r>
    </w:p>
    <w:p w14:paraId="53921732" w14:textId="77777777" w:rsidR="00CC6DFD" w:rsidRDefault="00CC6DFD" w:rsidP="00CC6DFD">
      <w:pPr>
        <w:jc w:val="left"/>
        <w:rPr>
          <w:rFonts w:ascii="Tahoma" w:hAnsi="Tahoma" w:cs="Tahoma"/>
          <w:b/>
          <w:noProof/>
          <w:sz w:val="24"/>
          <w:szCs w:val="24"/>
        </w:rPr>
      </w:pPr>
    </w:p>
    <w:p w14:paraId="2690B481" w14:textId="77777777" w:rsidR="00CC6DFD" w:rsidRDefault="00CC6DFD" w:rsidP="00CC6DFD">
      <w:pPr>
        <w:jc w:val="left"/>
        <w:rPr>
          <w:rFonts w:ascii="Tahoma" w:hAnsi="Tahoma" w:cs="Tahoma"/>
          <w:noProof/>
        </w:rPr>
      </w:pPr>
      <w:r>
        <w:rPr>
          <w:rFonts w:ascii="Tahoma" w:hAnsi="Tahoma" w:cs="Tahoma"/>
          <w:noProof/>
        </w:rPr>
        <w:t>*  contains 4 separate variations of the assessment protocol</w:t>
      </w:r>
    </w:p>
    <w:p w14:paraId="18697C74" w14:textId="77777777" w:rsidR="00CC6DFD" w:rsidRDefault="00CC6DFD" w:rsidP="00CC6DFD">
      <w:pPr>
        <w:jc w:val="left"/>
        <w:rPr>
          <w:rFonts w:ascii="Tahoma" w:hAnsi="Tahoma" w:cs="Tahoma"/>
          <w:noProof/>
        </w:rPr>
      </w:pPr>
      <w:r>
        <w:rPr>
          <w:rFonts w:ascii="Tahoma" w:hAnsi="Tahoma" w:cs="Tahoma"/>
          <w:noProof/>
        </w:rPr>
        <w:t>*  easy scoring with interpretative conclusions</w:t>
      </w:r>
    </w:p>
    <w:p w14:paraId="21D81B79" w14:textId="77777777" w:rsidR="00CC6DFD" w:rsidRDefault="00CC6DFD" w:rsidP="00CC6DFD">
      <w:pPr>
        <w:jc w:val="left"/>
        <w:rPr>
          <w:rFonts w:ascii="Tahoma" w:hAnsi="Tahoma" w:cs="Tahoma"/>
          <w:noProof/>
        </w:rPr>
      </w:pPr>
      <w:r>
        <w:rPr>
          <w:rFonts w:ascii="Tahoma" w:hAnsi="Tahoma" w:cs="Tahoma"/>
          <w:noProof/>
        </w:rPr>
        <w:t>*  eliminates tester bias</w:t>
      </w:r>
    </w:p>
    <w:p w14:paraId="7AA2C6AC" w14:textId="77777777" w:rsidR="00CC6DFD" w:rsidRDefault="00CC6DFD" w:rsidP="00CC6DFD">
      <w:pPr>
        <w:jc w:val="left"/>
        <w:rPr>
          <w:rFonts w:ascii="Tahoma" w:hAnsi="Tahoma" w:cs="Tahoma"/>
          <w:noProof/>
        </w:rPr>
      </w:pPr>
      <w:r>
        <w:rPr>
          <w:rFonts w:ascii="Tahoma" w:hAnsi="Tahoma" w:cs="Tahoma"/>
          <w:noProof/>
        </w:rPr>
        <w:t>*  memory, ADL calculations, draw a clock, thought organization, sustained attention</w:t>
      </w:r>
    </w:p>
    <w:p w14:paraId="51ACACE5" w14:textId="77777777" w:rsidR="00CC6DFD" w:rsidRDefault="00CC6DFD" w:rsidP="00CC6DFD">
      <w:pPr>
        <w:jc w:val="left"/>
        <w:rPr>
          <w:rFonts w:ascii="Tahoma" w:hAnsi="Tahoma" w:cs="Tahoma"/>
          <w:noProof/>
        </w:rPr>
      </w:pPr>
      <w:r>
        <w:rPr>
          <w:rFonts w:ascii="Tahoma" w:hAnsi="Tahoma" w:cs="Tahoma"/>
          <w:noProof/>
        </w:rPr>
        <w:t>*  Douglas Scharre MD, Ohio State University, 2007</w:t>
      </w:r>
    </w:p>
    <w:p w14:paraId="6871A322" w14:textId="77777777" w:rsidR="00CC6DFD" w:rsidRDefault="00CC6DFD" w:rsidP="00CC6DFD">
      <w:pPr>
        <w:jc w:val="left"/>
        <w:rPr>
          <w:rFonts w:ascii="Tahoma" w:hAnsi="Tahoma" w:cs="Tahoma"/>
          <w:noProof/>
        </w:rPr>
      </w:pPr>
    </w:p>
    <w:p w14:paraId="6A8C364D" w14:textId="77777777" w:rsidR="00CC6DFD" w:rsidRDefault="00CC6DFD" w:rsidP="00CC6DFD">
      <w:pPr>
        <w:jc w:val="left"/>
        <w:rPr>
          <w:rFonts w:ascii="Tahoma" w:hAnsi="Tahoma" w:cs="Tahoma"/>
          <w:noProof/>
        </w:rPr>
      </w:pPr>
    </w:p>
    <w:p w14:paraId="200C17D8" w14:textId="77777777" w:rsidR="00CC6DFD" w:rsidRPr="0062759D" w:rsidRDefault="00CC6DFD" w:rsidP="00CC6DFD">
      <w:pPr>
        <w:jc w:val="left"/>
        <w:rPr>
          <w:rFonts w:ascii="Tahoma" w:hAnsi="Tahoma" w:cs="Tahoma"/>
          <w:b/>
          <w:noProof/>
          <w:u w:val="single"/>
        </w:rPr>
      </w:pPr>
      <w:r w:rsidRPr="0062759D">
        <w:rPr>
          <w:rFonts w:ascii="Tahoma" w:hAnsi="Tahoma" w:cs="Tahoma"/>
          <w:b/>
          <w:noProof/>
          <w:u w:val="single"/>
        </w:rPr>
        <w:lastRenderedPageBreak/>
        <w:t>Testprepreview.com</w:t>
      </w:r>
    </w:p>
    <w:p w14:paraId="0AFB7437" w14:textId="77777777" w:rsidR="00CC6DFD" w:rsidRDefault="00CC6DFD" w:rsidP="00CC6DFD">
      <w:pPr>
        <w:jc w:val="left"/>
        <w:rPr>
          <w:rFonts w:ascii="Tahoma" w:hAnsi="Tahoma" w:cs="Tahoma"/>
          <w:b/>
          <w:noProof/>
        </w:rPr>
      </w:pPr>
    </w:p>
    <w:p w14:paraId="6BA6250A" w14:textId="77777777" w:rsidR="00CC6DFD" w:rsidRDefault="00CC6DFD" w:rsidP="00CC6DFD">
      <w:pPr>
        <w:jc w:val="left"/>
        <w:rPr>
          <w:rFonts w:ascii="Tahoma" w:hAnsi="Tahoma" w:cs="Tahoma"/>
          <w:noProof/>
        </w:rPr>
      </w:pPr>
      <w:r>
        <w:rPr>
          <w:rFonts w:ascii="Tahoma" w:hAnsi="Tahoma" w:cs="Tahoma"/>
          <w:noProof/>
        </w:rPr>
        <w:t>*  free practice test questions for professional certification/license examinations</w:t>
      </w:r>
    </w:p>
    <w:p w14:paraId="5FE7E046" w14:textId="77777777" w:rsidR="00CC6DFD" w:rsidRDefault="00CC6DFD" w:rsidP="00CC6DFD">
      <w:pPr>
        <w:jc w:val="left"/>
        <w:rPr>
          <w:rFonts w:ascii="Tahoma" w:hAnsi="Tahoma" w:cs="Tahoma"/>
          <w:noProof/>
        </w:rPr>
      </w:pPr>
      <w:r>
        <w:rPr>
          <w:rFonts w:ascii="Tahoma" w:hAnsi="Tahoma" w:cs="Tahoma"/>
          <w:noProof/>
        </w:rPr>
        <w:t>*  CNA, social worker, accountant, insurance agent, veterinarian, physician assistant,</w:t>
      </w:r>
    </w:p>
    <w:p w14:paraId="5D93D025" w14:textId="77777777" w:rsidR="00CC6DFD" w:rsidRDefault="00CC6DFD" w:rsidP="00CC6DFD">
      <w:pPr>
        <w:jc w:val="left"/>
        <w:rPr>
          <w:rFonts w:ascii="Tahoma" w:hAnsi="Tahoma" w:cs="Tahoma"/>
          <w:noProof/>
        </w:rPr>
      </w:pPr>
      <w:r>
        <w:rPr>
          <w:rFonts w:ascii="Tahoma" w:hAnsi="Tahoma" w:cs="Tahoma"/>
          <w:noProof/>
        </w:rPr>
        <w:t xml:space="preserve">    nurse, dietician, dental assistant etc.</w:t>
      </w:r>
    </w:p>
    <w:p w14:paraId="0AA4F8CE" w14:textId="77777777" w:rsidR="00CC6DFD" w:rsidRDefault="00CC6DFD" w:rsidP="00CC6DFD">
      <w:pPr>
        <w:jc w:val="left"/>
        <w:rPr>
          <w:rFonts w:ascii="Tahoma" w:hAnsi="Tahoma" w:cs="Tahoma"/>
          <w:noProof/>
        </w:rPr>
      </w:pPr>
      <w:r>
        <w:rPr>
          <w:rFonts w:ascii="Tahoma" w:hAnsi="Tahoma" w:cs="Tahoma"/>
          <w:noProof/>
        </w:rPr>
        <w:t>*  also includes answer keys to the questions!</w:t>
      </w:r>
    </w:p>
    <w:p w14:paraId="75E9B6BF" w14:textId="77777777" w:rsidR="00CC6DFD" w:rsidRDefault="00CC6DFD" w:rsidP="00CC6DFD">
      <w:pPr>
        <w:jc w:val="left"/>
        <w:rPr>
          <w:rFonts w:ascii="Tahoma" w:hAnsi="Tahoma" w:cs="Tahoma"/>
          <w:noProof/>
        </w:rPr>
      </w:pPr>
      <w:r>
        <w:rPr>
          <w:rFonts w:ascii="Tahoma" w:hAnsi="Tahoma" w:cs="Tahoma"/>
          <w:noProof/>
        </w:rPr>
        <w:t>*  also includes questions for the GRE, SAT, MCAT and GED</w:t>
      </w:r>
    </w:p>
    <w:p w14:paraId="2214BB45" w14:textId="77777777" w:rsidR="00CC6DFD" w:rsidRDefault="00CC6DFD" w:rsidP="00CC6DFD">
      <w:pPr>
        <w:jc w:val="left"/>
        <w:rPr>
          <w:rFonts w:ascii="Tahoma" w:hAnsi="Tahoma" w:cs="Tahoma"/>
          <w:noProof/>
        </w:rPr>
      </w:pPr>
    </w:p>
    <w:p w14:paraId="1060FF8A" w14:textId="77777777" w:rsidR="00CC6DFD" w:rsidRPr="0098660D" w:rsidRDefault="00CC6DFD" w:rsidP="00CC6DFD">
      <w:pPr>
        <w:jc w:val="left"/>
        <w:rPr>
          <w:rFonts w:ascii="Tahoma" w:hAnsi="Tahoma" w:cs="Tahoma"/>
          <w:noProof/>
        </w:rPr>
      </w:pPr>
    </w:p>
    <w:p w14:paraId="743810D2" w14:textId="77777777" w:rsidR="00CC6DFD" w:rsidRPr="0062759D" w:rsidRDefault="00CC6DFD" w:rsidP="00CC6DFD">
      <w:pPr>
        <w:jc w:val="left"/>
        <w:rPr>
          <w:rFonts w:ascii="Tahoma" w:hAnsi="Tahoma" w:cs="Tahoma"/>
          <w:b/>
          <w:noProof/>
          <w:u w:val="single"/>
        </w:rPr>
      </w:pPr>
      <w:r w:rsidRPr="0062759D">
        <w:rPr>
          <w:rFonts w:ascii="Tahoma" w:hAnsi="Tahoma" w:cs="Tahoma"/>
          <w:b/>
          <w:noProof/>
          <w:u w:val="single"/>
        </w:rPr>
        <w:t xml:space="preserve">The Practicioner’s Guide to Measuring Outcomes After Acquired  Brain Impairment </w:t>
      </w:r>
    </w:p>
    <w:p w14:paraId="25EA3144" w14:textId="77777777" w:rsidR="00CC6DFD" w:rsidRPr="0062759D" w:rsidRDefault="00CC6DFD" w:rsidP="00CC6DFD">
      <w:pPr>
        <w:jc w:val="left"/>
        <w:rPr>
          <w:rFonts w:ascii="Tahoma" w:hAnsi="Tahoma" w:cs="Tahoma"/>
          <w:b/>
          <w:noProof/>
          <w:sz w:val="24"/>
          <w:szCs w:val="24"/>
          <w:u w:val="single"/>
        </w:rPr>
      </w:pPr>
    </w:p>
    <w:p w14:paraId="2470C39D" w14:textId="77777777" w:rsidR="00CC6DFD" w:rsidRDefault="00CC6DFD" w:rsidP="00CC6DFD">
      <w:pPr>
        <w:jc w:val="left"/>
        <w:rPr>
          <w:rFonts w:ascii="Tahoma" w:hAnsi="Tahoma" w:cs="Tahoma"/>
          <w:b/>
          <w:noProof/>
          <w:sz w:val="20"/>
          <w:szCs w:val="20"/>
        </w:rPr>
      </w:pPr>
      <w:r>
        <w:rPr>
          <w:rFonts w:ascii="Tahoma" w:hAnsi="Tahoma" w:cs="Tahoma"/>
          <w:b/>
          <w:noProof/>
        </w:rPr>
        <w:t xml:space="preserve">*  </w:t>
      </w:r>
      <w:r w:rsidRPr="00FE4CE7">
        <w:rPr>
          <w:rFonts w:ascii="Tahoma" w:hAnsi="Tahoma" w:cs="Tahoma"/>
          <w:b/>
          <w:noProof/>
          <w:sz w:val="20"/>
          <w:szCs w:val="20"/>
        </w:rPr>
        <w:t>compendium-of-scales.com/contents.htm</w:t>
      </w:r>
      <w:r>
        <w:rPr>
          <w:rFonts w:ascii="Tahoma" w:hAnsi="Tahoma" w:cs="Tahoma"/>
          <w:b/>
          <w:noProof/>
          <w:sz w:val="20"/>
          <w:szCs w:val="20"/>
        </w:rPr>
        <w:t xml:space="preserve"> (will show the book’s table of contents)</w:t>
      </w:r>
    </w:p>
    <w:p w14:paraId="150D2392" w14:textId="77777777" w:rsidR="00CC6DFD" w:rsidRPr="00E620F4" w:rsidRDefault="00CC6DFD" w:rsidP="00CC6DFD">
      <w:pPr>
        <w:jc w:val="left"/>
        <w:rPr>
          <w:rFonts w:ascii="Tahoma" w:hAnsi="Tahoma" w:cs="Tahoma"/>
          <w:b/>
          <w:noProof/>
        </w:rPr>
      </w:pPr>
    </w:p>
    <w:p w14:paraId="341A6118" w14:textId="77777777" w:rsidR="00CC6DFD" w:rsidRDefault="00CC6DFD" w:rsidP="00CC6DFD">
      <w:pPr>
        <w:jc w:val="left"/>
        <w:rPr>
          <w:rFonts w:ascii="Tahoma" w:hAnsi="Tahoma" w:cs="Tahoma"/>
          <w:noProof/>
        </w:rPr>
      </w:pPr>
      <w:r>
        <w:rPr>
          <w:rFonts w:ascii="Tahoma" w:hAnsi="Tahoma" w:cs="Tahoma"/>
          <w:noProof/>
        </w:rPr>
        <w:t>*  scales – there is a scale for just about every cognitive-linguistic-social skill set</w:t>
      </w:r>
    </w:p>
    <w:p w14:paraId="730BB360" w14:textId="77777777" w:rsidR="00CC6DFD" w:rsidRDefault="00CC6DFD" w:rsidP="00CC6DFD">
      <w:pPr>
        <w:jc w:val="left"/>
        <w:rPr>
          <w:rFonts w:ascii="Tahoma" w:hAnsi="Tahoma" w:cs="Tahoma"/>
          <w:noProof/>
        </w:rPr>
      </w:pPr>
      <w:r>
        <w:rPr>
          <w:rFonts w:ascii="Tahoma" w:hAnsi="Tahoma" w:cs="Tahoma"/>
          <w:noProof/>
        </w:rPr>
        <w:t>*  includes scales that are relevant to nursing, physical and occupational therapy as well</w:t>
      </w:r>
    </w:p>
    <w:p w14:paraId="22ED6C07" w14:textId="77777777" w:rsidR="00CC6DFD" w:rsidRDefault="00CC6DFD" w:rsidP="00CC6DFD">
      <w:pPr>
        <w:jc w:val="left"/>
        <w:rPr>
          <w:rFonts w:ascii="Tahoma" w:hAnsi="Tahoma" w:cs="Tahoma"/>
          <w:noProof/>
        </w:rPr>
      </w:pPr>
      <w:r>
        <w:rPr>
          <w:rFonts w:ascii="Tahoma" w:hAnsi="Tahoma" w:cs="Tahoma"/>
          <w:noProof/>
        </w:rPr>
        <w:t>*  questionnaires</w:t>
      </w:r>
    </w:p>
    <w:p w14:paraId="09560FA7" w14:textId="77777777" w:rsidR="00CC6DFD" w:rsidRDefault="00CC6DFD" w:rsidP="00CC6DFD">
      <w:pPr>
        <w:jc w:val="left"/>
        <w:rPr>
          <w:rFonts w:ascii="Tahoma" w:hAnsi="Tahoma" w:cs="Tahoma"/>
          <w:noProof/>
        </w:rPr>
      </w:pPr>
      <w:r>
        <w:rPr>
          <w:rFonts w:ascii="Tahoma" w:hAnsi="Tahoma" w:cs="Tahoma"/>
          <w:noProof/>
        </w:rPr>
        <w:t>*  checklists</w:t>
      </w:r>
    </w:p>
    <w:p w14:paraId="45A33B9B" w14:textId="77777777" w:rsidR="00CC6DFD" w:rsidRDefault="00CC6DFD" w:rsidP="00CC6DFD">
      <w:pPr>
        <w:jc w:val="left"/>
        <w:rPr>
          <w:rFonts w:ascii="Tahoma" w:hAnsi="Tahoma" w:cs="Tahoma"/>
          <w:noProof/>
        </w:rPr>
      </w:pPr>
      <w:r>
        <w:rPr>
          <w:rFonts w:ascii="Tahoma" w:hAnsi="Tahoma" w:cs="Tahoma"/>
          <w:noProof/>
        </w:rPr>
        <w:t>*  tests</w:t>
      </w:r>
    </w:p>
    <w:p w14:paraId="22327D28" w14:textId="77777777" w:rsidR="00CC6DFD" w:rsidRDefault="00CC6DFD" w:rsidP="00CC6DFD">
      <w:pPr>
        <w:jc w:val="left"/>
        <w:rPr>
          <w:rFonts w:ascii="Tahoma" w:hAnsi="Tahoma" w:cs="Tahoma"/>
          <w:noProof/>
        </w:rPr>
      </w:pPr>
    </w:p>
    <w:p w14:paraId="05F824D4" w14:textId="77777777" w:rsidR="00CC6DFD" w:rsidRPr="0062759D" w:rsidRDefault="00CC6DFD" w:rsidP="00CC6DFD">
      <w:pPr>
        <w:jc w:val="left"/>
        <w:rPr>
          <w:rFonts w:ascii="Tahoma" w:hAnsi="Tahoma" w:cs="Tahoma"/>
          <w:b/>
          <w:noProof/>
          <w:u w:val="single"/>
        </w:rPr>
      </w:pPr>
      <w:r w:rsidRPr="0062759D">
        <w:rPr>
          <w:rFonts w:ascii="Tahoma" w:hAnsi="Tahoma" w:cs="Tahoma"/>
          <w:b/>
          <w:noProof/>
          <w:u w:val="single"/>
        </w:rPr>
        <w:t>Gina’s Smart Phone Assessment</w:t>
      </w:r>
    </w:p>
    <w:p w14:paraId="1BA97C76" w14:textId="77777777" w:rsidR="00CC6DFD" w:rsidRDefault="00CC6DFD" w:rsidP="00CC6DFD">
      <w:pPr>
        <w:jc w:val="left"/>
        <w:rPr>
          <w:rFonts w:ascii="Tahoma" w:hAnsi="Tahoma" w:cs="Tahoma"/>
          <w:b/>
          <w:noProof/>
        </w:rPr>
      </w:pPr>
    </w:p>
    <w:p w14:paraId="50186B1F" w14:textId="77777777" w:rsidR="00CC6DFD" w:rsidRDefault="00CC6DFD" w:rsidP="00CC6DFD">
      <w:pPr>
        <w:jc w:val="left"/>
        <w:rPr>
          <w:rFonts w:ascii="Tahoma" w:hAnsi="Tahoma" w:cs="Tahoma"/>
          <w:noProof/>
        </w:rPr>
      </w:pPr>
      <w:r>
        <w:rPr>
          <w:rFonts w:ascii="Tahoma" w:hAnsi="Tahoma" w:cs="Tahoma"/>
          <w:noProof/>
        </w:rPr>
        <w:t>Can the patient execute the following functions on their phone that are relevant to their current activities of daily living????</w:t>
      </w:r>
    </w:p>
    <w:p w14:paraId="53D25D33" w14:textId="77777777" w:rsidR="00CC6DFD" w:rsidRDefault="00CC6DFD" w:rsidP="00CC6DFD">
      <w:pPr>
        <w:jc w:val="left"/>
        <w:rPr>
          <w:rFonts w:ascii="Tahoma" w:hAnsi="Tahoma" w:cs="Tahoma"/>
          <w:noProof/>
        </w:rPr>
      </w:pPr>
    </w:p>
    <w:p w14:paraId="484E5EAB" w14:textId="77777777" w:rsidR="00CC6DFD" w:rsidRDefault="00CC6DFD" w:rsidP="00CC6DFD">
      <w:pPr>
        <w:jc w:val="left"/>
        <w:rPr>
          <w:rFonts w:ascii="Tahoma" w:hAnsi="Tahoma" w:cs="Tahoma"/>
          <w:noProof/>
        </w:rPr>
      </w:pPr>
      <w:r>
        <w:rPr>
          <w:rFonts w:ascii="Tahoma" w:hAnsi="Tahoma" w:cs="Tahoma"/>
          <w:noProof/>
        </w:rPr>
        <w:t>1.   look up a contact</w:t>
      </w:r>
    </w:p>
    <w:p w14:paraId="0192AA9B" w14:textId="77777777" w:rsidR="00CC6DFD" w:rsidRDefault="00CC6DFD" w:rsidP="00CC6DFD">
      <w:pPr>
        <w:jc w:val="left"/>
        <w:rPr>
          <w:rFonts w:ascii="Tahoma" w:hAnsi="Tahoma" w:cs="Tahoma"/>
          <w:noProof/>
        </w:rPr>
      </w:pPr>
      <w:r>
        <w:rPr>
          <w:rFonts w:ascii="Tahoma" w:hAnsi="Tahoma" w:cs="Tahoma"/>
          <w:noProof/>
        </w:rPr>
        <w:t>2.   make a phone call</w:t>
      </w:r>
    </w:p>
    <w:p w14:paraId="72A79FAC" w14:textId="77777777" w:rsidR="00CC6DFD" w:rsidRDefault="00CC6DFD" w:rsidP="00CC6DFD">
      <w:pPr>
        <w:jc w:val="left"/>
        <w:rPr>
          <w:rFonts w:ascii="Tahoma" w:hAnsi="Tahoma" w:cs="Tahoma"/>
          <w:noProof/>
        </w:rPr>
      </w:pPr>
      <w:r>
        <w:rPr>
          <w:rFonts w:ascii="Tahoma" w:hAnsi="Tahoma" w:cs="Tahoma"/>
          <w:noProof/>
        </w:rPr>
        <w:t>3.   locate their email</w:t>
      </w:r>
    </w:p>
    <w:p w14:paraId="23A57F80" w14:textId="77777777" w:rsidR="00CC6DFD" w:rsidRDefault="00CC6DFD" w:rsidP="00CC6DFD">
      <w:pPr>
        <w:jc w:val="left"/>
        <w:rPr>
          <w:rFonts w:ascii="Tahoma" w:hAnsi="Tahoma" w:cs="Tahoma"/>
          <w:noProof/>
        </w:rPr>
      </w:pPr>
      <w:r>
        <w:rPr>
          <w:rFonts w:ascii="Tahoma" w:hAnsi="Tahoma" w:cs="Tahoma"/>
          <w:noProof/>
        </w:rPr>
        <w:t>4.   send an email</w:t>
      </w:r>
    </w:p>
    <w:p w14:paraId="1F1913D0" w14:textId="77777777" w:rsidR="00CC6DFD" w:rsidRDefault="00CC6DFD" w:rsidP="00CC6DFD">
      <w:pPr>
        <w:jc w:val="left"/>
        <w:rPr>
          <w:rFonts w:ascii="Tahoma" w:hAnsi="Tahoma" w:cs="Tahoma"/>
          <w:noProof/>
        </w:rPr>
      </w:pPr>
      <w:r>
        <w:rPr>
          <w:rFonts w:ascii="Tahoma" w:hAnsi="Tahoma" w:cs="Tahoma"/>
          <w:noProof/>
        </w:rPr>
        <w:t>5.   send a text message</w:t>
      </w:r>
    </w:p>
    <w:p w14:paraId="2019E2E3" w14:textId="77777777" w:rsidR="00CC6DFD" w:rsidRDefault="00CC6DFD" w:rsidP="00CC6DFD">
      <w:pPr>
        <w:jc w:val="left"/>
        <w:rPr>
          <w:rFonts w:ascii="Tahoma" w:hAnsi="Tahoma" w:cs="Tahoma"/>
          <w:noProof/>
        </w:rPr>
      </w:pPr>
      <w:r>
        <w:rPr>
          <w:rFonts w:ascii="Tahoma" w:hAnsi="Tahoma" w:cs="Tahoma"/>
          <w:noProof/>
        </w:rPr>
        <w:t>6.   retrieve a text message</w:t>
      </w:r>
    </w:p>
    <w:p w14:paraId="1C21ED84" w14:textId="77777777" w:rsidR="00CC6DFD" w:rsidRDefault="00CC6DFD" w:rsidP="00CC6DFD">
      <w:pPr>
        <w:jc w:val="left"/>
        <w:rPr>
          <w:rFonts w:ascii="Tahoma" w:hAnsi="Tahoma" w:cs="Tahoma"/>
          <w:noProof/>
        </w:rPr>
      </w:pPr>
      <w:r>
        <w:rPr>
          <w:rFonts w:ascii="Tahoma" w:hAnsi="Tahoma" w:cs="Tahoma"/>
          <w:noProof/>
        </w:rPr>
        <w:t>7.   access their calendar</w:t>
      </w:r>
    </w:p>
    <w:p w14:paraId="5CA1ACA1" w14:textId="77777777" w:rsidR="00CC6DFD" w:rsidRDefault="00CC6DFD" w:rsidP="00CC6DFD">
      <w:pPr>
        <w:jc w:val="left"/>
        <w:rPr>
          <w:rFonts w:ascii="Tahoma" w:hAnsi="Tahoma" w:cs="Tahoma"/>
          <w:noProof/>
        </w:rPr>
      </w:pPr>
      <w:r>
        <w:rPr>
          <w:rFonts w:ascii="Tahoma" w:hAnsi="Tahoma" w:cs="Tahoma"/>
          <w:noProof/>
        </w:rPr>
        <w:t>8.   find their to do lists</w:t>
      </w:r>
    </w:p>
    <w:p w14:paraId="416887DC" w14:textId="77777777" w:rsidR="00CC6DFD" w:rsidRDefault="00CC6DFD" w:rsidP="00CC6DFD">
      <w:pPr>
        <w:jc w:val="left"/>
        <w:rPr>
          <w:rFonts w:ascii="Tahoma" w:hAnsi="Tahoma" w:cs="Tahoma"/>
          <w:noProof/>
        </w:rPr>
      </w:pPr>
      <w:r>
        <w:rPr>
          <w:rFonts w:ascii="Tahoma" w:hAnsi="Tahoma" w:cs="Tahoma"/>
          <w:noProof/>
        </w:rPr>
        <w:t>9.   remember and manage passwords</w:t>
      </w:r>
    </w:p>
    <w:p w14:paraId="6230E7EC" w14:textId="77777777" w:rsidR="00CC6DFD" w:rsidRDefault="00CC6DFD" w:rsidP="00CC6DFD">
      <w:pPr>
        <w:jc w:val="left"/>
        <w:rPr>
          <w:rFonts w:ascii="Tahoma" w:hAnsi="Tahoma" w:cs="Tahoma"/>
          <w:noProof/>
        </w:rPr>
      </w:pPr>
      <w:r>
        <w:rPr>
          <w:rFonts w:ascii="Tahoma" w:hAnsi="Tahoma" w:cs="Tahoma"/>
          <w:noProof/>
        </w:rPr>
        <w:t>10.  stream music</w:t>
      </w:r>
    </w:p>
    <w:p w14:paraId="093E433F" w14:textId="77777777" w:rsidR="00CC6DFD" w:rsidRDefault="00CC6DFD" w:rsidP="00CC6DFD">
      <w:pPr>
        <w:jc w:val="left"/>
        <w:rPr>
          <w:rFonts w:ascii="Tahoma" w:hAnsi="Tahoma" w:cs="Tahoma"/>
          <w:noProof/>
        </w:rPr>
      </w:pPr>
      <w:r>
        <w:rPr>
          <w:rFonts w:ascii="Tahoma" w:hAnsi="Tahoma" w:cs="Tahoma"/>
          <w:noProof/>
        </w:rPr>
        <w:t>11.  stream videos</w:t>
      </w:r>
    </w:p>
    <w:p w14:paraId="34A67AB0" w14:textId="77777777" w:rsidR="00CC6DFD" w:rsidRDefault="00CC6DFD" w:rsidP="00CC6DFD">
      <w:pPr>
        <w:jc w:val="left"/>
        <w:rPr>
          <w:rFonts w:ascii="Tahoma" w:hAnsi="Tahoma" w:cs="Tahoma"/>
          <w:noProof/>
        </w:rPr>
      </w:pPr>
      <w:r>
        <w:rPr>
          <w:rFonts w:ascii="Tahoma" w:hAnsi="Tahoma" w:cs="Tahoma"/>
          <w:noProof/>
        </w:rPr>
        <w:t>12.  access internet radio</w:t>
      </w:r>
    </w:p>
    <w:p w14:paraId="71BD919E" w14:textId="77777777" w:rsidR="00CC6DFD" w:rsidRDefault="00CC6DFD" w:rsidP="00CC6DFD">
      <w:pPr>
        <w:jc w:val="left"/>
        <w:rPr>
          <w:rFonts w:ascii="Tahoma" w:hAnsi="Tahoma" w:cs="Tahoma"/>
          <w:noProof/>
        </w:rPr>
      </w:pPr>
      <w:r>
        <w:rPr>
          <w:rFonts w:ascii="Tahoma" w:hAnsi="Tahoma" w:cs="Tahoma"/>
          <w:noProof/>
        </w:rPr>
        <w:t>13.  find specific apps</w:t>
      </w:r>
    </w:p>
    <w:p w14:paraId="108858E1" w14:textId="77777777" w:rsidR="00CC6DFD" w:rsidRDefault="00CC6DFD" w:rsidP="00CC6DFD">
      <w:pPr>
        <w:jc w:val="left"/>
        <w:rPr>
          <w:rFonts w:ascii="Tahoma" w:hAnsi="Tahoma" w:cs="Tahoma"/>
          <w:noProof/>
        </w:rPr>
      </w:pPr>
      <w:r>
        <w:rPr>
          <w:rFonts w:ascii="Tahoma" w:hAnsi="Tahoma" w:cs="Tahoma"/>
          <w:noProof/>
        </w:rPr>
        <w:t>14.  program the GPS</w:t>
      </w:r>
    </w:p>
    <w:p w14:paraId="59C67A97" w14:textId="77777777" w:rsidR="00CC6DFD" w:rsidRDefault="00CC6DFD" w:rsidP="00CC6DFD">
      <w:pPr>
        <w:jc w:val="left"/>
        <w:rPr>
          <w:rFonts w:ascii="Tahoma" w:hAnsi="Tahoma" w:cs="Tahoma"/>
          <w:noProof/>
        </w:rPr>
      </w:pPr>
      <w:r>
        <w:rPr>
          <w:rFonts w:ascii="Tahoma" w:hAnsi="Tahoma" w:cs="Tahoma"/>
          <w:noProof/>
        </w:rPr>
        <w:t>15.  search the web</w:t>
      </w:r>
    </w:p>
    <w:p w14:paraId="2E59DE4E" w14:textId="77777777" w:rsidR="00CC6DFD" w:rsidRDefault="00CC6DFD" w:rsidP="00CC6DFD">
      <w:pPr>
        <w:jc w:val="left"/>
        <w:rPr>
          <w:rFonts w:ascii="Tahoma" w:hAnsi="Tahoma" w:cs="Tahoma"/>
          <w:noProof/>
        </w:rPr>
      </w:pPr>
      <w:r>
        <w:rPr>
          <w:rFonts w:ascii="Tahoma" w:hAnsi="Tahoma" w:cs="Tahoma"/>
          <w:noProof/>
        </w:rPr>
        <w:t>16.  store membership/loyalty cards</w:t>
      </w:r>
    </w:p>
    <w:p w14:paraId="48B21BF2" w14:textId="77777777" w:rsidR="00CC6DFD" w:rsidRDefault="00CC6DFD" w:rsidP="00CC6DFD">
      <w:pPr>
        <w:jc w:val="left"/>
        <w:rPr>
          <w:rFonts w:ascii="Tahoma" w:hAnsi="Tahoma" w:cs="Tahoma"/>
          <w:noProof/>
        </w:rPr>
      </w:pPr>
      <w:r>
        <w:rPr>
          <w:rFonts w:ascii="Tahoma" w:hAnsi="Tahoma" w:cs="Tahoma"/>
          <w:noProof/>
        </w:rPr>
        <w:t>17.  take pictures or videos</w:t>
      </w:r>
    </w:p>
    <w:p w14:paraId="73E6E2EF" w14:textId="77777777" w:rsidR="00CC6DFD" w:rsidRDefault="00CC6DFD" w:rsidP="00CC6DFD">
      <w:pPr>
        <w:jc w:val="left"/>
        <w:rPr>
          <w:rFonts w:ascii="Tahoma" w:hAnsi="Tahoma" w:cs="Tahoma"/>
          <w:noProof/>
        </w:rPr>
      </w:pPr>
      <w:r>
        <w:rPr>
          <w:rFonts w:ascii="Tahoma" w:hAnsi="Tahoma" w:cs="Tahoma"/>
          <w:noProof/>
        </w:rPr>
        <w:t>18.  voice recorder</w:t>
      </w:r>
    </w:p>
    <w:p w14:paraId="7B9CEAB9" w14:textId="77777777" w:rsidR="00CC6DFD" w:rsidRDefault="00CC6DFD" w:rsidP="00CC6DFD">
      <w:pPr>
        <w:jc w:val="left"/>
        <w:rPr>
          <w:rFonts w:ascii="Tahoma" w:hAnsi="Tahoma" w:cs="Tahoma"/>
          <w:noProof/>
        </w:rPr>
      </w:pPr>
      <w:r>
        <w:rPr>
          <w:rFonts w:ascii="Tahoma" w:hAnsi="Tahoma" w:cs="Tahoma"/>
          <w:noProof/>
        </w:rPr>
        <w:t>19.  audiobook player</w:t>
      </w:r>
    </w:p>
    <w:p w14:paraId="4DE5BDCE" w14:textId="77777777" w:rsidR="00CC6DFD" w:rsidRDefault="00CC6DFD" w:rsidP="00CC6DFD">
      <w:pPr>
        <w:jc w:val="left"/>
        <w:rPr>
          <w:rFonts w:ascii="Tahoma" w:hAnsi="Tahoma" w:cs="Tahoma"/>
          <w:noProof/>
        </w:rPr>
      </w:pPr>
      <w:r>
        <w:rPr>
          <w:rFonts w:ascii="Tahoma" w:hAnsi="Tahoma" w:cs="Tahoma"/>
          <w:noProof/>
        </w:rPr>
        <w:t>20.  find cheap gas</w:t>
      </w:r>
    </w:p>
    <w:p w14:paraId="01AF78C2" w14:textId="77777777" w:rsidR="00CC6DFD" w:rsidRDefault="00CC6DFD" w:rsidP="00CC6DFD">
      <w:pPr>
        <w:jc w:val="left"/>
        <w:rPr>
          <w:rFonts w:ascii="Tahoma" w:hAnsi="Tahoma" w:cs="Tahoma"/>
          <w:noProof/>
        </w:rPr>
      </w:pPr>
      <w:r>
        <w:rPr>
          <w:rFonts w:ascii="Tahoma" w:hAnsi="Tahoma" w:cs="Tahoma"/>
          <w:noProof/>
        </w:rPr>
        <w:t>21.  offline dictionary</w:t>
      </w:r>
    </w:p>
    <w:p w14:paraId="43B853B0" w14:textId="77777777" w:rsidR="00CC6DFD" w:rsidRDefault="00CC6DFD" w:rsidP="00CC6DFD">
      <w:pPr>
        <w:jc w:val="left"/>
        <w:rPr>
          <w:rFonts w:ascii="Tahoma" w:hAnsi="Tahoma" w:cs="Tahoma"/>
          <w:noProof/>
        </w:rPr>
      </w:pPr>
      <w:r>
        <w:rPr>
          <w:rFonts w:ascii="Tahoma" w:hAnsi="Tahoma" w:cs="Tahoma"/>
          <w:noProof/>
        </w:rPr>
        <w:t>22.  E book reader</w:t>
      </w:r>
    </w:p>
    <w:p w14:paraId="116F5D09" w14:textId="77777777" w:rsidR="00CC6DFD" w:rsidRDefault="00CC6DFD" w:rsidP="00CC6DFD">
      <w:pPr>
        <w:jc w:val="left"/>
        <w:rPr>
          <w:rFonts w:ascii="Tahoma" w:hAnsi="Tahoma" w:cs="Tahoma"/>
          <w:noProof/>
        </w:rPr>
      </w:pPr>
      <w:r>
        <w:rPr>
          <w:rFonts w:ascii="Tahoma" w:hAnsi="Tahoma" w:cs="Tahoma"/>
          <w:noProof/>
        </w:rPr>
        <w:t>23.  open photo album/gallery</w:t>
      </w:r>
    </w:p>
    <w:p w14:paraId="7850E16E" w14:textId="77777777" w:rsidR="00CC6DFD" w:rsidRDefault="00CC6DFD" w:rsidP="00CC6DFD">
      <w:pPr>
        <w:jc w:val="left"/>
        <w:rPr>
          <w:rFonts w:ascii="Tahoma" w:hAnsi="Tahoma" w:cs="Tahoma"/>
          <w:noProof/>
        </w:rPr>
      </w:pPr>
      <w:r>
        <w:rPr>
          <w:rFonts w:ascii="Tahoma" w:hAnsi="Tahoma" w:cs="Tahoma"/>
          <w:noProof/>
        </w:rPr>
        <w:t>24.  play favorite games</w:t>
      </w:r>
    </w:p>
    <w:p w14:paraId="51E53DE2" w14:textId="77777777" w:rsidR="00CC6DFD" w:rsidRDefault="00CC6DFD" w:rsidP="00CC6DFD">
      <w:pPr>
        <w:jc w:val="left"/>
        <w:rPr>
          <w:rFonts w:ascii="Tahoma" w:hAnsi="Tahoma" w:cs="Tahoma"/>
          <w:noProof/>
        </w:rPr>
      </w:pPr>
      <w:r>
        <w:rPr>
          <w:rFonts w:ascii="Tahoma" w:hAnsi="Tahoma" w:cs="Tahoma"/>
          <w:noProof/>
        </w:rPr>
        <w:lastRenderedPageBreak/>
        <w:t>25.  language translator</w:t>
      </w:r>
    </w:p>
    <w:p w14:paraId="6283E9EE" w14:textId="77777777" w:rsidR="00CC6DFD" w:rsidRDefault="00CC6DFD" w:rsidP="00CC6DFD">
      <w:pPr>
        <w:jc w:val="left"/>
        <w:rPr>
          <w:rFonts w:ascii="Tahoma" w:hAnsi="Tahoma" w:cs="Tahoma"/>
          <w:noProof/>
        </w:rPr>
      </w:pPr>
      <w:r>
        <w:rPr>
          <w:rFonts w:ascii="Tahoma" w:hAnsi="Tahoma" w:cs="Tahoma"/>
          <w:noProof/>
        </w:rPr>
        <w:t>26.  medication management</w:t>
      </w:r>
    </w:p>
    <w:p w14:paraId="79B23FB3" w14:textId="77777777" w:rsidR="00CC6DFD" w:rsidRDefault="00CC6DFD" w:rsidP="00CC6DFD">
      <w:pPr>
        <w:jc w:val="left"/>
        <w:rPr>
          <w:rFonts w:ascii="Tahoma" w:hAnsi="Tahoma" w:cs="Tahoma"/>
          <w:noProof/>
        </w:rPr>
      </w:pPr>
      <w:r>
        <w:rPr>
          <w:rFonts w:ascii="Tahoma" w:hAnsi="Tahoma" w:cs="Tahoma"/>
          <w:noProof/>
        </w:rPr>
        <w:t>27.  create a personal hot spot</w:t>
      </w:r>
    </w:p>
    <w:p w14:paraId="4642B9FA" w14:textId="77777777" w:rsidR="00CC6DFD" w:rsidRDefault="00CC6DFD" w:rsidP="00CC6DFD">
      <w:pPr>
        <w:jc w:val="left"/>
        <w:rPr>
          <w:rFonts w:ascii="Tahoma" w:hAnsi="Tahoma" w:cs="Tahoma"/>
          <w:noProof/>
        </w:rPr>
      </w:pPr>
      <w:r>
        <w:rPr>
          <w:rFonts w:ascii="Tahoma" w:hAnsi="Tahoma" w:cs="Tahoma"/>
          <w:noProof/>
        </w:rPr>
        <w:t>28.  personal banking</w:t>
      </w:r>
    </w:p>
    <w:p w14:paraId="08E580B8" w14:textId="77777777" w:rsidR="00CC6DFD" w:rsidRDefault="00CC6DFD" w:rsidP="00CC6DFD">
      <w:pPr>
        <w:jc w:val="left"/>
        <w:rPr>
          <w:rFonts w:ascii="Tahoma" w:hAnsi="Tahoma" w:cs="Tahoma"/>
          <w:noProof/>
        </w:rPr>
      </w:pPr>
      <w:r>
        <w:rPr>
          <w:rFonts w:ascii="Tahoma" w:hAnsi="Tahoma" w:cs="Tahoma"/>
          <w:noProof/>
        </w:rPr>
        <w:t>29.  public transporation routes and schedules</w:t>
      </w:r>
    </w:p>
    <w:p w14:paraId="6787BE9A" w14:textId="77777777" w:rsidR="00CC6DFD" w:rsidRDefault="00CC6DFD" w:rsidP="00CC6DFD">
      <w:pPr>
        <w:jc w:val="left"/>
        <w:rPr>
          <w:rFonts w:ascii="Tahoma" w:hAnsi="Tahoma" w:cs="Tahoma"/>
          <w:noProof/>
        </w:rPr>
      </w:pPr>
      <w:r>
        <w:rPr>
          <w:rFonts w:ascii="Tahoma" w:hAnsi="Tahoma" w:cs="Tahoma"/>
          <w:noProof/>
        </w:rPr>
        <w:t>30.  document scanner</w:t>
      </w:r>
    </w:p>
    <w:p w14:paraId="5DA7F6C8" w14:textId="77777777" w:rsidR="00CC6DFD" w:rsidRDefault="00CC6DFD" w:rsidP="00CC6DFD">
      <w:pPr>
        <w:jc w:val="left"/>
        <w:rPr>
          <w:rFonts w:ascii="Tahoma" w:hAnsi="Tahoma" w:cs="Tahoma"/>
          <w:noProof/>
        </w:rPr>
      </w:pPr>
      <w:r>
        <w:rPr>
          <w:rFonts w:ascii="Tahoma" w:hAnsi="Tahoma" w:cs="Tahoma"/>
          <w:noProof/>
        </w:rPr>
        <w:t>31.  news and weather reports</w:t>
      </w:r>
    </w:p>
    <w:p w14:paraId="0FB33286" w14:textId="77777777" w:rsidR="00CC6DFD" w:rsidRDefault="00CC6DFD" w:rsidP="00CC6DFD">
      <w:pPr>
        <w:jc w:val="left"/>
        <w:rPr>
          <w:rFonts w:ascii="Tahoma" w:hAnsi="Tahoma" w:cs="Tahoma"/>
          <w:noProof/>
        </w:rPr>
      </w:pPr>
      <w:r>
        <w:rPr>
          <w:rFonts w:ascii="Tahoma" w:hAnsi="Tahoma" w:cs="Tahoma"/>
          <w:noProof/>
        </w:rPr>
        <w:t>32.  voice activated calls for hands free driving</w:t>
      </w:r>
    </w:p>
    <w:p w14:paraId="68A5E651" w14:textId="77777777" w:rsidR="00CC6DFD" w:rsidRDefault="00CC6DFD" w:rsidP="00CC6DFD">
      <w:pPr>
        <w:jc w:val="left"/>
        <w:rPr>
          <w:rFonts w:ascii="Tahoma" w:hAnsi="Tahoma" w:cs="Tahoma"/>
          <w:noProof/>
        </w:rPr>
      </w:pPr>
      <w:r>
        <w:rPr>
          <w:rFonts w:ascii="Tahoma" w:hAnsi="Tahoma" w:cs="Tahoma"/>
          <w:noProof/>
        </w:rPr>
        <w:t>33.  set alarm clock</w:t>
      </w:r>
    </w:p>
    <w:p w14:paraId="3F818EA3" w14:textId="77777777" w:rsidR="00CC6DFD" w:rsidRDefault="00CC6DFD" w:rsidP="00CC6DFD">
      <w:pPr>
        <w:jc w:val="left"/>
        <w:rPr>
          <w:rFonts w:ascii="Tahoma" w:hAnsi="Tahoma" w:cs="Tahoma"/>
          <w:noProof/>
        </w:rPr>
      </w:pPr>
      <w:r>
        <w:rPr>
          <w:rFonts w:ascii="Tahoma" w:hAnsi="Tahoma" w:cs="Tahoma"/>
          <w:noProof/>
        </w:rPr>
        <w:t>34.  make notes</w:t>
      </w:r>
    </w:p>
    <w:p w14:paraId="6849DB8E" w14:textId="77777777" w:rsidR="00CC6DFD" w:rsidRDefault="00CC6DFD" w:rsidP="00CC6DFD">
      <w:pPr>
        <w:jc w:val="left"/>
        <w:rPr>
          <w:rFonts w:ascii="Tahoma" w:hAnsi="Tahoma" w:cs="Tahoma"/>
          <w:noProof/>
        </w:rPr>
      </w:pPr>
      <w:r>
        <w:rPr>
          <w:rFonts w:ascii="Tahoma" w:hAnsi="Tahoma" w:cs="Tahoma"/>
          <w:noProof/>
        </w:rPr>
        <w:t>35.  access appointments</w:t>
      </w:r>
    </w:p>
    <w:p w14:paraId="7478B657" w14:textId="77777777" w:rsidR="00CC6DFD" w:rsidRDefault="00CC6DFD" w:rsidP="00CC6DFD">
      <w:pPr>
        <w:jc w:val="left"/>
        <w:rPr>
          <w:rFonts w:ascii="Tahoma" w:hAnsi="Tahoma" w:cs="Tahoma"/>
          <w:noProof/>
        </w:rPr>
      </w:pPr>
      <w:r>
        <w:rPr>
          <w:rFonts w:ascii="Tahoma" w:hAnsi="Tahoma" w:cs="Tahoma"/>
          <w:noProof/>
        </w:rPr>
        <w:t>36.  online shopping</w:t>
      </w:r>
    </w:p>
    <w:p w14:paraId="55F82D0D" w14:textId="77777777" w:rsidR="00CC6DFD" w:rsidRDefault="00CC6DFD" w:rsidP="00CC6DFD">
      <w:pPr>
        <w:jc w:val="left"/>
        <w:rPr>
          <w:rFonts w:ascii="Tahoma" w:hAnsi="Tahoma" w:cs="Tahoma"/>
          <w:noProof/>
        </w:rPr>
      </w:pPr>
      <w:r>
        <w:rPr>
          <w:rFonts w:ascii="Tahoma" w:hAnsi="Tahoma" w:cs="Tahoma"/>
          <w:noProof/>
        </w:rPr>
        <w:t>37.  turn on flashlight</w:t>
      </w:r>
    </w:p>
    <w:p w14:paraId="2CE538E5" w14:textId="77777777" w:rsidR="00CC6DFD" w:rsidRDefault="00CC6DFD" w:rsidP="00CC6DFD">
      <w:pPr>
        <w:jc w:val="left"/>
        <w:rPr>
          <w:rFonts w:ascii="Tahoma" w:hAnsi="Tahoma" w:cs="Tahoma"/>
          <w:noProof/>
        </w:rPr>
      </w:pPr>
      <w:r>
        <w:rPr>
          <w:rFonts w:ascii="Tahoma" w:hAnsi="Tahoma" w:cs="Tahoma"/>
          <w:noProof/>
        </w:rPr>
        <w:t>38.  use calculator</w:t>
      </w:r>
    </w:p>
    <w:p w14:paraId="70C4759E" w14:textId="77777777" w:rsidR="00CC6DFD" w:rsidRDefault="00CC6DFD" w:rsidP="00CC6DFD">
      <w:pPr>
        <w:jc w:val="left"/>
        <w:rPr>
          <w:rFonts w:ascii="Tahoma" w:hAnsi="Tahoma" w:cs="Tahoma"/>
          <w:noProof/>
        </w:rPr>
      </w:pPr>
      <w:r>
        <w:rPr>
          <w:rFonts w:ascii="Tahoma" w:hAnsi="Tahoma" w:cs="Tahoma"/>
          <w:noProof/>
        </w:rPr>
        <w:t>39.  set reminders</w:t>
      </w:r>
    </w:p>
    <w:p w14:paraId="3BE112BA" w14:textId="5109C31F" w:rsidR="00CC6DFD" w:rsidRDefault="00CC6DFD" w:rsidP="00CC6DFD">
      <w:pPr>
        <w:jc w:val="left"/>
        <w:rPr>
          <w:rFonts w:ascii="Tahoma" w:hAnsi="Tahoma" w:cs="Tahoma"/>
          <w:noProof/>
        </w:rPr>
      </w:pPr>
      <w:r>
        <w:rPr>
          <w:rFonts w:ascii="Tahoma" w:hAnsi="Tahoma" w:cs="Tahoma"/>
          <w:noProof/>
        </w:rPr>
        <w:t xml:space="preserve">40.  social media – facebook, twitter, linked-in, instagram, </w:t>
      </w:r>
      <w:r w:rsidR="00CA5FFA">
        <w:rPr>
          <w:rFonts w:ascii="Tahoma" w:hAnsi="Tahoma" w:cs="Tahoma"/>
          <w:noProof/>
        </w:rPr>
        <w:t xml:space="preserve">tik-tok, </w:t>
      </w:r>
      <w:r>
        <w:rPr>
          <w:rFonts w:ascii="Tahoma" w:hAnsi="Tahoma" w:cs="Tahoma"/>
          <w:noProof/>
        </w:rPr>
        <w:t>snapchat</w:t>
      </w:r>
    </w:p>
    <w:p w14:paraId="44984BCD" w14:textId="77777777" w:rsidR="00CC6DFD" w:rsidRDefault="00CC6DFD" w:rsidP="00CC6DFD">
      <w:pPr>
        <w:jc w:val="left"/>
        <w:rPr>
          <w:rFonts w:ascii="Tahoma" w:hAnsi="Tahoma" w:cs="Tahoma"/>
          <w:noProof/>
        </w:rPr>
      </w:pPr>
    </w:p>
    <w:p w14:paraId="21A0D656" w14:textId="77777777" w:rsidR="00CC6DFD" w:rsidRPr="0055744D" w:rsidRDefault="00CC6DFD" w:rsidP="00CC6DFD">
      <w:pPr>
        <w:jc w:val="left"/>
        <w:rPr>
          <w:rFonts w:ascii="Tahoma" w:hAnsi="Tahoma" w:cs="Tahoma"/>
          <w:noProof/>
          <w:u w:val="single"/>
        </w:rPr>
      </w:pPr>
    </w:p>
    <w:p w14:paraId="324B5312" w14:textId="77777777" w:rsidR="00CC6DFD" w:rsidRPr="0055744D" w:rsidRDefault="00CC6DFD" w:rsidP="00CC6DFD">
      <w:pPr>
        <w:jc w:val="left"/>
        <w:rPr>
          <w:rFonts w:ascii="Tahoma" w:hAnsi="Tahoma" w:cs="Tahoma"/>
          <w:b/>
          <w:noProof/>
          <w:u w:val="single"/>
        </w:rPr>
      </w:pPr>
      <w:r w:rsidRPr="002F2CE5">
        <w:rPr>
          <w:rFonts w:ascii="Tahoma" w:hAnsi="Tahoma" w:cs="Tahoma"/>
          <w:b/>
          <w:noProof/>
          <w:highlight w:val="green"/>
          <w:u w:val="single"/>
        </w:rPr>
        <w:t>Quick Standardized Assessment Tools ($) :</w:t>
      </w:r>
    </w:p>
    <w:p w14:paraId="0EBEAB5D" w14:textId="77777777" w:rsidR="00CC6DFD" w:rsidRDefault="00CC6DFD" w:rsidP="00CC6DFD">
      <w:pPr>
        <w:jc w:val="left"/>
        <w:rPr>
          <w:rFonts w:ascii="Tahoma" w:hAnsi="Tahoma" w:cs="Tahoma"/>
          <w:b/>
          <w:noProof/>
        </w:rPr>
      </w:pPr>
    </w:p>
    <w:p w14:paraId="43C0CFC0" w14:textId="77777777" w:rsidR="00CC6DFD" w:rsidRPr="00882CAB" w:rsidRDefault="00CC6DFD" w:rsidP="00CC6DFD">
      <w:pPr>
        <w:pStyle w:val="ListParagraph"/>
        <w:numPr>
          <w:ilvl w:val="0"/>
          <w:numId w:val="3"/>
        </w:numPr>
        <w:jc w:val="left"/>
        <w:rPr>
          <w:rFonts w:ascii="Tahoma" w:hAnsi="Tahoma" w:cs="Tahoma"/>
          <w:noProof/>
        </w:rPr>
      </w:pPr>
      <w:r w:rsidRPr="00882CAB">
        <w:rPr>
          <w:rFonts w:ascii="Tahoma" w:hAnsi="Tahoma" w:cs="Tahoma"/>
          <w:noProof/>
        </w:rPr>
        <w:t>Cognitive Linguistic Quick Test (CLQT)</w:t>
      </w:r>
    </w:p>
    <w:p w14:paraId="56EEBEBB" w14:textId="77777777" w:rsidR="00CC6DFD" w:rsidRPr="00882CAB" w:rsidRDefault="00CC6DFD" w:rsidP="00CC6DFD">
      <w:pPr>
        <w:pStyle w:val="ListParagraph"/>
        <w:numPr>
          <w:ilvl w:val="0"/>
          <w:numId w:val="3"/>
        </w:numPr>
        <w:jc w:val="left"/>
        <w:rPr>
          <w:rFonts w:ascii="Tahoma" w:hAnsi="Tahoma" w:cs="Tahoma"/>
          <w:noProof/>
        </w:rPr>
      </w:pPr>
      <w:r w:rsidRPr="00882CAB">
        <w:rPr>
          <w:rFonts w:ascii="Tahoma" w:hAnsi="Tahoma" w:cs="Tahoma"/>
          <w:noProof/>
        </w:rPr>
        <w:t>Saint Louis Missouri Mental Status Examination (SLUMS)</w:t>
      </w:r>
    </w:p>
    <w:p w14:paraId="2017FECD" w14:textId="77777777" w:rsidR="00CC6DFD" w:rsidRPr="00882CAB" w:rsidRDefault="00CC6DFD" w:rsidP="00CC6DFD">
      <w:pPr>
        <w:pStyle w:val="ListParagraph"/>
        <w:numPr>
          <w:ilvl w:val="0"/>
          <w:numId w:val="3"/>
        </w:numPr>
        <w:jc w:val="left"/>
        <w:rPr>
          <w:rFonts w:ascii="Tahoma" w:hAnsi="Tahoma" w:cs="Tahoma"/>
          <w:noProof/>
        </w:rPr>
      </w:pPr>
      <w:r w:rsidRPr="00882CAB">
        <w:rPr>
          <w:rFonts w:ascii="Tahoma" w:hAnsi="Tahoma" w:cs="Tahoma"/>
          <w:noProof/>
        </w:rPr>
        <w:t>Mississippi Aphasia Screening Test (MAST)</w:t>
      </w:r>
    </w:p>
    <w:p w14:paraId="5396C368" w14:textId="77777777" w:rsidR="00CC6DFD" w:rsidRPr="00882CAB" w:rsidRDefault="00CC6DFD" w:rsidP="00CC6DFD">
      <w:pPr>
        <w:pStyle w:val="ListParagraph"/>
        <w:numPr>
          <w:ilvl w:val="0"/>
          <w:numId w:val="3"/>
        </w:numPr>
        <w:jc w:val="left"/>
        <w:rPr>
          <w:rFonts w:ascii="Tahoma" w:hAnsi="Tahoma" w:cs="Tahoma"/>
          <w:noProof/>
        </w:rPr>
      </w:pPr>
      <w:r w:rsidRPr="00882CAB">
        <w:rPr>
          <w:rFonts w:ascii="Tahoma" w:hAnsi="Tahoma" w:cs="Tahoma"/>
          <w:noProof/>
        </w:rPr>
        <w:t>Aphasia Rapid Test (ART) – overall score predicts functional outcomes (high correlation)</w:t>
      </w:r>
    </w:p>
    <w:p w14:paraId="59D34AD1" w14:textId="77777777" w:rsidR="00CC6DFD" w:rsidRPr="00882CAB" w:rsidRDefault="00CC6DFD" w:rsidP="00CC6DFD">
      <w:pPr>
        <w:pStyle w:val="ListParagraph"/>
        <w:numPr>
          <w:ilvl w:val="0"/>
          <w:numId w:val="3"/>
        </w:numPr>
        <w:jc w:val="left"/>
        <w:rPr>
          <w:rFonts w:ascii="Tahoma" w:hAnsi="Tahoma" w:cs="Tahoma"/>
          <w:noProof/>
        </w:rPr>
      </w:pPr>
      <w:r w:rsidRPr="00882CAB">
        <w:rPr>
          <w:rFonts w:ascii="Tahoma" w:hAnsi="Tahoma" w:cs="Tahoma"/>
          <w:noProof/>
        </w:rPr>
        <w:t>Boston Naming Test – Screening Protocol</w:t>
      </w:r>
    </w:p>
    <w:p w14:paraId="19EA0C32" w14:textId="77777777" w:rsidR="00CC6DFD" w:rsidRPr="00882CAB" w:rsidRDefault="00CC6DFD" w:rsidP="00CC6DFD">
      <w:pPr>
        <w:pStyle w:val="ListParagraph"/>
        <w:numPr>
          <w:ilvl w:val="0"/>
          <w:numId w:val="3"/>
        </w:numPr>
        <w:jc w:val="left"/>
        <w:rPr>
          <w:rFonts w:ascii="Tahoma" w:hAnsi="Tahoma" w:cs="Tahoma"/>
          <w:noProof/>
        </w:rPr>
      </w:pPr>
      <w:r w:rsidRPr="00882CAB">
        <w:rPr>
          <w:rFonts w:ascii="Tahoma" w:hAnsi="Tahoma" w:cs="Tahoma"/>
          <w:noProof/>
        </w:rPr>
        <w:t>Western Aphasia Battery – Bedside version</w:t>
      </w:r>
    </w:p>
    <w:p w14:paraId="42E28C97" w14:textId="77777777" w:rsidR="00CC6DFD" w:rsidRPr="00882CAB" w:rsidRDefault="00CC6DFD" w:rsidP="00CC6DFD">
      <w:pPr>
        <w:pStyle w:val="ListParagraph"/>
        <w:numPr>
          <w:ilvl w:val="0"/>
          <w:numId w:val="3"/>
        </w:numPr>
        <w:jc w:val="left"/>
        <w:rPr>
          <w:rFonts w:ascii="Tahoma" w:hAnsi="Tahoma" w:cs="Tahoma"/>
          <w:noProof/>
        </w:rPr>
      </w:pPr>
      <w:r w:rsidRPr="00882CAB">
        <w:rPr>
          <w:rFonts w:ascii="Tahoma" w:hAnsi="Tahoma" w:cs="Tahoma"/>
          <w:noProof/>
        </w:rPr>
        <w:t>Scales of Cognitive and Communication Ability for Neurorehabilitation (SCCAN)</w:t>
      </w:r>
    </w:p>
    <w:p w14:paraId="08386010" w14:textId="77777777" w:rsidR="00CC6DFD" w:rsidRPr="00882CAB" w:rsidRDefault="00CC6DFD" w:rsidP="00CC6DFD">
      <w:pPr>
        <w:pStyle w:val="ListParagraph"/>
        <w:numPr>
          <w:ilvl w:val="0"/>
          <w:numId w:val="3"/>
        </w:numPr>
        <w:jc w:val="left"/>
        <w:rPr>
          <w:rFonts w:ascii="Tahoma" w:hAnsi="Tahoma" w:cs="Tahoma"/>
          <w:noProof/>
        </w:rPr>
      </w:pPr>
      <w:r w:rsidRPr="00882CAB">
        <w:rPr>
          <w:rFonts w:ascii="Tahoma" w:hAnsi="Tahoma" w:cs="Tahoma"/>
          <w:noProof/>
        </w:rPr>
        <w:t>Burns Inventory</w:t>
      </w:r>
    </w:p>
    <w:p w14:paraId="75CA0C2B" w14:textId="77777777" w:rsidR="00CC6DFD" w:rsidRPr="00882CAB" w:rsidRDefault="00CC6DFD" w:rsidP="00CC6DFD">
      <w:pPr>
        <w:pStyle w:val="ListParagraph"/>
        <w:numPr>
          <w:ilvl w:val="0"/>
          <w:numId w:val="3"/>
        </w:numPr>
        <w:jc w:val="left"/>
        <w:rPr>
          <w:rFonts w:ascii="Tahoma" w:hAnsi="Tahoma" w:cs="Tahoma"/>
          <w:noProof/>
        </w:rPr>
      </w:pPr>
      <w:r w:rsidRPr="00882CAB">
        <w:rPr>
          <w:rFonts w:ascii="Tahoma" w:hAnsi="Tahoma" w:cs="Tahoma"/>
          <w:noProof/>
        </w:rPr>
        <w:t>Boston Diagnostic Test of Aphasia – Short Form</w:t>
      </w:r>
    </w:p>
    <w:p w14:paraId="6341BCF6" w14:textId="77777777" w:rsidR="00CC6DFD" w:rsidRPr="00882CAB" w:rsidRDefault="00CC6DFD" w:rsidP="00CC6DFD">
      <w:pPr>
        <w:pStyle w:val="ListParagraph"/>
        <w:numPr>
          <w:ilvl w:val="0"/>
          <w:numId w:val="3"/>
        </w:numPr>
        <w:jc w:val="left"/>
        <w:rPr>
          <w:rFonts w:ascii="Tahoma" w:hAnsi="Tahoma" w:cs="Tahoma"/>
          <w:noProof/>
        </w:rPr>
      </w:pPr>
      <w:r w:rsidRPr="00882CAB">
        <w:rPr>
          <w:rFonts w:ascii="Tahoma" w:hAnsi="Tahoma" w:cs="Tahoma"/>
          <w:noProof/>
        </w:rPr>
        <w:t>Apraxia Battery for Adults (ABA 2)</w:t>
      </w:r>
    </w:p>
    <w:p w14:paraId="6BFB2692" w14:textId="77777777" w:rsidR="00CC6DFD" w:rsidRDefault="00CC6DFD" w:rsidP="00CC6DFD">
      <w:pPr>
        <w:jc w:val="left"/>
        <w:rPr>
          <w:rFonts w:ascii="Tahoma" w:hAnsi="Tahoma" w:cs="Tahoma"/>
          <w:noProof/>
        </w:rPr>
      </w:pPr>
    </w:p>
    <w:p w14:paraId="1D039CE3" w14:textId="77777777" w:rsidR="00CC6DFD" w:rsidRDefault="00CC6DFD" w:rsidP="00CC6DFD">
      <w:pPr>
        <w:jc w:val="left"/>
        <w:rPr>
          <w:rFonts w:ascii="Tahoma" w:hAnsi="Tahoma" w:cs="Tahoma"/>
          <w:noProof/>
        </w:rPr>
      </w:pPr>
    </w:p>
    <w:p w14:paraId="2EA66F08" w14:textId="77777777" w:rsidR="00CC6DFD" w:rsidRPr="002F2CE5" w:rsidRDefault="00CC6DFD" w:rsidP="00CC6DFD">
      <w:pPr>
        <w:jc w:val="left"/>
        <w:rPr>
          <w:rFonts w:ascii="Tahoma" w:hAnsi="Tahoma" w:cs="Tahoma"/>
          <w:b/>
          <w:noProof/>
          <w:u w:val="single"/>
        </w:rPr>
      </w:pPr>
      <w:r w:rsidRPr="002F2CE5">
        <w:rPr>
          <w:rFonts w:ascii="Tahoma" w:hAnsi="Tahoma" w:cs="Tahoma"/>
          <w:b/>
          <w:noProof/>
          <w:u w:val="single"/>
        </w:rPr>
        <w:t>Standardized Touchscreen Assessment of Cognition (STAC) ($)</w:t>
      </w:r>
    </w:p>
    <w:p w14:paraId="41FE5315" w14:textId="77777777" w:rsidR="00CC6DFD" w:rsidRDefault="00CC6DFD" w:rsidP="00CC6DFD">
      <w:pPr>
        <w:jc w:val="left"/>
        <w:rPr>
          <w:rFonts w:ascii="Tahoma" w:hAnsi="Tahoma" w:cs="Tahoma"/>
          <w:noProof/>
        </w:rPr>
      </w:pPr>
    </w:p>
    <w:p w14:paraId="54C629EA" w14:textId="77777777" w:rsidR="00CC6DFD" w:rsidRDefault="00CC6DFD" w:rsidP="00CC6DFD">
      <w:pPr>
        <w:jc w:val="left"/>
        <w:rPr>
          <w:rFonts w:ascii="Tahoma" w:hAnsi="Tahoma" w:cs="Tahoma"/>
          <w:noProof/>
        </w:rPr>
      </w:pPr>
      <w:r>
        <w:rPr>
          <w:rFonts w:ascii="Tahoma" w:hAnsi="Tahoma" w:cs="Tahoma"/>
          <w:noProof/>
        </w:rPr>
        <w:t>*  created specifically for the iPad (it is an App)</w:t>
      </w:r>
    </w:p>
    <w:p w14:paraId="5142D551" w14:textId="77777777" w:rsidR="00CC6DFD" w:rsidRDefault="00CC6DFD" w:rsidP="00CC6DFD">
      <w:pPr>
        <w:jc w:val="left"/>
        <w:rPr>
          <w:rFonts w:ascii="Tahoma" w:hAnsi="Tahoma" w:cs="Tahoma"/>
          <w:noProof/>
        </w:rPr>
      </w:pPr>
      <w:r>
        <w:rPr>
          <w:rFonts w:ascii="Tahoma" w:hAnsi="Tahoma" w:cs="Tahoma"/>
          <w:noProof/>
        </w:rPr>
        <w:t>*  iPad based cognitive assessment</w:t>
      </w:r>
    </w:p>
    <w:p w14:paraId="0BFE6011" w14:textId="77777777" w:rsidR="00CC6DFD" w:rsidRDefault="00CC6DFD" w:rsidP="00CC6DFD">
      <w:pPr>
        <w:jc w:val="left"/>
        <w:rPr>
          <w:rFonts w:ascii="Tahoma" w:hAnsi="Tahoma" w:cs="Tahoma"/>
          <w:noProof/>
        </w:rPr>
      </w:pPr>
      <w:r>
        <w:rPr>
          <w:rFonts w:ascii="Tahoma" w:hAnsi="Tahoma" w:cs="Tahoma"/>
          <w:noProof/>
        </w:rPr>
        <w:t>*  for higher level patients with executive function impairment</w:t>
      </w:r>
    </w:p>
    <w:p w14:paraId="38B82546" w14:textId="77777777" w:rsidR="00CC6DFD" w:rsidRDefault="00CC6DFD" w:rsidP="00CC6DFD">
      <w:pPr>
        <w:jc w:val="left"/>
        <w:rPr>
          <w:rFonts w:ascii="Tahoma" w:hAnsi="Tahoma" w:cs="Tahoma"/>
          <w:noProof/>
        </w:rPr>
      </w:pPr>
      <w:r>
        <w:rPr>
          <w:rFonts w:ascii="Tahoma" w:hAnsi="Tahoma" w:cs="Tahoma"/>
          <w:noProof/>
        </w:rPr>
        <w:t>*  self administered</w:t>
      </w:r>
    </w:p>
    <w:p w14:paraId="0B7AB1A5" w14:textId="77777777" w:rsidR="00CC6DFD" w:rsidRDefault="00CC6DFD" w:rsidP="00CC6DFD">
      <w:pPr>
        <w:jc w:val="left"/>
        <w:rPr>
          <w:rFonts w:ascii="Tahoma" w:hAnsi="Tahoma" w:cs="Tahoma"/>
          <w:noProof/>
        </w:rPr>
      </w:pPr>
      <w:r>
        <w:rPr>
          <w:rFonts w:ascii="Tahoma" w:hAnsi="Tahoma" w:cs="Tahoma"/>
          <w:noProof/>
        </w:rPr>
        <w:t>*  training session prior to the start of the test to review required iPad components</w:t>
      </w:r>
    </w:p>
    <w:p w14:paraId="7CFDB7CB" w14:textId="77777777" w:rsidR="00CC6DFD" w:rsidRDefault="00CC6DFD" w:rsidP="00CC6DFD">
      <w:pPr>
        <w:jc w:val="left"/>
        <w:rPr>
          <w:rFonts w:ascii="Tahoma" w:hAnsi="Tahoma" w:cs="Tahoma"/>
          <w:noProof/>
        </w:rPr>
      </w:pPr>
      <w:r>
        <w:rPr>
          <w:rFonts w:ascii="Tahoma" w:hAnsi="Tahoma" w:cs="Tahoma"/>
          <w:noProof/>
        </w:rPr>
        <w:t>*  takes about 30 minutes to complete</w:t>
      </w:r>
    </w:p>
    <w:p w14:paraId="2C80D112" w14:textId="77777777" w:rsidR="00CC6DFD" w:rsidRDefault="00CC6DFD" w:rsidP="00CC6DFD">
      <w:pPr>
        <w:jc w:val="left"/>
        <w:rPr>
          <w:rFonts w:ascii="Tahoma" w:hAnsi="Tahoma" w:cs="Tahoma"/>
          <w:noProof/>
        </w:rPr>
      </w:pPr>
      <w:r>
        <w:rPr>
          <w:rFonts w:ascii="Tahoma" w:hAnsi="Tahoma" w:cs="Tahoma"/>
          <w:noProof/>
        </w:rPr>
        <w:t>*  assesses accuracy and speed of processing</w:t>
      </w:r>
    </w:p>
    <w:p w14:paraId="64E16FC9" w14:textId="77777777" w:rsidR="00CC6DFD" w:rsidRDefault="00CC6DFD" w:rsidP="00CC6DFD">
      <w:pPr>
        <w:jc w:val="left"/>
        <w:rPr>
          <w:rFonts w:ascii="Tahoma" w:hAnsi="Tahoma" w:cs="Tahoma"/>
          <w:noProof/>
        </w:rPr>
      </w:pPr>
      <w:r>
        <w:rPr>
          <w:rFonts w:ascii="Tahoma" w:hAnsi="Tahoma" w:cs="Tahoma"/>
          <w:noProof/>
        </w:rPr>
        <w:t>*  offers comparative analysis; quantitative and qualitative data</w:t>
      </w:r>
    </w:p>
    <w:p w14:paraId="378A6077" w14:textId="77777777" w:rsidR="00CC6DFD" w:rsidRDefault="00CC6DFD" w:rsidP="00CC6DFD">
      <w:pPr>
        <w:jc w:val="left"/>
        <w:rPr>
          <w:rFonts w:ascii="Tahoma" w:hAnsi="Tahoma" w:cs="Tahoma"/>
          <w:noProof/>
        </w:rPr>
      </w:pPr>
      <w:r>
        <w:rPr>
          <w:rFonts w:ascii="Tahoma" w:hAnsi="Tahoma" w:cs="Tahoma"/>
          <w:noProof/>
        </w:rPr>
        <w:t>*  attention, memory, visual spatial skills, new learning</w:t>
      </w:r>
    </w:p>
    <w:p w14:paraId="52A38507" w14:textId="77777777" w:rsidR="00CC6DFD" w:rsidRDefault="00CC6DFD" w:rsidP="00CC6DFD">
      <w:pPr>
        <w:jc w:val="left"/>
        <w:rPr>
          <w:rFonts w:ascii="Tahoma" w:hAnsi="Tahoma" w:cs="Tahoma"/>
          <w:noProof/>
        </w:rPr>
      </w:pPr>
      <w:r>
        <w:rPr>
          <w:rFonts w:ascii="Tahoma" w:hAnsi="Tahoma" w:cs="Tahoma"/>
          <w:noProof/>
        </w:rPr>
        <w:t>*  automatic scoring function</w:t>
      </w:r>
    </w:p>
    <w:p w14:paraId="6633488A" w14:textId="77777777" w:rsidR="00CC6DFD" w:rsidRDefault="00CC6DFD" w:rsidP="00CC6DFD">
      <w:pPr>
        <w:jc w:val="left"/>
        <w:rPr>
          <w:rFonts w:ascii="Tahoma" w:hAnsi="Tahoma" w:cs="Tahoma"/>
          <w:noProof/>
        </w:rPr>
      </w:pPr>
      <w:r>
        <w:rPr>
          <w:rFonts w:ascii="Tahoma" w:hAnsi="Tahoma" w:cs="Tahoma"/>
          <w:noProof/>
        </w:rPr>
        <w:t>*  generates a written report which can be emailed to the clinician</w:t>
      </w:r>
    </w:p>
    <w:p w14:paraId="5872BEA8" w14:textId="77777777" w:rsidR="00CC6DFD" w:rsidRPr="0055744D" w:rsidRDefault="00CC6DFD" w:rsidP="00CC6DFD">
      <w:pPr>
        <w:jc w:val="left"/>
        <w:rPr>
          <w:rFonts w:ascii="Tahoma" w:hAnsi="Tahoma" w:cs="Tahoma"/>
          <w:noProof/>
        </w:rPr>
      </w:pPr>
      <w:r>
        <w:rPr>
          <w:rFonts w:ascii="Tahoma" w:hAnsi="Tahoma" w:cs="Tahoma"/>
          <w:noProof/>
        </w:rPr>
        <w:t xml:space="preserve">*  </w:t>
      </w:r>
      <w:r w:rsidRPr="0055744D">
        <w:rPr>
          <w:rFonts w:ascii="Tahoma" w:hAnsi="Tahoma" w:cs="Tahoma"/>
          <w:b/>
          <w:noProof/>
        </w:rPr>
        <w:t>F-STAC</w:t>
      </w:r>
      <w:r>
        <w:rPr>
          <w:rFonts w:ascii="Tahoma" w:hAnsi="Tahoma" w:cs="Tahoma"/>
          <w:b/>
          <w:noProof/>
        </w:rPr>
        <w:t xml:space="preserve"> </w:t>
      </w:r>
      <w:r>
        <w:rPr>
          <w:rFonts w:ascii="Tahoma" w:hAnsi="Tahoma" w:cs="Tahoma"/>
          <w:noProof/>
        </w:rPr>
        <w:t>now available – assessment of performance on functional activities</w:t>
      </w:r>
    </w:p>
    <w:p w14:paraId="45091BC8" w14:textId="77777777" w:rsidR="00CC6DFD" w:rsidRDefault="00CC6DFD" w:rsidP="00CC6DFD">
      <w:pPr>
        <w:jc w:val="left"/>
        <w:rPr>
          <w:rFonts w:ascii="Tahoma" w:hAnsi="Tahoma" w:cs="Tahoma"/>
          <w:noProof/>
        </w:rPr>
      </w:pPr>
    </w:p>
    <w:p w14:paraId="097B9EF4" w14:textId="77777777" w:rsidR="00CC6DFD" w:rsidRPr="00821DDA" w:rsidRDefault="00CC6DFD" w:rsidP="00CC6DFD">
      <w:pPr>
        <w:jc w:val="left"/>
        <w:rPr>
          <w:rFonts w:ascii="Tahoma" w:hAnsi="Tahoma" w:cs="Tahoma"/>
          <w:noProof/>
        </w:rPr>
      </w:pPr>
    </w:p>
    <w:p w14:paraId="668D9B34" w14:textId="77777777" w:rsidR="00CC6DFD" w:rsidRPr="006176BD" w:rsidRDefault="00CC6DFD" w:rsidP="00CC6DFD">
      <w:pPr>
        <w:jc w:val="left"/>
        <w:rPr>
          <w:rFonts w:ascii="Tahoma" w:hAnsi="Tahoma" w:cs="Tahoma"/>
          <w:b/>
          <w:noProof/>
          <w:sz w:val="24"/>
          <w:szCs w:val="24"/>
          <w:u w:val="single"/>
        </w:rPr>
      </w:pPr>
      <w:r w:rsidRPr="006D4475">
        <w:rPr>
          <w:rFonts w:ascii="Tahoma" w:hAnsi="Tahoma" w:cs="Tahoma"/>
          <w:b/>
          <w:noProof/>
          <w:sz w:val="24"/>
          <w:szCs w:val="24"/>
          <w:highlight w:val="green"/>
          <w:u w:val="single"/>
        </w:rPr>
        <w:lastRenderedPageBreak/>
        <w:t>Formal Assessment ($) :</w:t>
      </w:r>
    </w:p>
    <w:p w14:paraId="61880C4E" w14:textId="77777777" w:rsidR="00CC6DFD" w:rsidRDefault="00CC6DFD" w:rsidP="00CC6DFD">
      <w:pPr>
        <w:jc w:val="left"/>
        <w:rPr>
          <w:rFonts w:ascii="Tahoma" w:hAnsi="Tahoma" w:cs="Tahoma"/>
          <w:b/>
          <w:noProof/>
          <w:sz w:val="24"/>
          <w:szCs w:val="24"/>
        </w:rPr>
      </w:pPr>
    </w:p>
    <w:p w14:paraId="3B4CF430" w14:textId="77777777" w:rsidR="00CC6DFD" w:rsidRPr="00882CAB" w:rsidRDefault="00CC6DFD" w:rsidP="00CC6DFD">
      <w:pPr>
        <w:pStyle w:val="ListParagraph"/>
        <w:numPr>
          <w:ilvl w:val="0"/>
          <w:numId w:val="2"/>
        </w:numPr>
        <w:jc w:val="left"/>
        <w:rPr>
          <w:rFonts w:ascii="Tahoma" w:hAnsi="Tahoma" w:cs="Tahoma"/>
          <w:noProof/>
        </w:rPr>
      </w:pPr>
      <w:r w:rsidRPr="00882CAB">
        <w:rPr>
          <w:rFonts w:ascii="Tahoma" w:hAnsi="Tahoma" w:cs="Tahoma"/>
          <w:noProof/>
        </w:rPr>
        <w:t>Mini Inventory of Right Brain Injury (MIRBI-2)</w:t>
      </w:r>
    </w:p>
    <w:p w14:paraId="1240A5D7" w14:textId="77777777" w:rsidR="00CC6DFD" w:rsidRPr="00882CAB" w:rsidRDefault="00CC6DFD" w:rsidP="00CC6DFD">
      <w:pPr>
        <w:pStyle w:val="ListParagraph"/>
        <w:numPr>
          <w:ilvl w:val="0"/>
          <w:numId w:val="2"/>
        </w:numPr>
        <w:jc w:val="left"/>
        <w:rPr>
          <w:rFonts w:ascii="Tahoma" w:hAnsi="Tahoma" w:cs="Tahoma"/>
          <w:noProof/>
        </w:rPr>
      </w:pPr>
      <w:r w:rsidRPr="00882CAB">
        <w:rPr>
          <w:rFonts w:ascii="Tahoma" w:hAnsi="Tahoma" w:cs="Tahoma"/>
          <w:noProof/>
        </w:rPr>
        <w:t>Right Hemisphere Language Battery (RHLB)</w:t>
      </w:r>
    </w:p>
    <w:p w14:paraId="5526D8C2" w14:textId="77777777" w:rsidR="00CC6DFD" w:rsidRPr="00882CAB" w:rsidRDefault="00CC6DFD" w:rsidP="00CC6DFD">
      <w:pPr>
        <w:pStyle w:val="ListParagraph"/>
        <w:numPr>
          <w:ilvl w:val="0"/>
          <w:numId w:val="2"/>
        </w:numPr>
        <w:jc w:val="left"/>
        <w:rPr>
          <w:rFonts w:ascii="Tahoma" w:hAnsi="Tahoma" w:cs="Tahoma"/>
          <w:noProof/>
        </w:rPr>
      </w:pPr>
      <w:r w:rsidRPr="00882CAB">
        <w:rPr>
          <w:rFonts w:ascii="Tahoma" w:hAnsi="Tahoma" w:cs="Tahoma"/>
          <w:noProof/>
        </w:rPr>
        <w:t>Communication Activities of Daily Living – 2</w:t>
      </w:r>
      <w:r w:rsidRPr="00882CAB">
        <w:rPr>
          <w:rFonts w:ascii="Tahoma" w:hAnsi="Tahoma" w:cs="Tahoma"/>
          <w:noProof/>
          <w:vertAlign w:val="superscript"/>
        </w:rPr>
        <w:t>nd</w:t>
      </w:r>
      <w:r w:rsidRPr="00882CAB">
        <w:rPr>
          <w:rFonts w:ascii="Tahoma" w:hAnsi="Tahoma" w:cs="Tahoma"/>
          <w:noProof/>
        </w:rPr>
        <w:t xml:space="preserve"> Edition  (CADL-2)</w:t>
      </w:r>
    </w:p>
    <w:p w14:paraId="6655A670" w14:textId="77777777" w:rsidR="00CC6DFD" w:rsidRPr="00882CAB" w:rsidRDefault="00CC6DFD" w:rsidP="00CC6DFD">
      <w:pPr>
        <w:pStyle w:val="ListParagraph"/>
        <w:numPr>
          <w:ilvl w:val="0"/>
          <w:numId w:val="2"/>
        </w:numPr>
        <w:jc w:val="left"/>
        <w:rPr>
          <w:rFonts w:ascii="Tahoma" w:hAnsi="Tahoma" w:cs="Tahoma"/>
          <w:noProof/>
        </w:rPr>
      </w:pPr>
      <w:r w:rsidRPr="00882CAB">
        <w:rPr>
          <w:rFonts w:ascii="Tahoma" w:hAnsi="Tahoma" w:cs="Tahoma"/>
          <w:noProof/>
        </w:rPr>
        <w:t>Test of Language Competence-Expanded (TLC-E)</w:t>
      </w:r>
    </w:p>
    <w:p w14:paraId="7EDEF82A" w14:textId="77777777" w:rsidR="00CC6DFD" w:rsidRPr="00882CAB" w:rsidRDefault="00CC6DFD" w:rsidP="00CC6DFD">
      <w:pPr>
        <w:pStyle w:val="ListParagraph"/>
        <w:numPr>
          <w:ilvl w:val="0"/>
          <w:numId w:val="2"/>
        </w:numPr>
        <w:jc w:val="left"/>
        <w:rPr>
          <w:rFonts w:ascii="Tahoma" w:hAnsi="Tahoma" w:cs="Tahoma"/>
          <w:noProof/>
        </w:rPr>
      </w:pPr>
      <w:r w:rsidRPr="00882CAB">
        <w:rPr>
          <w:rFonts w:ascii="Tahoma" w:hAnsi="Tahoma" w:cs="Tahoma"/>
          <w:noProof/>
        </w:rPr>
        <w:t>Western Aphasia Battery (WAB)</w:t>
      </w:r>
    </w:p>
    <w:p w14:paraId="4AE36F86" w14:textId="77777777" w:rsidR="00CC6DFD" w:rsidRPr="00882CAB" w:rsidRDefault="00CC6DFD" w:rsidP="00CC6DFD">
      <w:pPr>
        <w:pStyle w:val="ListParagraph"/>
        <w:numPr>
          <w:ilvl w:val="0"/>
          <w:numId w:val="2"/>
        </w:numPr>
        <w:jc w:val="left"/>
        <w:rPr>
          <w:rFonts w:ascii="Tahoma" w:hAnsi="Tahoma" w:cs="Tahoma"/>
          <w:noProof/>
        </w:rPr>
      </w:pPr>
      <w:r w:rsidRPr="00882CAB">
        <w:rPr>
          <w:rFonts w:ascii="Tahoma" w:hAnsi="Tahoma" w:cs="Tahoma"/>
          <w:noProof/>
        </w:rPr>
        <w:t>Boston Diagnostic Aphasia Examination (BDAE)</w:t>
      </w:r>
    </w:p>
    <w:p w14:paraId="601E5AEB" w14:textId="77777777" w:rsidR="00CC6DFD" w:rsidRPr="00882CAB" w:rsidRDefault="00CC6DFD" w:rsidP="00CC6DFD">
      <w:pPr>
        <w:pStyle w:val="ListParagraph"/>
        <w:numPr>
          <w:ilvl w:val="0"/>
          <w:numId w:val="2"/>
        </w:numPr>
        <w:jc w:val="left"/>
        <w:rPr>
          <w:rFonts w:ascii="Tahoma" w:hAnsi="Tahoma" w:cs="Tahoma"/>
          <w:noProof/>
        </w:rPr>
      </w:pPr>
      <w:r w:rsidRPr="00882CAB">
        <w:rPr>
          <w:rFonts w:ascii="Tahoma" w:hAnsi="Tahoma" w:cs="Tahoma"/>
          <w:noProof/>
        </w:rPr>
        <w:t>Scales of Cognitive Abiity for Traumatic Brain Injury (SCATBI)</w:t>
      </w:r>
    </w:p>
    <w:p w14:paraId="0792CD8E" w14:textId="77777777" w:rsidR="00CC6DFD" w:rsidRPr="00882CAB" w:rsidRDefault="00CC6DFD" w:rsidP="00CC6DFD">
      <w:pPr>
        <w:pStyle w:val="ListParagraph"/>
        <w:numPr>
          <w:ilvl w:val="0"/>
          <w:numId w:val="2"/>
        </w:numPr>
        <w:jc w:val="left"/>
        <w:rPr>
          <w:rFonts w:ascii="Tahoma" w:hAnsi="Tahoma" w:cs="Tahoma"/>
          <w:noProof/>
        </w:rPr>
      </w:pPr>
      <w:r w:rsidRPr="00882CAB">
        <w:rPr>
          <w:rFonts w:ascii="Tahoma" w:hAnsi="Tahoma" w:cs="Tahoma"/>
          <w:noProof/>
        </w:rPr>
        <w:t>Rivermead Behavioral Memory Test</w:t>
      </w:r>
    </w:p>
    <w:p w14:paraId="476DC52F" w14:textId="77777777" w:rsidR="00CC6DFD" w:rsidRPr="00882CAB" w:rsidRDefault="00CC6DFD" w:rsidP="00CC6DFD">
      <w:pPr>
        <w:pStyle w:val="ListParagraph"/>
        <w:numPr>
          <w:ilvl w:val="0"/>
          <w:numId w:val="2"/>
        </w:numPr>
        <w:jc w:val="left"/>
        <w:rPr>
          <w:rFonts w:ascii="Tahoma" w:hAnsi="Tahoma" w:cs="Tahoma"/>
          <w:noProof/>
        </w:rPr>
      </w:pPr>
      <w:r w:rsidRPr="00882CAB">
        <w:rPr>
          <w:rFonts w:ascii="Tahoma" w:hAnsi="Tahoma" w:cs="Tahoma"/>
          <w:noProof/>
        </w:rPr>
        <w:t xml:space="preserve">The Boston Naming Test (BNT) </w:t>
      </w:r>
    </w:p>
    <w:p w14:paraId="593277A3" w14:textId="77777777" w:rsidR="00CC6DFD" w:rsidRPr="00882CAB" w:rsidRDefault="00CC6DFD" w:rsidP="00CC6DFD">
      <w:pPr>
        <w:pStyle w:val="ListParagraph"/>
        <w:numPr>
          <w:ilvl w:val="0"/>
          <w:numId w:val="2"/>
        </w:numPr>
        <w:jc w:val="left"/>
        <w:rPr>
          <w:rFonts w:ascii="Tahoma" w:hAnsi="Tahoma" w:cs="Tahoma"/>
          <w:noProof/>
        </w:rPr>
      </w:pPr>
      <w:r w:rsidRPr="00882CAB">
        <w:rPr>
          <w:rFonts w:ascii="Tahoma" w:hAnsi="Tahoma" w:cs="Tahoma"/>
          <w:noProof/>
        </w:rPr>
        <w:t>The Philadelphia Naming Test (PNT)</w:t>
      </w:r>
    </w:p>
    <w:p w14:paraId="002480B6" w14:textId="77777777" w:rsidR="00CC6DFD" w:rsidRPr="00882CAB" w:rsidRDefault="00CC6DFD" w:rsidP="00CC6DFD">
      <w:pPr>
        <w:pStyle w:val="ListParagraph"/>
        <w:numPr>
          <w:ilvl w:val="0"/>
          <w:numId w:val="2"/>
        </w:numPr>
        <w:jc w:val="left"/>
        <w:rPr>
          <w:rFonts w:ascii="Tahoma" w:hAnsi="Tahoma" w:cs="Tahoma"/>
          <w:noProof/>
        </w:rPr>
      </w:pPr>
      <w:r w:rsidRPr="00882CAB">
        <w:rPr>
          <w:rFonts w:ascii="Tahoma" w:hAnsi="Tahoma" w:cs="Tahoma"/>
          <w:noProof/>
        </w:rPr>
        <w:t>Hopkins Verbal Learning Test</w:t>
      </w:r>
    </w:p>
    <w:p w14:paraId="136A6717" w14:textId="77777777" w:rsidR="00CC6DFD" w:rsidRPr="00882CAB" w:rsidRDefault="00CC6DFD" w:rsidP="00CC6DFD">
      <w:pPr>
        <w:pStyle w:val="ListParagraph"/>
        <w:numPr>
          <w:ilvl w:val="0"/>
          <w:numId w:val="2"/>
        </w:numPr>
        <w:jc w:val="left"/>
        <w:rPr>
          <w:rFonts w:ascii="Tahoma" w:hAnsi="Tahoma" w:cs="Tahoma"/>
          <w:noProof/>
        </w:rPr>
      </w:pPr>
      <w:r w:rsidRPr="00882CAB">
        <w:rPr>
          <w:rFonts w:ascii="Tahoma" w:hAnsi="Tahoma" w:cs="Tahoma"/>
          <w:noProof/>
        </w:rPr>
        <w:t>Assessment of Language Related Functional Activities (ALFA)</w:t>
      </w:r>
    </w:p>
    <w:p w14:paraId="74018DD5" w14:textId="77777777" w:rsidR="00CC6DFD" w:rsidRPr="00882CAB" w:rsidRDefault="00CC6DFD" w:rsidP="00CC6DFD">
      <w:pPr>
        <w:pStyle w:val="ListParagraph"/>
        <w:numPr>
          <w:ilvl w:val="0"/>
          <w:numId w:val="2"/>
        </w:numPr>
        <w:jc w:val="left"/>
        <w:rPr>
          <w:rFonts w:ascii="Tahoma" w:hAnsi="Tahoma" w:cs="Tahoma"/>
          <w:noProof/>
        </w:rPr>
      </w:pPr>
      <w:r w:rsidRPr="00882CAB">
        <w:rPr>
          <w:rFonts w:ascii="Tahoma" w:hAnsi="Tahoma" w:cs="Tahoma"/>
          <w:noProof/>
        </w:rPr>
        <w:t>Functional Assessment of Verbal Reasoning and Executive Strategies  (FAVRES)</w:t>
      </w:r>
    </w:p>
    <w:p w14:paraId="7AAB2097" w14:textId="77777777" w:rsidR="00CC6DFD" w:rsidRPr="00882CAB" w:rsidRDefault="00CC6DFD" w:rsidP="00CC6DFD">
      <w:pPr>
        <w:pStyle w:val="ListParagraph"/>
        <w:numPr>
          <w:ilvl w:val="0"/>
          <w:numId w:val="2"/>
        </w:numPr>
        <w:jc w:val="left"/>
        <w:rPr>
          <w:rFonts w:ascii="Tahoma" w:hAnsi="Tahoma" w:cs="Tahoma"/>
          <w:noProof/>
        </w:rPr>
      </w:pPr>
      <w:r w:rsidRPr="00882CAB">
        <w:rPr>
          <w:rFonts w:ascii="Tahoma" w:hAnsi="Tahoma" w:cs="Tahoma"/>
          <w:noProof/>
        </w:rPr>
        <w:t>Student Version of the FAVRES (S-FAVRES)  (ages 12-19)</w:t>
      </w:r>
    </w:p>
    <w:p w14:paraId="120E28C9" w14:textId="77777777" w:rsidR="00CC6DFD" w:rsidRPr="00882CAB" w:rsidRDefault="00CC6DFD" w:rsidP="00CC6DFD">
      <w:pPr>
        <w:pStyle w:val="ListParagraph"/>
        <w:numPr>
          <w:ilvl w:val="0"/>
          <w:numId w:val="2"/>
        </w:numPr>
        <w:jc w:val="left"/>
        <w:rPr>
          <w:rFonts w:ascii="Tahoma" w:hAnsi="Tahoma" w:cs="Tahoma"/>
          <w:noProof/>
        </w:rPr>
      </w:pPr>
      <w:r w:rsidRPr="00882CAB">
        <w:rPr>
          <w:rFonts w:ascii="Tahoma" w:hAnsi="Tahoma" w:cs="Tahoma"/>
          <w:noProof/>
        </w:rPr>
        <w:t>Trailmaking Tests of Attention</w:t>
      </w:r>
    </w:p>
    <w:p w14:paraId="443F5819" w14:textId="77777777" w:rsidR="00CC6DFD" w:rsidRPr="00882CAB" w:rsidRDefault="00CC6DFD" w:rsidP="00CC6DFD">
      <w:pPr>
        <w:pStyle w:val="ListParagraph"/>
        <w:numPr>
          <w:ilvl w:val="0"/>
          <w:numId w:val="2"/>
        </w:numPr>
        <w:jc w:val="left"/>
        <w:rPr>
          <w:rFonts w:ascii="Tahoma" w:hAnsi="Tahoma" w:cs="Tahoma"/>
          <w:noProof/>
        </w:rPr>
      </w:pPr>
      <w:r w:rsidRPr="00882CAB">
        <w:rPr>
          <w:rFonts w:ascii="Tahoma" w:hAnsi="Tahoma" w:cs="Tahoma"/>
          <w:noProof/>
        </w:rPr>
        <w:t>Executive Function Performance Test</w:t>
      </w:r>
    </w:p>
    <w:p w14:paraId="4D238FF2" w14:textId="77777777" w:rsidR="00CC6DFD" w:rsidRPr="00882CAB" w:rsidRDefault="00CC6DFD" w:rsidP="00CC6DFD">
      <w:pPr>
        <w:pStyle w:val="ListParagraph"/>
        <w:numPr>
          <w:ilvl w:val="0"/>
          <w:numId w:val="2"/>
        </w:numPr>
        <w:jc w:val="left"/>
        <w:rPr>
          <w:rFonts w:ascii="Tahoma" w:hAnsi="Tahoma" w:cs="Tahoma"/>
          <w:noProof/>
        </w:rPr>
      </w:pPr>
      <w:r w:rsidRPr="00882CAB">
        <w:rPr>
          <w:rFonts w:ascii="Tahoma" w:hAnsi="Tahoma" w:cs="Tahoma"/>
          <w:noProof/>
        </w:rPr>
        <w:t>Comprehensive Aphasia Test (CAT)</w:t>
      </w:r>
    </w:p>
    <w:p w14:paraId="68562116" w14:textId="77777777" w:rsidR="00CC6DFD" w:rsidRPr="00882CAB" w:rsidRDefault="00CC6DFD" w:rsidP="00CC6DFD">
      <w:pPr>
        <w:pStyle w:val="ListParagraph"/>
        <w:numPr>
          <w:ilvl w:val="0"/>
          <w:numId w:val="2"/>
        </w:numPr>
        <w:jc w:val="left"/>
        <w:rPr>
          <w:rFonts w:ascii="Tahoma" w:hAnsi="Tahoma" w:cs="Tahoma"/>
          <w:noProof/>
        </w:rPr>
      </w:pPr>
      <w:r w:rsidRPr="00882CAB">
        <w:rPr>
          <w:rFonts w:ascii="Tahoma" w:hAnsi="Tahoma" w:cs="Tahoma"/>
          <w:noProof/>
        </w:rPr>
        <w:t xml:space="preserve">Assessment for Living With Aphasia (ALA) </w:t>
      </w:r>
    </w:p>
    <w:p w14:paraId="4701A393" w14:textId="7E13E2CA" w:rsidR="00CC6DFD" w:rsidRDefault="00CC6DFD" w:rsidP="00CC6DFD">
      <w:pPr>
        <w:pStyle w:val="ListParagraph"/>
        <w:numPr>
          <w:ilvl w:val="0"/>
          <w:numId w:val="2"/>
        </w:numPr>
        <w:jc w:val="left"/>
        <w:rPr>
          <w:rFonts w:ascii="Tahoma" w:hAnsi="Tahoma" w:cs="Tahoma"/>
          <w:noProof/>
        </w:rPr>
      </w:pPr>
      <w:r w:rsidRPr="00882CAB">
        <w:rPr>
          <w:rFonts w:ascii="Tahoma" w:hAnsi="Tahoma" w:cs="Tahoma"/>
          <w:noProof/>
        </w:rPr>
        <w:t>Formulaic and Novel Language Comprehension Test (FANL-C)</w:t>
      </w:r>
    </w:p>
    <w:p w14:paraId="7AAC246C" w14:textId="77777777" w:rsidR="007B16C3" w:rsidRPr="005267F9" w:rsidRDefault="007B16C3" w:rsidP="007B16C3">
      <w:pPr>
        <w:pStyle w:val="ListParagraph"/>
        <w:jc w:val="left"/>
        <w:rPr>
          <w:rFonts w:ascii="Tahoma" w:hAnsi="Tahoma" w:cs="Tahoma"/>
          <w:noProof/>
        </w:rPr>
      </w:pPr>
    </w:p>
    <w:p w14:paraId="24ED09DB" w14:textId="77777777" w:rsidR="00CC6DFD" w:rsidRDefault="00CC6DFD" w:rsidP="00CC6DFD">
      <w:pPr>
        <w:jc w:val="left"/>
        <w:rPr>
          <w:rFonts w:ascii="Tahoma" w:hAnsi="Tahoma" w:cs="Tahoma"/>
          <w:noProof/>
        </w:rPr>
      </w:pPr>
    </w:p>
    <w:p w14:paraId="349FED07" w14:textId="337588CC" w:rsidR="00CC6DFD" w:rsidRPr="00794584" w:rsidRDefault="00FA3956" w:rsidP="00CC6DFD">
      <w:pPr>
        <w:jc w:val="left"/>
        <w:rPr>
          <w:rFonts w:ascii="Tahoma" w:hAnsi="Tahoma" w:cs="Tahoma"/>
          <w:b/>
          <w:bCs/>
          <w:noProof/>
        </w:rPr>
      </w:pPr>
      <w:r w:rsidRPr="00794584">
        <w:rPr>
          <w:rFonts w:ascii="Tahoma" w:hAnsi="Tahoma" w:cs="Tahoma"/>
          <w:b/>
          <w:bCs/>
          <w:noProof/>
        </w:rPr>
        <w:t xml:space="preserve">Assessment options can also be located in the </w:t>
      </w:r>
      <w:r w:rsidR="00794584" w:rsidRPr="00794584">
        <w:rPr>
          <w:rFonts w:ascii="Tahoma" w:hAnsi="Tahoma" w:cs="Tahoma"/>
          <w:b/>
          <w:bCs/>
          <w:noProof/>
        </w:rPr>
        <w:t xml:space="preserve">comprehensive </w:t>
      </w:r>
      <w:r w:rsidRPr="00794584">
        <w:rPr>
          <w:rFonts w:ascii="Tahoma" w:hAnsi="Tahoma" w:cs="Tahoma"/>
          <w:b/>
          <w:bCs/>
          <w:noProof/>
        </w:rPr>
        <w:t>individual categories</w:t>
      </w:r>
      <w:r w:rsidR="00794584" w:rsidRPr="00794584">
        <w:rPr>
          <w:rFonts w:ascii="Tahoma" w:hAnsi="Tahoma" w:cs="Tahoma"/>
          <w:b/>
          <w:bCs/>
          <w:noProof/>
        </w:rPr>
        <w:t xml:space="preserve"> within the ASHA Practice Portal:</w:t>
      </w:r>
    </w:p>
    <w:p w14:paraId="0DB1A3AC" w14:textId="77777777" w:rsidR="00794584" w:rsidRDefault="00794584" w:rsidP="00CC6DFD">
      <w:pPr>
        <w:jc w:val="left"/>
        <w:rPr>
          <w:rFonts w:ascii="Tahoma" w:hAnsi="Tahoma" w:cs="Tahoma"/>
          <w:noProof/>
        </w:rPr>
      </w:pPr>
    </w:p>
    <w:p w14:paraId="31E5F40C" w14:textId="15B9A8F8" w:rsidR="00794584" w:rsidRDefault="00794584" w:rsidP="00CC6DFD">
      <w:pPr>
        <w:jc w:val="left"/>
        <w:rPr>
          <w:rFonts w:ascii="Tahoma" w:hAnsi="Tahoma" w:cs="Tahoma"/>
          <w:noProof/>
        </w:rPr>
      </w:pPr>
      <w:hyperlink r:id="rId11" w:history="1">
        <w:r w:rsidRPr="009877C6">
          <w:rPr>
            <w:rStyle w:val="Hyperlink"/>
            <w:rFonts w:ascii="Tahoma" w:hAnsi="Tahoma" w:cs="Tahoma"/>
            <w:noProof/>
          </w:rPr>
          <w:t>https://www.asha.org/practice-portal/?srsltid=AfmBOorPBGZXfzb1rr-itDxGjk0KYAh7MIuWwAf9Mf1qJ2nrBNckX5lb</w:t>
        </w:r>
      </w:hyperlink>
    </w:p>
    <w:p w14:paraId="344EAD5A" w14:textId="77777777" w:rsidR="00794584" w:rsidRDefault="00794584" w:rsidP="00CC6DFD">
      <w:pPr>
        <w:jc w:val="left"/>
        <w:rPr>
          <w:rFonts w:ascii="Tahoma" w:hAnsi="Tahoma" w:cs="Tahoma"/>
          <w:noProof/>
        </w:rPr>
      </w:pPr>
    </w:p>
    <w:p w14:paraId="7654F08B" w14:textId="77777777" w:rsidR="00CC6DFD" w:rsidRDefault="00CC6DFD" w:rsidP="00CC6DFD">
      <w:pPr>
        <w:jc w:val="left"/>
        <w:rPr>
          <w:rFonts w:ascii="Tahoma" w:hAnsi="Tahoma" w:cs="Tahoma"/>
          <w:noProof/>
        </w:rPr>
      </w:pPr>
    </w:p>
    <w:p w14:paraId="339CFDE2" w14:textId="77777777" w:rsidR="00CC6DFD" w:rsidRDefault="00CC6DFD" w:rsidP="00CC6DFD">
      <w:pPr>
        <w:jc w:val="left"/>
        <w:rPr>
          <w:rFonts w:ascii="Tahoma" w:hAnsi="Tahoma" w:cs="Tahoma"/>
          <w:noProof/>
        </w:rPr>
      </w:pPr>
    </w:p>
    <w:p w14:paraId="28C48478" w14:textId="77777777" w:rsidR="00CC6DFD" w:rsidRDefault="00CC6DFD" w:rsidP="00CC6DFD">
      <w:pPr>
        <w:jc w:val="left"/>
        <w:rPr>
          <w:rFonts w:ascii="Tahoma" w:hAnsi="Tahoma" w:cs="Tahoma"/>
          <w:noProof/>
        </w:rPr>
      </w:pPr>
    </w:p>
    <w:p w14:paraId="161AC05F" w14:textId="77777777" w:rsidR="00CC6DFD" w:rsidRPr="006176BD" w:rsidRDefault="00CC6DFD" w:rsidP="00CC6DFD">
      <w:pPr>
        <w:jc w:val="left"/>
        <w:rPr>
          <w:rFonts w:ascii="Tahoma" w:hAnsi="Tahoma" w:cs="Tahoma"/>
          <w:noProof/>
          <w:u w:val="single"/>
        </w:rPr>
      </w:pPr>
      <w:r w:rsidRPr="007B16C3">
        <w:rPr>
          <w:rFonts w:ascii="Tahoma" w:hAnsi="Tahoma" w:cs="Tahoma"/>
          <w:b/>
          <w:noProof/>
          <w:sz w:val="24"/>
          <w:szCs w:val="24"/>
          <w:highlight w:val="green"/>
          <w:u w:val="single"/>
        </w:rPr>
        <w:t>Cognitive Assessments For Higher Level Executive Functions:</w:t>
      </w:r>
    </w:p>
    <w:p w14:paraId="1B52A8A6" w14:textId="77777777" w:rsidR="00CC6DFD" w:rsidRDefault="00CC6DFD" w:rsidP="00CC6DFD">
      <w:pPr>
        <w:jc w:val="left"/>
        <w:rPr>
          <w:rFonts w:ascii="Tahoma" w:hAnsi="Tahoma" w:cs="Tahoma"/>
          <w:b/>
          <w:noProof/>
          <w:sz w:val="24"/>
          <w:szCs w:val="24"/>
        </w:rPr>
      </w:pPr>
    </w:p>
    <w:p w14:paraId="4D1C9B41" w14:textId="77777777" w:rsidR="00CC6DFD" w:rsidRPr="006176BD" w:rsidRDefault="00CC6DFD" w:rsidP="00CC6DFD">
      <w:pPr>
        <w:pStyle w:val="ListParagraph"/>
        <w:numPr>
          <w:ilvl w:val="0"/>
          <w:numId w:val="1"/>
        </w:numPr>
        <w:jc w:val="left"/>
        <w:rPr>
          <w:rFonts w:ascii="Tahoma" w:hAnsi="Tahoma" w:cs="Tahoma"/>
          <w:noProof/>
        </w:rPr>
      </w:pPr>
      <w:r w:rsidRPr="006176BD">
        <w:rPr>
          <w:rFonts w:ascii="Tahoma" w:hAnsi="Tahoma" w:cs="Tahoma"/>
          <w:noProof/>
        </w:rPr>
        <w:t>Functional Assessment of Verbal Reasoning and Executive Strategies (FAVRES)</w:t>
      </w:r>
    </w:p>
    <w:p w14:paraId="5D7CFA3B" w14:textId="77777777" w:rsidR="00CC6DFD" w:rsidRPr="006176BD" w:rsidRDefault="00CC6DFD" w:rsidP="00CC6DFD">
      <w:pPr>
        <w:pStyle w:val="ListParagraph"/>
        <w:numPr>
          <w:ilvl w:val="0"/>
          <w:numId w:val="1"/>
        </w:numPr>
        <w:jc w:val="left"/>
        <w:rPr>
          <w:rFonts w:ascii="Tahoma" w:hAnsi="Tahoma" w:cs="Tahoma"/>
          <w:noProof/>
        </w:rPr>
      </w:pPr>
      <w:r w:rsidRPr="006176BD">
        <w:rPr>
          <w:rFonts w:ascii="Tahoma" w:hAnsi="Tahoma" w:cs="Tahoma"/>
          <w:noProof/>
        </w:rPr>
        <w:t>Trailmaking Tests of Attention (TMT)</w:t>
      </w:r>
    </w:p>
    <w:p w14:paraId="1E989FAC" w14:textId="77777777" w:rsidR="00CC6DFD" w:rsidRPr="006176BD" w:rsidRDefault="00CC6DFD" w:rsidP="00CC6DFD">
      <w:pPr>
        <w:pStyle w:val="ListParagraph"/>
        <w:numPr>
          <w:ilvl w:val="0"/>
          <w:numId w:val="1"/>
        </w:numPr>
        <w:jc w:val="left"/>
        <w:rPr>
          <w:rFonts w:ascii="Tahoma" w:hAnsi="Tahoma" w:cs="Tahoma"/>
          <w:noProof/>
        </w:rPr>
      </w:pPr>
      <w:r w:rsidRPr="006176BD">
        <w:rPr>
          <w:rFonts w:ascii="Tahoma" w:hAnsi="Tahoma" w:cs="Tahoma"/>
          <w:noProof/>
        </w:rPr>
        <w:t>Baron’s ACT Practice Tests</w:t>
      </w:r>
    </w:p>
    <w:p w14:paraId="60325516" w14:textId="77777777" w:rsidR="00CC6DFD" w:rsidRPr="006176BD" w:rsidRDefault="00CC6DFD" w:rsidP="00CC6DFD">
      <w:pPr>
        <w:pStyle w:val="ListParagraph"/>
        <w:numPr>
          <w:ilvl w:val="0"/>
          <w:numId w:val="1"/>
        </w:numPr>
        <w:jc w:val="left"/>
        <w:rPr>
          <w:rFonts w:ascii="Tahoma" w:hAnsi="Tahoma" w:cs="Tahoma"/>
          <w:noProof/>
        </w:rPr>
      </w:pPr>
      <w:r w:rsidRPr="006176BD">
        <w:rPr>
          <w:rFonts w:ascii="Tahoma" w:hAnsi="Tahoma" w:cs="Tahoma"/>
          <w:noProof/>
        </w:rPr>
        <w:t>Rivermead Behavioral Memory Test (RBMT-3)</w:t>
      </w:r>
    </w:p>
    <w:p w14:paraId="05F71166" w14:textId="77777777" w:rsidR="00CC6DFD" w:rsidRPr="006176BD" w:rsidRDefault="00CC6DFD" w:rsidP="00CC6DFD">
      <w:pPr>
        <w:pStyle w:val="ListParagraph"/>
        <w:numPr>
          <w:ilvl w:val="0"/>
          <w:numId w:val="1"/>
        </w:numPr>
        <w:jc w:val="left"/>
        <w:rPr>
          <w:rFonts w:ascii="Tahoma" w:hAnsi="Tahoma" w:cs="Tahoma"/>
          <w:noProof/>
        </w:rPr>
      </w:pPr>
      <w:r w:rsidRPr="006176BD">
        <w:rPr>
          <w:rFonts w:ascii="Tahoma" w:hAnsi="Tahoma" w:cs="Tahoma"/>
          <w:noProof/>
        </w:rPr>
        <w:t>Behavioral Assessment of the Dysexecutive Syndrome (BADS)</w:t>
      </w:r>
    </w:p>
    <w:p w14:paraId="726338D0" w14:textId="77777777" w:rsidR="00CC6DFD" w:rsidRPr="006176BD" w:rsidRDefault="00CC6DFD" w:rsidP="00CC6DFD">
      <w:pPr>
        <w:pStyle w:val="ListParagraph"/>
        <w:numPr>
          <w:ilvl w:val="0"/>
          <w:numId w:val="1"/>
        </w:numPr>
        <w:jc w:val="left"/>
        <w:rPr>
          <w:rFonts w:ascii="Tahoma" w:hAnsi="Tahoma" w:cs="Tahoma"/>
          <w:noProof/>
        </w:rPr>
      </w:pPr>
      <w:r w:rsidRPr="006176BD">
        <w:rPr>
          <w:rFonts w:ascii="Tahoma" w:hAnsi="Tahoma" w:cs="Tahoma"/>
          <w:noProof/>
        </w:rPr>
        <w:t>Test of Everyday Attention (TEA)</w:t>
      </w:r>
    </w:p>
    <w:p w14:paraId="63877DB2" w14:textId="77777777" w:rsidR="00CC6DFD" w:rsidRPr="006176BD" w:rsidRDefault="00CC6DFD" w:rsidP="00CC6DFD">
      <w:pPr>
        <w:pStyle w:val="ListParagraph"/>
        <w:numPr>
          <w:ilvl w:val="0"/>
          <w:numId w:val="1"/>
        </w:numPr>
        <w:jc w:val="left"/>
        <w:rPr>
          <w:rFonts w:ascii="Tahoma" w:hAnsi="Tahoma" w:cs="Tahoma"/>
          <w:noProof/>
        </w:rPr>
      </w:pPr>
      <w:r w:rsidRPr="006176BD">
        <w:rPr>
          <w:rFonts w:ascii="Tahoma" w:hAnsi="Tahoma" w:cs="Tahoma"/>
          <w:noProof/>
        </w:rPr>
        <w:t xml:space="preserve">Standardized Touchscreen Assessment of Cognition (STAC)  </w:t>
      </w:r>
    </w:p>
    <w:p w14:paraId="5FEDF280" w14:textId="77777777" w:rsidR="00CC6DFD" w:rsidRPr="006176BD" w:rsidRDefault="00CC6DFD" w:rsidP="00CC6DFD">
      <w:pPr>
        <w:pStyle w:val="ListParagraph"/>
        <w:numPr>
          <w:ilvl w:val="0"/>
          <w:numId w:val="1"/>
        </w:numPr>
        <w:jc w:val="left"/>
        <w:rPr>
          <w:rFonts w:ascii="Tahoma" w:hAnsi="Tahoma" w:cs="Tahoma"/>
          <w:noProof/>
        </w:rPr>
      </w:pPr>
      <w:r w:rsidRPr="006176BD">
        <w:rPr>
          <w:rFonts w:ascii="Tahoma" w:hAnsi="Tahoma" w:cs="Tahoma"/>
          <w:noProof/>
        </w:rPr>
        <w:t>Attention Process Training Test (APT)</w:t>
      </w:r>
    </w:p>
    <w:p w14:paraId="42B761C9" w14:textId="77777777" w:rsidR="00CC6DFD" w:rsidRPr="006176BD" w:rsidRDefault="00CC6DFD" w:rsidP="00CC6DFD">
      <w:pPr>
        <w:pStyle w:val="ListParagraph"/>
        <w:numPr>
          <w:ilvl w:val="0"/>
          <w:numId w:val="1"/>
        </w:numPr>
        <w:jc w:val="left"/>
        <w:rPr>
          <w:rFonts w:ascii="Tahoma" w:hAnsi="Tahoma" w:cs="Tahoma"/>
          <w:noProof/>
        </w:rPr>
      </w:pPr>
      <w:r w:rsidRPr="006176BD">
        <w:rPr>
          <w:rFonts w:ascii="Tahoma" w:hAnsi="Tahoma" w:cs="Tahoma"/>
          <w:noProof/>
        </w:rPr>
        <w:t>Testprepreview.com</w:t>
      </w:r>
    </w:p>
    <w:p w14:paraId="102F393C" w14:textId="77777777" w:rsidR="00CC6DFD" w:rsidRPr="006176BD" w:rsidRDefault="00CC6DFD" w:rsidP="00CC6DFD">
      <w:pPr>
        <w:pStyle w:val="ListParagraph"/>
        <w:numPr>
          <w:ilvl w:val="0"/>
          <w:numId w:val="1"/>
        </w:numPr>
        <w:jc w:val="left"/>
        <w:rPr>
          <w:rFonts w:ascii="Tahoma" w:hAnsi="Tahoma" w:cs="Tahoma"/>
          <w:noProof/>
        </w:rPr>
      </w:pPr>
      <w:r w:rsidRPr="006176BD">
        <w:rPr>
          <w:rFonts w:ascii="Tahoma" w:hAnsi="Tahoma" w:cs="Tahoma"/>
          <w:noProof/>
        </w:rPr>
        <w:t>Porch Index of Communication Abilities (PICA)</w:t>
      </w:r>
    </w:p>
    <w:p w14:paraId="7EB364C5" w14:textId="77777777" w:rsidR="00CC6DFD" w:rsidRPr="006176BD" w:rsidRDefault="00CC6DFD" w:rsidP="00CC6DFD">
      <w:pPr>
        <w:pStyle w:val="ListParagraph"/>
        <w:numPr>
          <w:ilvl w:val="0"/>
          <w:numId w:val="1"/>
        </w:numPr>
        <w:jc w:val="left"/>
        <w:rPr>
          <w:rFonts w:ascii="Tahoma" w:hAnsi="Tahoma" w:cs="Tahoma"/>
          <w:noProof/>
        </w:rPr>
      </w:pPr>
      <w:r w:rsidRPr="006176BD">
        <w:rPr>
          <w:rFonts w:ascii="Tahoma" w:hAnsi="Tahoma" w:cs="Tahoma"/>
          <w:noProof/>
        </w:rPr>
        <w:t>Frontal Lobe Score (FLS)</w:t>
      </w:r>
    </w:p>
    <w:p w14:paraId="432DDFB0" w14:textId="77777777" w:rsidR="00CC6DFD" w:rsidRPr="006176BD" w:rsidRDefault="00CC6DFD" w:rsidP="00CC6DFD">
      <w:pPr>
        <w:pStyle w:val="ListParagraph"/>
        <w:numPr>
          <w:ilvl w:val="0"/>
          <w:numId w:val="1"/>
        </w:numPr>
        <w:jc w:val="left"/>
        <w:rPr>
          <w:rFonts w:ascii="Tahoma" w:hAnsi="Tahoma" w:cs="Tahoma"/>
          <w:noProof/>
        </w:rPr>
      </w:pPr>
      <w:r w:rsidRPr="006176BD">
        <w:rPr>
          <w:rFonts w:ascii="Tahoma" w:hAnsi="Tahoma" w:cs="Tahoma"/>
          <w:noProof/>
        </w:rPr>
        <w:t>Virtual Library Task (VLT)</w:t>
      </w:r>
    </w:p>
    <w:p w14:paraId="51EB422C" w14:textId="77777777" w:rsidR="00CC6DFD" w:rsidRPr="006176BD" w:rsidRDefault="00CC6DFD" w:rsidP="00CC6DFD">
      <w:pPr>
        <w:pStyle w:val="ListParagraph"/>
        <w:numPr>
          <w:ilvl w:val="0"/>
          <w:numId w:val="1"/>
        </w:numPr>
        <w:jc w:val="left"/>
        <w:rPr>
          <w:rFonts w:ascii="Tahoma" w:hAnsi="Tahoma" w:cs="Tahoma"/>
          <w:noProof/>
        </w:rPr>
      </w:pPr>
      <w:r w:rsidRPr="006176BD">
        <w:rPr>
          <w:rFonts w:ascii="Tahoma" w:hAnsi="Tahoma" w:cs="Tahoma"/>
          <w:noProof/>
        </w:rPr>
        <w:t>Delis-Kaplan Executive Function System (DKEFS)</w:t>
      </w:r>
    </w:p>
    <w:p w14:paraId="495666A7" w14:textId="77777777" w:rsidR="00CC6DFD" w:rsidRDefault="00CC6DFD" w:rsidP="00CC6DFD">
      <w:pPr>
        <w:pStyle w:val="ListParagraph"/>
        <w:numPr>
          <w:ilvl w:val="0"/>
          <w:numId w:val="1"/>
        </w:numPr>
        <w:jc w:val="left"/>
        <w:rPr>
          <w:rFonts w:ascii="Tahoma" w:hAnsi="Tahoma" w:cs="Tahoma"/>
          <w:noProof/>
        </w:rPr>
      </w:pPr>
      <w:r w:rsidRPr="006176BD">
        <w:rPr>
          <w:rFonts w:ascii="Tahoma" w:hAnsi="Tahoma" w:cs="Tahoma"/>
          <w:noProof/>
        </w:rPr>
        <w:t>The Stroop Test</w:t>
      </w:r>
    </w:p>
    <w:p w14:paraId="0397E3A6" w14:textId="01150296" w:rsidR="003242E5" w:rsidRDefault="003242E5" w:rsidP="00CC6DFD">
      <w:pPr>
        <w:jc w:val="left"/>
        <w:rPr>
          <w:rFonts w:ascii="Tahoma" w:hAnsi="Tahoma" w:cs="Tahoma"/>
          <w:b/>
          <w:noProof/>
        </w:rPr>
      </w:pPr>
      <w:hyperlink r:id="rId12" w:history="1">
        <w:r w:rsidRPr="009877C6">
          <w:rPr>
            <w:rStyle w:val="Hyperlink"/>
            <w:rFonts w:ascii="Tahoma" w:hAnsi="Tahoma" w:cs="Tahoma"/>
            <w:b/>
            <w:noProof/>
          </w:rPr>
          <w:t>https://health.utah.edu/occupational-recreational-therapies/colleagues-clinicians</w:t>
        </w:r>
      </w:hyperlink>
    </w:p>
    <w:p w14:paraId="5A8FF18B" w14:textId="77777777" w:rsidR="003242E5" w:rsidRDefault="003242E5" w:rsidP="00CC6DFD">
      <w:pPr>
        <w:jc w:val="left"/>
        <w:rPr>
          <w:rFonts w:ascii="Tahoma" w:hAnsi="Tahoma" w:cs="Tahoma"/>
          <w:b/>
          <w:noProof/>
        </w:rPr>
      </w:pPr>
    </w:p>
    <w:p w14:paraId="10BC7217" w14:textId="314D24DC" w:rsidR="00CC6DFD" w:rsidRDefault="00D87602" w:rsidP="00CC6DFD">
      <w:pPr>
        <w:jc w:val="left"/>
        <w:rPr>
          <w:rFonts w:ascii="Tahoma" w:hAnsi="Tahoma" w:cs="Tahoma"/>
          <w:noProof/>
        </w:rPr>
      </w:pPr>
      <w:r>
        <w:rPr>
          <w:rFonts w:ascii="Tahoma" w:hAnsi="Tahoma" w:cs="Tahoma"/>
          <w:noProof/>
        </w:rPr>
        <w:t xml:space="preserve">       </w:t>
      </w:r>
      <w:r w:rsidR="00CC6DFD" w:rsidRPr="00882CAB">
        <w:rPr>
          <w:rFonts w:ascii="Tahoma" w:hAnsi="Tahoma" w:cs="Tahoma"/>
          <w:noProof/>
        </w:rPr>
        <w:t>(simulates online shopping and online</w:t>
      </w:r>
      <w:r w:rsidR="003242E5">
        <w:rPr>
          <w:rFonts w:ascii="Tahoma" w:hAnsi="Tahoma" w:cs="Tahoma"/>
          <w:noProof/>
        </w:rPr>
        <w:t xml:space="preserve"> </w:t>
      </w:r>
      <w:r w:rsidR="00CC6DFD">
        <w:rPr>
          <w:rFonts w:ascii="Tahoma" w:hAnsi="Tahoma" w:cs="Tahoma"/>
          <w:noProof/>
        </w:rPr>
        <w:t>bill paying as a cognitive retraining activity</w:t>
      </w:r>
      <w:r>
        <w:rPr>
          <w:rFonts w:ascii="Tahoma" w:hAnsi="Tahoma" w:cs="Tahoma"/>
          <w:noProof/>
        </w:rPr>
        <w:t>).</w:t>
      </w:r>
    </w:p>
    <w:p w14:paraId="287190BB" w14:textId="77777777" w:rsidR="00CC6DFD" w:rsidRDefault="00CC6DFD" w:rsidP="00CC6DFD">
      <w:pPr>
        <w:jc w:val="left"/>
        <w:rPr>
          <w:rFonts w:ascii="Tahoma" w:hAnsi="Tahoma" w:cs="Tahoma"/>
          <w:noProof/>
        </w:rPr>
      </w:pPr>
    </w:p>
    <w:p w14:paraId="27CA2E80" w14:textId="77777777" w:rsidR="00CC6DFD" w:rsidRDefault="00CC6DFD" w:rsidP="00CC6DFD">
      <w:pPr>
        <w:jc w:val="left"/>
        <w:rPr>
          <w:rFonts w:ascii="Tahoma" w:hAnsi="Tahoma" w:cs="Tahoma"/>
          <w:noProof/>
        </w:rPr>
      </w:pPr>
    </w:p>
    <w:p w14:paraId="37E3AB0A" w14:textId="77777777" w:rsidR="008A156D" w:rsidRDefault="008A156D" w:rsidP="00CC6DFD">
      <w:pPr>
        <w:jc w:val="left"/>
        <w:rPr>
          <w:rFonts w:ascii="Tahoma" w:hAnsi="Tahoma" w:cs="Tahoma"/>
          <w:noProof/>
        </w:rPr>
      </w:pPr>
    </w:p>
    <w:p w14:paraId="1266B2CE" w14:textId="77777777" w:rsidR="00CC6DFD" w:rsidRDefault="00CC6DFD" w:rsidP="00CC6DFD">
      <w:pPr>
        <w:jc w:val="left"/>
        <w:rPr>
          <w:rFonts w:ascii="Tahoma" w:hAnsi="Tahoma" w:cs="Tahoma"/>
          <w:noProof/>
        </w:rPr>
      </w:pPr>
    </w:p>
    <w:p w14:paraId="08E63532" w14:textId="77777777" w:rsidR="00CC6DFD" w:rsidRDefault="00CC6DFD" w:rsidP="00CC6DFD">
      <w:pPr>
        <w:jc w:val="left"/>
        <w:rPr>
          <w:rFonts w:ascii="Tahoma" w:hAnsi="Tahoma" w:cs="Tahoma"/>
          <w:noProof/>
        </w:rPr>
      </w:pPr>
    </w:p>
    <w:p w14:paraId="1E6925E8" w14:textId="320E2AEB" w:rsidR="00CC6DFD" w:rsidRPr="00882CAB" w:rsidRDefault="00CC6DFD" w:rsidP="0090539B">
      <w:pPr>
        <w:rPr>
          <w:rFonts w:ascii="Tahoma" w:hAnsi="Tahoma" w:cs="Tahoma"/>
          <w:b/>
          <w:noProof/>
          <w:sz w:val="24"/>
          <w:szCs w:val="24"/>
          <w:u w:val="single"/>
        </w:rPr>
      </w:pPr>
      <w:r w:rsidRPr="0090539B">
        <w:rPr>
          <w:rFonts w:ascii="Tahoma" w:hAnsi="Tahoma" w:cs="Tahoma"/>
          <w:b/>
          <w:noProof/>
          <w:sz w:val="24"/>
          <w:szCs w:val="24"/>
          <w:highlight w:val="green"/>
          <w:u w:val="single"/>
        </w:rPr>
        <w:t>Challenges  to Successful Cognitive-Communication Rehabilitation</w:t>
      </w:r>
    </w:p>
    <w:p w14:paraId="42DFE6F5" w14:textId="77777777" w:rsidR="00CC6DFD" w:rsidRPr="00050495" w:rsidRDefault="00CC6DFD" w:rsidP="00CC6DFD">
      <w:pPr>
        <w:jc w:val="left"/>
        <w:rPr>
          <w:rFonts w:ascii="Tahoma" w:hAnsi="Tahoma" w:cs="Tahoma"/>
          <w:noProof/>
        </w:rPr>
      </w:pPr>
    </w:p>
    <w:p w14:paraId="22AC2F41" w14:textId="77777777" w:rsidR="00CC6DFD" w:rsidRDefault="00CC6DFD" w:rsidP="00CC6DFD">
      <w:pPr>
        <w:jc w:val="left"/>
        <w:rPr>
          <w:rFonts w:ascii="Tahoma" w:hAnsi="Tahoma" w:cs="Tahoma"/>
          <w:b/>
          <w:noProof/>
          <w:sz w:val="24"/>
          <w:szCs w:val="24"/>
        </w:rPr>
      </w:pPr>
    </w:p>
    <w:p w14:paraId="429D99D2" w14:textId="77777777" w:rsidR="00CC6DFD" w:rsidRDefault="00CC6DFD" w:rsidP="00CC6DFD">
      <w:pPr>
        <w:jc w:val="left"/>
        <w:rPr>
          <w:rFonts w:ascii="Tahoma" w:hAnsi="Tahoma" w:cs="Tahoma"/>
          <w:b/>
          <w:noProof/>
          <w:sz w:val="24"/>
          <w:szCs w:val="24"/>
        </w:rPr>
      </w:pPr>
    </w:p>
    <w:p w14:paraId="3322D286" w14:textId="061B3C0A" w:rsidR="00CC6DFD" w:rsidRDefault="00CC6DFD" w:rsidP="00CC6DFD">
      <w:pPr>
        <w:jc w:val="left"/>
        <w:rPr>
          <w:rFonts w:ascii="Tahoma" w:hAnsi="Tahoma" w:cs="Tahoma"/>
          <w:b/>
          <w:noProof/>
          <w:sz w:val="24"/>
          <w:szCs w:val="24"/>
        </w:rPr>
      </w:pPr>
      <w:r>
        <w:rPr>
          <w:rFonts w:ascii="Tahoma" w:hAnsi="Tahoma" w:cs="Tahoma"/>
          <w:b/>
          <w:noProof/>
          <w:sz w:val="24"/>
          <w:szCs w:val="24"/>
        </w:rPr>
        <w:t xml:space="preserve">                         </w:t>
      </w:r>
      <w:r w:rsidR="008A156D">
        <w:rPr>
          <w:rFonts w:ascii="Tahoma" w:hAnsi="Tahoma" w:cs="Tahoma"/>
          <w:b/>
          <w:noProof/>
          <w:sz w:val="24"/>
          <w:szCs w:val="24"/>
        </w:rPr>
        <w:t xml:space="preserve">      </w:t>
      </w:r>
      <w:r>
        <w:rPr>
          <w:rFonts w:ascii="Tahoma" w:hAnsi="Tahoma" w:cs="Tahoma"/>
          <w:b/>
          <w:noProof/>
          <w:sz w:val="24"/>
          <w:szCs w:val="24"/>
        </w:rPr>
        <w:t xml:space="preserve">                   </w:t>
      </w:r>
      <w:r w:rsidRPr="00EF1546">
        <w:rPr>
          <w:noProof/>
        </w:rPr>
        <w:drawing>
          <wp:inline distT="0" distB="0" distL="0" distR="0" wp14:anchorId="6DD4249F" wp14:editId="7E8DCFD5">
            <wp:extent cx="1104900" cy="103065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4994" cy="1030746"/>
                    </a:xfrm>
                    <a:prstGeom prst="rect">
                      <a:avLst/>
                    </a:prstGeom>
                    <a:noFill/>
                    <a:ln>
                      <a:noFill/>
                    </a:ln>
                  </pic:spPr>
                </pic:pic>
              </a:graphicData>
            </a:graphic>
          </wp:inline>
        </w:drawing>
      </w:r>
    </w:p>
    <w:p w14:paraId="59F33239" w14:textId="77777777" w:rsidR="00CC6DFD" w:rsidRDefault="00CC6DFD" w:rsidP="00CC6DFD">
      <w:pPr>
        <w:jc w:val="left"/>
        <w:rPr>
          <w:rFonts w:ascii="Tahoma" w:hAnsi="Tahoma" w:cs="Tahoma"/>
          <w:b/>
          <w:noProof/>
          <w:sz w:val="24"/>
          <w:szCs w:val="24"/>
        </w:rPr>
      </w:pPr>
    </w:p>
    <w:p w14:paraId="61DAA2DA" w14:textId="28027E24" w:rsidR="00CC6DFD" w:rsidRDefault="008A156D" w:rsidP="00CC6DFD">
      <w:pPr>
        <w:jc w:val="left"/>
        <w:rPr>
          <w:rFonts w:ascii="Tahoma" w:hAnsi="Tahoma" w:cs="Tahoma"/>
          <w:b/>
          <w:noProof/>
          <w:sz w:val="24"/>
          <w:szCs w:val="24"/>
        </w:rPr>
      </w:pPr>
      <w:r>
        <w:rPr>
          <w:rFonts w:ascii="Tahoma" w:hAnsi="Tahoma" w:cs="Tahoma"/>
          <w:b/>
          <w:noProof/>
          <w:sz w:val="24"/>
          <w:szCs w:val="24"/>
        </w:rPr>
        <w:t xml:space="preserve">  </w:t>
      </w:r>
    </w:p>
    <w:p w14:paraId="1BA65F7D" w14:textId="77777777" w:rsidR="00CC6DFD" w:rsidRDefault="00CC6DFD" w:rsidP="00CC6DFD">
      <w:pPr>
        <w:jc w:val="left"/>
        <w:rPr>
          <w:rFonts w:ascii="Tahoma" w:hAnsi="Tahoma" w:cs="Tahoma"/>
          <w:b/>
          <w:noProof/>
          <w:sz w:val="24"/>
          <w:szCs w:val="24"/>
        </w:rPr>
      </w:pPr>
    </w:p>
    <w:p w14:paraId="58A9ED2A" w14:textId="77777777" w:rsidR="00CC6DFD" w:rsidRDefault="00CC6DFD" w:rsidP="00CC6DFD">
      <w:pPr>
        <w:jc w:val="left"/>
        <w:rPr>
          <w:rFonts w:ascii="Tahoma" w:hAnsi="Tahoma" w:cs="Tahoma"/>
          <w:b/>
          <w:noProof/>
          <w:sz w:val="24"/>
          <w:szCs w:val="24"/>
        </w:rPr>
      </w:pPr>
    </w:p>
    <w:p w14:paraId="09FC4B4A" w14:textId="77777777" w:rsidR="00CC6DFD" w:rsidRPr="00882CAB" w:rsidRDefault="00CC6DFD" w:rsidP="00CC6DFD">
      <w:pPr>
        <w:jc w:val="both"/>
        <w:rPr>
          <w:rFonts w:ascii="Tahoma" w:hAnsi="Tahoma" w:cs="Tahoma"/>
          <w:b/>
          <w:noProof/>
          <w:sz w:val="24"/>
          <w:szCs w:val="24"/>
          <w:u w:val="single"/>
        </w:rPr>
      </w:pPr>
      <w:r>
        <w:rPr>
          <w:rFonts w:ascii="Tahoma" w:hAnsi="Tahoma" w:cs="Tahoma"/>
          <w:b/>
          <w:noProof/>
          <w:sz w:val="24"/>
          <w:szCs w:val="24"/>
        </w:rPr>
        <w:t xml:space="preserve"> </w:t>
      </w:r>
      <w:r w:rsidRPr="00882CAB">
        <w:rPr>
          <w:rFonts w:ascii="Tahoma" w:hAnsi="Tahoma" w:cs="Tahoma"/>
          <w:b/>
          <w:noProof/>
          <w:sz w:val="24"/>
          <w:szCs w:val="24"/>
          <w:u w:val="single"/>
        </w:rPr>
        <w:t>Patient Centered Challenges:</w:t>
      </w:r>
    </w:p>
    <w:p w14:paraId="2EE0FFFE" w14:textId="77777777" w:rsidR="00CC6DFD" w:rsidRDefault="00CC6DFD" w:rsidP="00CC6DFD">
      <w:pPr>
        <w:jc w:val="left"/>
        <w:rPr>
          <w:rFonts w:ascii="Tahoma" w:hAnsi="Tahoma" w:cs="Tahoma"/>
          <w:b/>
          <w:noProof/>
          <w:sz w:val="24"/>
          <w:szCs w:val="24"/>
        </w:rPr>
      </w:pPr>
    </w:p>
    <w:p w14:paraId="08C99043" w14:textId="77777777" w:rsidR="00CC6DFD" w:rsidRDefault="00CC6DFD" w:rsidP="00CC6DFD">
      <w:pPr>
        <w:jc w:val="left"/>
        <w:rPr>
          <w:rFonts w:ascii="Tahoma" w:hAnsi="Tahoma" w:cs="Tahoma"/>
          <w:noProof/>
        </w:rPr>
      </w:pPr>
      <w:r>
        <w:rPr>
          <w:rFonts w:ascii="Tahoma" w:hAnsi="Tahoma" w:cs="Tahoma"/>
          <w:noProof/>
        </w:rPr>
        <w:t>1.    The presence of a pre-morbid Dementia</w:t>
      </w:r>
    </w:p>
    <w:p w14:paraId="37B01DC7" w14:textId="77777777" w:rsidR="00CC6DFD" w:rsidRDefault="00CC6DFD" w:rsidP="00CC6DFD">
      <w:pPr>
        <w:jc w:val="left"/>
        <w:rPr>
          <w:rFonts w:ascii="Tahoma" w:hAnsi="Tahoma" w:cs="Tahoma"/>
          <w:noProof/>
        </w:rPr>
      </w:pPr>
      <w:r>
        <w:rPr>
          <w:rFonts w:ascii="Tahoma" w:hAnsi="Tahoma" w:cs="Tahoma"/>
          <w:noProof/>
        </w:rPr>
        <w:t>2.    Level of alertness/sustained attention</w:t>
      </w:r>
    </w:p>
    <w:p w14:paraId="7A73210C" w14:textId="77777777" w:rsidR="00CC6DFD" w:rsidRDefault="00CC6DFD" w:rsidP="00CC6DFD">
      <w:pPr>
        <w:jc w:val="left"/>
        <w:rPr>
          <w:rFonts w:ascii="Tahoma" w:hAnsi="Tahoma" w:cs="Tahoma"/>
          <w:noProof/>
        </w:rPr>
      </w:pPr>
      <w:r>
        <w:rPr>
          <w:rFonts w:ascii="Tahoma" w:hAnsi="Tahoma" w:cs="Tahoma"/>
          <w:noProof/>
        </w:rPr>
        <w:t>3.    Rancho Los Amigos Cognitive Levels 1-4</w:t>
      </w:r>
    </w:p>
    <w:p w14:paraId="2DC7CDAF" w14:textId="77777777" w:rsidR="00CC6DFD" w:rsidRDefault="00CC6DFD" w:rsidP="00CC6DFD">
      <w:pPr>
        <w:jc w:val="left"/>
        <w:rPr>
          <w:rFonts w:ascii="Tahoma" w:hAnsi="Tahoma" w:cs="Tahoma"/>
          <w:noProof/>
        </w:rPr>
      </w:pPr>
      <w:r>
        <w:rPr>
          <w:rFonts w:ascii="Tahoma" w:hAnsi="Tahoma" w:cs="Tahoma"/>
          <w:noProof/>
        </w:rPr>
        <w:t>4.    Medical status/Medication Interactions</w:t>
      </w:r>
    </w:p>
    <w:p w14:paraId="652A8405" w14:textId="77777777" w:rsidR="00CC6DFD" w:rsidRDefault="00CC6DFD" w:rsidP="00CC6DFD">
      <w:pPr>
        <w:jc w:val="left"/>
        <w:rPr>
          <w:rFonts w:ascii="Tahoma" w:hAnsi="Tahoma" w:cs="Tahoma"/>
          <w:noProof/>
        </w:rPr>
      </w:pPr>
      <w:r>
        <w:rPr>
          <w:rFonts w:ascii="Tahoma" w:hAnsi="Tahoma" w:cs="Tahoma"/>
          <w:noProof/>
        </w:rPr>
        <w:t xml:space="preserve">5.    Co-morbidities/Medical History  </w:t>
      </w:r>
    </w:p>
    <w:p w14:paraId="2B179EAA" w14:textId="77777777" w:rsidR="00CC6DFD" w:rsidRDefault="00CC6DFD" w:rsidP="00CC6DFD">
      <w:pPr>
        <w:jc w:val="left"/>
        <w:rPr>
          <w:rFonts w:ascii="Tahoma" w:hAnsi="Tahoma" w:cs="Tahoma"/>
          <w:noProof/>
        </w:rPr>
      </w:pPr>
      <w:r>
        <w:rPr>
          <w:rFonts w:ascii="Tahoma" w:hAnsi="Tahoma" w:cs="Tahoma"/>
          <w:noProof/>
        </w:rPr>
        <w:t>6.    Sensory Impairments (Vision and/or Hearing)</w:t>
      </w:r>
    </w:p>
    <w:p w14:paraId="442EBA59" w14:textId="77777777" w:rsidR="00CC6DFD" w:rsidRDefault="00CC6DFD" w:rsidP="00CC6DFD">
      <w:pPr>
        <w:jc w:val="left"/>
        <w:rPr>
          <w:rFonts w:ascii="Tahoma" w:hAnsi="Tahoma" w:cs="Tahoma"/>
          <w:noProof/>
        </w:rPr>
      </w:pPr>
      <w:r>
        <w:rPr>
          <w:rFonts w:ascii="Tahoma" w:hAnsi="Tahoma" w:cs="Tahoma"/>
          <w:noProof/>
        </w:rPr>
        <w:t>7.    Degree of Cognitive/Communication Impairment</w:t>
      </w:r>
    </w:p>
    <w:p w14:paraId="4FAFB2F6" w14:textId="77777777" w:rsidR="00CC6DFD" w:rsidRDefault="00CC6DFD" w:rsidP="00CC6DFD">
      <w:pPr>
        <w:jc w:val="left"/>
        <w:rPr>
          <w:rFonts w:ascii="Tahoma" w:hAnsi="Tahoma" w:cs="Tahoma"/>
          <w:noProof/>
        </w:rPr>
      </w:pPr>
      <w:r>
        <w:rPr>
          <w:rFonts w:ascii="Tahoma" w:hAnsi="Tahoma" w:cs="Tahoma"/>
          <w:noProof/>
        </w:rPr>
        <w:t>8.    Psycho-emotional Factors (Depression, Anxiety)</w:t>
      </w:r>
    </w:p>
    <w:p w14:paraId="22715DE9" w14:textId="77777777" w:rsidR="00CC6DFD" w:rsidRDefault="00CC6DFD" w:rsidP="00CC6DFD">
      <w:pPr>
        <w:jc w:val="left"/>
        <w:rPr>
          <w:rFonts w:ascii="Tahoma" w:hAnsi="Tahoma" w:cs="Tahoma"/>
          <w:noProof/>
        </w:rPr>
      </w:pPr>
      <w:r>
        <w:rPr>
          <w:rFonts w:ascii="Tahoma" w:hAnsi="Tahoma" w:cs="Tahoma"/>
          <w:noProof/>
        </w:rPr>
        <w:t>9.    Age of the patient (generational issues)</w:t>
      </w:r>
    </w:p>
    <w:p w14:paraId="722C859D" w14:textId="77777777" w:rsidR="00CC6DFD" w:rsidRDefault="00CC6DFD" w:rsidP="00CC6DFD">
      <w:pPr>
        <w:jc w:val="left"/>
        <w:rPr>
          <w:rFonts w:ascii="Tahoma" w:hAnsi="Tahoma" w:cs="Tahoma"/>
          <w:noProof/>
        </w:rPr>
      </w:pPr>
      <w:r>
        <w:rPr>
          <w:rFonts w:ascii="Tahoma" w:hAnsi="Tahoma" w:cs="Tahoma"/>
          <w:noProof/>
        </w:rPr>
        <w:t>10.   Patient with shallow insight</w:t>
      </w:r>
    </w:p>
    <w:p w14:paraId="310ECD4D" w14:textId="77777777" w:rsidR="00CC6DFD" w:rsidRDefault="00CC6DFD" w:rsidP="00CC6DFD">
      <w:pPr>
        <w:jc w:val="left"/>
        <w:rPr>
          <w:rFonts w:ascii="Tahoma" w:hAnsi="Tahoma" w:cs="Tahoma"/>
          <w:noProof/>
        </w:rPr>
      </w:pPr>
      <w:r>
        <w:rPr>
          <w:rFonts w:ascii="Tahoma" w:hAnsi="Tahoma" w:cs="Tahoma"/>
          <w:noProof/>
        </w:rPr>
        <w:t>11.   Low motivation versus poor initiation (same difference?)</w:t>
      </w:r>
    </w:p>
    <w:p w14:paraId="1FE6C0CA" w14:textId="77777777" w:rsidR="00CC6DFD" w:rsidRDefault="00CC6DFD" w:rsidP="00CC6DFD">
      <w:pPr>
        <w:jc w:val="left"/>
        <w:rPr>
          <w:rFonts w:ascii="Tahoma" w:hAnsi="Tahoma" w:cs="Tahoma"/>
          <w:noProof/>
        </w:rPr>
      </w:pPr>
      <w:r>
        <w:rPr>
          <w:rFonts w:ascii="Tahoma" w:hAnsi="Tahoma" w:cs="Tahoma"/>
          <w:noProof/>
        </w:rPr>
        <w:t>12.   Previous history of substance abuse  ( ? Self medication for an undiagnosed</w:t>
      </w:r>
    </w:p>
    <w:p w14:paraId="727ED999" w14:textId="77777777" w:rsidR="00CC6DFD" w:rsidRDefault="00CC6DFD" w:rsidP="00CC6DFD">
      <w:pPr>
        <w:jc w:val="left"/>
        <w:rPr>
          <w:rFonts w:ascii="Tahoma" w:hAnsi="Tahoma" w:cs="Tahoma"/>
          <w:noProof/>
        </w:rPr>
      </w:pPr>
      <w:r>
        <w:rPr>
          <w:rFonts w:ascii="Tahoma" w:hAnsi="Tahoma" w:cs="Tahoma"/>
          <w:noProof/>
        </w:rPr>
        <w:t xml:space="preserve">       psychiatric disorder)</w:t>
      </w:r>
    </w:p>
    <w:p w14:paraId="076EC915" w14:textId="77777777" w:rsidR="00CC6DFD" w:rsidRDefault="00CC6DFD" w:rsidP="00CC6DFD">
      <w:pPr>
        <w:jc w:val="left"/>
        <w:rPr>
          <w:rFonts w:ascii="Tahoma" w:hAnsi="Tahoma" w:cs="Tahoma"/>
          <w:noProof/>
        </w:rPr>
      </w:pPr>
      <w:r>
        <w:rPr>
          <w:rFonts w:ascii="Tahoma" w:hAnsi="Tahoma" w:cs="Tahoma"/>
          <w:noProof/>
        </w:rPr>
        <w:t>13.   Learning differences and literacy status</w:t>
      </w:r>
    </w:p>
    <w:p w14:paraId="4024DFE7" w14:textId="77777777" w:rsidR="00CC6DFD" w:rsidRDefault="00CC6DFD" w:rsidP="00CC6DFD">
      <w:pPr>
        <w:jc w:val="left"/>
        <w:rPr>
          <w:rFonts w:ascii="Tahoma" w:hAnsi="Tahoma" w:cs="Tahoma"/>
          <w:noProof/>
        </w:rPr>
      </w:pPr>
      <w:r>
        <w:rPr>
          <w:rFonts w:ascii="Tahoma" w:hAnsi="Tahoma" w:cs="Tahoma"/>
          <w:noProof/>
        </w:rPr>
        <w:t>14.   Cultural diversities</w:t>
      </w:r>
    </w:p>
    <w:p w14:paraId="61AE8060" w14:textId="77777777" w:rsidR="00CC6DFD" w:rsidRDefault="00CC6DFD" w:rsidP="00CC6DFD">
      <w:pPr>
        <w:jc w:val="left"/>
        <w:rPr>
          <w:rFonts w:ascii="Tahoma" w:hAnsi="Tahoma" w:cs="Tahoma"/>
          <w:noProof/>
        </w:rPr>
      </w:pPr>
      <w:r>
        <w:rPr>
          <w:rFonts w:ascii="Tahoma" w:hAnsi="Tahoma" w:cs="Tahoma"/>
          <w:noProof/>
        </w:rPr>
        <w:t>15.   The speed of recovery – highly variable</w:t>
      </w:r>
    </w:p>
    <w:p w14:paraId="7E7FCC72" w14:textId="77777777" w:rsidR="00CC6DFD" w:rsidRDefault="00CC6DFD" w:rsidP="00CC6DFD">
      <w:pPr>
        <w:jc w:val="left"/>
        <w:rPr>
          <w:rFonts w:ascii="Tahoma" w:hAnsi="Tahoma" w:cs="Tahoma"/>
          <w:noProof/>
        </w:rPr>
      </w:pPr>
      <w:r>
        <w:rPr>
          <w:rFonts w:ascii="Tahoma" w:hAnsi="Tahoma" w:cs="Tahoma"/>
          <w:noProof/>
        </w:rPr>
        <w:t>16.   The grieving patient (denial, anger, bargaining, depression, acceptance)</w:t>
      </w:r>
    </w:p>
    <w:p w14:paraId="07D32EFF" w14:textId="77777777" w:rsidR="00CC6DFD" w:rsidRDefault="00CC6DFD" w:rsidP="00CC6DFD">
      <w:pPr>
        <w:jc w:val="left"/>
        <w:rPr>
          <w:rFonts w:ascii="Tahoma" w:hAnsi="Tahoma" w:cs="Tahoma"/>
          <w:noProof/>
        </w:rPr>
      </w:pPr>
      <w:r>
        <w:rPr>
          <w:rFonts w:ascii="Tahoma" w:hAnsi="Tahoma" w:cs="Tahoma"/>
          <w:noProof/>
        </w:rPr>
        <w:t>17.   Pain</w:t>
      </w:r>
    </w:p>
    <w:p w14:paraId="4BBEB099" w14:textId="77777777" w:rsidR="00CC6DFD" w:rsidRDefault="00CC6DFD" w:rsidP="00CC6DFD">
      <w:pPr>
        <w:jc w:val="left"/>
        <w:rPr>
          <w:rFonts w:ascii="Tahoma" w:hAnsi="Tahoma" w:cs="Tahoma"/>
          <w:noProof/>
        </w:rPr>
      </w:pPr>
    </w:p>
    <w:p w14:paraId="6D89ADC1" w14:textId="77777777" w:rsidR="00CC6DFD" w:rsidRDefault="00CC6DFD" w:rsidP="00CC6DFD">
      <w:pPr>
        <w:jc w:val="left"/>
        <w:rPr>
          <w:rFonts w:ascii="Tahoma" w:hAnsi="Tahoma" w:cs="Tahoma"/>
          <w:noProof/>
        </w:rPr>
      </w:pPr>
    </w:p>
    <w:p w14:paraId="55DBAC97" w14:textId="77777777" w:rsidR="00CC6DFD" w:rsidRDefault="00CC6DFD" w:rsidP="00CC6DFD">
      <w:pPr>
        <w:jc w:val="left"/>
        <w:rPr>
          <w:rFonts w:ascii="Tahoma" w:hAnsi="Tahoma" w:cs="Tahoma"/>
          <w:noProof/>
        </w:rPr>
      </w:pPr>
    </w:p>
    <w:p w14:paraId="6778F0D9" w14:textId="77777777" w:rsidR="00CC6DFD" w:rsidRDefault="00CC6DFD" w:rsidP="00CC6DFD">
      <w:pPr>
        <w:jc w:val="both"/>
        <w:rPr>
          <w:rFonts w:ascii="Tahoma" w:hAnsi="Tahoma" w:cs="Tahoma"/>
          <w:noProof/>
        </w:rPr>
      </w:pPr>
    </w:p>
    <w:p w14:paraId="60658DA6" w14:textId="77777777" w:rsidR="00DA25F7" w:rsidRDefault="00DA25F7" w:rsidP="00CC6DFD">
      <w:pPr>
        <w:jc w:val="both"/>
        <w:rPr>
          <w:rFonts w:ascii="Tahoma" w:hAnsi="Tahoma" w:cs="Tahoma"/>
          <w:b/>
          <w:noProof/>
          <w:sz w:val="24"/>
          <w:szCs w:val="24"/>
          <w:u w:val="single"/>
        </w:rPr>
      </w:pPr>
    </w:p>
    <w:p w14:paraId="25BCA66D" w14:textId="1C616B7E" w:rsidR="00CC6DFD" w:rsidRPr="00882CAB" w:rsidRDefault="00CC6DFD" w:rsidP="00CC6DFD">
      <w:pPr>
        <w:jc w:val="both"/>
        <w:rPr>
          <w:rFonts w:ascii="Tahoma" w:hAnsi="Tahoma" w:cs="Tahoma"/>
          <w:b/>
          <w:noProof/>
          <w:sz w:val="24"/>
          <w:szCs w:val="24"/>
          <w:u w:val="single"/>
        </w:rPr>
      </w:pPr>
      <w:r w:rsidRPr="00882CAB">
        <w:rPr>
          <w:rFonts w:ascii="Tahoma" w:hAnsi="Tahoma" w:cs="Tahoma"/>
          <w:b/>
          <w:noProof/>
          <w:sz w:val="24"/>
          <w:szCs w:val="24"/>
          <w:u w:val="single"/>
        </w:rPr>
        <w:lastRenderedPageBreak/>
        <w:t>Treatment Centered Challenges:</w:t>
      </w:r>
    </w:p>
    <w:p w14:paraId="51496529" w14:textId="77777777" w:rsidR="00CC6DFD" w:rsidRDefault="00CC6DFD" w:rsidP="00CC6DFD">
      <w:pPr>
        <w:jc w:val="both"/>
        <w:rPr>
          <w:rFonts w:ascii="Tahoma" w:hAnsi="Tahoma" w:cs="Tahoma"/>
          <w:b/>
          <w:noProof/>
          <w:sz w:val="24"/>
          <w:szCs w:val="24"/>
        </w:rPr>
      </w:pPr>
    </w:p>
    <w:p w14:paraId="07BAAD44" w14:textId="77777777" w:rsidR="00CC6DFD" w:rsidRDefault="00CC6DFD" w:rsidP="00CC6DFD">
      <w:pPr>
        <w:jc w:val="left"/>
        <w:rPr>
          <w:rFonts w:ascii="Tahoma" w:hAnsi="Tahoma" w:cs="Tahoma"/>
          <w:noProof/>
        </w:rPr>
      </w:pPr>
      <w:r>
        <w:rPr>
          <w:rFonts w:ascii="Tahoma" w:hAnsi="Tahoma" w:cs="Tahoma"/>
          <w:noProof/>
        </w:rPr>
        <w:t>1.    The cookie cutter approach to therapy (same old, same old)</w:t>
      </w:r>
    </w:p>
    <w:p w14:paraId="1F95B53D" w14:textId="77777777" w:rsidR="00CC6DFD" w:rsidRDefault="00CC6DFD" w:rsidP="00CC6DFD">
      <w:pPr>
        <w:jc w:val="left"/>
        <w:rPr>
          <w:rFonts w:ascii="Tahoma" w:hAnsi="Tahoma" w:cs="Tahoma"/>
          <w:noProof/>
        </w:rPr>
      </w:pPr>
      <w:r>
        <w:rPr>
          <w:rFonts w:ascii="Tahoma" w:hAnsi="Tahoma" w:cs="Tahoma"/>
          <w:noProof/>
        </w:rPr>
        <w:t>2.    Clinician burnout/boredom</w:t>
      </w:r>
    </w:p>
    <w:p w14:paraId="4D56AD17" w14:textId="77777777" w:rsidR="00CC6DFD" w:rsidRDefault="00CC6DFD" w:rsidP="00CC6DFD">
      <w:pPr>
        <w:jc w:val="left"/>
        <w:rPr>
          <w:rFonts w:ascii="Tahoma" w:hAnsi="Tahoma" w:cs="Tahoma"/>
          <w:noProof/>
        </w:rPr>
      </w:pPr>
      <w:r>
        <w:rPr>
          <w:rFonts w:ascii="Tahoma" w:hAnsi="Tahoma" w:cs="Tahoma"/>
          <w:noProof/>
        </w:rPr>
        <w:t xml:space="preserve">3.    Artificial settings </w:t>
      </w:r>
    </w:p>
    <w:p w14:paraId="113B3395" w14:textId="77777777" w:rsidR="00CC6DFD" w:rsidRDefault="00CC6DFD" w:rsidP="00CC6DFD">
      <w:pPr>
        <w:jc w:val="left"/>
        <w:rPr>
          <w:rFonts w:ascii="Tahoma" w:hAnsi="Tahoma" w:cs="Tahoma"/>
          <w:noProof/>
        </w:rPr>
      </w:pPr>
      <w:r>
        <w:rPr>
          <w:rFonts w:ascii="Tahoma" w:hAnsi="Tahoma" w:cs="Tahoma"/>
          <w:noProof/>
        </w:rPr>
        <w:t>4.    Absence of a community support system (the decline of the extended family)</w:t>
      </w:r>
    </w:p>
    <w:p w14:paraId="2736A802" w14:textId="77777777" w:rsidR="00CC6DFD" w:rsidRDefault="00CC6DFD" w:rsidP="00CC6DFD">
      <w:pPr>
        <w:jc w:val="left"/>
        <w:rPr>
          <w:rFonts w:ascii="Tahoma" w:hAnsi="Tahoma" w:cs="Tahoma"/>
          <w:noProof/>
        </w:rPr>
      </w:pPr>
      <w:r>
        <w:rPr>
          <w:rFonts w:ascii="Tahoma" w:hAnsi="Tahoma" w:cs="Tahoma"/>
          <w:noProof/>
        </w:rPr>
        <w:t>5.    Remote geographical areas and the unavailability of services</w:t>
      </w:r>
    </w:p>
    <w:p w14:paraId="76D81623" w14:textId="77777777" w:rsidR="00CC6DFD" w:rsidRDefault="00CC6DFD" w:rsidP="00CC6DFD">
      <w:pPr>
        <w:jc w:val="left"/>
        <w:rPr>
          <w:rFonts w:ascii="Tahoma" w:hAnsi="Tahoma" w:cs="Tahoma"/>
          <w:noProof/>
        </w:rPr>
      </w:pPr>
      <w:r>
        <w:rPr>
          <w:rFonts w:ascii="Tahoma" w:hAnsi="Tahoma" w:cs="Tahoma"/>
          <w:noProof/>
        </w:rPr>
        <w:t>6.    Documentation demands</w:t>
      </w:r>
    </w:p>
    <w:p w14:paraId="5AD62C82" w14:textId="77777777" w:rsidR="00CC6DFD" w:rsidRDefault="00CC6DFD" w:rsidP="00CC6DFD">
      <w:pPr>
        <w:jc w:val="left"/>
        <w:rPr>
          <w:rFonts w:ascii="Tahoma" w:hAnsi="Tahoma" w:cs="Tahoma"/>
          <w:noProof/>
        </w:rPr>
      </w:pPr>
      <w:r>
        <w:rPr>
          <w:rFonts w:ascii="Tahoma" w:hAnsi="Tahoma" w:cs="Tahoma"/>
          <w:noProof/>
        </w:rPr>
        <w:t>7.    Excessive demands on our time</w:t>
      </w:r>
    </w:p>
    <w:p w14:paraId="6576515D" w14:textId="77777777" w:rsidR="00CC6DFD" w:rsidRDefault="00CC6DFD" w:rsidP="00CC6DFD">
      <w:pPr>
        <w:jc w:val="left"/>
        <w:rPr>
          <w:rFonts w:ascii="Tahoma" w:hAnsi="Tahoma" w:cs="Tahoma"/>
          <w:noProof/>
        </w:rPr>
      </w:pPr>
      <w:r>
        <w:rPr>
          <w:rFonts w:ascii="Tahoma" w:hAnsi="Tahoma" w:cs="Tahoma"/>
          <w:noProof/>
        </w:rPr>
        <w:t>8.    Reduced length of stays</w:t>
      </w:r>
    </w:p>
    <w:p w14:paraId="071C4A56" w14:textId="77777777" w:rsidR="00CC6DFD" w:rsidRDefault="00CC6DFD" w:rsidP="00CC6DFD">
      <w:pPr>
        <w:jc w:val="left"/>
        <w:rPr>
          <w:rFonts w:ascii="Tahoma" w:hAnsi="Tahoma" w:cs="Tahoma"/>
          <w:noProof/>
        </w:rPr>
      </w:pPr>
      <w:r>
        <w:rPr>
          <w:rFonts w:ascii="Tahoma" w:hAnsi="Tahoma" w:cs="Tahoma"/>
          <w:noProof/>
        </w:rPr>
        <w:t>9.    Roadblocks to the introduction of new clinical modalities (efficacy and cost)</w:t>
      </w:r>
    </w:p>
    <w:p w14:paraId="635C67C8" w14:textId="77777777" w:rsidR="00CC6DFD" w:rsidRDefault="00CC6DFD" w:rsidP="00CC6DFD">
      <w:pPr>
        <w:jc w:val="left"/>
        <w:rPr>
          <w:rFonts w:ascii="Tahoma" w:hAnsi="Tahoma" w:cs="Tahoma"/>
          <w:noProof/>
        </w:rPr>
      </w:pPr>
      <w:r>
        <w:rPr>
          <w:rFonts w:ascii="Tahoma" w:hAnsi="Tahoma" w:cs="Tahoma"/>
          <w:noProof/>
        </w:rPr>
        <w:t>10.   Limited availability of post-acute programs</w:t>
      </w:r>
    </w:p>
    <w:p w14:paraId="6B0659BE" w14:textId="77777777" w:rsidR="00CC6DFD" w:rsidRDefault="00CC6DFD" w:rsidP="00CC6DFD">
      <w:pPr>
        <w:jc w:val="left"/>
        <w:rPr>
          <w:rFonts w:ascii="Tahoma" w:hAnsi="Tahoma" w:cs="Tahoma"/>
          <w:noProof/>
        </w:rPr>
      </w:pPr>
      <w:r>
        <w:rPr>
          <w:rFonts w:ascii="Tahoma" w:hAnsi="Tahoma" w:cs="Tahoma"/>
          <w:noProof/>
        </w:rPr>
        <w:t>11.   Payor issues (medicare caps, medicaid, commercial insurance speech therapy benefits)</w:t>
      </w:r>
    </w:p>
    <w:p w14:paraId="6DADB20D" w14:textId="77777777" w:rsidR="00CC6DFD" w:rsidRDefault="00CC6DFD" w:rsidP="00CC6DFD">
      <w:pPr>
        <w:jc w:val="left"/>
        <w:rPr>
          <w:rFonts w:ascii="Tahoma" w:hAnsi="Tahoma" w:cs="Tahoma"/>
          <w:noProof/>
        </w:rPr>
      </w:pPr>
      <w:r>
        <w:rPr>
          <w:rFonts w:ascii="Tahoma" w:hAnsi="Tahoma" w:cs="Tahoma"/>
          <w:noProof/>
        </w:rPr>
        <w:t>12.   Minimal public knowledge of discipline specific duties/responsibilities</w:t>
      </w:r>
    </w:p>
    <w:p w14:paraId="3B948972" w14:textId="77777777" w:rsidR="00CC6DFD" w:rsidRDefault="00CC6DFD" w:rsidP="00CC6DFD">
      <w:pPr>
        <w:jc w:val="left"/>
        <w:rPr>
          <w:rFonts w:ascii="Tahoma" w:hAnsi="Tahoma" w:cs="Tahoma"/>
          <w:noProof/>
        </w:rPr>
      </w:pPr>
      <w:r>
        <w:rPr>
          <w:rFonts w:ascii="Tahoma" w:hAnsi="Tahoma" w:cs="Tahoma"/>
          <w:noProof/>
        </w:rPr>
        <w:t>13.   Changes in familial dynamics and family roles</w:t>
      </w:r>
    </w:p>
    <w:p w14:paraId="4C69A378" w14:textId="77777777" w:rsidR="00CC6DFD" w:rsidRDefault="00CC6DFD" w:rsidP="00CC6DFD">
      <w:pPr>
        <w:jc w:val="left"/>
        <w:rPr>
          <w:rFonts w:ascii="Tahoma" w:hAnsi="Tahoma" w:cs="Tahoma"/>
          <w:noProof/>
        </w:rPr>
      </w:pPr>
    </w:p>
    <w:p w14:paraId="0BB11042" w14:textId="77777777" w:rsidR="00CC6DFD" w:rsidRDefault="00CC6DFD" w:rsidP="00CC6DFD">
      <w:pPr>
        <w:jc w:val="left"/>
        <w:rPr>
          <w:rFonts w:ascii="Tahoma" w:hAnsi="Tahoma" w:cs="Tahoma"/>
          <w:noProof/>
        </w:rPr>
      </w:pPr>
    </w:p>
    <w:p w14:paraId="22C96967" w14:textId="77777777" w:rsidR="00CC6DFD" w:rsidRDefault="00CC6DFD" w:rsidP="00CC6DFD">
      <w:pPr>
        <w:jc w:val="left"/>
        <w:rPr>
          <w:rFonts w:ascii="Tahoma" w:hAnsi="Tahoma" w:cs="Tahoma"/>
          <w:noProof/>
        </w:rPr>
      </w:pPr>
    </w:p>
    <w:p w14:paraId="23DD5B74" w14:textId="77777777" w:rsidR="00CC6DFD" w:rsidRPr="00882CAB" w:rsidRDefault="00CC6DFD" w:rsidP="00CC6DFD">
      <w:pPr>
        <w:rPr>
          <w:rFonts w:ascii="Tahoma" w:hAnsi="Tahoma" w:cs="Tahoma"/>
          <w:b/>
          <w:noProof/>
          <w:sz w:val="24"/>
          <w:szCs w:val="24"/>
          <w:u w:val="single"/>
        </w:rPr>
      </w:pPr>
      <w:r w:rsidRPr="004C30F0">
        <w:rPr>
          <w:rFonts w:ascii="Tahoma" w:hAnsi="Tahoma" w:cs="Tahoma"/>
          <w:b/>
          <w:noProof/>
          <w:sz w:val="24"/>
          <w:szCs w:val="24"/>
          <w:highlight w:val="green"/>
          <w:u w:val="single"/>
        </w:rPr>
        <w:t>Breaking Down The Barriers  -  A Team Effort</w:t>
      </w:r>
    </w:p>
    <w:p w14:paraId="7E0A2C1B" w14:textId="77777777" w:rsidR="00CC6DFD" w:rsidRDefault="00CC6DFD" w:rsidP="00CC6DFD">
      <w:pPr>
        <w:jc w:val="left"/>
        <w:rPr>
          <w:rFonts w:ascii="Tahoma" w:hAnsi="Tahoma" w:cs="Tahoma"/>
          <w:b/>
          <w:noProof/>
          <w:sz w:val="24"/>
          <w:szCs w:val="24"/>
        </w:rPr>
      </w:pPr>
    </w:p>
    <w:p w14:paraId="674B0623" w14:textId="77777777" w:rsidR="00CC6DFD" w:rsidRDefault="00CC6DFD" w:rsidP="00CC6DFD">
      <w:pPr>
        <w:jc w:val="left"/>
        <w:rPr>
          <w:rFonts w:ascii="Tahoma" w:hAnsi="Tahoma" w:cs="Tahoma"/>
          <w:b/>
          <w:noProof/>
          <w:sz w:val="24"/>
          <w:szCs w:val="24"/>
        </w:rPr>
      </w:pPr>
    </w:p>
    <w:p w14:paraId="44375025" w14:textId="77777777" w:rsidR="00CC6DFD" w:rsidRDefault="00CC6DFD" w:rsidP="00CC6DFD">
      <w:pPr>
        <w:jc w:val="left"/>
        <w:rPr>
          <w:rFonts w:ascii="Tahoma" w:hAnsi="Tahoma" w:cs="Tahoma"/>
          <w:b/>
          <w:noProof/>
          <w:sz w:val="24"/>
          <w:szCs w:val="24"/>
        </w:rPr>
      </w:pPr>
      <w:r>
        <w:rPr>
          <w:rFonts w:ascii="Tahoma" w:hAnsi="Tahoma" w:cs="Tahoma"/>
          <w:b/>
          <w:noProof/>
          <w:sz w:val="24"/>
          <w:szCs w:val="24"/>
        </w:rPr>
        <w:t xml:space="preserve">                                        </w:t>
      </w:r>
      <w:r w:rsidRPr="007E5EBB">
        <w:rPr>
          <w:noProof/>
        </w:rPr>
        <w:drawing>
          <wp:inline distT="0" distB="0" distL="0" distR="0" wp14:anchorId="216B2A1F" wp14:editId="273BB7F6">
            <wp:extent cx="1676400" cy="1306800"/>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6400" cy="1306800"/>
                    </a:xfrm>
                    <a:prstGeom prst="rect">
                      <a:avLst/>
                    </a:prstGeom>
                    <a:noFill/>
                    <a:ln>
                      <a:noFill/>
                    </a:ln>
                  </pic:spPr>
                </pic:pic>
              </a:graphicData>
            </a:graphic>
          </wp:inline>
        </w:drawing>
      </w:r>
    </w:p>
    <w:p w14:paraId="190A76B5" w14:textId="77777777" w:rsidR="00CC6DFD" w:rsidRDefault="00CC6DFD" w:rsidP="00CC6DFD">
      <w:pPr>
        <w:jc w:val="left"/>
        <w:rPr>
          <w:rFonts w:ascii="Tahoma" w:hAnsi="Tahoma" w:cs="Tahoma"/>
          <w:b/>
          <w:noProof/>
          <w:sz w:val="24"/>
          <w:szCs w:val="24"/>
        </w:rPr>
      </w:pPr>
    </w:p>
    <w:p w14:paraId="4178BA5F" w14:textId="77777777" w:rsidR="00CC6DFD" w:rsidRDefault="00CC6DFD" w:rsidP="00CC6DFD">
      <w:pPr>
        <w:jc w:val="left"/>
        <w:rPr>
          <w:rFonts w:ascii="Tahoma" w:hAnsi="Tahoma" w:cs="Tahoma"/>
          <w:b/>
          <w:noProof/>
          <w:sz w:val="24"/>
          <w:szCs w:val="24"/>
        </w:rPr>
      </w:pPr>
    </w:p>
    <w:p w14:paraId="4803B9DC" w14:textId="7F5DAB62" w:rsidR="00CC6DFD" w:rsidRPr="00882CAB" w:rsidRDefault="000A6BF7" w:rsidP="004C30F0">
      <w:pPr>
        <w:jc w:val="both"/>
        <w:rPr>
          <w:rFonts w:ascii="Tahoma" w:hAnsi="Tahoma" w:cs="Tahoma"/>
          <w:b/>
          <w:noProof/>
          <w:sz w:val="24"/>
          <w:szCs w:val="24"/>
          <w:u w:val="single"/>
        </w:rPr>
      </w:pPr>
      <w:r>
        <w:rPr>
          <w:rFonts w:ascii="Tahoma" w:hAnsi="Tahoma" w:cs="Tahoma"/>
          <w:b/>
          <w:noProof/>
          <w:sz w:val="24"/>
          <w:szCs w:val="24"/>
        </w:rPr>
        <w:t xml:space="preserve">            </w:t>
      </w:r>
      <w:r w:rsidR="00CC6DFD" w:rsidRPr="004C30F0">
        <w:rPr>
          <w:rFonts w:ascii="Tahoma" w:hAnsi="Tahoma" w:cs="Tahoma"/>
          <w:b/>
          <w:noProof/>
          <w:sz w:val="24"/>
          <w:szCs w:val="24"/>
          <w:highlight w:val="green"/>
          <w:u w:val="single"/>
        </w:rPr>
        <w:t>Functional Approaches to Cognitive-Communication Rehabilitation</w:t>
      </w:r>
    </w:p>
    <w:p w14:paraId="51FE027D" w14:textId="77777777" w:rsidR="00CC6DFD" w:rsidRDefault="00CC6DFD" w:rsidP="00CC6DFD">
      <w:pPr>
        <w:jc w:val="left"/>
        <w:rPr>
          <w:rFonts w:ascii="Tahoma" w:hAnsi="Tahoma" w:cs="Tahoma"/>
          <w:b/>
          <w:noProof/>
          <w:sz w:val="24"/>
          <w:szCs w:val="24"/>
        </w:rPr>
      </w:pPr>
    </w:p>
    <w:p w14:paraId="6ED8EE90" w14:textId="77777777" w:rsidR="00003362" w:rsidRDefault="00003362" w:rsidP="00CC6DFD">
      <w:pPr>
        <w:jc w:val="left"/>
        <w:rPr>
          <w:rFonts w:ascii="Tahoma" w:hAnsi="Tahoma" w:cs="Tahoma"/>
          <w:b/>
          <w:noProof/>
          <w:sz w:val="24"/>
          <w:szCs w:val="24"/>
        </w:rPr>
      </w:pPr>
    </w:p>
    <w:p w14:paraId="18B25FE3" w14:textId="77777777" w:rsidR="00CC6DFD" w:rsidRPr="004C30F0" w:rsidRDefault="00CC6DFD" w:rsidP="00CC6DFD">
      <w:pPr>
        <w:rPr>
          <w:rFonts w:ascii="Tahoma" w:hAnsi="Tahoma" w:cs="Tahoma"/>
          <w:b/>
          <w:noProof/>
          <w:u w:val="single"/>
        </w:rPr>
      </w:pPr>
      <w:r w:rsidRPr="000A6BF7">
        <w:rPr>
          <w:rFonts w:ascii="Tahoma" w:hAnsi="Tahoma" w:cs="Tahoma"/>
          <w:b/>
          <w:noProof/>
          <w:highlight w:val="green"/>
          <w:u w:val="single"/>
        </w:rPr>
        <w:t>STATUS OF PATIENT CHALLENGES</w:t>
      </w:r>
    </w:p>
    <w:p w14:paraId="0E153F37" w14:textId="77777777" w:rsidR="00CC6DFD" w:rsidRDefault="00CC6DFD" w:rsidP="00CC6DFD">
      <w:pPr>
        <w:jc w:val="left"/>
        <w:rPr>
          <w:rFonts w:ascii="Tahoma" w:hAnsi="Tahoma" w:cs="Tahoma"/>
          <w:b/>
          <w:noProof/>
          <w:sz w:val="24"/>
          <w:szCs w:val="24"/>
        </w:rPr>
      </w:pPr>
    </w:p>
    <w:p w14:paraId="6026D9D9" w14:textId="77777777" w:rsidR="00CC6DFD" w:rsidRPr="00391472" w:rsidRDefault="00CC6DFD" w:rsidP="00CC6DFD">
      <w:pPr>
        <w:jc w:val="left"/>
        <w:rPr>
          <w:rFonts w:ascii="Tahoma" w:hAnsi="Tahoma" w:cs="Tahoma"/>
          <w:b/>
          <w:noProof/>
        </w:rPr>
      </w:pPr>
      <w:r w:rsidRPr="00391472">
        <w:rPr>
          <w:rFonts w:ascii="Tahoma" w:hAnsi="Tahoma" w:cs="Tahoma"/>
          <w:b/>
          <w:noProof/>
        </w:rPr>
        <w:t>A.  Advocate For Earlier Introduction of Pharmeceutical Intervention</w:t>
      </w:r>
    </w:p>
    <w:p w14:paraId="4D8054DD" w14:textId="77777777" w:rsidR="00CC6DFD" w:rsidRDefault="00CC6DFD" w:rsidP="00CC6DFD">
      <w:pPr>
        <w:jc w:val="left"/>
        <w:rPr>
          <w:rFonts w:ascii="Tahoma" w:hAnsi="Tahoma" w:cs="Tahoma"/>
          <w:noProof/>
        </w:rPr>
      </w:pPr>
      <w:r>
        <w:rPr>
          <w:rFonts w:ascii="Tahoma" w:hAnsi="Tahoma" w:cs="Tahoma"/>
          <w:b/>
          <w:noProof/>
          <w:sz w:val="24"/>
          <w:szCs w:val="24"/>
        </w:rPr>
        <w:t xml:space="preserve">     </w:t>
      </w:r>
      <w:r>
        <w:rPr>
          <w:rFonts w:ascii="Tahoma" w:hAnsi="Tahoma" w:cs="Tahoma"/>
          <w:b/>
          <w:noProof/>
          <w:sz w:val="24"/>
          <w:szCs w:val="24"/>
        </w:rPr>
        <w:br/>
        <w:t xml:space="preserve">     </w:t>
      </w:r>
      <w:r>
        <w:rPr>
          <w:rFonts w:ascii="Tahoma" w:hAnsi="Tahoma" w:cs="Tahoma"/>
          <w:noProof/>
          <w:sz w:val="24"/>
          <w:szCs w:val="24"/>
        </w:rPr>
        <w:t xml:space="preserve">* </w:t>
      </w:r>
      <w:r>
        <w:rPr>
          <w:rFonts w:ascii="Tahoma" w:hAnsi="Tahoma" w:cs="Tahoma"/>
          <w:noProof/>
        </w:rPr>
        <w:t xml:space="preserve">stimulant medication:  Ritalin, Provigil, Adderal, Concerta (can be used to facilitate </w:t>
      </w:r>
    </w:p>
    <w:p w14:paraId="4F4485DD" w14:textId="77777777" w:rsidR="00CC6DFD" w:rsidRDefault="00CC6DFD" w:rsidP="00CC6DFD">
      <w:pPr>
        <w:jc w:val="left"/>
        <w:rPr>
          <w:rFonts w:ascii="Tahoma" w:hAnsi="Tahoma" w:cs="Tahoma"/>
          <w:noProof/>
        </w:rPr>
      </w:pPr>
      <w:r>
        <w:rPr>
          <w:rFonts w:ascii="Tahoma" w:hAnsi="Tahoma" w:cs="Tahoma"/>
          <w:noProof/>
        </w:rPr>
        <w:t xml:space="preserve">        attention, motivation, initiation, memory)</w:t>
      </w:r>
    </w:p>
    <w:p w14:paraId="12D0587D" w14:textId="77777777" w:rsidR="00CC6DFD" w:rsidRDefault="00CC6DFD" w:rsidP="00CC6DFD">
      <w:pPr>
        <w:jc w:val="left"/>
        <w:rPr>
          <w:rFonts w:ascii="Tahoma" w:hAnsi="Tahoma" w:cs="Tahoma"/>
          <w:noProof/>
        </w:rPr>
      </w:pPr>
      <w:r>
        <w:rPr>
          <w:rFonts w:ascii="Tahoma" w:hAnsi="Tahoma" w:cs="Tahoma"/>
          <w:noProof/>
        </w:rPr>
        <w:t xml:space="preserve">     * anti-depressants:  Paxil, Prozac, Effexor, Lexapro, Celexa, Zoloft</w:t>
      </w:r>
    </w:p>
    <w:p w14:paraId="5DDF67C9" w14:textId="77777777" w:rsidR="00CC6DFD" w:rsidRDefault="00CC6DFD" w:rsidP="00CC6DFD">
      <w:pPr>
        <w:jc w:val="left"/>
        <w:rPr>
          <w:rFonts w:ascii="Tahoma" w:hAnsi="Tahoma" w:cs="Tahoma"/>
          <w:noProof/>
        </w:rPr>
      </w:pPr>
      <w:r>
        <w:rPr>
          <w:rFonts w:ascii="Tahoma" w:hAnsi="Tahoma" w:cs="Tahoma"/>
          <w:noProof/>
        </w:rPr>
        <w:t xml:space="preserve">     * anti-anxiety medications:  Ativan, Valium, Xanax</w:t>
      </w:r>
    </w:p>
    <w:p w14:paraId="5E9D6295" w14:textId="77777777" w:rsidR="00CC6DFD" w:rsidRDefault="00CC6DFD" w:rsidP="00CC6DFD">
      <w:pPr>
        <w:jc w:val="left"/>
        <w:rPr>
          <w:rFonts w:ascii="Tahoma" w:hAnsi="Tahoma" w:cs="Tahoma"/>
          <w:noProof/>
        </w:rPr>
      </w:pPr>
      <w:r>
        <w:rPr>
          <w:rFonts w:ascii="Tahoma" w:hAnsi="Tahoma" w:cs="Tahoma"/>
          <w:noProof/>
        </w:rPr>
        <w:t xml:space="preserve">     * Provigil was originally prescribed for excessive sleepiness secondary to narcolepsy</w:t>
      </w:r>
    </w:p>
    <w:p w14:paraId="56DBE2CB" w14:textId="77777777" w:rsidR="00CC6DFD" w:rsidRDefault="00CC6DFD" w:rsidP="00CC6DFD">
      <w:pPr>
        <w:jc w:val="left"/>
        <w:rPr>
          <w:rFonts w:ascii="Tahoma" w:hAnsi="Tahoma" w:cs="Tahoma"/>
          <w:noProof/>
        </w:rPr>
      </w:pPr>
      <w:r>
        <w:rPr>
          <w:rFonts w:ascii="Tahoma" w:hAnsi="Tahoma" w:cs="Tahoma"/>
          <w:noProof/>
        </w:rPr>
        <w:t xml:space="preserve">        or sleep cycle reversals due to shift work (very similar to the sleep disruption patterns</w:t>
      </w:r>
    </w:p>
    <w:p w14:paraId="4C985877" w14:textId="77777777" w:rsidR="00CC6DFD" w:rsidRDefault="00CC6DFD" w:rsidP="00CC6DFD">
      <w:pPr>
        <w:jc w:val="left"/>
        <w:rPr>
          <w:rFonts w:ascii="Tahoma" w:hAnsi="Tahoma" w:cs="Tahoma"/>
          <w:noProof/>
        </w:rPr>
      </w:pPr>
      <w:r>
        <w:rPr>
          <w:rFonts w:ascii="Tahoma" w:hAnsi="Tahoma" w:cs="Tahoma"/>
          <w:noProof/>
        </w:rPr>
        <w:t xml:space="preserve">        seen in TBI</w:t>
      </w:r>
    </w:p>
    <w:p w14:paraId="0B86BB74" w14:textId="77777777" w:rsidR="00CC6DFD" w:rsidRDefault="00CC6DFD" w:rsidP="00CC6DFD">
      <w:pPr>
        <w:jc w:val="left"/>
        <w:rPr>
          <w:rFonts w:ascii="Tahoma" w:hAnsi="Tahoma" w:cs="Tahoma"/>
          <w:noProof/>
        </w:rPr>
      </w:pPr>
      <w:r>
        <w:rPr>
          <w:rFonts w:ascii="Tahoma" w:hAnsi="Tahoma" w:cs="Tahoma"/>
          <w:noProof/>
        </w:rPr>
        <w:t xml:space="preserve">     * Ritalin has also been effective as a faster acting anti-depressant; most anti-depressants </w:t>
      </w:r>
    </w:p>
    <w:p w14:paraId="4AD20C09" w14:textId="77777777" w:rsidR="00CC6DFD" w:rsidRDefault="00CC6DFD" w:rsidP="00CC6DFD">
      <w:pPr>
        <w:jc w:val="left"/>
        <w:rPr>
          <w:rFonts w:ascii="Tahoma" w:hAnsi="Tahoma" w:cs="Tahoma"/>
          <w:noProof/>
        </w:rPr>
      </w:pPr>
      <w:r>
        <w:rPr>
          <w:rFonts w:ascii="Tahoma" w:hAnsi="Tahoma" w:cs="Tahoma"/>
          <w:noProof/>
        </w:rPr>
        <w:t xml:space="preserve">        require 2-4 weeks to reach a therapeutic level in the body </w:t>
      </w:r>
    </w:p>
    <w:p w14:paraId="77248644" w14:textId="77777777" w:rsidR="00CC6DFD" w:rsidRDefault="00CC6DFD" w:rsidP="00CC6DFD">
      <w:pPr>
        <w:jc w:val="left"/>
        <w:rPr>
          <w:rFonts w:ascii="Tahoma" w:hAnsi="Tahoma" w:cs="Tahoma"/>
          <w:noProof/>
        </w:rPr>
      </w:pPr>
    </w:p>
    <w:p w14:paraId="4F3FC61B" w14:textId="77777777" w:rsidR="00CC6DFD" w:rsidRPr="00391472" w:rsidRDefault="00CC6DFD" w:rsidP="00CC6DFD">
      <w:pPr>
        <w:jc w:val="left"/>
        <w:rPr>
          <w:rFonts w:ascii="Tahoma" w:hAnsi="Tahoma" w:cs="Tahoma"/>
          <w:b/>
          <w:noProof/>
        </w:rPr>
      </w:pPr>
      <w:r w:rsidRPr="00391472">
        <w:rPr>
          <w:rFonts w:ascii="Tahoma" w:hAnsi="Tahoma" w:cs="Tahoma"/>
          <w:b/>
          <w:noProof/>
        </w:rPr>
        <w:t>B.  Maximize Periods of Alertness</w:t>
      </w:r>
    </w:p>
    <w:p w14:paraId="5C9FC6C2" w14:textId="77777777" w:rsidR="00CC6DFD" w:rsidRDefault="00CC6DFD" w:rsidP="00CC6DFD">
      <w:pPr>
        <w:jc w:val="left"/>
        <w:rPr>
          <w:rFonts w:ascii="Tahoma" w:hAnsi="Tahoma" w:cs="Tahoma"/>
          <w:b/>
          <w:noProof/>
          <w:sz w:val="24"/>
          <w:szCs w:val="24"/>
        </w:rPr>
      </w:pPr>
    </w:p>
    <w:p w14:paraId="7898EF38" w14:textId="77777777" w:rsidR="00CC6DFD" w:rsidRDefault="00CC6DFD" w:rsidP="00CC6DFD">
      <w:pPr>
        <w:jc w:val="left"/>
        <w:rPr>
          <w:rFonts w:ascii="Tahoma" w:hAnsi="Tahoma" w:cs="Tahoma"/>
          <w:noProof/>
        </w:rPr>
      </w:pPr>
      <w:r>
        <w:rPr>
          <w:rFonts w:ascii="Tahoma" w:hAnsi="Tahoma" w:cs="Tahoma"/>
          <w:b/>
          <w:noProof/>
          <w:sz w:val="24"/>
          <w:szCs w:val="24"/>
        </w:rPr>
        <w:t xml:space="preserve">     </w:t>
      </w:r>
      <w:r>
        <w:rPr>
          <w:rFonts w:ascii="Tahoma" w:hAnsi="Tahoma" w:cs="Tahoma"/>
          <w:noProof/>
        </w:rPr>
        <w:t>*  mutisensory stimulation activities (smell, texture, sound, taste)</w:t>
      </w:r>
    </w:p>
    <w:p w14:paraId="1E1E2305" w14:textId="77777777" w:rsidR="00CC6DFD" w:rsidRPr="00652B09" w:rsidRDefault="00CC6DFD" w:rsidP="00CC6DFD">
      <w:pPr>
        <w:jc w:val="left"/>
        <w:rPr>
          <w:rFonts w:ascii="Tahoma" w:hAnsi="Tahoma" w:cs="Tahoma"/>
          <w:noProof/>
        </w:rPr>
      </w:pPr>
      <w:r>
        <w:rPr>
          <w:rFonts w:ascii="Tahoma" w:hAnsi="Tahoma" w:cs="Tahoma"/>
          <w:noProof/>
        </w:rPr>
        <w:t xml:space="preserve">     *  more efficient use of down time (refer to maximizing speed of recovery section)</w:t>
      </w:r>
    </w:p>
    <w:p w14:paraId="05322B0C" w14:textId="77777777" w:rsidR="00CC6DFD" w:rsidRDefault="00CC6DFD" w:rsidP="00CC6DFD">
      <w:pPr>
        <w:jc w:val="left"/>
        <w:rPr>
          <w:rFonts w:ascii="Tahoma" w:hAnsi="Tahoma" w:cs="Tahoma"/>
          <w:noProof/>
        </w:rPr>
      </w:pPr>
    </w:p>
    <w:p w14:paraId="70AA0F9F" w14:textId="175AB7A8" w:rsidR="00CC6DFD" w:rsidRPr="00391472" w:rsidRDefault="00CC6DFD" w:rsidP="00CC6DFD">
      <w:pPr>
        <w:jc w:val="left"/>
        <w:rPr>
          <w:rFonts w:ascii="Tahoma" w:hAnsi="Tahoma" w:cs="Tahoma"/>
          <w:b/>
          <w:noProof/>
        </w:rPr>
      </w:pPr>
      <w:r w:rsidRPr="00391472">
        <w:rPr>
          <w:rFonts w:ascii="Tahoma" w:hAnsi="Tahoma" w:cs="Tahoma"/>
          <w:b/>
          <w:noProof/>
        </w:rPr>
        <w:t>C.  More Efficient Use of Therapeutic Recreation</w:t>
      </w:r>
      <w:r w:rsidR="008C12D8">
        <w:rPr>
          <w:rFonts w:ascii="Tahoma" w:hAnsi="Tahoma" w:cs="Tahoma"/>
          <w:b/>
          <w:noProof/>
        </w:rPr>
        <w:t xml:space="preserve"> If Available</w:t>
      </w:r>
    </w:p>
    <w:p w14:paraId="472643AB" w14:textId="77777777" w:rsidR="00CC6DFD" w:rsidRDefault="00CC6DFD" w:rsidP="00CC6DFD">
      <w:pPr>
        <w:jc w:val="left"/>
        <w:rPr>
          <w:rFonts w:ascii="Tahoma" w:hAnsi="Tahoma" w:cs="Tahoma"/>
          <w:b/>
          <w:noProof/>
          <w:sz w:val="24"/>
          <w:szCs w:val="24"/>
        </w:rPr>
      </w:pPr>
    </w:p>
    <w:p w14:paraId="21FEC92B" w14:textId="77777777" w:rsidR="00CC6DFD" w:rsidRDefault="00CC6DFD" w:rsidP="00CC6DFD">
      <w:pPr>
        <w:jc w:val="left"/>
        <w:rPr>
          <w:rFonts w:ascii="Tahoma" w:hAnsi="Tahoma" w:cs="Tahoma"/>
          <w:noProof/>
        </w:rPr>
      </w:pPr>
      <w:r>
        <w:rPr>
          <w:rFonts w:ascii="Tahoma" w:hAnsi="Tahoma" w:cs="Tahoma"/>
          <w:b/>
          <w:noProof/>
          <w:sz w:val="24"/>
          <w:szCs w:val="24"/>
        </w:rPr>
        <w:t xml:space="preserve">     </w:t>
      </w:r>
      <w:r>
        <w:rPr>
          <w:rFonts w:ascii="Tahoma" w:hAnsi="Tahoma" w:cs="Tahoma"/>
          <w:noProof/>
        </w:rPr>
        <w:t>* initially can be less physically and cognitively challenging for the patient</w:t>
      </w:r>
    </w:p>
    <w:p w14:paraId="46784C7D" w14:textId="77777777" w:rsidR="00CC6DFD" w:rsidRDefault="00CC6DFD" w:rsidP="00CC6DFD">
      <w:pPr>
        <w:jc w:val="left"/>
        <w:rPr>
          <w:rFonts w:ascii="Tahoma" w:hAnsi="Tahoma" w:cs="Tahoma"/>
          <w:noProof/>
        </w:rPr>
      </w:pPr>
      <w:r>
        <w:rPr>
          <w:rFonts w:ascii="Tahoma" w:hAnsi="Tahoma" w:cs="Tahoma"/>
          <w:noProof/>
        </w:rPr>
        <w:t xml:space="preserve">     * reduces “down time” disorientation and confusion</w:t>
      </w:r>
    </w:p>
    <w:p w14:paraId="101B3766" w14:textId="77777777" w:rsidR="00CC6DFD" w:rsidRDefault="00CC6DFD" w:rsidP="00CC6DFD">
      <w:pPr>
        <w:jc w:val="left"/>
        <w:rPr>
          <w:rFonts w:ascii="Tahoma" w:hAnsi="Tahoma" w:cs="Tahoma"/>
          <w:noProof/>
        </w:rPr>
      </w:pPr>
      <w:r>
        <w:rPr>
          <w:rFonts w:ascii="Tahoma" w:hAnsi="Tahoma" w:cs="Tahoma"/>
          <w:noProof/>
        </w:rPr>
        <w:t xml:space="preserve">     * relaxation activities (wheelchair yoga, tai chi) can promote increased sense of wellness</w:t>
      </w:r>
    </w:p>
    <w:p w14:paraId="7F28EB50" w14:textId="77777777" w:rsidR="00CC6DFD" w:rsidRDefault="00CC6DFD" w:rsidP="00CC6DFD">
      <w:pPr>
        <w:jc w:val="left"/>
        <w:rPr>
          <w:rFonts w:ascii="Tahoma" w:hAnsi="Tahoma" w:cs="Tahoma"/>
          <w:noProof/>
        </w:rPr>
      </w:pPr>
    </w:p>
    <w:p w14:paraId="5FD86328" w14:textId="77777777" w:rsidR="00CC6DFD" w:rsidRPr="00391472" w:rsidRDefault="00CC6DFD" w:rsidP="00CC6DFD">
      <w:pPr>
        <w:jc w:val="left"/>
        <w:rPr>
          <w:rFonts w:ascii="Tahoma" w:hAnsi="Tahoma" w:cs="Tahoma"/>
          <w:b/>
          <w:noProof/>
        </w:rPr>
      </w:pPr>
      <w:r w:rsidRPr="00391472">
        <w:rPr>
          <w:rFonts w:ascii="Tahoma" w:hAnsi="Tahoma" w:cs="Tahoma"/>
          <w:b/>
          <w:noProof/>
        </w:rPr>
        <w:t>D.  Contribute to the Goal of Optimal Hydration and Nutrition</w:t>
      </w:r>
    </w:p>
    <w:p w14:paraId="0B60E28E" w14:textId="77777777" w:rsidR="00CC6DFD" w:rsidRDefault="00CC6DFD" w:rsidP="00CC6DFD">
      <w:pPr>
        <w:jc w:val="left"/>
        <w:rPr>
          <w:rFonts w:ascii="Tahoma" w:hAnsi="Tahoma" w:cs="Tahoma"/>
          <w:b/>
          <w:noProof/>
          <w:sz w:val="24"/>
          <w:szCs w:val="24"/>
        </w:rPr>
      </w:pPr>
    </w:p>
    <w:p w14:paraId="1EE02014" w14:textId="77777777" w:rsidR="00CC6DFD" w:rsidRDefault="00CC6DFD" w:rsidP="00CC6DFD">
      <w:pPr>
        <w:jc w:val="left"/>
        <w:rPr>
          <w:rFonts w:ascii="Tahoma" w:hAnsi="Tahoma" w:cs="Tahoma"/>
          <w:noProof/>
        </w:rPr>
      </w:pPr>
      <w:r>
        <w:rPr>
          <w:rFonts w:ascii="Tahoma" w:hAnsi="Tahoma" w:cs="Tahoma"/>
          <w:b/>
          <w:noProof/>
          <w:sz w:val="24"/>
          <w:szCs w:val="24"/>
        </w:rPr>
        <w:t xml:space="preserve">     </w:t>
      </w:r>
      <w:r>
        <w:rPr>
          <w:rFonts w:ascii="Tahoma" w:hAnsi="Tahoma" w:cs="Tahoma"/>
          <w:noProof/>
        </w:rPr>
        <w:t>* include snacks as part of your therapy activities</w:t>
      </w:r>
    </w:p>
    <w:p w14:paraId="173B657A" w14:textId="77777777" w:rsidR="00CC6DFD" w:rsidRDefault="00CC6DFD" w:rsidP="00CC6DFD">
      <w:pPr>
        <w:jc w:val="left"/>
        <w:rPr>
          <w:rFonts w:ascii="Tahoma" w:hAnsi="Tahoma" w:cs="Tahoma"/>
          <w:noProof/>
        </w:rPr>
      </w:pPr>
      <w:r>
        <w:rPr>
          <w:rFonts w:ascii="Tahoma" w:hAnsi="Tahoma" w:cs="Tahoma"/>
          <w:noProof/>
        </w:rPr>
        <w:t xml:space="preserve">     * mini-fridge in speech therapy</w:t>
      </w:r>
    </w:p>
    <w:p w14:paraId="5CB0B45D" w14:textId="77777777" w:rsidR="00CC6DFD" w:rsidRDefault="00CC6DFD" w:rsidP="00CC6DFD">
      <w:pPr>
        <w:jc w:val="left"/>
        <w:rPr>
          <w:rFonts w:ascii="Tahoma" w:hAnsi="Tahoma" w:cs="Tahoma"/>
          <w:noProof/>
        </w:rPr>
      </w:pPr>
      <w:r>
        <w:rPr>
          <w:rFonts w:ascii="Tahoma" w:hAnsi="Tahoma" w:cs="Tahoma"/>
          <w:noProof/>
        </w:rPr>
        <w:t xml:space="preserve">     * consider incorporating the Frazier Free Water Protocol whenever appropriate</w:t>
      </w:r>
    </w:p>
    <w:p w14:paraId="020432B9" w14:textId="77777777" w:rsidR="00CC6DFD" w:rsidRDefault="00CC6DFD" w:rsidP="00CC6DFD">
      <w:pPr>
        <w:jc w:val="left"/>
        <w:rPr>
          <w:rFonts w:ascii="Tahoma" w:hAnsi="Tahoma" w:cs="Tahoma"/>
          <w:noProof/>
        </w:rPr>
      </w:pPr>
      <w:r>
        <w:rPr>
          <w:rFonts w:ascii="Tahoma" w:hAnsi="Tahoma" w:cs="Tahoma"/>
          <w:noProof/>
        </w:rPr>
        <w:t xml:space="preserve">     * be creative when offering patients thickened liquids:  smoothies, shakes, frappes</w:t>
      </w:r>
    </w:p>
    <w:p w14:paraId="761A9C00" w14:textId="77777777" w:rsidR="00CC6DFD" w:rsidRDefault="00CC6DFD" w:rsidP="00CC6DFD">
      <w:pPr>
        <w:jc w:val="left"/>
        <w:rPr>
          <w:rFonts w:ascii="Tahoma" w:hAnsi="Tahoma" w:cs="Tahoma"/>
          <w:noProof/>
        </w:rPr>
      </w:pPr>
      <w:r>
        <w:rPr>
          <w:rFonts w:ascii="Tahoma" w:hAnsi="Tahoma" w:cs="Tahoma"/>
          <w:noProof/>
        </w:rPr>
        <w:t xml:space="preserve">     * incorporate natural thickening options eg: use instant pudding to thicken milk</w:t>
      </w:r>
    </w:p>
    <w:p w14:paraId="75DFA010" w14:textId="77777777" w:rsidR="00CC6DFD" w:rsidRDefault="00CC6DFD" w:rsidP="00CC6DFD">
      <w:pPr>
        <w:jc w:val="left"/>
        <w:rPr>
          <w:rFonts w:ascii="Tahoma" w:hAnsi="Tahoma" w:cs="Tahoma"/>
          <w:noProof/>
        </w:rPr>
      </w:pPr>
    </w:p>
    <w:p w14:paraId="1F0C8485" w14:textId="77777777" w:rsidR="00CC6DFD" w:rsidRDefault="00CC6DFD" w:rsidP="00CC6DFD">
      <w:pPr>
        <w:jc w:val="left"/>
        <w:rPr>
          <w:rFonts w:ascii="Tahoma" w:hAnsi="Tahoma" w:cs="Tahoma"/>
          <w:b/>
          <w:noProof/>
        </w:rPr>
      </w:pPr>
      <w:r w:rsidRPr="00391472">
        <w:rPr>
          <w:rFonts w:ascii="Tahoma" w:hAnsi="Tahoma" w:cs="Tahoma"/>
          <w:b/>
          <w:noProof/>
        </w:rPr>
        <w:t>E</w:t>
      </w:r>
      <w:r>
        <w:rPr>
          <w:rFonts w:ascii="Tahoma" w:hAnsi="Tahoma" w:cs="Tahoma"/>
          <w:b/>
          <w:noProof/>
        </w:rPr>
        <w:t xml:space="preserve">.   Patient </w:t>
      </w:r>
      <w:r w:rsidRPr="00391472">
        <w:rPr>
          <w:rFonts w:ascii="Tahoma" w:hAnsi="Tahoma" w:cs="Tahoma"/>
          <w:b/>
          <w:noProof/>
        </w:rPr>
        <w:t xml:space="preserve"> Co-morbidities</w:t>
      </w:r>
      <w:r>
        <w:rPr>
          <w:rFonts w:ascii="Tahoma" w:hAnsi="Tahoma" w:cs="Tahoma"/>
          <w:b/>
          <w:noProof/>
        </w:rPr>
        <w:t xml:space="preserve"> and Their Impact on Mental Status</w:t>
      </w:r>
    </w:p>
    <w:p w14:paraId="3E449BC9" w14:textId="77777777" w:rsidR="00CC6DFD" w:rsidRDefault="00CC6DFD" w:rsidP="00CC6DFD">
      <w:pPr>
        <w:jc w:val="left"/>
        <w:rPr>
          <w:rFonts w:ascii="Tahoma" w:hAnsi="Tahoma" w:cs="Tahoma"/>
          <w:b/>
          <w:noProof/>
        </w:rPr>
      </w:pPr>
    </w:p>
    <w:p w14:paraId="69195412" w14:textId="77777777" w:rsidR="00CC6DFD" w:rsidRDefault="00CC6DFD" w:rsidP="00CC6DFD">
      <w:pPr>
        <w:jc w:val="left"/>
        <w:rPr>
          <w:rFonts w:ascii="Tahoma" w:hAnsi="Tahoma" w:cs="Tahoma"/>
          <w:noProof/>
        </w:rPr>
      </w:pPr>
      <w:r>
        <w:rPr>
          <w:rFonts w:ascii="Tahoma" w:hAnsi="Tahoma" w:cs="Tahoma"/>
          <w:b/>
          <w:noProof/>
        </w:rPr>
        <w:t xml:space="preserve">     </w:t>
      </w:r>
      <w:r>
        <w:rPr>
          <w:rFonts w:ascii="Tahoma" w:hAnsi="Tahoma" w:cs="Tahoma"/>
          <w:noProof/>
        </w:rPr>
        <w:t>* chart review to identify co-morbidities should only be done once!</w:t>
      </w:r>
    </w:p>
    <w:p w14:paraId="0BBB1F84" w14:textId="77777777" w:rsidR="00CC6DFD" w:rsidRDefault="00CC6DFD" w:rsidP="00CC6DFD">
      <w:pPr>
        <w:jc w:val="left"/>
        <w:rPr>
          <w:rFonts w:ascii="Tahoma" w:hAnsi="Tahoma" w:cs="Tahoma"/>
          <w:noProof/>
        </w:rPr>
      </w:pPr>
      <w:r>
        <w:rPr>
          <w:rFonts w:ascii="Tahoma" w:hAnsi="Tahoma" w:cs="Tahoma"/>
          <w:noProof/>
        </w:rPr>
        <w:t xml:space="preserve">     * what you need is a good “chart review notes” form</w:t>
      </w:r>
    </w:p>
    <w:p w14:paraId="24B4D0CA" w14:textId="77777777" w:rsidR="00CC6DFD" w:rsidRDefault="00CC6DFD" w:rsidP="00CC6DFD">
      <w:pPr>
        <w:jc w:val="left"/>
        <w:rPr>
          <w:rFonts w:ascii="Tahoma" w:hAnsi="Tahoma" w:cs="Tahoma"/>
          <w:noProof/>
        </w:rPr>
      </w:pPr>
      <w:r>
        <w:rPr>
          <w:rFonts w:ascii="Tahoma" w:hAnsi="Tahoma" w:cs="Tahoma"/>
          <w:noProof/>
        </w:rPr>
        <w:t xml:space="preserve">     * go to </w:t>
      </w:r>
      <w:r w:rsidRPr="00FE4CE7">
        <w:rPr>
          <w:rFonts w:ascii="Tahoma" w:hAnsi="Tahoma" w:cs="Tahoma"/>
          <w:b/>
          <w:noProof/>
          <w:sz w:val="20"/>
          <w:szCs w:val="20"/>
        </w:rPr>
        <w:t>speakingofspeech.com</w:t>
      </w:r>
      <w:r>
        <w:rPr>
          <w:rFonts w:ascii="Tahoma" w:hAnsi="Tahoma" w:cs="Tahoma"/>
          <w:noProof/>
        </w:rPr>
        <w:t>, click on “materials exchange”, click on “medical/rehab”</w:t>
      </w:r>
    </w:p>
    <w:p w14:paraId="47BA93F3" w14:textId="77777777" w:rsidR="00CC6DFD" w:rsidRDefault="00CC6DFD" w:rsidP="00CC6DFD">
      <w:pPr>
        <w:jc w:val="left"/>
        <w:rPr>
          <w:rFonts w:ascii="Tahoma" w:hAnsi="Tahoma" w:cs="Tahoma"/>
          <w:noProof/>
        </w:rPr>
      </w:pPr>
      <w:r>
        <w:rPr>
          <w:rFonts w:ascii="Tahoma" w:hAnsi="Tahoma" w:cs="Tahoma"/>
          <w:noProof/>
        </w:rPr>
        <w:t xml:space="preserve">        and select “chart review notes”</w:t>
      </w:r>
    </w:p>
    <w:p w14:paraId="5BCA9E74" w14:textId="77777777" w:rsidR="00CC6DFD" w:rsidRDefault="00CC6DFD" w:rsidP="00CC6DFD">
      <w:pPr>
        <w:jc w:val="left"/>
        <w:rPr>
          <w:rFonts w:ascii="Tahoma" w:hAnsi="Tahoma" w:cs="Tahoma"/>
          <w:noProof/>
        </w:rPr>
      </w:pPr>
      <w:r>
        <w:rPr>
          <w:rFonts w:ascii="Tahoma" w:hAnsi="Tahoma" w:cs="Tahoma"/>
          <w:noProof/>
        </w:rPr>
        <w:t xml:space="preserve">     * ASHA also has a good template for patient demographic information</w:t>
      </w:r>
    </w:p>
    <w:p w14:paraId="072DA56E" w14:textId="77777777" w:rsidR="00CC6DFD" w:rsidRDefault="00CC6DFD" w:rsidP="00CC6DFD">
      <w:pPr>
        <w:jc w:val="left"/>
        <w:rPr>
          <w:rFonts w:ascii="Tahoma" w:hAnsi="Tahoma" w:cs="Tahoma"/>
          <w:b/>
          <w:noProof/>
        </w:rPr>
      </w:pPr>
      <w:r>
        <w:rPr>
          <w:rFonts w:ascii="Tahoma" w:hAnsi="Tahoma" w:cs="Tahoma"/>
          <w:noProof/>
        </w:rPr>
        <w:t xml:space="preserve">     </w:t>
      </w:r>
      <w:r w:rsidRPr="00A13783">
        <w:rPr>
          <w:rFonts w:ascii="Tahoma" w:hAnsi="Tahoma" w:cs="Tahoma"/>
          <w:b/>
          <w:noProof/>
        </w:rPr>
        <w:t xml:space="preserve">* </w:t>
      </w:r>
      <w:r w:rsidRPr="00FE4CE7">
        <w:rPr>
          <w:rFonts w:ascii="Tahoma" w:hAnsi="Tahoma" w:cs="Tahoma"/>
          <w:b/>
          <w:noProof/>
          <w:sz w:val="20"/>
          <w:szCs w:val="20"/>
        </w:rPr>
        <w:t>asha.org/slp/healthcare/adult templates</w:t>
      </w:r>
    </w:p>
    <w:p w14:paraId="7D3025E7" w14:textId="77777777" w:rsidR="00CC6DFD" w:rsidRPr="00F25248" w:rsidRDefault="00CC6DFD" w:rsidP="00CC6DFD">
      <w:pPr>
        <w:jc w:val="left"/>
        <w:rPr>
          <w:rFonts w:ascii="Tahoma" w:hAnsi="Tahoma" w:cs="Tahoma"/>
          <w:b/>
          <w:noProof/>
        </w:rPr>
      </w:pPr>
      <w:r>
        <w:rPr>
          <w:rFonts w:ascii="Tahoma" w:hAnsi="Tahoma" w:cs="Tahoma"/>
          <w:b/>
          <w:noProof/>
        </w:rPr>
        <w:t xml:space="preserve">     </w:t>
      </w:r>
      <w:r>
        <w:rPr>
          <w:rFonts w:ascii="Tahoma" w:hAnsi="Tahoma" w:cs="Tahoma"/>
          <w:noProof/>
        </w:rPr>
        <w:t>* monitor mental status frequently through the use of an orientation flowsheet</w:t>
      </w:r>
    </w:p>
    <w:p w14:paraId="3B2B10EB" w14:textId="77777777" w:rsidR="00CC6DFD" w:rsidRPr="00882CAB" w:rsidRDefault="00CC6DFD" w:rsidP="00CC6DFD">
      <w:pPr>
        <w:jc w:val="left"/>
        <w:rPr>
          <w:rFonts w:ascii="Tahoma" w:hAnsi="Tahoma" w:cs="Tahoma"/>
          <w:noProof/>
        </w:rPr>
      </w:pPr>
      <w:r>
        <w:rPr>
          <w:rFonts w:ascii="Tahoma" w:hAnsi="Tahoma" w:cs="Tahoma"/>
          <w:noProof/>
        </w:rPr>
        <w:t xml:space="preserve">                                                                                                                                                                                                                                                                                                                                                                                                                                                                                                                                                                                                                                                                                                                                                                                                                                                                                                                                                                                                             </w:t>
      </w:r>
      <w:r w:rsidRPr="00391472">
        <w:rPr>
          <w:rFonts w:ascii="Tahoma" w:hAnsi="Tahoma" w:cs="Tahoma"/>
          <w:b/>
          <w:noProof/>
        </w:rPr>
        <w:t>F.  Promote Optimal Hearing and Vision</w:t>
      </w:r>
    </w:p>
    <w:p w14:paraId="7E34E6E7" w14:textId="77777777" w:rsidR="00CC6DFD" w:rsidRPr="005604E2" w:rsidRDefault="00CC6DFD" w:rsidP="00CC6DFD">
      <w:pPr>
        <w:jc w:val="left"/>
        <w:rPr>
          <w:rFonts w:ascii="Tahoma" w:hAnsi="Tahoma" w:cs="Tahoma"/>
          <w:noProof/>
        </w:rPr>
      </w:pPr>
    </w:p>
    <w:p w14:paraId="4E8B1C76" w14:textId="77777777" w:rsidR="00CC6DFD" w:rsidRDefault="00CC6DFD" w:rsidP="00CC6DFD">
      <w:pPr>
        <w:jc w:val="left"/>
        <w:rPr>
          <w:rFonts w:ascii="Tahoma" w:hAnsi="Tahoma" w:cs="Tahoma"/>
          <w:b/>
          <w:noProof/>
          <w:sz w:val="24"/>
          <w:szCs w:val="24"/>
        </w:rPr>
      </w:pPr>
      <w:r>
        <w:rPr>
          <w:rFonts w:ascii="Tahoma" w:hAnsi="Tahoma" w:cs="Tahoma"/>
          <w:b/>
          <w:noProof/>
          <w:sz w:val="24"/>
          <w:szCs w:val="24"/>
        </w:rPr>
        <w:t xml:space="preserve">     </w:t>
      </w:r>
      <w:r>
        <w:rPr>
          <w:rFonts w:ascii="Tahoma" w:hAnsi="Tahoma" w:cs="Tahoma"/>
          <w:noProof/>
        </w:rPr>
        <w:t>* work in well lit and quieter areas</w:t>
      </w:r>
    </w:p>
    <w:p w14:paraId="49CFAE1D" w14:textId="77777777" w:rsidR="00CC6DFD" w:rsidRDefault="00CC6DFD" w:rsidP="00CC6DFD">
      <w:pPr>
        <w:jc w:val="left"/>
        <w:rPr>
          <w:rFonts w:ascii="Tahoma" w:hAnsi="Tahoma" w:cs="Tahoma"/>
          <w:noProof/>
        </w:rPr>
      </w:pPr>
      <w:r>
        <w:rPr>
          <w:rFonts w:ascii="Tahoma" w:hAnsi="Tahoma" w:cs="Tahoma"/>
          <w:b/>
          <w:noProof/>
          <w:sz w:val="24"/>
          <w:szCs w:val="24"/>
        </w:rPr>
        <w:t xml:space="preserve">     </w:t>
      </w:r>
      <w:r>
        <w:rPr>
          <w:rFonts w:ascii="Tahoma" w:hAnsi="Tahoma" w:cs="Tahoma"/>
          <w:noProof/>
        </w:rPr>
        <w:t>* keep spare reading glasses and magnifying glasses on hand</w:t>
      </w:r>
    </w:p>
    <w:p w14:paraId="3F5760CF" w14:textId="77777777" w:rsidR="00CC6DFD" w:rsidRDefault="00CC6DFD" w:rsidP="00CC6DFD">
      <w:pPr>
        <w:jc w:val="left"/>
        <w:rPr>
          <w:rFonts w:ascii="Tahoma" w:hAnsi="Tahoma" w:cs="Tahoma"/>
          <w:noProof/>
        </w:rPr>
      </w:pPr>
      <w:r>
        <w:rPr>
          <w:rFonts w:ascii="Tahoma" w:hAnsi="Tahoma" w:cs="Tahoma"/>
          <w:noProof/>
        </w:rPr>
        <w:t xml:space="preserve">     * assist in the maintenance and use of hearing aids – have spare batteries on hand</w:t>
      </w:r>
    </w:p>
    <w:p w14:paraId="1629A99D" w14:textId="77777777" w:rsidR="00CC6DFD" w:rsidRDefault="00CC6DFD" w:rsidP="00CC6DFD">
      <w:pPr>
        <w:jc w:val="left"/>
        <w:rPr>
          <w:rFonts w:ascii="Tahoma" w:hAnsi="Tahoma" w:cs="Tahoma"/>
          <w:noProof/>
        </w:rPr>
      </w:pPr>
      <w:r>
        <w:rPr>
          <w:rFonts w:ascii="Tahoma" w:hAnsi="Tahoma" w:cs="Tahoma"/>
          <w:noProof/>
        </w:rPr>
        <w:t xml:space="preserve">     * auditory amplifiers (</w:t>
      </w:r>
      <w:r w:rsidRPr="00FE4CE7">
        <w:rPr>
          <w:rFonts w:ascii="Tahoma" w:hAnsi="Tahoma" w:cs="Tahoma"/>
          <w:b/>
          <w:noProof/>
          <w:sz w:val="20"/>
          <w:szCs w:val="20"/>
        </w:rPr>
        <w:t>amazon.com</w:t>
      </w:r>
      <w:r>
        <w:rPr>
          <w:rFonts w:ascii="Tahoma" w:hAnsi="Tahoma" w:cs="Tahoma"/>
          <w:noProof/>
        </w:rPr>
        <w:t xml:space="preserve">) with disposable ear buds </w:t>
      </w:r>
    </w:p>
    <w:p w14:paraId="575C994A" w14:textId="77777777" w:rsidR="00CC6DFD" w:rsidRDefault="00CC6DFD" w:rsidP="00CC6DFD">
      <w:pPr>
        <w:jc w:val="left"/>
        <w:rPr>
          <w:rFonts w:ascii="Tahoma" w:hAnsi="Tahoma" w:cs="Tahoma"/>
          <w:noProof/>
        </w:rPr>
      </w:pPr>
      <w:r>
        <w:rPr>
          <w:rFonts w:ascii="Tahoma" w:hAnsi="Tahoma" w:cs="Tahoma"/>
          <w:noProof/>
        </w:rPr>
        <w:t xml:space="preserve">     * disposable ear buds (</w:t>
      </w:r>
      <w:r w:rsidRPr="00FE4CE7">
        <w:rPr>
          <w:rFonts w:ascii="Tahoma" w:hAnsi="Tahoma" w:cs="Tahoma"/>
          <w:b/>
          <w:noProof/>
          <w:sz w:val="20"/>
          <w:szCs w:val="20"/>
        </w:rPr>
        <w:t>encoredataproducts.com</w:t>
      </w:r>
      <w:r>
        <w:rPr>
          <w:rFonts w:ascii="Tahoma" w:hAnsi="Tahoma" w:cs="Tahoma"/>
          <w:noProof/>
        </w:rPr>
        <w:t>, 1- 866-926-1669,  part #: TT1)</w:t>
      </w:r>
    </w:p>
    <w:p w14:paraId="1671A100" w14:textId="77777777" w:rsidR="00CC6DFD" w:rsidRDefault="00CC6DFD" w:rsidP="00CC6DFD">
      <w:pPr>
        <w:jc w:val="left"/>
        <w:rPr>
          <w:rFonts w:ascii="Tahoma" w:hAnsi="Tahoma" w:cs="Tahoma"/>
          <w:noProof/>
        </w:rPr>
      </w:pPr>
    </w:p>
    <w:p w14:paraId="203A2CCE" w14:textId="77777777" w:rsidR="00CC6DFD" w:rsidRDefault="00CC6DFD" w:rsidP="00CC6DFD">
      <w:pPr>
        <w:jc w:val="left"/>
        <w:rPr>
          <w:rFonts w:ascii="Tahoma" w:hAnsi="Tahoma" w:cs="Tahoma"/>
          <w:noProof/>
        </w:rPr>
      </w:pPr>
      <w:r>
        <w:rPr>
          <w:rFonts w:ascii="Tahoma" w:hAnsi="Tahoma" w:cs="Tahoma"/>
          <w:noProof/>
        </w:rPr>
        <w:t xml:space="preserve">     * Quick Vision Screen:  EyeXam App (tests visual acuity, color vision and more)</w:t>
      </w:r>
    </w:p>
    <w:p w14:paraId="72D5B054" w14:textId="77777777" w:rsidR="00CC6DFD" w:rsidRDefault="00CC6DFD" w:rsidP="00CC6DFD">
      <w:pPr>
        <w:jc w:val="left"/>
        <w:rPr>
          <w:rFonts w:ascii="Tahoma" w:hAnsi="Tahoma" w:cs="Tahoma"/>
          <w:noProof/>
        </w:rPr>
      </w:pPr>
    </w:p>
    <w:p w14:paraId="0ADA6A06" w14:textId="77777777" w:rsidR="00CC6DFD" w:rsidRDefault="00CC6DFD" w:rsidP="00CC6DFD">
      <w:pPr>
        <w:jc w:val="left"/>
        <w:rPr>
          <w:rFonts w:ascii="Tahoma" w:hAnsi="Tahoma" w:cs="Tahoma"/>
          <w:noProof/>
        </w:rPr>
      </w:pPr>
      <w:r>
        <w:rPr>
          <w:rFonts w:ascii="Tahoma" w:hAnsi="Tahoma" w:cs="Tahoma"/>
          <w:noProof/>
        </w:rPr>
        <w:t xml:space="preserve">     * Quick Hearing Screen:  The Ling Sounds Test (can identify a possible high frequency loss)</w:t>
      </w:r>
    </w:p>
    <w:p w14:paraId="7822240B" w14:textId="77777777" w:rsidR="00CC6DFD" w:rsidRDefault="00CC6DFD" w:rsidP="00CC6DFD">
      <w:pPr>
        <w:jc w:val="left"/>
        <w:rPr>
          <w:rFonts w:ascii="Tahoma" w:hAnsi="Tahoma" w:cs="Tahoma"/>
          <w:noProof/>
        </w:rPr>
      </w:pPr>
      <w:r>
        <w:rPr>
          <w:rFonts w:ascii="Tahoma" w:hAnsi="Tahoma" w:cs="Tahoma"/>
          <w:noProof/>
        </w:rPr>
        <w:t xml:space="preserve">                                          Stand 6 feet away from the patient and ask them to repeat the</w:t>
      </w:r>
    </w:p>
    <w:p w14:paraId="50CDBF38" w14:textId="77777777" w:rsidR="00CC6DFD" w:rsidRDefault="00CC6DFD" w:rsidP="00CC6DFD">
      <w:pPr>
        <w:jc w:val="left"/>
        <w:rPr>
          <w:rFonts w:ascii="Tahoma" w:hAnsi="Tahoma" w:cs="Tahoma"/>
          <w:noProof/>
        </w:rPr>
      </w:pPr>
      <w:r>
        <w:rPr>
          <w:rFonts w:ascii="Tahoma" w:hAnsi="Tahoma" w:cs="Tahoma"/>
          <w:noProof/>
        </w:rPr>
        <w:t xml:space="preserve">                                          following sounds:   /m/  /oo/  /ah/  /ee/  /sh/  /s/</w:t>
      </w:r>
    </w:p>
    <w:p w14:paraId="002D9FB0" w14:textId="77777777" w:rsidR="00CC6DFD" w:rsidRDefault="00CC6DFD" w:rsidP="00CC6DFD">
      <w:pPr>
        <w:jc w:val="left"/>
        <w:rPr>
          <w:rFonts w:ascii="Tahoma" w:hAnsi="Tahoma" w:cs="Tahoma"/>
          <w:noProof/>
        </w:rPr>
      </w:pPr>
      <w:r>
        <w:rPr>
          <w:rFonts w:ascii="Tahoma" w:hAnsi="Tahoma" w:cs="Tahoma"/>
          <w:noProof/>
        </w:rPr>
        <w:t xml:space="preserve">                                       </w:t>
      </w:r>
    </w:p>
    <w:p w14:paraId="7153DC54" w14:textId="77777777" w:rsidR="00CC6DFD" w:rsidRPr="00391472" w:rsidRDefault="00CC6DFD" w:rsidP="00CC6DFD">
      <w:pPr>
        <w:jc w:val="left"/>
        <w:rPr>
          <w:rFonts w:ascii="Tahoma" w:hAnsi="Tahoma" w:cs="Tahoma"/>
          <w:b/>
          <w:noProof/>
        </w:rPr>
      </w:pPr>
      <w:r w:rsidRPr="00391472">
        <w:rPr>
          <w:rFonts w:ascii="Tahoma" w:hAnsi="Tahoma" w:cs="Tahoma"/>
          <w:b/>
          <w:noProof/>
        </w:rPr>
        <w:t>G.  Utilization of Creative Scheduling</w:t>
      </w:r>
    </w:p>
    <w:p w14:paraId="393887F7" w14:textId="77777777" w:rsidR="00CC6DFD" w:rsidRDefault="00CC6DFD" w:rsidP="00CC6DFD">
      <w:pPr>
        <w:jc w:val="left"/>
        <w:rPr>
          <w:rFonts w:ascii="Tahoma" w:hAnsi="Tahoma" w:cs="Tahoma"/>
          <w:b/>
          <w:noProof/>
          <w:sz w:val="24"/>
          <w:szCs w:val="24"/>
        </w:rPr>
      </w:pPr>
    </w:p>
    <w:p w14:paraId="48C4E3EC" w14:textId="77777777" w:rsidR="00CC6DFD" w:rsidRDefault="00CC6DFD" w:rsidP="00CC6DFD">
      <w:pPr>
        <w:jc w:val="left"/>
        <w:rPr>
          <w:rFonts w:ascii="Tahoma" w:hAnsi="Tahoma" w:cs="Tahoma"/>
          <w:noProof/>
        </w:rPr>
      </w:pPr>
      <w:r>
        <w:rPr>
          <w:rFonts w:ascii="Tahoma" w:hAnsi="Tahoma" w:cs="Tahoma"/>
          <w:noProof/>
        </w:rPr>
        <w:t xml:space="preserve">     * build in scheduled nap or rest times</w:t>
      </w:r>
    </w:p>
    <w:p w14:paraId="4468C2BB" w14:textId="77777777" w:rsidR="00CC6DFD" w:rsidRDefault="00CC6DFD" w:rsidP="00CC6DFD">
      <w:pPr>
        <w:jc w:val="left"/>
        <w:rPr>
          <w:rFonts w:ascii="Tahoma" w:hAnsi="Tahoma" w:cs="Tahoma"/>
          <w:noProof/>
        </w:rPr>
      </w:pPr>
      <w:r>
        <w:rPr>
          <w:rFonts w:ascii="Tahoma" w:hAnsi="Tahoma" w:cs="Tahoma"/>
          <w:noProof/>
        </w:rPr>
        <w:t xml:space="preserve">     * shorter sessions with increased frequency eg four 15 minute sessions vs. 1 hour session</w:t>
      </w:r>
    </w:p>
    <w:p w14:paraId="02034C4A" w14:textId="77777777" w:rsidR="00CC6DFD" w:rsidRDefault="00CC6DFD" w:rsidP="00CC6DFD">
      <w:pPr>
        <w:jc w:val="left"/>
        <w:rPr>
          <w:rFonts w:ascii="Tahoma" w:hAnsi="Tahoma" w:cs="Tahoma"/>
          <w:noProof/>
        </w:rPr>
      </w:pPr>
      <w:r>
        <w:rPr>
          <w:rFonts w:ascii="Tahoma" w:hAnsi="Tahoma" w:cs="Tahoma"/>
          <w:noProof/>
        </w:rPr>
        <w:lastRenderedPageBreak/>
        <w:t xml:space="preserve">     * determine which patients absolutely need to be seen earlier in the day</w:t>
      </w:r>
    </w:p>
    <w:p w14:paraId="539269E1" w14:textId="77777777" w:rsidR="00CC6DFD" w:rsidRDefault="00CC6DFD" w:rsidP="00CC6DFD">
      <w:pPr>
        <w:jc w:val="left"/>
        <w:rPr>
          <w:rFonts w:ascii="Tahoma" w:hAnsi="Tahoma" w:cs="Tahoma"/>
          <w:noProof/>
        </w:rPr>
      </w:pPr>
      <w:r>
        <w:rPr>
          <w:rFonts w:ascii="Tahoma" w:hAnsi="Tahoma" w:cs="Tahoma"/>
          <w:noProof/>
        </w:rPr>
        <w:t xml:space="preserve">     * try and utilize communicative partners more often – patients paired on the basis of </w:t>
      </w:r>
    </w:p>
    <w:p w14:paraId="32F4C305" w14:textId="77777777" w:rsidR="00CC6DFD" w:rsidRDefault="00CC6DFD" w:rsidP="00CC6DFD">
      <w:pPr>
        <w:jc w:val="left"/>
        <w:rPr>
          <w:rFonts w:ascii="Tahoma" w:hAnsi="Tahoma" w:cs="Tahoma"/>
          <w:noProof/>
        </w:rPr>
      </w:pPr>
      <w:r>
        <w:rPr>
          <w:rFonts w:ascii="Tahoma" w:hAnsi="Tahoma" w:cs="Tahoma"/>
          <w:noProof/>
        </w:rPr>
        <w:t xml:space="preserve">        their communication impairment – especially those patients on your caseload that are </w:t>
      </w:r>
    </w:p>
    <w:p w14:paraId="72EA5EF8" w14:textId="77777777" w:rsidR="00CC6DFD" w:rsidRDefault="00CC6DFD" w:rsidP="00CC6DFD">
      <w:pPr>
        <w:jc w:val="left"/>
        <w:rPr>
          <w:rFonts w:ascii="Tahoma" w:hAnsi="Tahoma" w:cs="Tahoma"/>
          <w:noProof/>
        </w:rPr>
      </w:pPr>
      <w:r>
        <w:rPr>
          <w:rFonts w:ascii="Tahoma" w:hAnsi="Tahoma" w:cs="Tahoma"/>
          <w:noProof/>
        </w:rPr>
        <w:t xml:space="preserve">        only being seen for 30 minutes a day.</w:t>
      </w:r>
    </w:p>
    <w:p w14:paraId="244A4D3A" w14:textId="77777777" w:rsidR="00CC6DFD" w:rsidRDefault="00CC6DFD" w:rsidP="00CC6DFD">
      <w:pPr>
        <w:jc w:val="left"/>
        <w:rPr>
          <w:rFonts w:ascii="Tahoma" w:hAnsi="Tahoma" w:cs="Tahoma"/>
          <w:noProof/>
        </w:rPr>
      </w:pPr>
    </w:p>
    <w:p w14:paraId="2811B58A" w14:textId="77777777" w:rsidR="00866427" w:rsidRDefault="00866427" w:rsidP="00CC6DFD">
      <w:pPr>
        <w:jc w:val="left"/>
        <w:rPr>
          <w:rFonts w:ascii="Tahoma" w:hAnsi="Tahoma" w:cs="Tahoma"/>
          <w:b/>
          <w:noProof/>
        </w:rPr>
      </w:pPr>
    </w:p>
    <w:p w14:paraId="51816ABC" w14:textId="02378C65" w:rsidR="00CC6DFD" w:rsidRPr="00391472" w:rsidRDefault="00CC6DFD" w:rsidP="00CC6DFD">
      <w:pPr>
        <w:jc w:val="left"/>
        <w:rPr>
          <w:rFonts w:ascii="Tahoma" w:hAnsi="Tahoma" w:cs="Tahoma"/>
          <w:b/>
          <w:noProof/>
        </w:rPr>
      </w:pPr>
      <w:r w:rsidRPr="00391472">
        <w:rPr>
          <w:rFonts w:ascii="Tahoma" w:hAnsi="Tahoma" w:cs="Tahoma"/>
          <w:b/>
          <w:noProof/>
        </w:rPr>
        <w:t>H.  Managing The Patient With Shallow Insight</w:t>
      </w:r>
    </w:p>
    <w:p w14:paraId="6CE87EC4" w14:textId="77777777" w:rsidR="00CC6DFD" w:rsidRDefault="00CC6DFD" w:rsidP="00CC6DFD">
      <w:pPr>
        <w:jc w:val="left"/>
        <w:rPr>
          <w:rFonts w:ascii="Tahoma" w:hAnsi="Tahoma" w:cs="Tahoma"/>
          <w:b/>
          <w:noProof/>
          <w:sz w:val="24"/>
          <w:szCs w:val="24"/>
        </w:rPr>
      </w:pPr>
    </w:p>
    <w:p w14:paraId="2E54288E" w14:textId="77777777" w:rsidR="00CC6DFD" w:rsidRDefault="00CC6DFD" w:rsidP="00CC6DFD">
      <w:pPr>
        <w:jc w:val="left"/>
        <w:rPr>
          <w:rFonts w:ascii="Tahoma" w:hAnsi="Tahoma" w:cs="Tahoma"/>
          <w:noProof/>
        </w:rPr>
      </w:pPr>
      <w:r>
        <w:rPr>
          <w:rFonts w:ascii="Tahoma" w:hAnsi="Tahoma" w:cs="Tahoma"/>
          <w:b/>
          <w:noProof/>
          <w:sz w:val="24"/>
          <w:szCs w:val="24"/>
        </w:rPr>
        <w:t xml:space="preserve">    </w:t>
      </w:r>
      <w:r>
        <w:rPr>
          <w:rFonts w:ascii="Tahoma" w:hAnsi="Tahoma" w:cs="Tahoma"/>
          <w:noProof/>
          <w:sz w:val="24"/>
          <w:szCs w:val="24"/>
        </w:rPr>
        <w:t xml:space="preserve"> * </w:t>
      </w:r>
      <w:r>
        <w:rPr>
          <w:rFonts w:ascii="Tahoma" w:hAnsi="Tahoma" w:cs="Tahoma"/>
          <w:noProof/>
        </w:rPr>
        <w:t>visual representation of the event/injury via a timeline and diagrams</w:t>
      </w:r>
    </w:p>
    <w:p w14:paraId="6DA49318" w14:textId="77777777" w:rsidR="00CC6DFD" w:rsidRDefault="00CC6DFD" w:rsidP="00CC6DFD">
      <w:pPr>
        <w:jc w:val="left"/>
        <w:rPr>
          <w:rFonts w:ascii="Tahoma" w:hAnsi="Tahoma" w:cs="Tahoma"/>
          <w:noProof/>
        </w:rPr>
      </w:pPr>
      <w:r>
        <w:rPr>
          <w:rFonts w:ascii="Tahoma" w:hAnsi="Tahoma" w:cs="Tahoma"/>
          <w:noProof/>
        </w:rPr>
        <w:t xml:space="preserve">     *  orientation poster in room identifying where there are and why they are there</w:t>
      </w:r>
    </w:p>
    <w:p w14:paraId="5DABF2CF" w14:textId="77777777" w:rsidR="00CC6DFD" w:rsidRDefault="00CC6DFD" w:rsidP="00CC6DFD">
      <w:pPr>
        <w:jc w:val="left"/>
        <w:rPr>
          <w:rFonts w:ascii="Tahoma" w:hAnsi="Tahoma" w:cs="Tahoma"/>
          <w:noProof/>
        </w:rPr>
      </w:pPr>
      <w:r>
        <w:rPr>
          <w:rFonts w:ascii="Tahoma" w:hAnsi="Tahoma" w:cs="Tahoma"/>
          <w:noProof/>
        </w:rPr>
        <w:t xml:space="preserve">     *  work with them in non-public areas to reduce perseverations about leaving</w:t>
      </w:r>
    </w:p>
    <w:p w14:paraId="288EC90A" w14:textId="77777777" w:rsidR="00CC6DFD" w:rsidRDefault="00CC6DFD" w:rsidP="00CC6DFD">
      <w:pPr>
        <w:jc w:val="left"/>
        <w:rPr>
          <w:rFonts w:ascii="Tahoma" w:hAnsi="Tahoma" w:cs="Tahoma"/>
          <w:noProof/>
        </w:rPr>
      </w:pPr>
      <w:r>
        <w:rPr>
          <w:rFonts w:ascii="Tahoma" w:hAnsi="Tahoma" w:cs="Tahoma"/>
          <w:noProof/>
        </w:rPr>
        <w:t xml:space="preserve">     *  the “missouri” approach or “show me”;  sometimes we just have to let the patient</w:t>
      </w:r>
    </w:p>
    <w:p w14:paraId="08C3564F" w14:textId="77777777" w:rsidR="00CC6DFD" w:rsidRDefault="00CC6DFD" w:rsidP="00CC6DFD">
      <w:pPr>
        <w:jc w:val="left"/>
        <w:rPr>
          <w:rFonts w:ascii="Tahoma" w:hAnsi="Tahoma" w:cs="Tahoma"/>
          <w:noProof/>
        </w:rPr>
      </w:pPr>
      <w:r>
        <w:rPr>
          <w:rFonts w:ascii="Tahoma" w:hAnsi="Tahoma" w:cs="Tahoma"/>
          <w:noProof/>
        </w:rPr>
        <w:t xml:space="preserve">         fail at an activity for them to glimpse that things have changed</w:t>
      </w:r>
    </w:p>
    <w:p w14:paraId="48D2C7BA" w14:textId="77777777" w:rsidR="00CC6DFD" w:rsidRDefault="00CC6DFD" w:rsidP="00CC6DFD">
      <w:pPr>
        <w:jc w:val="left"/>
        <w:rPr>
          <w:rFonts w:ascii="Tahoma" w:hAnsi="Tahoma" w:cs="Tahoma"/>
          <w:noProof/>
        </w:rPr>
      </w:pPr>
      <w:r>
        <w:rPr>
          <w:rFonts w:ascii="Tahoma" w:hAnsi="Tahoma" w:cs="Tahoma"/>
          <w:noProof/>
        </w:rPr>
        <w:t xml:space="preserve">     *  don’t dwell on the failure, reinforce the attempt</w:t>
      </w:r>
    </w:p>
    <w:p w14:paraId="5944F8CB" w14:textId="77777777" w:rsidR="00CC6DFD" w:rsidRDefault="00CC6DFD" w:rsidP="00CC6DFD">
      <w:pPr>
        <w:jc w:val="left"/>
        <w:rPr>
          <w:rFonts w:ascii="Tahoma" w:hAnsi="Tahoma" w:cs="Tahoma"/>
          <w:noProof/>
        </w:rPr>
      </w:pPr>
    </w:p>
    <w:p w14:paraId="460975DD" w14:textId="77777777" w:rsidR="00CC6DFD" w:rsidRDefault="00CC6DFD" w:rsidP="00CC6DFD">
      <w:pPr>
        <w:jc w:val="left"/>
        <w:rPr>
          <w:rFonts w:ascii="Tahoma" w:hAnsi="Tahoma" w:cs="Tahoma"/>
          <w:b/>
          <w:noProof/>
        </w:rPr>
      </w:pPr>
      <w:r>
        <w:rPr>
          <w:rFonts w:ascii="Tahoma" w:hAnsi="Tahoma" w:cs="Tahoma"/>
          <w:b/>
          <w:noProof/>
        </w:rPr>
        <w:t xml:space="preserve">I.  Maximizing </w:t>
      </w:r>
      <w:r w:rsidRPr="00391472">
        <w:rPr>
          <w:rFonts w:ascii="Tahoma" w:hAnsi="Tahoma" w:cs="Tahoma"/>
          <w:b/>
          <w:noProof/>
        </w:rPr>
        <w:t xml:space="preserve"> Speed of Reco</w:t>
      </w:r>
      <w:r>
        <w:rPr>
          <w:rFonts w:ascii="Tahoma" w:hAnsi="Tahoma" w:cs="Tahoma"/>
          <w:b/>
          <w:noProof/>
        </w:rPr>
        <w:t>very:   The Neurobics Theory</w:t>
      </w:r>
    </w:p>
    <w:p w14:paraId="73FB6B42" w14:textId="77777777" w:rsidR="00CC6DFD" w:rsidRDefault="00CC6DFD" w:rsidP="00CC6DFD">
      <w:pPr>
        <w:jc w:val="left"/>
        <w:rPr>
          <w:rFonts w:ascii="Tahoma" w:hAnsi="Tahoma" w:cs="Tahoma"/>
          <w:b/>
          <w:noProof/>
        </w:rPr>
      </w:pPr>
    </w:p>
    <w:p w14:paraId="0F4ECA3A" w14:textId="77777777" w:rsidR="00CC6DFD" w:rsidRDefault="00CC6DFD" w:rsidP="00CC6DFD">
      <w:pPr>
        <w:jc w:val="left"/>
        <w:rPr>
          <w:rFonts w:ascii="Tahoma" w:hAnsi="Tahoma" w:cs="Tahoma"/>
          <w:noProof/>
        </w:rPr>
      </w:pPr>
      <w:r>
        <w:rPr>
          <w:rFonts w:ascii="Tahoma" w:hAnsi="Tahoma" w:cs="Tahoma"/>
          <w:noProof/>
        </w:rPr>
        <w:t>* based on the premise that new neural connections occur more quickly when we</w:t>
      </w:r>
    </w:p>
    <w:p w14:paraId="5CB0C14D" w14:textId="77777777" w:rsidR="00CC6DFD" w:rsidRDefault="00CC6DFD" w:rsidP="00CC6DFD">
      <w:pPr>
        <w:jc w:val="left"/>
        <w:rPr>
          <w:rFonts w:ascii="Tahoma" w:hAnsi="Tahoma" w:cs="Tahoma"/>
          <w:noProof/>
        </w:rPr>
      </w:pPr>
      <w:r>
        <w:rPr>
          <w:rFonts w:ascii="Tahoma" w:hAnsi="Tahoma" w:cs="Tahoma"/>
          <w:noProof/>
        </w:rPr>
        <w:t xml:space="preserve">   engage in an activity that is new or different, and not rote</w:t>
      </w:r>
    </w:p>
    <w:p w14:paraId="03F48397" w14:textId="77777777" w:rsidR="00CC6DFD" w:rsidRDefault="00CC6DFD" w:rsidP="00CC6DFD">
      <w:pPr>
        <w:jc w:val="left"/>
        <w:rPr>
          <w:rFonts w:ascii="Tahoma" w:hAnsi="Tahoma" w:cs="Tahoma"/>
          <w:noProof/>
        </w:rPr>
      </w:pPr>
      <w:r>
        <w:rPr>
          <w:rFonts w:ascii="Tahoma" w:hAnsi="Tahoma" w:cs="Tahoma"/>
          <w:noProof/>
        </w:rPr>
        <w:t>* Pet Scans measure and provide images of actual neuronal activity</w:t>
      </w:r>
    </w:p>
    <w:p w14:paraId="5668D873" w14:textId="77777777" w:rsidR="00CC6DFD" w:rsidRDefault="00CC6DFD" w:rsidP="00CC6DFD">
      <w:pPr>
        <w:jc w:val="left"/>
        <w:rPr>
          <w:rFonts w:ascii="Tahoma" w:hAnsi="Tahoma" w:cs="Tahoma"/>
          <w:noProof/>
        </w:rPr>
      </w:pPr>
      <w:r>
        <w:rPr>
          <w:rFonts w:ascii="Tahoma" w:hAnsi="Tahoma" w:cs="Tahoma"/>
          <w:noProof/>
        </w:rPr>
        <w:t>* playing the same game repeatedly becomes a rote activity with minimal neuronal</w:t>
      </w:r>
    </w:p>
    <w:p w14:paraId="0F448E25" w14:textId="77777777" w:rsidR="00CC6DFD" w:rsidRDefault="00CC6DFD" w:rsidP="00CC6DFD">
      <w:pPr>
        <w:jc w:val="left"/>
        <w:rPr>
          <w:rFonts w:ascii="Tahoma" w:hAnsi="Tahoma" w:cs="Tahoma"/>
          <w:noProof/>
        </w:rPr>
      </w:pPr>
      <w:r>
        <w:rPr>
          <w:rFonts w:ascii="Tahoma" w:hAnsi="Tahoma" w:cs="Tahoma"/>
          <w:noProof/>
        </w:rPr>
        <w:t xml:space="preserve">   activity</w:t>
      </w:r>
    </w:p>
    <w:p w14:paraId="540DD72A" w14:textId="77777777" w:rsidR="00CC6DFD" w:rsidRDefault="00CC6DFD" w:rsidP="00CC6DFD">
      <w:pPr>
        <w:jc w:val="left"/>
        <w:rPr>
          <w:rFonts w:ascii="Tahoma" w:hAnsi="Tahoma" w:cs="Tahoma"/>
          <w:noProof/>
        </w:rPr>
      </w:pPr>
      <w:r>
        <w:rPr>
          <w:rFonts w:ascii="Tahoma" w:hAnsi="Tahoma" w:cs="Tahoma"/>
          <w:noProof/>
        </w:rPr>
        <w:t>* playing a new game every day increases neuronal activity as you learn the rules,</w:t>
      </w:r>
    </w:p>
    <w:p w14:paraId="3204492A" w14:textId="77777777" w:rsidR="00CC6DFD" w:rsidRDefault="00CC6DFD" w:rsidP="00CC6DFD">
      <w:pPr>
        <w:jc w:val="left"/>
        <w:rPr>
          <w:rFonts w:ascii="Tahoma" w:hAnsi="Tahoma" w:cs="Tahoma"/>
          <w:noProof/>
        </w:rPr>
      </w:pPr>
      <w:r>
        <w:rPr>
          <w:rFonts w:ascii="Tahoma" w:hAnsi="Tahoma" w:cs="Tahoma"/>
          <w:noProof/>
        </w:rPr>
        <w:t xml:space="preserve">   develop strategies etc.</w:t>
      </w:r>
    </w:p>
    <w:p w14:paraId="6977A11A" w14:textId="77777777" w:rsidR="00CC6DFD" w:rsidRDefault="00CC6DFD" w:rsidP="00CC6DFD">
      <w:pPr>
        <w:jc w:val="left"/>
        <w:rPr>
          <w:rFonts w:ascii="Tahoma" w:hAnsi="Tahoma" w:cs="Tahoma"/>
          <w:noProof/>
        </w:rPr>
      </w:pPr>
      <w:r>
        <w:rPr>
          <w:rFonts w:ascii="Tahoma" w:hAnsi="Tahoma" w:cs="Tahoma"/>
          <w:noProof/>
        </w:rPr>
        <w:t xml:space="preserve">* can be as simple as brushing your teeth with your non-dominant hand  </w:t>
      </w:r>
    </w:p>
    <w:p w14:paraId="2D6C6246" w14:textId="77777777" w:rsidR="00CC6DFD" w:rsidRDefault="00CC6DFD" w:rsidP="00CC6DFD">
      <w:pPr>
        <w:jc w:val="left"/>
        <w:rPr>
          <w:rFonts w:ascii="Tahoma" w:hAnsi="Tahoma" w:cs="Tahoma"/>
          <w:noProof/>
        </w:rPr>
      </w:pPr>
      <w:r>
        <w:rPr>
          <w:rFonts w:ascii="Tahoma" w:hAnsi="Tahoma" w:cs="Tahoma"/>
          <w:noProof/>
        </w:rPr>
        <w:t>*  neural stimulation (rote activites)  versus  neural activation (non- rote activities)</w:t>
      </w:r>
    </w:p>
    <w:p w14:paraId="3202ECA0" w14:textId="77777777" w:rsidR="00CC6DFD" w:rsidRDefault="00CC6DFD" w:rsidP="00CC6DFD">
      <w:pPr>
        <w:jc w:val="left"/>
        <w:rPr>
          <w:rFonts w:ascii="Tahoma" w:hAnsi="Tahoma" w:cs="Tahoma"/>
          <w:noProof/>
        </w:rPr>
      </w:pPr>
      <w:r>
        <w:rPr>
          <w:rFonts w:ascii="Tahoma" w:hAnsi="Tahoma" w:cs="Tahoma"/>
          <w:noProof/>
        </w:rPr>
        <w:t xml:space="preserve">*  you might actually achieve both as rote tasks become non-rote tasks in the </w:t>
      </w:r>
    </w:p>
    <w:p w14:paraId="353C7DC2" w14:textId="77777777" w:rsidR="00CC6DFD" w:rsidRDefault="00CC6DFD" w:rsidP="00CC6DFD">
      <w:pPr>
        <w:jc w:val="left"/>
        <w:rPr>
          <w:rFonts w:ascii="Tahoma" w:hAnsi="Tahoma" w:cs="Tahoma"/>
          <w:noProof/>
        </w:rPr>
      </w:pPr>
      <w:r>
        <w:rPr>
          <w:rFonts w:ascii="Tahoma" w:hAnsi="Tahoma" w:cs="Tahoma"/>
          <w:noProof/>
        </w:rPr>
        <w:t xml:space="preserve">    presence of neurological damage</w:t>
      </w:r>
    </w:p>
    <w:p w14:paraId="6CB147D3" w14:textId="77777777" w:rsidR="00CC6DFD" w:rsidRDefault="00CC6DFD" w:rsidP="00CC6DFD">
      <w:pPr>
        <w:jc w:val="left"/>
        <w:rPr>
          <w:rFonts w:ascii="Tahoma" w:hAnsi="Tahoma" w:cs="Tahoma"/>
          <w:noProof/>
        </w:rPr>
      </w:pPr>
      <w:r>
        <w:rPr>
          <w:rFonts w:ascii="Tahoma" w:hAnsi="Tahoma" w:cs="Tahoma"/>
          <w:noProof/>
        </w:rPr>
        <w:t>*  your goal is not a skilled intervention; your goal is engagement</w:t>
      </w:r>
    </w:p>
    <w:p w14:paraId="681D6D60" w14:textId="77777777" w:rsidR="00CC6DFD" w:rsidRDefault="00CC6DFD" w:rsidP="00CC6DFD">
      <w:pPr>
        <w:jc w:val="left"/>
        <w:rPr>
          <w:rFonts w:ascii="Tahoma" w:hAnsi="Tahoma" w:cs="Tahoma"/>
          <w:noProof/>
        </w:rPr>
      </w:pPr>
      <w:r>
        <w:rPr>
          <w:rFonts w:ascii="Tahoma" w:hAnsi="Tahoma" w:cs="Tahoma"/>
          <w:noProof/>
        </w:rPr>
        <w:t>*  set up individual activity boxes that can be kept on the nursing unit</w:t>
      </w:r>
    </w:p>
    <w:p w14:paraId="4BF9E24D" w14:textId="77777777" w:rsidR="00CC6DFD" w:rsidRDefault="00CC6DFD" w:rsidP="00CC6DFD">
      <w:pPr>
        <w:jc w:val="left"/>
        <w:rPr>
          <w:rFonts w:ascii="Tahoma" w:hAnsi="Tahoma" w:cs="Tahoma"/>
          <w:noProof/>
        </w:rPr>
      </w:pPr>
    </w:p>
    <w:p w14:paraId="4C6B896D" w14:textId="77777777" w:rsidR="00CC6DFD" w:rsidRPr="00882CAB" w:rsidRDefault="00CC6DFD" w:rsidP="00CC6DFD">
      <w:pPr>
        <w:jc w:val="left"/>
        <w:rPr>
          <w:rFonts w:ascii="Tahoma" w:hAnsi="Tahoma" w:cs="Tahoma"/>
          <w:noProof/>
          <w:u w:val="single"/>
        </w:rPr>
      </w:pPr>
      <w:r w:rsidRPr="00882CAB">
        <w:rPr>
          <w:rFonts w:ascii="Tahoma" w:hAnsi="Tahoma" w:cs="Tahoma"/>
          <w:noProof/>
          <w:u w:val="single"/>
        </w:rPr>
        <w:t>Potential Results:</w:t>
      </w:r>
    </w:p>
    <w:p w14:paraId="5483F230" w14:textId="77777777" w:rsidR="00CC6DFD" w:rsidRDefault="00CC6DFD" w:rsidP="00CC6DFD">
      <w:pPr>
        <w:jc w:val="left"/>
        <w:rPr>
          <w:rFonts w:ascii="Tahoma" w:hAnsi="Tahoma" w:cs="Tahoma"/>
          <w:noProof/>
        </w:rPr>
      </w:pPr>
    </w:p>
    <w:p w14:paraId="64EF023D" w14:textId="77777777" w:rsidR="00CC6DFD" w:rsidRDefault="00CC6DFD" w:rsidP="00CC6DFD">
      <w:pPr>
        <w:jc w:val="left"/>
        <w:rPr>
          <w:rFonts w:ascii="Tahoma" w:hAnsi="Tahoma" w:cs="Tahoma"/>
          <w:noProof/>
        </w:rPr>
      </w:pPr>
      <w:r>
        <w:rPr>
          <w:rFonts w:ascii="Tahoma" w:hAnsi="Tahoma" w:cs="Tahoma"/>
          <w:noProof/>
        </w:rPr>
        <w:t>1.  familiar rote activities facilitate neural activity in your patients</w:t>
      </w:r>
    </w:p>
    <w:p w14:paraId="4035C017" w14:textId="77777777" w:rsidR="00CC6DFD" w:rsidRDefault="00CC6DFD" w:rsidP="00CC6DFD">
      <w:pPr>
        <w:jc w:val="left"/>
        <w:rPr>
          <w:rFonts w:ascii="Tahoma" w:hAnsi="Tahoma" w:cs="Tahoma"/>
          <w:noProof/>
        </w:rPr>
      </w:pPr>
      <w:r>
        <w:rPr>
          <w:rFonts w:ascii="Tahoma" w:hAnsi="Tahoma" w:cs="Tahoma"/>
          <w:noProof/>
        </w:rPr>
        <w:t>2.  family education and training is begun earlier in the rehab program</w:t>
      </w:r>
    </w:p>
    <w:p w14:paraId="69171BB4" w14:textId="77777777" w:rsidR="00CC6DFD" w:rsidRDefault="00CC6DFD" w:rsidP="00CC6DFD">
      <w:pPr>
        <w:jc w:val="left"/>
        <w:rPr>
          <w:rFonts w:ascii="Tahoma" w:hAnsi="Tahoma" w:cs="Tahoma"/>
          <w:noProof/>
        </w:rPr>
      </w:pPr>
      <w:r>
        <w:rPr>
          <w:rFonts w:ascii="Tahoma" w:hAnsi="Tahoma" w:cs="Tahoma"/>
          <w:noProof/>
        </w:rPr>
        <w:t xml:space="preserve">3.  it encourages interested/available family members to become more active </w:t>
      </w:r>
    </w:p>
    <w:p w14:paraId="368EB111" w14:textId="77777777" w:rsidR="00CC6DFD" w:rsidRDefault="00CC6DFD" w:rsidP="00CC6DFD">
      <w:pPr>
        <w:jc w:val="left"/>
        <w:rPr>
          <w:rFonts w:ascii="Tahoma" w:hAnsi="Tahoma" w:cs="Tahoma"/>
          <w:noProof/>
        </w:rPr>
      </w:pPr>
      <w:r>
        <w:rPr>
          <w:rFonts w:ascii="Tahoma" w:hAnsi="Tahoma" w:cs="Tahoma"/>
          <w:noProof/>
        </w:rPr>
        <w:t xml:space="preserve">     participants in the rehabilitation process</w:t>
      </w:r>
    </w:p>
    <w:p w14:paraId="1B2BA980" w14:textId="77777777" w:rsidR="00CC6DFD" w:rsidRDefault="00CC6DFD" w:rsidP="00CC6DFD">
      <w:pPr>
        <w:jc w:val="left"/>
        <w:rPr>
          <w:rFonts w:ascii="Tahoma" w:hAnsi="Tahoma" w:cs="Tahoma"/>
          <w:noProof/>
        </w:rPr>
      </w:pPr>
      <w:r>
        <w:rPr>
          <w:rFonts w:ascii="Tahoma" w:hAnsi="Tahoma" w:cs="Tahoma"/>
          <w:noProof/>
        </w:rPr>
        <w:t>4.  assists family members in identifying with and feeling more at ease in their new role as</w:t>
      </w:r>
    </w:p>
    <w:p w14:paraId="7512628C" w14:textId="77777777" w:rsidR="00CC6DFD" w:rsidRDefault="00CC6DFD" w:rsidP="00CC6DFD">
      <w:pPr>
        <w:jc w:val="left"/>
        <w:rPr>
          <w:rFonts w:ascii="Tahoma" w:hAnsi="Tahoma" w:cs="Tahoma"/>
          <w:noProof/>
        </w:rPr>
      </w:pPr>
      <w:r>
        <w:rPr>
          <w:rFonts w:ascii="Tahoma" w:hAnsi="Tahoma" w:cs="Tahoma"/>
          <w:noProof/>
        </w:rPr>
        <w:t xml:space="preserve">     “caregiver”; it also provides them with a specific role in the rehab process </w:t>
      </w:r>
    </w:p>
    <w:p w14:paraId="5D5B86E6" w14:textId="77777777" w:rsidR="00CC6DFD" w:rsidRDefault="00CC6DFD" w:rsidP="00CC6DFD">
      <w:pPr>
        <w:jc w:val="left"/>
        <w:rPr>
          <w:rFonts w:ascii="Tahoma" w:hAnsi="Tahoma" w:cs="Tahoma"/>
          <w:noProof/>
        </w:rPr>
      </w:pPr>
    </w:p>
    <w:p w14:paraId="1B531114" w14:textId="77777777" w:rsidR="00CC6DFD" w:rsidRPr="00882CAB" w:rsidRDefault="00CC6DFD" w:rsidP="00CC6DFD">
      <w:pPr>
        <w:jc w:val="left"/>
        <w:rPr>
          <w:rFonts w:ascii="Tahoma" w:hAnsi="Tahoma" w:cs="Tahoma"/>
          <w:noProof/>
          <w:u w:val="single"/>
        </w:rPr>
      </w:pPr>
      <w:r w:rsidRPr="00882CAB">
        <w:rPr>
          <w:rFonts w:ascii="Tahoma" w:hAnsi="Tahoma" w:cs="Tahoma"/>
          <w:noProof/>
          <w:u w:val="single"/>
        </w:rPr>
        <w:t>Suggested Activities:</w:t>
      </w:r>
    </w:p>
    <w:p w14:paraId="5CC2F8D7" w14:textId="77777777" w:rsidR="00CC6DFD" w:rsidRDefault="00CC6DFD" w:rsidP="00CC6DFD">
      <w:pPr>
        <w:jc w:val="left"/>
        <w:rPr>
          <w:rFonts w:ascii="Tahoma" w:hAnsi="Tahoma" w:cs="Tahoma"/>
          <w:noProof/>
        </w:rPr>
      </w:pPr>
    </w:p>
    <w:p w14:paraId="3ED1425F" w14:textId="77777777" w:rsidR="00CC6DFD" w:rsidRDefault="00CC6DFD" w:rsidP="00CC6DFD">
      <w:pPr>
        <w:jc w:val="left"/>
        <w:rPr>
          <w:rFonts w:ascii="Tahoma" w:hAnsi="Tahoma" w:cs="Tahoma"/>
          <w:noProof/>
        </w:rPr>
      </w:pPr>
      <w:r>
        <w:rPr>
          <w:rFonts w:ascii="Tahoma" w:hAnsi="Tahoma" w:cs="Tahoma"/>
          <w:noProof/>
        </w:rPr>
        <w:t>1.  copying their name and basic biographical information</w:t>
      </w:r>
    </w:p>
    <w:p w14:paraId="7CEC106C" w14:textId="77777777" w:rsidR="00CC6DFD" w:rsidRDefault="00CC6DFD" w:rsidP="00CC6DFD">
      <w:pPr>
        <w:jc w:val="left"/>
        <w:rPr>
          <w:rFonts w:ascii="Tahoma" w:hAnsi="Tahoma" w:cs="Tahoma"/>
          <w:noProof/>
        </w:rPr>
      </w:pPr>
      <w:r>
        <w:rPr>
          <w:rFonts w:ascii="Tahoma" w:hAnsi="Tahoma" w:cs="Tahoma"/>
          <w:noProof/>
        </w:rPr>
        <w:t>2.  copy high frequency words relevant to safety, community signs etc.</w:t>
      </w:r>
    </w:p>
    <w:p w14:paraId="073EFE3E" w14:textId="77777777" w:rsidR="00CC6DFD" w:rsidRDefault="00CC6DFD" w:rsidP="00CC6DFD">
      <w:pPr>
        <w:jc w:val="left"/>
        <w:rPr>
          <w:rFonts w:ascii="Tahoma" w:hAnsi="Tahoma" w:cs="Tahoma"/>
          <w:noProof/>
        </w:rPr>
      </w:pPr>
      <w:r>
        <w:rPr>
          <w:rFonts w:ascii="Tahoma" w:hAnsi="Tahoma" w:cs="Tahoma"/>
          <w:noProof/>
        </w:rPr>
        <w:t>3.  matching pictures to words</w:t>
      </w:r>
    </w:p>
    <w:p w14:paraId="16AC3F82" w14:textId="77777777" w:rsidR="00CC6DFD" w:rsidRDefault="00CC6DFD" w:rsidP="00CC6DFD">
      <w:pPr>
        <w:jc w:val="left"/>
        <w:rPr>
          <w:rFonts w:ascii="Tahoma" w:hAnsi="Tahoma" w:cs="Tahoma"/>
          <w:noProof/>
        </w:rPr>
      </w:pPr>
      <w:r>
        <w:rPr>
          <w:rFonts w:ascii="Tahoma" w:hAnsi="Tahoma" w:cs="Tahoma"/>
          <w:noProof/>
        </w:rPr>
        <w:t>4.  verbally identifying basic vocabulary picture cards</w:t>
      </w:r>
    </w:p>
    <w:p w14:paraId="690D0D6E" w14:textId="77777777" w:rsidR="00CC6DFD" w:rsidRDefault="00CC6DFD" w:rsidP="00CC6DFD">
      <w:pPr>
        <w:jc w:val="left"/>
        <w:rPr>
          <w:rFonts w:ascii="Tahoma" w:hAnsi="Tahoma" w:cs="Tahoma"/>
          <w:noProof/>
        </w:rPr>
      </w:pPr>
      <w:r>
        <w:rPr>
          <w:rFonts w:ascii="Tahoma" w:hAnsi="Tahoma" w:cs="Tahoma"/>
          <w:noProof/>
        </w:rPr>
        <w:t>5.  singing along to a favorite genre of music (christmas carols, country music, hymns)</w:t>
      </w:r>
    </w:p>
    <w:p w14:paraId="34C91F6F" w14:textId="77777777" w:rsidR="00CC6DFD" w:rsidRDefault="00CC6DFD" w:rsidP="00CC6DFD">
      <w:pPr>
        <w:jc w:val="left"/>
        <w:rPr>
          <w:rFonts w:ascii="Tahoma" w:hAnsi="Tahoma" w:cs="Tahoma"/>
          <w:noProof/>
        </w:rPr>
      </w:pPr>
      <w:r>
        <w:rPr>
          <w:rFonts w:ascii="Tahoma" w:hAnsi="Tahoma" w:cs="Tahoma"/>
          <w:noProof/>
        </w:rPr>
        <w:t>6.  folding towels</w:t>
      </w:r>
    </w:p>
    <w:p w14:paraId="22C7C370" w14:textId="77777777" w:rsidR="00CC6DFD" w:rsidRDefault="00CC6DFD" w:rsidP="00CC6DFD">
      <w:pPr>
        <w:jc w:val="left"/>
        <w:rPr>
          <w:rFonts w:ascii="Tahoma" w:hAnsi="Tahoma" w:cs="Tahoma"/>
          <w:noProof/>
        </w:rPr>
      </w:pPr>
      <w:r>
        <w:rPr>
          <w:rFonts w:ascii="Tahoma" w:hAnsi="Tahoma" w:cs="Tahoma"/>
          <w:noProof/>
        </w:rPr>
        <w:lastRenderedPageBreak/>
        <w:t>7.  sorting activities (card suits, condiments, plastic forks/spoons/knives )</w:t>
      </w:r>
    </w:p>
    <w:p w14:paraId="64A1588E" w14:textId="77777777" w:rsidR="00CC6DFD" w:rsidRDefault="00CC6DFD" w:rsidP="00CC6DFD">
      <w:pPr>
        <w:jc w:val="left"/>
        <w:rPr>
          <w:rFonts w:ascii="Tahoma" w:hAnsi="Tahoma" w:cs="Tahoma"/>
          <w:noProof/>
        </w:rPr>
      </w:pPr>
      <w:r>
        <w:rPr>
          <w:rFonts w:ascii="Tahoma" w:hAnsi="Tahoma" w:cs="Tahoma"/>
          <w:noProof/>
        </w:rPr>
        <w:t>8.  coloring mandalas</w:t>
      </w:r>
    </w:p>
    <w:p w14:paraId="1CCF3A9F" w14:textId="77777777" w:rsidR="00CC6DFD" w:rsidRDefault="00CC6DFD" w:rsidP="00CC6DFD">
      <w:pPr>
        <w:jc w:val="left"/>
        <w:rPr>
          <w:rFonts w:ascii="Tahoma" w:hAnsi="Tahoma" w:cs="Tahoma"/>
          <w:noProof/>
        </w:rPr>
      </w:pPr>
      <w:r>
        <w:rPr>
          <w:rFonts w:ascii="Tahoma" w:hAnsi="Tahoma" w:cs="Tahoma"/>
          <w:noProof/>
        </w:rPr>
        <w:t>9.  playing solitaire</w:t>
      </w:r>
    </w:p>
    <w:p w14:paraId="5508A2FA" w14:textId="77777777" w:rsidR="00CC6DFD" w:rsidRDefault="00CC6DFD" w:rsidP="00CC6DFD">
      <w:pPr>
        <w:jc w:val="left"/>
        <w:rPr>
          <w:rFonts w:ascii="Tahoma" w:hAnsi="Tahoma" w:cs="Tahoma"/>
          <w:noProof/>
        </w:rPr>
      </w:pPr>
      <w:r>
        <w:rPr>
          <w:rFonts w:ascii="Tahoma" w:hAnsi="Tahoma" w:cs="Tahoma"/>
          <w:noProof/>
        </w:rPr>
        <w:t>10. very basic, large print word search</w:t>
      </w:r>
    </w:p>
    <w:p w14:paraId="47613A05" w14:textId="77777777" w:rsidR="00CC6DFD" w:rsidRDefault="00CC6DFD" w:rsidP="00CC6DFD">
      <w:pPr>
        <w:jc w:val="left"/>
        <w:rPr>
          <w:rFonts w:ascii="Tahoma" w:hAnsi="Tahoma" w:cs="Tahoma"/>
          <w:noProof/>
        </w:rPr>
      </w:pPr>
      <w:r>
        <w:rPr>
          <w:rFonts w:ascii="Tahoma" w:hAnsi="Tahoma" w:cs="Tahoma"/>
          <w:noProof/>
        </w:rPr>
        <w:t>11. self administration of the SAGE or Source for Safety Evaluation (higher level patients)</w:t>
      </w:r>
    </w:p>
    <w:p w14:paraId="77FBAC8D" w14:textId="77777777" w:rsidR="00CC6DFD" w:rsidRDefault="00CC6DFD" w:rsidP="00CC6DFD">
      <w:pPr>
        <w:jc w:val="left"/>
        <w:rPr>
          <w:rFonts w:ascii="Tahoma" w:hAnsi="Tahoma" w:cs="Tahoma"/>
          <w:noProof/>
        </w:rPr>
      </w:pPr>
    </w:p>
    <w:p w14:paraId="0D179C28" w14:textId="77777777" w:rsidR="00CC6DFD" w:rsidRDefault="00CC6DFD" w:rsidP="00CC6DFD">
      <w:pPr>
        <w:jc w:val="left"/>
        <w:rPr>
          <w:rFonts w:ascii="Tahoma" w:hAnsi="Tahoma" w:cs="Tahoma"/>
          <w:noProof/>
        </w:rPr>
      </w:pPr>
    </w:p>
    <w:p w14:paraId="5DCE529E" w14:textId="77777777" w:rsidR="00CC6DFD" w:rsidRPr="00391472" w:rsidRDefault="00CC6DFD" w:rsidP="00CC6DFD">
      <w:pPr>
        <w:jc w:val="left"/>
        <w:rPr>
          <w:rFonts w:ascii="Tahoma" w:hAnsi="Tahoma" w:cs="Tahoma"/>
          <w:b/>
          <w:noProof/>
        </w:rPr>
      </w:pPr>
      <w:r w:rsidRPr="00391472">
        <w:rPr>
          <w:rFonts w:ascii="Tahoma" w:hAnsi="Tahoma" w:cs="Tahoma"/>
          <w:b/>
          <w:noProof/>
        </w:rPr>
        <w:t>J.  The “Grieving” Patient</w:t>
      </w:r>
    </w:p>
    <w:p w14:paraId="4F44580E" w14:textId="77777777" w:rsidR="00CC6DFD" w:rsidRDefault="00CC6DFD" w:rsidP="00CC6DFD">
      <w:pPr>
        <w:jc w:val="left"/>
        <w:rPr>
          <w:rFonts w:ascii="Tahoma" w:hAnsi="Tahoma" w:cs="Tahoma"/>
          <w:b/>
          <w:noProof/>
          <w:sz w:val="24"/>
        </w:rPr>
      </w:pPr>
    </w:p>
    <w:p w14:paraId="0BF2F711" w14:textId="77777777" w:rsidR="00CC6DFD" w:rsidRDefault="00CC6DFD" w:rsidP="00CC6DFD">
      <w:pPr>
        <w:jc w:val="left"/>
        <w:rPr>
          <w:rFonts w:ascii="Tahoma" w:hAnsi="Tahoma" w:cs="Tahoma"/>
          <w:noProof/>
        </w:rPr>
      </w:pPr>
      <w:r>
        <w:rPr>
          <w:rFonts w:ascii="Tahoma" w:hAnsi="Tahoma" w:cs="Tahoma"/>
          <w:b/>
          <w:noProof/>
          <w:sz w:val="24"/>
        </w:rPr>
        <w:t xml:space="preserve">     </w:t>
      </w:r>
      <w:r>
        <w:rPr>
          <w:rFonts w:ascii="Tahoma" w:hAnsi="Tahoma" w:cs="Tahoma"/>
          <w:noProof/>
        </w:rPr>
        <w:t>* acknowledge and validate the emotions of grief</w:t>
      </w:r>
    </w:p>
    <w:p w14:paraId="02FD02D3" w14:textId="77777777" w:rsidR="00CC6DFD" w:rsidRDefault="00CC6DFD" w:rsidP="00CC6DFD">
      <w:pPr>
        <w:jc w:val="left"/>
        <w:rPr>
          <w:rFonts w:ascii="Tahoma" w:hAnsi="Tahoma" w:cs="Tahoma"/>
          <w:noProof/>
        </w:rPr>
      </w:pPr>
      <w:r>
        <w:rPr>
          <w:rFonts w:ascii="Tahoma" w:hAnsi="Tahoma" w:cs="Tahoma"/>
          <w:noProof/>
        </w:rPr>
        <w:t xml:space="preserve">     * familiarize yourself with Elisabeth Kubler Ross’s stages of death and dying – they</w:t>
      </w:r>
    </w:p>
    <w:p w14:paraId="3F61FC3E" w14:textId="77777777" w:rsidR="00CC6DFD" w:rsidRDefault="00CC6DFD" w:rsidP="00CC6DFD">
      <w:pPr>
        <w:jc w:val="left"/>
        <w:rPr>
          <w:rFonts w:ascii="Tahoma" w:hAnsi="Tahoma" w:cs="Tahoma"/>
          <w:noProof/>
        </w:rPr>
      </w:pPr>
      <w:r>
        <w:rPr>
          <w:rFonts w:ascii="Tahoma" w:hAnsi="Tahoma" w:cs="Tahoma"/>
          <w:noProof/>
        </w:rPr>
        <w:t xml:space="preserve">        have a clinical implication in neuro-rehabilitation:  denial, anger, bargaining,</w:t>
      </w:r>
    </w:p>
    <w:p w14:paraId="2D16BB15" w14:textId="77777777" w:rsidR="00CC6DFD" w:rsidRDefault="00CC6DFD" w:rsidP="00CC6DFD">
      <w:pPr>
        <w:jc w:val="left"/>
        <w:rPr>
          <w:rFonts w:ascii="Tahoma" w:hAnsi="Tahoma" w:cs="Tahoma"/>
          <w:noProof/>
        </w:rPr>
      </w:pPr>
      <w:r>
        <w:rPr>
          <w:rFonts w:ascii="Tahoma" w:hAnsi="Tahoma" w:cs="Tahoma"/>
          <w:noProof/>
        </w:rPr>
        <w:t xml:space="preserve">        depression and acceptance</w:t>
      </w:r>
    </w:p>
    <w:p w14:paraId="5C13D5F7" w14:textId="77777777" w:rsidR="00CC6DFD" w:rsidRDefault="00CC6DFD" w:rsidP="00CC6DFD">
      <w:pPr>
        <w:jc w:val="left"/>
        <w:rPr>
          <w:rFonts w:ascii="Tahoma" w:hAnsi="Tahoma" w:cs="Tahoma"/>
          <w:noProof/>
        </w:rPr>
      </w:pPr>
      <w:r>
        <w:rPr>
          <w:rFonts w:ascii="Tahoma" w:hAnsi="Tahoma" w:cs="Tahoma"/>
          <w:noProof/>
        </w:rPr>
        <w:t xml:space="preserve">     * request a social work consult for grief evaluation and counseling </w:t>
      </w:r>
    </w:p>
    <w:p w14:paraId="741F308D" w14:textId="77777777" w:rsidR="00FD073B" w:rsidRDefault="00FD073B" w:rsidP="00CC6DFD">
      <w:pPr>
        <w:jc w:val="left"/>
        <w:rPr>
          <w:rFonts w:ascii="Tahoma" w:hAnsi="Tahoma" w:cs="Tahoma"/>
          <w:noProof/>
        </w:rPr>
      </w:pPr>
    </w:p>
    <w:p w14:paraId="00044D8F" w14:textId="77777777" w:rsidR="00CC6DFD" w:rsidRDefault="00CC6DFD" w:rsidP="00CC6DFD">
      <w:pPr>
        <w:jc w:val="left"/>
        <w:rPr>
          <w:rFonts w:ascii="Tahoma" w:hAnsi="Tahoma" w:cs="Tahoma"/>
          <w:noProof/>
        </w:rPr>
      </w:pPr>
    </w:p>
    <w:p w14:paraId="40201ED9" w14:textId="77777777" w:rsidR="00CC6DFD" w:rsidRDefault="00CC6DFD" w:rsidP="00CC6DFD">
      <w:pPr>
        <w:jc w:val="left"/>
        <w:rPr>
          <w:rFonts w:ascii="Tahoma" w:hAnsi="Tahoma" w:cs="Tahoma"/>
          <w:b/>
          <w:noProof/>
          <w:sz w:val="24"/>
          <w:szCs w:val="24"/>
        </w:rPr>
      </w:pPr>
      <w:r w:rsidRPr="00B147F5">
        <w:rPr>
          <w:rFonts w:ascii="Tahoma" w:hAnsi="Tahoma" w:cs="Tahoma"/>
          <w:b/>
          <w:noProof/>
          <w:sz w:val="24"/>
          <w:szCs w:val="24"/>
        </w:rPr>
        <w:t>K.   Pain</w:t>
      </w:r>
    </w:p>
    <w:p w14:paraId="2B4C31A4" w14:textId="77777777" w:rsidR="00CC6DFD" w:rsidRDefault="00CC6DFD" w:rsidP="00CC6DFD">
      <w:pPr>
        <w:jc w:val="left"/>
        <w:rPr>
          <w:rFonts w:ascii="Tahoma" w:hAnsi="Tahoma" w:cs="Tahoma"/>
          <w:b/>
          <w:noProof/>
          <w:sz w:val="24"/>
          <w:szCs w:val="24"/>
        </w:rPr>
      </w:pPr>
    </w:p>
    <w:p w14:paraId="25193ADE" w14:textId="77777777" w:rsidR="00CC6DFD" w:rsidRDefault="00CC6DFD" w:rsidP="00CC6DFD">
      <w:pPr>
        <w:jc w:val="left"/>
        <w:rPr>
          <w:rFonts w:ascii="Tahoma" w:hAnsi="Tahoma" w:cs="Tahoma"/>
          <w:noProof/>
        </w:rPr>
      </w:pPr>
      <w:r>
        <w:rPr>
          <w:rFonts w:ascii="Tahoma" w:hAnsi="Tahoma" w:cs="Tahoma"/>
          <w:b/>
          <w:noProof/>
          <w:sz w:val="24"/>
          <w:szCs w:val="24"/>
        </w:rPr>
        <w:t xml:space="preserve">     </w:t>
      </w:r>
      <w:r>
        <w:rPr>
          <w:rFonts w:ascii="Tahoma" w:hAnsi="Tahoma" w:cs="Tahoma"/>
          <w:noProof/>
          <w:sz w:val="24"/>
          <w:szCs w:val="24"/>
        </w:rPr>
        <w:t xml:space="preserve">* </w:t>
      </w:r>
      <w:r>
        <w:rPr>
          <w:rFonts w:ascii="Tahoma" w:hAnsi="Tahoma" w:cs="Tahoma"/>
          <w:noProof/>
        </w:rPr>
        <w:t>patients with cognitive/communication disorders cannot effectively communicate</w:t>
      </w:r>
    </w:p>
    <w:p w14:paraId="53F42BC4" w14:textId="77777777" w:rsidR="00CC6DFD" w:rsidRPr="00365190" w:rsidRDefault="00CC6DFD" w:rsidP="00CC6DFD">
      <w:pPr>
        <w:jc w:val="left"/>
        <w:rPr>
          <w:rFonts w:ascii="Tahoma" w:hAnsi="Tahoma" w:cs="Tahoma"/>
          <w:noProof/>
        </w:rPr>
      </w:pPr>
      <w:r>
        <w:rPr>
          <w:rFonts w:ascii="Tahoma" w:hAnsi="Tahoma" w:cs="Tahoma"/>
          <w:noProof/>
        </w:rPr>
        <w:t xml:space="preserve">        that they are in pain</w:t>
      </w:r>
    </w:p>
    <w:p w14:paraId="593FE53A" w14:textId="77777777" w:rsidR="00CC6DFD" w:rsidRDefault="00CC6DFD" w:rsidP="00CC6DFD">
      <w:pPr>
        <w:jc w:val="left"/>
        <w:rPr>
          <w:rFonts w:ascii="Tahoma" w:hAnsi="Tahoma" w:cs="Tahoma"/>
          <w:noProof/>
        </w:rPr>
      </w:pPr>
      <w:r>
        <w:rPr>
          <w:rFonts w:ascii="Tahoma" w:hAnsi="Tahoma" w:cs="Tahoma"/>
          <w:b/>
          <w:noProof/>
          <w:sz w:val="24"/>
          <w:szCs w:val="24"/>
        </w:rPr>
        <w:t xml:space="preserve">     </w:t>
      </w:r>
      <w:r>
        <w:rPr>
          <w:rFonts w:ascii="Tahoma" w:hAnsi="Tahoma" w:cs="Tahoma"/>
          <w:noProof/>
        </w:rPr>
        <w:t>* scheduled medication versus PRN; advocate for break out pain meds as well</w:t>
      </w:r>
    </w:p>
    <w:p w14:paraId="0349D8E9" w14:textId="77777777" w:rsidR="00CC6DFD" w:rsidRDefault="00CC6DFD" w:rsidP="00CC6DFD">
      <w:pPr>
        <w:jc w:val="left"/>
        <w:rPr>
          <w:rFonts w:ascii="Tahoma" w:hAnsi="Tahoma" w:cs="Tahoma"/>
          <w:noProof/>
        </w:rPr>
      </w:pPr>
      <w:r>
        <w:rPr>
          <w:rFonts w:ascii="Tahoma" w:hAnsi="Tahoma" w:cs="Tahoma"/>
          <w:noProof/>
        </w:rPr>
        <w:t xml:space="preserve">     * “placebos”  serve to divert the patient’s attention away from their pain while they</w:t>
      </w:r>
    </w:p>
    <w:p w14:paraId="43131944" w14:textId="77777777" w:rsidR="00CC6DFD" w:rsidRDefault="00CC6DFD" w:rsidP="00CC6DFD">
      <w:pPr>
        <w:jc w:val="left"/>
        <w:rPr>
          <w:rFonts w:ascii="Tahoma" w:hAnsi="Tahoma" w:cs="Tahoma"/>
          <w:noProof/>
        </w:rPr>
      </w:pPr>
      <w:r>
        <w:rPr>
          <w:rFonts w:ascii="Tahoma" w:hAnsi="Tahoma" w:cs="Tahoma"/>
          <w:noProof/>
        </w:rPr>
        <w:t xml:space="preserve">         are waiting for their pain meds to take effect</w:t>
      </w:r>
    </w:p>
    <w:p w14:paraId="4EBD2F81" w14:textId="77777777" w:rsidR="00CC6DFD" w:rsidRDefault="00CC6DFD" w:rsidP="00CC6DFD">
      <w:pPr>
        <w:jc w:val="left"/>
        <w:rPr>
          <w:rFonts w:ascii="Tahoma" w:hAnsi="Tahoma" w:cs="Tahoma"/>
          <w:noProof/>
        </w:rPr>
      </w:pPr>
      <w:r>
        <w:rPr>
          <w:rFonts w:ascii="Tahoma" w:hAnsi="Tahoma" w:cs="Tahoma"/>
          <w:noProof/>
        </w:rPr>
        <w:t xml:space="preserve">     *  examples:  gentle massage, soft lighting, hot tea, relaxation exercises, warm blanket,</w:t>
      </w:r>
    </w:p>
    <w:p w14:paraId="4AD444A0" w14:textId="77777777" w:rsidR="00CC6DFD" w:rsidRDefault="00CC6DFD" w:rsidP="00CC6DFD">
      <w:pPr>
        <w:jc w:val="left"/>
        <w:rPr>
          <w:rFonts w:ascii="Tahoma" w:hAnsi="Tahoma" w:cs="Tahoma"/>
          <w:noProof/>
        </w:rPr>
      </w:pPr>
      <w:r>
        <w:rPr>
          <w:rFonts w:ascii="Tahoma" w:hAnsi="Tahoma" w:cs="Tahoma"/>
          <w:noProof/>
        </w:rPr>
        <w:t xml:space="preserve">         instrumental music, applying hand lotion, changing the position of the painful body part,</w:t>
      </w:r>
    </w:p>
    <w:p w14:paraId="4C598305" w14:textId="77777777" w:rsidR="00CC6DFD" w:rsidRDefault="00CC6DFD" w:rsidP="00CC6DFD">
      <w:pPr>
        <w:jc w:val="left"/>
        <w:rPr>
          <w:rFonts w:ascii="Tahoma" w:hAnsi="Tahoma" w:cs="Tahoma"/>
          <w:noProof/>
        </w:rPr>
      </w:pPr>
      <w:r>
        <w:rPr>
          <w:rFonts w:ascii="Tahoma" w:hAnsi="Tahoma" w:cs="Tahoma"/>
          <w:noProof/>
        </w:rPr>
        <w:t xml:space="preserve">         hot or cold packs (identifying effective placebos becomes a skilled intervention)</w:t>
      </w:r>
    </w:p>
    <w:p w14:paraId="210428F1" w14:textId="77777777" w:rsidR="00CC6DFD" w:rsidRDefault="00CC6DFD" w:rsidP="00CC6DFD">
      <w:pPr>
        <w:jc w:val="left"/>
        <w:rPr>
          <w:rFonts w:ascii="Tahoma" w:hAnsi="Tahoma" w:cs="Tahoma"/>
          <w:noProof/>
        </w:rPr>
      </w:pPr>
    </w:p>
    <w:p w14:paraId="37A35C06" w14:textId="77777777" w:rsidR="00CC6DFD" w:rsidRDefault="00CC6DFD" w:rsidP="00CC6DFD">
      <w:pPr>
        <w:jc w:val="left"/>
        <w:rPr>
          <w:rFonts w:ascii="Tahoma" w:hAnsi="Tahoma" w:cs="Tahoma"/>
          <w:noProof/>
        </w:rPr>
      </w:pPr>
    </w:p>
    <w:p w14:paraId="110E2E0C" w14:textId="77777777" w:rsidR="00CC6DFD" w:rsidRPr="005604E2" w:rsidRDefault="00CC6DFD" w:rsidP="00CC6DFD">
      <w:pPr>
        <w:jc w:val="left"/>
        <w:rPr>
          <w:rFonts w:ascii="Tahoma" w:hAnsi="Tahoma" w:cs="Tahoma"/>
          <w:noProof/>
        </w:rPr>
      </w:pPr>
      <w:r>
        <w:rPr>
          <w:rFonts w:ascii="Tahoma" w:hAnsi="Tahoma" w:cs="Tahoma"/>
          <w:b/>
          <w:noProof/>
          <w:sz w:val="24"/>
          <w:szCs w:val="24"/>
        </w:rPr>
        <w:t>L.  Medication Interactions</w:t>
      </w:r>
    </w:p>
    <w:p w14:paraId="680929FF" w14:textId="77777777" w:rsidR="00CC6DFD" w:rsidRDefault="00CC6DFD" w:rsidP="00CC6DFD">
      <w:pPr>
        <w:jc w:val="left"/>
        <w:rPr>
          <w:rFonts w:ascii="Tahoma" w:hAnsi="Tahoma" w:cs="Tahoma"/>
          <w:b/>
          <w:noProof/>
          <w:sz w:val="24"/>
          <w:szCs w:val="24"/>
        </w:rPr>
      </w:pPr>
    </w:p>
    <w:p w14:paraId="429CF8D9" w14:textId="77777777" w:rsidR="00CC6DFD" w:rsidRDefault="00CC6DFD" w:rsidP="00CC6DFD">
      <w:pPr>
        <w:jc w:val="left"/>
        <w:rPr>
          <w:rFonts w:ascii="Tahoma" w:hAnsi="Tahoma" w:cs="Tahoma"/>
          <w:noProof/>
        </w:rPr>
      </w:pPr>
      <w:r>
        <w:rPr>
          <w:rFonts w:ascii="Tahoma" w:hAnsi="Tahoma" w:cs="Tahoma"/>
          <w:b/>
          <w:noProof/>
          <w:sz w:val="24"/>
          <w:szCs w:val="24"/>
        </w:rPr>
        <w:t xml:space="preserve">     </w:t>
      </w:r>
      <w:r>
        <w:rPr>
          <w:rFonts w:ascii="Tahoma" w:hAnsi="Tahoma" w:cs="Tahoma"/>
          <w:noProof/>
        </w:rPr>
        <w:t xml:space="preserve">* </w:t>
      </w:r>
      <w:r w:rsidRPr="00FE4CE7">
        <w:rPr>
          <w:rFonts w:ascii="Tahoma" w:hAnsi="Tahoma" w:cs="Tahoma"/>
          <w:b/>
          <w:noProof/>
          <w:sz w:val="20"/>
          <w:szCs w:val="20"/>
        </w:rPr>
        <w:t>drugs.com</w:t>
      </w:r>
      <w:r>
        <w:rPr>
          <w:rFonts w:ascii="Tahoma" w:hAnsi="Tahoma" w:cs="Tahoma"/>
          <w:noProof/>
        </w:rPr>
        <w:t xml:space="preserve"> – identifies negative drug interactions and side effects</w:t>
      </w:r>
    </w:p>
    <w:p w14:paraId="1B03752D" w14:textId="77777777" w:rsidR="00CC6DFD" w:rsidRDefault="00CC6DFD" w:rsidP="00CC6DFD">
      <w:pPr>
        <w:jc w:val="left"/>
        <w:rPr>
          <w:rFonts w:ascii="Tahoma" w:hAnsi="Tahoma" w:cs="Tahoma"/>
          <w:noProof/>
        </w:rPr>
      </w:pPr>
      <w:r>
        <w:rPr>
          <w:rFonts w:ascii="Tahoma" w:hAnsi="Tahoma" w:cs="Tahoma"/>
          <w:noProof/>
        </w:rPr>
        <w:t xml:space="preserve">     * know your staff pharmacist and utilize them as a resource</w:t>
      </w:r>
    </w:p>
    <w:p w14:paraId="6EB2F8BD" w14:textId="77777777" w:rsidR="00CC6DFD" w:rsidRDefault="00CC6DFD" w:rsidP="00CC6DFD">
      <w:pPr>
        <w:jc w:val="left"/>
        <w:rPr>
          <w:rFonts w:ascii="Tahoma" w:hAnsi="Tahoma" w:cs="Tahoma"/>
          <w:noProof/>
        </w:rPr>
      </w:pPr>
      <w:r>
        <w:rPr>
          <w:rFonts w:ascii="Tahoma" w:hAnsi="Tahoma" w:cs="Tahoma"/>
          <w:noProof/>
        </w:rPr>
        <w:t xml:space="preserve">     * The Beer’s List – identifies medications that are not always the best choice in the elderly</w:t>
      </w:r>
    </w:p>
    <w:p w14:paraId="62FD701B" w14:textId="77777777" w:rsidR="00CC6DFD" w:rsidRDefault="00CC6DFD" w:rsidP="00CC6DFD">
      <w:pPr>
        <w:jc w:val="left"/>
        <w:rPr>
          <w:rFonts w:ascii="Tahoma" w:hAnsi="Tahoma" w:cs="Tahoma"/>
          <w:noProof/>
        </w:rPr>
      </w:pPr>
      <w:r>
        <w:rPr>
          <w:rFonts w:ascii="Tahoma" w:hAnsi="Tahoma" w:cs="Tahoma"/>
          <w:noProof/>
        </w:rPr>
        <w:t xml:space="preserve">        population due to potentially harmful side effects.  Printable pocketcard through the </w:t>
      </w:r>
    </w:p>
    <w:p w14:paraId="2FC2A8FB" w14:textId="77777777" w:rsidR="00CC6DFD" w:rsidRDefault="00CC6DFD" w:rsidP="00CC6DFD">
      <w:pPr>
        <w:jc w:val="left"/>
        <w:rPr>
          <w:rFonts w:ascii="Tahoma" w:hAnsi="Tahoma" w:cs="Tahoma"/>
          <w:noProof/>
        </w:rPr>
      </w:pPr>
      <w:r>
        <w:rPr>
          <w:rFonts w:ascii="Tahoma" w:hAnsi="Tahoma" w:cs="Tahoma"/>
          <w:noProof/>
        </w:rPr>
        <w:t xml:space="preserve">        American Geriatric Society is available online when you google “Beers List”</w:t>
      </w:r>
    </w:p>
    <w:p w14:paraId="59D9719C" w14:textId="77777777" w:rsidR="00CC6DFD" w:rsidRDefault="00CC6DFD" w:rsidP="00CC6DFD">
      <w:pPr>
        <w:jc w:val="left"/>
        <w:rPr>
          <w:rFonts w:ascii="Tahoma" w:hAnsi="Tahoma" w:cs="Tahoma"/>
          <w:noProof/>
        </w:rPr>
      </w:pPr>
    </w:p>
    <w:p w14:paraId="05E85201" w14:textId="77777777" w:rsidR="00CC6DFD" w:rsidRDefault="00CC6DFD" w:rsidP="00CC6DFD">
      <w:pPr>
        <w:jc w:val="left"/>
        <w:rPr>
          <w:rFonts w:ascii="Tahoma" w:hAnsi="Tahoma" w:cs="Tahoma"/>
          <w:noProof/>
        </w:rPr>
      </w:pPr>
    </w:p>
    <w:p w14:paraId="3C9EAC28" w14:textId="77777777" w:rsidR="00CC6DFD" w:rsidRDefault="00CC6DFD" w:rsidP="00CC6DFD">
      <w:pPr>
        <w:jc w:val="left"/>
        <w:rPr>
          <w:rFonts w:ascii="Tahoma" w:hAnsi="Tahoma" w:cs="Tahoma"/>
          <w:b/>
          <w:noProof/>
          <w:sz w:val="24"/>
          <w:szCs w:val="24"/>
        </w:rPr>
      </w:pPr>
      <w:r>
        <w:rPr>
          <w:rFonts w:ascii="Tahoma" w:hAnsi="Tahoma" w:cs="Tahoma"/>
          <w:b/>
          <w:noProof/>
          <w:sz w:val="24"/>
          <w:szCs w:val="24"/>
        </w:rPr>
        <w:t>M.  Low Impact Questions to Identify Literacy Status</w:t>
      </w:r>
    </w:p>
    <w:p w14:paraId="2E3F526C" w14:textId="77777777" w:rsidR="00CC6DFD" w:rsidRDefault="00CC6DFD" w:rsidP="00CC6DFD">
      <w:pPr>
        <w:jc w:val="left"/>
        <w:rPr>
          <w:rFonts w:ascii="Tahoma" w:hAnsi="Tahoma" w:cs="Tahoma"/>
          <w:b/>
          <w:noProof/>
          <w:sz w:val="24"/>
          <w:szCs w:val="24"/>
        </w:rPr>
      </w:pPr>
    </w:p>
    <w:p w14:paraId="4E49D58C" w14:textId="77777777" w:rsidR="00CC6DFD" w:rsidRDefault="00CC6DFD" w:rsidP="00CC6DFD">
      <w:pPr>
        <w:jc w:val="left"/>
        <w:rPr>
          <w:rFonts w:ascii="Tahoma" w:hAnsi="Tahoma" w:cs="Tahoma"/>
          <w:noProof/>
        </w:rPr>
      </w:pPr>
      <w:r>
        <w:rPr>
          <w:rFonts w:ascii="Tahoma" w:hAnsi="Tahoma" w:cs="Tahoma"/>
          <w:noProof/>
        </w:rPr>
        <w:t>1.  Was school work difficult for you at times?</w:t>
      </w:r>
    </w:p>
    <w:p w14:paraId="01922D50" w14:textId="77777777" w:rsidR="00CC6DFD" w:rsidRDefault="00CC6DFD" w:rsidP="00CC6DFD">
      <w:pPr>
        <w:jc w:val="left"/>
        <w:rPr>
          <w:rFonts w:ascii="Tahoma" w:hAnsi="Tahoma" w:cs="Tahoma"/>
          <w:noProof/>
        </w:rPr>
      </w:pPr>
      <w:r>
        <w:rPr>
          <w:rFonts w:ascii="Tahoma" w:hAnsi="Tahoma" w:cs="Tahoma"/>
          <w:noProof/>
        </w:rPr>
        <w:t>2.  Does it take you a long time to read things?</w:t>
      </w:r>
    </w:p>
    <w:p w14:paraId="5FE0F42F" w14:textId="77777777" w:rsidR="00CC6DFD" w:rsidRDefault="00CC6DFD" w:rsidP="00CC6DFD">
      <w:pPr>
        <w:jc w:val="left"/>
        <w:rPr>
          <w:rFonts w:ascii="Tahoma" w:hAnsi="Tahoma" w:cs="Tahoma"/>
          <w:noProof/>
        </w:rPr>
      </w:pPr>
      <w:r>
        <w:rPr>
          <w:rFonts w:ascii="Tahoma" w:hAnsi="Tahoma" w:cs="Tahoma"/>
          <w:noProof/>
        </w:rPr>
        <w:t>3.  How much writing do you do each day?</w:t>
      </w:r>
    </w:p>
    <w:p w14:paraId="540489AA" w14:textId="77777777" w:rsidR="00CC6DFD" w:rsidRPr="00D5512D" w:rsidRDefault="00CC6DFD" w:rsidP="00CC6DFD">
      <w:pPr>
        <w:jc w:val="left"/>
        <w:rPr>
          <w:rFonts w:ascii="Tahoma" w:hAnsi="Tahoma" w:cs="Tahoma"/>
          <w:noProof/>
        </w:rPr>
      </w:pPr>
    </w:p>
    <w:p w14:paraId="4D2214DA" w14:textId="77777777" w:rsidR="00CC6DFD" w:rsidRDefault="00CC6DFD" w:rsidP="00CC6DFD">
      <w:pPr>
        <w:jc w:val="left"/>
        <w:rPr>
          <w:rFonts w:ascii="Tahoma" w:hAnsi="Tahoma" w:cs="Tahoma"/>
          <w:noProof/>
        </w:rPr>
      </w:pPr>
    </w:p>
    <w:p w14:paraId="2F86BDB9" w14:textId="77777777" w:rsidR="00CC6DFD" w:rsidRDefault="00CC6DFD" w:rsidP="00CC6DFD">
      <w:pPr>
        <w:jc w:val="left"/>
        <w:rPr>
          <w:rFonts w:ascii="Tahoma" w:hAnsi="Tahoma" w:cs="Tahoma"/>
          <w:noProof/>
        </w:rPr>
      </w:pPr>
    </w:p>
    <w:p w14:paraId="5F292378" w14:textId="77777777" w:rsidR="00CC6DFD" w:rsidRDefault="00CC6DFD" w:rsidP="00CC6DFD">
      <w:pPr>
        <w:jc w:val="left"/>
        <w:rPr>
          <w:rFonts w:ascii="Tahoma" w:hAnsi="Tahoma" w:cs="Tahoma"/>
          <w:noProof/>
        </w:rPr>
      </w:pPr>
    </w:p>
    <w:p w14:paraId="48429473" w14:textId="77777777" w:rsidR="00CC6DFD" w:rsidRDefault="00CC6DFD" w:rsidP="00CC6DFD">
      <w:pPr>
        <w:jc w:val="left"/>
        <w:rPr>
          <w:rFonts w:ascii="Tahoma" w:hAnsi="Tahoma" w:cs="Tahoma"/>
          <w:noProof/>
        </w:rPr>
      </w:pPr>
    </w:p>
    <w:p w14:paraId="3D45E229" w14:textId="77777777" w:rsidR="00CC6DFD" w:rsidRDefault="00CC6DFD" w:rsidP="00CC6DFD">
      <w:pPr>
        <w:jc w:val="left"/>
        <w:rPr>
          <w:rFonts w:ascii="Tahoma" w:hAnsi="Tahoma" w:cs="Tahoma"/>
          <w:noProof/>
        </w:rPr>
      </w:pPr>
    </w:p>
    <w:p w14:paraId="3D020554" w14:textId="77777777" w:rsidR="00CC6DFD" w:rsidRPr="00B147F5" w:rsidRDefault="00CC6DFD" w:rsidP="00CC6DFD">
      <w:pPr>
        <w:jc w:val="left"/>
        <w:rPr>
          <w:rFonts w:ascii="Tahoma" w:hAnsi="Tahoma" w:cs="Tahoma"/>
          <w:noProof/>
        </w:rPr>
      </w:pPr>
    </w:p>
    <w:p w14:paraId="11933778" w14:textId="0C45DA42" w:rsidR="00CC6DFD" w:rsidRPr="00B7211F" w:rsidRDefault="00CC6DFD" w:rsidP="00076DAA">
      <w:pPr>
        <w:rPr>
          <w:rFonts w:ascii="Tahoma" w:hAnsi="Tahoma" w:cs="Tahoma"/>
          <w:b/>
          <w:noProof/>
          <w:sz w:val="24"/>
          <w:szCs w:val="24"/>
          <w:u w:val="single"/>
        </w:rPr>
      </w:pPr>
      <w:r w:rsidRPr="00076DAA">
        <w:rPr>
          <w:rFonts w:ascii="Tahoma" w:hAnsi="Tahoma" w:cs="Tahoma"/>
          <w:b/>
          <w:noProof/>
          <w:sz w:val="24"/>
          <w:szCs w:val="24"/>
          <w:highlight w:val="green"/>
          <w:u w:val="single"/>
        </w:rPr>
        <w:t>CLINICAL CHALLENGES</w:t>
      </w:r>
    </w:p>
    <w:p w14:paraId="57C3A2CD" w14:textId="77777777" w:rsidR="00CC6DFD" w:rsidRDefault="00CC6DFD" w:rsidP="00CC6DFD">
      <w:pPr>
        <w:jc w:val="left"/>
        <w:rPr>
          <w:rFonts w:ascii="Tahoma" w:hAnsi="Tahoma" w:cs="Tahoma"/>
          <w:b/>
          <w:noProof/>
        </w:rPr>
      </w:pPr>
    </w:p>
    <w:p w14:paraId="074972C2" w14:textId="77777777" w:rsidR="00CC6DFD" w:rsidRDefault="00CC6DFD" w:rsidP="00CC6DFD">
      <w:pPr>
        <w:jc w:val="left"/>
        <w:rPr>
          <w:rFonts w:ascii="Tahoma" w:hAnsi="Tahoma" w:cs="Tahoma"/>
          <w:b/>
          <w:noProof/>
        </w:rPr>
      </w:pPr>
    </w:p>
    <w:p w14:paraId="27C43F9D" w14:textId="77777777" w:rsidR="00CC6DFD" w:rsidRDefault="00CC6DFD" w:rsidP="00CC6DFD">
      <w:pPr>
        <w:jc w:val="left"/>
        <w:rPr>
          <w:rFonts w:ascii="Tahoma" w:hAnsi="Tahoma" w:cs="Tahoma"/>
          <w:b/>
          <w:noProof/>
        </w:rPr>
      </w:pPr>
      <w:r>
        <w:rPr>
          <w:rFonts w:ascii="Tahoma" w:hAnsi="Tahoma" w:cs="Tahoma"/>
          <w:b/>
          <w:noProof/>
        </w:rPr>
        <w:t>A.  Documentation</w:t>
      </w:r>
    </w:p>
    <w:p w14:paraId="2EC93A49" w14:textId="77777777" w:rsidR="00CC6DFD" w:rsidRDefault="00CC6DFD" w:rsidP="00CC6DFD">
      <w:pPr>
        <w:jc w:val="left"/>
        <w:rPr>
          <w:rFonts w:ascii="Tahoma" w:hAnsi="Tahoma" w:cs="Tahoma"/>
          <w:b/>
          <w:noProof/>
        </w:rPr>
      </w:pPr>
    </w:p>
    <w:p w14:paraId="78CDCA99" w14:textId="77777777" w:rsidR="00CC6DFD" w:rsidRDefault="00CC6DFD" w:rsidP="00CC6DFD">
      <w:pPr>
        <w:jc w:val="left"/>
        <w:rPr>
          <w:rFonts w:ascii="Tahoma" w:hAnsi="Tahoma" w:cs="Tahoma"/>
          <w:noProof/>
        </w:rPr>
      </w:pPr>
      <w:r>
        <w:rPr>
          <w:rFonts w:ascii="Tahoma" w:hAnsi="Tahoma" w:cs="Tahoma"/>
          <w:b/>
          <w:noProof/>
        </w:rPr>
        <w:t xml:space="preserve">    </w:t>
      </w:r>
      <w:r>
        <w:rPr>
          <w:rFonts w:ascii="Tahoma" w:hAnsi="Tahoma" w:cs="Tahoma"/>
          <w:noProof/>
        </w:rPr>
        <w:t xml:space="preserve">* create simple data sheets and use them!  </w:t>
      </w:r>
    </w:p>
    <w:p w14:paraId="09E245BF" w14:textId="77777777" w:rsidR="00CC6DFD" w:rsidRDefault="00CC6DFD" w:rsidP="00CC6DFD">
      <w:pPr>
        <w:jc w:val="left"/>
        <w:rPr>
          <w:rFonts w:ascii="Tahoma" w:hAnsi="Tahoma" w:cs="Tahoma"/>
          <w:noProof/>
        </w:rPr>
      </w:pPr>
      <w:r>
        <w:rPr>
          <w:rFonts w:ascii="Tahoma" w:hAnsi="Tahoma" w:cs="Tahoma"/>
          <w:noProof/>
        </w:rPr>
        <w:t xml:space="preserve">    * cheat sheets are a great time saver during your documentation and can also be used     </w:t>
      </w:r>
    </w:p>
    <w:p w14:paraId="489A7519" w14:textId="77777777" w:rsidR="00CC6DFD" w:rsidRDefault="00CC6DFD" w:rsidP="00CC6DFD">
      <w:pPr>
        <w:jc w:val="left"/>
        <w:rPr>
          <w:rFonts w:ascii="Tahoma" w:hAnsi="Tahoma" w:cs="Tahoma"/>
          <w:noProof/>
        </w:rPr>
      </w:pPr>
      <w:r>
        <w:rPr>
          <w:rFonts w:ascii="Tahoma" w:hAnsi="Tahoma" w:cs="Tahoma"/>
          <w:noProof/>
        </w:rPr>
        <w:t xml:space="preserve">       during assessments</w:t>
      </w:r>
    </w:p>
    <w:p w14:paraId="688B0936" w14:textId="77777777" w:rsidR="00CC6DFD" w:rsidRDefault="00CC6DFD" w:rsidP="00CC6DFD">
      <w:pPr>
        <w:jc w:val="left"/>
        <w:rPr>
          <w:rFonts w:ascii="Tahoma" w:hAnsi="Tahoma" w:cs="Tahoma"/>
          <w:noProof/>
        </w:rPr>
      </w:pPr>
      <w:r>
        <w:rPr>
          <w:rFonts w:ascii="Tahoma" w:hAnsi="Tahoma" w:cs="Tahoma"/>
          <w:noProof/>
        </w:rPr>
        <w:t xml:space="preserve">    * use a basic formula for writing goals and objectives:</w:t>
      </w:r>
    </w:p>
    <w:p w14:paraId="38ED413F" w14:textId="77777777" w:rsidR="00CC6DFD" w:rsidRDefault="00CC6DFD" w:rsidP="00CC6DFD">
      <w:pPr>
        <w:jc w:val="left"/>
        <w:rPr>
          <w:rFonts w:ascii="Tahoma" w:hAnsi="Tahoma" w:cs="Tahoma"/>
          <w:noProof/>
        </w:rPr>
      </w:pPr>
    </w:p>
    <w:p w14:paraId="1B2F3FFF" w14:textId="591A4381" w:rsidR="00CC6DFD" w:rsidRDefault="00DC22BD" w:rsidP="00CC6DFD">
      <w:pPr>
        <w:jc w:val="left"/>
        <w:rPr>
          <w:rFonts w:ascii="Tahoma" w:hAnsi="Tahoma" w:cs="Tahoma"/>
          <w:noProof/>
        </w:rPr>
      </w:pPr>
      <w:r>
        <w:rPr>
          <w:rFonts w:ascii="Tahoma" w:hAnsi="Tahoma" w:cs="Tahoma"/>
          <w:noProof/>
        </w:rPr>
        <w:t xml:space="preserve">      </w:t>
      </w:r>
      <w:r w:rsidR="00CC6DFD">
        <w:rPr>
          <w:rFonts w:ascii="Tahoma" w:hAnsi="Tahoma" w:cs="Tahoma"/>
          <w:noProof/>
        </w:rPr>
        <w:t xml:space="preserve">  </w:t>
      </w:r>
      <w:r w:rsidR="00CC6DFD">
        <w:rPr>
          <w:rFonts w:ascii="Tahoma" w:hAnsi="Tahoma" w:cs="Tahoma"/>
          <w:b/>
          <w:noProof/>
        </w:rPr>
        <w:t xml:space="preserve">S    </w:t>
      </w:r>
      <w:r w:rsidR="00CC6DFD">
        <w:rPr>
          <w:rFonts w:ascii="Tahoma" w:hAnsi="Tahoma" w:cs="Tahoma"/>
          <w:noProof/>
        </w:rPr>
        <w:t>Specific</w:t>
      </w:r>
    </w:p>
    <w:p w14:paraId="7EB6D115" w14:textId="77777777" w:rsidR="00CC6DFD" w:rsidRDefault="00CC6DFD" w:rsidP="00CC6DFD">
      <w:pPr>
        <w:jc w:val="left"/>
        <w:rPr>
          <w:rFonts w:ascii="Tahoma" w:hAnsi="Tahoma" w:cs="Tahoma"/>
          <w:noProof/>
        </w:rPr>
      </w:pPr>
      <w:r>
        <w:rPr>
          <w:rFonts w:ascii="Tahoma" w:hAnsi="Tahoma" w:cs="Tahoma"/>
          <w:noProof/>
        </w:rPr>
        <w:t xml:space="preserve">        </w:t>
      </w:r>
      <w:r>
        <w:rPr>
          <w:rFonts w:ascii="Tahoma" w:hAnsi="Tahoma" w:cs="Tahoma"/>
          <w:b/>
          <w:noProof/>
        </w:rPr>
        <w:t xml:space="preserve">M   </w:t>
      </w:r>
      <w:r>
        <w:rPr>
          <w:rFonts w:ascii="Tahoma" w:hAnsi="Tahoma" w:cs="Tahoma"/>
          <w:noProof/>
        </w:rPr>
        <w:t>Measurable</w:t>
      </w:r>
    </w:p>
    <w:p w14:paraId="468007DB" w14:textId="77777777" w:rsidR="00CC6DFD" w:rsidRDefault="00CC6DFD" w:rsidP="00CC6DFD">
      <w:pPr>
        <w:jc w:val="left"/>
        <w:rPr>
          <w:rFonts w:ascii="Tahoma" w:hAnsi="Tahoma" w:cs="Tahoma"/>
          <w:noProof/>
        </w:rPr>
      </w:pPr>
      <w:r>
        <w:rPr>
          <w:rFonts w:ascii="Tahoma" w:hAnsi="Tahoma" w:cs="Tahoma"/>
          <w:noProof/>
        </w:rPr>
        <w:t xml:space="preserve">        </w:t>
      </w:r>
      <w:r>
        <w:rPr>
          <w:rFonts w:ascii="Tahoma" w:hAnsi="Tahoma" w:cs="Tahoma"/>
          <w:b/>
          <w:noProof/>
        </w:rPr>
        <w:t xml:space="preserve">A    </w:t>
      </w:r>
      <w:r>
        <w:rPr>
          <w:rFonts w:ascii="Tahoma" w:hAnsi="Tahoma" w:cs="Tahoma"/>
          <w:noProof/>
        </w:rPr>
        <w:t>Attainable</w:t>
      </w:r>
    </w:p>
    <w:p w14:paraId="38BA2A1C" w14:textId="77777777" w:rsidR="00CC6DFD" w:rsidRDefault="00CC6DFD" w:rsidP="00CC6DFD">
      <w:pPr>
        <w:jc w:val="left"/>
        <w:rPr>
          <w:rFonts w:ascii="Tahoma" w:hAnsi="Tahoma" w:cs="Tahoma"/>
          <w:noProof/>
        </w:rPr>
      </w:pPr>
      <w:r>
        <w:rPr>
          <w:rFonts w:ascii="Tahoma" w:hAnsi="Tahoma" w:cs="Tahoma"/>
          <w:noProof/>
        </w:rPr>
        <w:t xml:space="preserve">        </w:t>
      </w:r>
      <w:r>
        <w:rPr>
          <w:rFonts w:ascii="Tahoma" w:hAnsi="Tahoma" w:cs="Tahoma"/>
          <w:b/>
          <w:noProof/>
        </w:rPr>
        <w:t xml:space="preserve">R    </w:t>
      </w:r>
      <w:r>
        <w:rPr>
          <w:rFonts w:ascii="Tahoma" w:hAnsi="Tahoma" w:cs="Tahoma"/>
          <w:noProof/>
        </w:rPr>
        <w:t>Relevant</w:t>
      </w:r>
    </w:p>
    <w:p w14:paraId="58EE4DEF" w14:textId="77777777" w:rsidR="00CC6DFD" w:rsidRDefault="00CC6DFD" w:rsidP="00CC6DFD">
      <w:pPr>
        <w:jc w:val="left"/>
        <w:rPr>
          <w:rFonts w:ascii="Tahoma" w:hAnsi="Tahoma" w:cs="Tahoma"/>
          <w:noProof/>
        </w:rPr>
      </w:pPr>
      <w:r>
        <w:rPr>
          <w:rFonts w:ascii="Tahoma" w:hAnsi="Tahoma" w:cs="Tahoma"/>
          <w:noProof/>
        </w:rPr>
        <w:t xml:space="preserve">        </w:t>
      </w:r>
      <w:r>
        <w:rPr>
          <w:rFonts w:ascii="Tahoma" w:hAnsi="Tahoma" w:cs="Tahoma"/>
          <w:b/>
          <w:noProof/>
        </w:rPr>
        <w:t xml:space="preserve">T    </w:t>
      </w:r>
      <w:r>
        <w:rPr>
          <w:rFonts w:ascii="Tahoma" w:hAnsi="Tahoma" w:cs="Tahoma"/>
          <w:noProof/>
        </w:rPr>
        <w:t>Time-Bound</w:t>
      </w:r>
    </w:p>
    <w:p w14:paraId="4930BAE4" w14:textId="77777777" w:rsidR="00CC6DFD" w:rsidRDefault="00CC6DFD" w:rsidP="00CC6DFD">
      <w:pPr>
        <w:jc w:val="left"/>
        <w:rPr>
          <w:rFonts w:ascii="Tahoma" w:hAnsi="Tahoma" w:cs="Tahoma"/>
          <w:noProof/>
        </w:rPr>
      </w:pPr>
    </w:p>
    <w:p w14:paraId="6D7E9A56" w14:textId="77777777" w:rsidR="00CC6DFD" w:rsidRDefault="00CC6DFD" w:rsidP="00CC6DFD">
      <w:pPr>
        <w:jc w:val="left"/>
        <w:rPr>
          <w:rFonts w:ascii="Tahoma" w:hAnsi="Tahoma" w:cs="Tahoma"/>
          <w:noProof/>
        </w:rPr>
      </w:pPr>
    </w:p>
    <w:p w14:paraId="2CF3C975" w14:textId="7E94FECC" w:rsidR="00CC6DFD" w:rsidRDefault="00CC6DFD" w:rsidP="00CC6DFD">
      <w:pPr>
        <w:jc w:val="left"/>
        <w:rPr>
          <w:rFonts w:ascii="Tahoma" w:hAnsi="Tahoma" w:cs="Tahoma"/>
          <w:noProof/>
        </w:rPr>
      </w:pPr>
      <w:r>
        <w:rPr>
          <w:rFonts w:ascii="Tahoma" w:hAnsi="Tahoma" w:cs="Tahoma"/>
          <w:noProof/>
        </w:rPr>
        <w:t xml:space="preserve">     * Measurable Verbiage:</w:t>
      </w:r>
      <w:r w:rsidR="000125C2">
        <w:rPr>
          <w:rFonts w:ascii="Tahoma" w:hAnsi="Tahoma" w:cs="Tahoma"/>
          <w:noProof/>
        </w:rPr>
        <w:t xml:space="preserve">  (Bloom’s Taxonomy of Verbs is an excellent resource)</w:t>
      </w:r>
    </w:p>
    <w:p w14:paraId="1F845CDB" w14:textId="77777777" w:rsidR="00CC6DFD" w:rsidRDefault="00CC6DFD" w:rsidP="00CC6DFD">
      <w:pPr>
        <w:pStyle w:val="ListParagraph"/>
        <w:numPr>
          <w:ilvl w:val="0"/>
          <w:numId w:val="4"/>
        </w:numPr>
        <w:jc w:val="left"/>
        <w:rPr>
          <w:rFonts w:ascii="Tahoma" w:hAnsi="Tahoma" w:cs="Tahoma"/>
          <w:noProof/>
        </w:rPr>
      </w:pPr>
      <w:r>
        <w:rPr>
          <w:rFonts w:ascii="Tahoma" w:hAnsi="Tahoma" w:cs="Tahoma"/>
          <w:noProof/>
        </w:rPr>
        <w:t>Define</w:t>
      </w:r>
    </w:p>
    <w:p w14:paraId="33EAFEBF" w14:textId="77777777" w:rsidR="00CC6DFD" w:rsidRDefault="00CC6DFD" w:rsidP="00CC6DFD">
      <w:pPr>
        <w:pStyle w:val="ListParagraph"/>
        <w:numPr>
          <w:ilvl w:val="0"/>
          <w:numId w:val="4"/>
        </w:numPr>
        <w:jc w:val="left"/>
        <w:rPr>
          <w:rFonts w:ascii="Tahoma" w:hAnsi="Tahoma" w:cs="Tahoma"/>
          <w:noProof/>
        </w:rPr>
      </w:pPr>
      <w:r>
        <w:rPr>
          <w:rFonts w:ascii="Tahoma" w:hAnsi="Tahoma" w:cs="Tahoma"/>
          <w:noProof/>
        </w:rPr>
        <w:t>Identify</w:t>
      </w:r>
    </w:p>
    <w:p w14:paraId="593BC046" w14:textId="77777777" w:rsidR="00CC6DFD" w:rsidRDefault="00CC6DFD" w:rsidP="00CC6DFD">
      <w:pPr>
        <w:pStyle w:val="ListParagraph"/>
        <w:numPr>
          <w:ilvl w:val="0"/>
          <w:numId w:val="4"/>
        </w:numPr>
        <w:jc w:val="left"/>
        <w:rPr>
          <w:rFonts w:ascii="Tahoma" w:hAnsi="Tahoma" w:cs="Tahoma"/>
          <w:noProof/>
        </w:rPr>
      </w:pPr>
      <w:r>
        <w:rPr>
          <w:rFonts w:ascii="Tahoma" w:hAnsi="Tahoma" w:cs="Tahoma"/>
          <w:noProof/>
        </w:rPr>
        <w:t>Label</w:t>
      </w:r>
    </w:p>
    <w:p w14:paraId="644C23EE" w14:textId="77777777" w:rsidR="00CC6DFD" w:rsidRDefault="00CC6DFD" w:rsidP="00CC6DFD">
      <w:pPr>
        <w:pStyle w:val="ListParagraph"/>
        <w:numPr>
          <w:ilvl w:val="0"/>
          <w:numId w:val="4"/>
        </w:numPr>
        <w:jc w:val="left"/>
        <w:rPr>
          <w:rFonts w:ascii="Tahoma" w:hAnsi="Tahoma" w:cs="Tahoma"/>
          <w:noProof/>
        </w:rPr>
      </w:pPr>
      <w:r>
        <w:rPr>
          <w:rFonts w:ascii="Tahoma" w:hAnsi="Tahoma" w:cs="Tahoma"/>
          <w:noProof/>
        </w:rPr>
        <w:t>List</w:t>
      </w:r>
    </w:p>
    <w:p w14:paraId="580B4DE2" w14:textId="77777777" w:rsidR="00CC6DFD" w:rsidRDefault="00CC6DFD" w:rsidP="00CC6DFD">
      <w:pPr>
        <w:pStyle w:val="ListParagraph"/>
        <w:numPr>
          <w:ilvl w:val="0"/>
          <w:numId w:val="4"/>
        </w:numPr>
        <w:jc w:val="left"/>
        <w:rPr>
          <w:rFonts w:ascii="Tahoma" w:hAnsi="Tahoma" w:cs="Tahoma"/>
          <w:noProof/>
        </w:rPr>
      </w:pPr>
      <w:r>
        <w:rPr>
          <w:rFonts w:ascii="Tahoma" w:hAnsi="Tahoma" w:cs="Tahoma"/>
          <w:noProof/>
        </w:rPr>
        <w:t>Match</w:t>
      </w:r>
    </w:p>
    <w:p w14:paraId="44B7AA92" w14:textId="77777777" w:rsidR="00CC6DFD" w:rsidRDefault="00CC6DFD" w:rsidP="00CC6DFD">
      <w:pPr>
        <w:pStyle w:val="ListParagraph"/>
        <w:numPr>
          <w:ilvl w:val="0"/>
          <w:numId w:val="4"/>
        </w:numPr>
        <w:jc w:val="left"/>
        <w:rPr>
          <w:rFonts w:ascii="Tahoma" w:hAnsi="Tahoma" w:cs="Tahoma"/>
          <w:noProof/>
        </w:rPr>
      </w:pPr>
      <w:r>
        <w:rPr>
          <w:rFonts w:ascii="Tahoma" w:hAnsi="Tahoma" w:cs="Tahoma"/>
          <w:noProof/>
        </w:rPr>
        <w:t>Name</w:t>
      </w:r>
    </w:p>
    <w:p w14:paraId="55178A37" w14:textId="77777777" w:rsidR="00CC6DFD" w:rsidRDefault="00CC6DFD" w:rsidP="00CC6DFD">
      <w:pPr>
        <w:pStyle w:val="ListParagraph"/>
        <w:numPr>
          <w:ilvl w:val="0"/>
          <w:numId w:val="4"/>
        </w:numPr>
        <w:jc w:val="left"/>
        <w:rPr>
          <w:rFonts w:ascii="Tahoma" w:hAnsi="Tahoma" w:cs="Tahoma"/>
          <w:noProof/>
        </w:rPr>
      </w:pPr>
      <w:r>
        <w:rPr>
          <w:rFonts w:ascii="Tahoma" w:hAnsi="Tahoma" w:cs="Tahoma"/>
          <w:noProof/>
        </w:rPr>
        <w:t>Paraphase</w:t>
      </w:r>
    </w:p>
    <w:p w14:paraId="031E3E65" w14:textId="77777777" w:rsidR="00CC6DFD" w:rsidRDefault="00CC6DFD" w:rsidP="00CC6DFD">
      <w:pPr>
        <w:pStyle w:val="ListParagraph"/>
        <w:numPr>
          <w:ilvl w:val="0"/>
          <w:numId w:val="4"/>
        </w:numPr>
        <w:jc w:val="left"/>
        <w:rPr>
          <w:rFonts w:ascii="Tahoma" w:hAnsi="Tahoma" w:cs="Tahoma"/>
          <w:noProof/>
        </w:rPr>
      </w:pPr>
      <w:r>
        <w:rPr>
          <w:rFonts w:ascii="Tahoma" w:hAnsi="Tahoma" w:cs="Tahoma"/>
          <w:noProof/>
        </w:rPr>
        <w:t>Sequence</w:t>
      </w:r>
    </w:p>
    <w:p w14:paraId="3A4C5713" w14:textId="77777777" w:rsidR="00CC6DFD" w:rsidRPr="00C12CA6" w:rsidRDefault="00CC6DFD" w:rsidP="00CC6DFD">
      <w:pPr>
        <w:pStyle w:val="ListParagraph"/>
        <w:jc w:val="left"/>
        <w:rPr>
          <w:rFonts w:ascii="Tahoma" w:hAnsi="Tahoma" w:cs="Tahoma"/>
          <w:noProof/>
        </w:rPr>
      </w:pPr>
    </w:p>
    <w:p w14:paraId="1DB53818" w14:textId="77777777" w:rsidR="00CC6DFD" w:rsidRDefault="00CC6DFD" w:rsidP="00CC6DFD">
      <w:pPr>
        <w:jc w:val="left"/>
        <w:rPr>
          <w:rFonts w:ascii="Tahoma" w:hAnsi="Tahoma" w:cs="Tahoma"/>
          <w:noProof/>
        </w:rPr>
      </w:pPr>
    </w:p>
    <w:p w14:paraId="4C35A013" w14:textId="77777777" w:rsidR="00CC6DFD" w:rsidRDefault="00CC6DFD" w:rsidP="00CC6DFD">
      <w:pPr>
        <w:jc w:val="left"/>
        <w:rPr>
          <w:rFonts w:ascii="Tahoma" w:hAnsi="Tahoma" w:cs="Tahoma"/>
          <w:noProof/>
        </w:rPr>
      </w:pPr>
      <w:r>
        <w:rPr>
          <w:rFonts w:ascii="Tahoma" w:hAnsi="Tahoma" w:cs="Tahoma"/>
          <w:noProof/>
        </w:rPr>
        <w:t xml:space="preserve">     * Create your own short term goal library:  </w:t>
      </w:r>
      <w:r w:rsidRPr="00FE4CE7">
        <w:rPr>
          <w:rFonts w:ascii="Tahoma" w:hAnsi="Tahoma" w:cs="Tahoma"/>
          <w:b/>
          <w:noProof/>
          <w:sz w:val="20"/>
          <w:szCs w:val="20"/>
        </w:rPr>
        <w:t>speakingofspeech.com</w:t>
      </w:r>
      <w:r>
        <w:rPr>
          <w:rFonts w:ascii="Tahoma" w:hAnsi="Tahoma" w:cs="Tahoma"/>
          <w:noProof/>
        </w:rPr>
        <w:t xml:space="preserve">  (go to materials</w:t>
      </w:r>
    </w:p>
    <w:p w14:paraId="404ACAF3" w14:textId="77777777" w:rsidR="00CC6DFD" w:rsidRDefault="00CC6DFD" w:rsidP="00CC6DFD">
      <w:pPr>
        <w:jc w:val="left"/>
        <w:rPr>
          <w:rFonts w:ascii="Tahoma" w:hAnsi="Tahoma" w:cs="Tahoma"/>
          <w:noProof/>
        </w:rPr>
      </w:pPr>
      <w:r>
        <w:rPr>
          <w:rFonts w:ascii="Tahoma" w:hAnsi="Tahoma" w:cs="Tahoma"/>
          <w:noProof/>
        </w:rPr>
        <w:t xml:space="preserve">        exchange&gt;medical/rehab&gt;adult goals )</w:t>
      </w:r>
    </w:p>
    <w:p w14:paraId="1058A226" w14:textId="77777777" w:rsidR="00CC6DFD" w:rsidRDefault="00CC6DFD" w:rsidP="00CC6DFD">
      <w:pPr>
        <w:jc w:val="left"/>
        <w:rPr>
          <w:rFonts w:ascii="Tahoma" w:hAnsi="Tahoma" w:cs="Tahoma"/>
          <w:noProof/>
        </w:rPr>
      </w:pPr>
    </w:p>
    <w:p w14:paraId="3351456D" w14:textId="77777777" w:rsidR="00CC6DFD" w:rsidRDefault="00CC6DFD" w:rsidP="00CC6DFD">
      <w:pPr>
        <w:jc w:val="left"/>
        <w:rPr>
          <w:rFonts w:ascii="Tahoma" w:hAnsi="Tahoma" w:cs="Tahoma"/>
          <w:noProof/>
        </w:rPr>
      </w:pPr>
    </w:p>
    <w:p w14:paraId="4FE13439" w14:textId="77777777" w:rsidR="00CC6DFD" w:rsidRDefault="00CC6DFD" w:rsidP="00CC6DFD">
      <w:pPr>
        <w:jc w:val="left"/>
        <w:rPr>
          <w:rFonts w:ascii="Tahoma" w:hAnsi="Tahoma" w:cs="Tahoma"/>
          <w:noProof/>
        </w:rPr>
      </w:pPr>
    </w:p>
    <w:p w14:paraId="0D9D4F71" w14:textId="77777777" w:rsidR="00CC6DFD" w:rsidRDefault="00CC6DFD" w:rsidP="00CC6DFD">
      <w:pPr>
        <w:jc w:val="left"/>
        <w:rPr>
          <w:rFonts w:ascii="Tahoma" w:hAnsi="Tahoma" w:cs="Tahoma"/>
          <w:b/>
          <w:noProof/>
        </w:rPr>
      </w:pPr>
      <w:r>
        <w:rPr>
          <w:rFonts w:ascii="Tahoma" w:hAnsi="Tahoma" w:cs="Tahoma"/>
          <w:b/>
          <w:noProof/>
        </w:rPr>
        <w:t>B.  Excessive Demands On Our Time  - Some Time Savers</w:t>
      </w:r>
    </w:p>
    <w:p w14:paraId="66FD68A2" w14:textId="77777777" w:rsidR="00CC6DFD" w:rsidRDefault="00CC6DFD" w:rsidP="00CC6DFD">
      <w:pPr>
        <w:jc w:val="left"/>
        <w:rPr>
          <w:rFonts w:ascii="Tahoma" w:hAnsi="Tahoma" w:cs="Tahoma"/>
          <w:b/>
          <w:noProof/>
        </w:rPr>
      </w:pPr>
    </w:p>
    <w:p w14:paraId="22A3ECBD" w14:textId="77777777" w:rsidR="00CC6DFD" w:rsidRDefault="00CC6DFD" w:rsidP="00CC6DFD">
      <w:pPr>
        <w:jc w:val="left"/>
        <w:rPr>
          <w:rFonts w:ascii="Tahoma" w:hAnsi="Tahoma" w:cs="Tahoma"/>
          <w:b/>
          <w:noProof/>
        </w:rPr>
      </w:pPr>
    </w:p>
    <w:p w14:paraId="05BDD8FE" w14:textId="77777777" w:rsidR="00CC6DFD" w:rsidRPr="00D724CF" w:rsidRDefault="00CC6DFD" w:rsidP="00CC6DFD">
      <w:pPr>
        <w:jc w:val="left"/>
        <w:rPr>
          <w:rFonts w:ascii="Tahoma" w:hAnsi="Tahoma" w:cs="Tahoma"/>
          <w:noProof/>
        </w:rPr>
      </w:pPr>
      <w:r>
        <w:rPr>
          <w:rFonts w:ascii="Tahoma" w:hAnsi="Tahoma" w:cs="Tahoma"/>
          <w:noProof/>
        </w:rPr>
        <w:t>1. Therapy Partners (groups of 2)</w:t>
      </w:r>
    </w:p>
    <w:p w14:paraId="5F3A42F1" w14:textId="77777777" w:rsidR="00CC6DFD" w:rsidRDefault="00CC6DFD" w:rsidP="00CC6DFD">
      <w:pPr>
        <w:jc w:val="left"/>
        <w:rPr>
          <w:rFonts w:ascii="Tahoma" w:hAnsi="Tahoma" w:cs="Tahoma"/>
          <w:b/>
          <w:noProof/>
        </w:rPr>
      </w:pPr>
    </w:p>
    <w:p w14:paraId="5926FA01" w14:textId="77777777" w:rsidR="00CC6DFD" w:rsidRDefault="00CC6DFD" w:rsidP="00CC6DFD">
      <w:pPr>
        <w:jc w:val="left"/>
        <w:rPr>
          <w:rFonts w:ascii="Tahoma" w:hAnsi="Tahoma" w:cs="Tahoma"/>
          <w:noProof/>
        </w:rPr>
      </w:pPr>
      <w:r>
        <w:rPr>
          <w:rFonts w:ascii="Tahoma" w:hAnsi="Tahoma" w:cs="Tahoma"/>
          <w:noProof/>
        </w:rPr>
        <w:t>2. MY SPEECH THERAPY SURVIVAL KIT – reduces the need to return to speech therapy</w:t>
      </w:r>
    </w:p>
    <w:p w14:paraId="4751EC21" w14:textId="77777777" w:rsidR="00CC6DFD" w:rsidRDefault="00CC6DFD" w:rsidP="00CC6DFD">
      <w:pPr>
        <w:jc w:val="left"/>
        <w:rPr>
          <w:rFonts w:ascii="Tahoma" w:hAnsi="Tahoma" w:cs="Tahoma"/>
          <w:noProof/>
        </w:rPr>
      </w:pPr>
      <w:r>
        <w:rPr>
          <w:rFonts w:ascii="Tahoma" w:hAnsi="Tahoma" w:cs="Tahoma"/>
          <w:noProof/>
        </w:rPr>
        <w:t xml:space="preserve">   for materials for the patient who is “on room hold”, refusing to leave their room, tired etc.</w:t>
      </w:r>
    </w:p>
    <w:p w14:paraId="2CDC79D1" w14:textId="77777777" w:rsidR="00CC6DFD" w:rsidRDefault="00CC6DFD" w:rsidP="00CC6DFD">
      <w:pPr>
        <w:jc w:val="left"/>
        <w:rPr>
          <w:rFonts w:ascii="Tahoma" w:hAnsi="Tahoma" w:cs="Tahoma"/>
          <w:noProof/>
        </w:rPr>
      </w:pPr>
      <w:r>
        <w:rPr>
          <w:rFonts w:ascii="Tahoma" w:hAnsi="Tahoma" w:cs="Tahoma"/>
          <w:noProof/>
        </w:rPr>
        <w:t xml:space="preserve">   in other words, a better utilization of your time</w:t>
      </w:r>
    </w:p>
    <w:p w14:paraId="213A19E0" w14:textId="77777777" w:rsidR="00CC6DFD" w:rsidRDefault="00CC6DFD" w:rsidP="00CC6DFD">
      <w:pPr>
        <w:jc w:val="left"/>
        <w:rPr>
          <w:rFonts w:ascii="Tahoma" w:hAnsi="Tahoma" w:cs="Tahoma"/>
          <w:noProof/>
        </w:rPr>
      </w:pPr>
    </w:p>
    <w:p w14:paraId="4CFF5CC6" w14:textId="77777777" w:rsidR="00CC6DFD" w:rsidRDefault="00CC6DFD" w:rsidP="00CC6DFD">
      <w:pPr>
        <w:jc w:val="left"/>
        <w:rPr>
          <w:rFonts w:ascii="Tahoma" w:hAnsi="Tahoma" w:cs="Tahoma"/>
          <w:noProof/>
        </w:rPr>
      </w:pPr>
      <w:r>
        <w:rPr>
          <w:rFonts w:ascii="Tahoma" w:hAnsi="Tahoma" w:cs="Tahoma"/>
          <w:noProof/>
        </w:rPr>
        <w:t xml:space="preserve">   my kit included a magnifying glass, stop watch, deck of cards, black pen, small pad of lined</w:t>
      </w:r>
    </w:p>
    <w:p w14:paraId="7B96ECD2" w14:textId="77777777" w:rsidR="00CC6DFD" w:rsidRDefault="00CC6DFD" w:rsidP="00CC6DFD">
      <w:pPr>
        <w:jc w:val="left"/>
        <w:rPr>
          <w:rFonts w:ascii="Tahoma" w:hAnsi="Tahoma" w:cs="Tahoma"/>
          <w:noProof/>
        </w:rPr>
      </w:pPr>
      <w:r>
        <w:rPr>
          <w:rFonts w:ascii="Tahoma" w:hAnsi="Tahoma" w:cs="Tahoma"/>
          <w:noProof/>
        </w:rPr>
        <w:t xml:space="preserve">   paper, penlight, small micro-recorder, plastic spoon, tongue depressor and straw</w:t>
      </w:r>
    </w:p>
    <w:p w14:paraId="68082CC6" w14:textId="77777777" w:rsidR="00CC6DFD" w:rsidRDefault="00CC6DFD" w:rsidP="00CC6DFD">
      <w:pPr>
        <w:jc w:val="left"/>
        <w:rPr>
          <w:rFonts w:ascii="Tahoma" w:hAnsi="Tahoma" w:cs="Tahoma"/>
          <w:noProof/>
        </w:rPr>
      </w:pPr>
    </w:p>
    <w:p w14:paraId="1CAA84C5" w14:textId="77777777" w:rsidR="00CC6DFD" w:rsidRDefault="00CC6DFD" w:rsidP="00CC6DFD">
      <w:pPr>
        <w:jc w:val="left"/>
        <w:rPr>
          <w:rFonts w:ascii="Tahoma" w:hAnsi="Tahoma" w:cs="Tahoma"/>
          <w:noProof/>
        </w:rPr>
      </w:pPr>
      <w:r>
        <w:rPr>
          <w:rFonts w:ascii="Tahoma" w:hAnsi="Tahoma" w:cs="Tahoma"/>
          <w:noProof/>
        </w:rPr>
        <w:t xml:space="preserve">   now my “kit” is my iPad!</w:t>
      </w:r>
    </w:p>
    <w:p w14:paraId="54B42F10" w14:textId="77777777" w:rsidR="00CC6DFD" w:rsidRDefault="00CC6DFD" w:rsidP="00CC6DFD">
      <w:pPr>
        <w:jc w:val="left"/>
        <w:rPr>
          <w:rFonts w:ascii="Tahoma" w:hAnsi="Tahoma" w:cs="Tahoma"/>
          <w:noProof/>
        </w:rPr>
      </w:pPr>
    </w:p>
    <w:p w14:paraId="1F7E6D2E" w14:textId="77777777" w:rsidR="00CC6DFD" w:rsidRDefault="00CC6DFD" w:rsidP="00CC6DFD">
      <w:pPr>
        <w:jc w:val="left"/>
        <w:rPr>
          <w:rFonts w:ascii="Tahoma" w:hAnsi="Tahoma" w:cs="Tahoma"/>
          <w:noProof/>
        </w:rPr>
      </w:pPr>
      <w:r>
        <w:rPr>
          <w:rFonts w:ascii="Tahoma" w:hAnsi="Tahoma" w:cs="Tahoma"/>
          <w:noProof/>
        </w:rPr>
        <w:lastRenderedPageBreak/>
        <w:t>3. Your hearing and vision shoebox (batteries, reading glasses, magnifying glass, pocket talker)</w:t>
      </w:r>
    </w:p>
    <w:p w14:paraId="502F348F" w14:textId="77777777" w:rsidR="00CC6DFD" w:rsidRDefault="00CC6DFD" w:rsidP="00CC6DFD">
      <w:pPr>
        <w:jc w:val="left"/>
        <w:rPr>
          <w:rFonts w:ascii="Tahoma" w:hAnsi="Tahoma" w:cs="Tahoma"/>
          <w:noProof/>
        </w:rPr>
      </w:pPr>
    </w:p>
    <w:p w14:paraId="3E002A4A" w14:textId="77777777" w:rsidR="00CC6DFD" w:rsidRDefault="00CC6DFD" w:rsidP="00CC6DFD">
      <w:pPr>
        <w:jc w:val="left"/>
        <w:rPr>
          <w:rFonts w:ascii="Tahoma" w:hAnsi="Tahoma" w:cs="Tahoma"/>
          <w:noProof/>
        </w:rPr>
      </w:pPr>
      <w:r>
        <w:rPr>
          <w:rFonts w:ascii="Tahoma" w:hAnsi="Tahoma" w:cs="Tahoma"/>
          <w:noProof/>
        </w:rPr>
        <w:t>4. Bedside Activities / 10 Minute Fillers:</w:t>
      </w:r>
    </w:p>
    <w:p w14:paraId="276338A5" w14:textId="77777777" w:rsidR="00CC6DFD" w:rsidRDefault="00CC6DFD" w:rsidP="00CC6DFD">
      <w:pPr>
        <w:jc w:val="left"/>
        <w:rPr>
          <w:rFonts w:ascii="Tahoma" w:hAnsi="Tahoma" w:cs="Tahoma"/>
          <w:noProof/>
        </w:rPr>
      </w:pPr>
    </w:p>
    <w:p w14:paraId="2480CAAA" w14:textId="77777777" w:rsidR="00CC6DFD" w:rsidRDefault="00CC6DFD" w:rsidP="00CC6DFD">
      <w:pPr>
        <w:jc w:val="left"/>
        <w:rPr>
          <w:rFonts w:ascii="Tahoma" w:hAnsi="Tahoma" w:cs="Tahoma"/>
          <w:noProof/>
        </w:rPr>
      </w:pPr>
      <w:r>
        <w:rPr>
          <w:rFonts w:ascii="Tahoma" w:hAnsi="Tahoma" w:cs="Tahoma"/>
          <w:noProof/>
        </w:rPr>
        <w:t xml:space="preserve">   $25,000 Pyramid</w:t>
      </w:r>
    </w:p>
    <w:p w14:paraId="7BEBA27D" w14:textId="77777777" w:rsidR="00CC6DFD" w:rsidRDefault="00CC6DFD" w:rsidP="00CC6DFD">
      <w:pPr>
        <w:jc w:val="left"/>
        <w:rPr>
          <w:rFonts w:ascii="Tahoma" w:hAnsi="Tahoma" w:cs="Tahoma"/>
          <w:noProof/>
        </w:rPr>
      </w:pPr>
      <w:r>
        <w:rPr>
          <w:rFonts w:ascii="Tahoma" w:hAnsi="Tahoma" w:cs="Tahoma"/>
          <w:noProof/>
        </w:rPr>
        <w:t xml:space="preserve">   Who Am I?</w:t>
      </w:r>
    </w:p>
    <w:p w14:paraId="19C5813C" w14:textId="77777777" w:rsidR="00CC6DFD" w:rsidRDefault="00CC6DFD" w:rsidP="00CC6DFD">
      <w:pPr>
        <w:jc w:val="left"/>
        <w:rPr>
          <w:rFonts w:ascii="Tahoma" w:hAnsi="Tahoma" w:cs="Tahoma"/>
          <w:noProof/>
        </w:rPr>
      </w:pPr>
      <w:r>
        <w:rPr>
          <w:rFonts w:ascii="Tahoma" w:hAnsi="Tahoma" w:cs="Tahoma"/>
          <w:noProof/>
        </w:rPr>
        <w:t xml:space="preserve">   We’re Going On A Trip</w:t>
      </w:r>
    </w:p>
    <w:p w14:paraId="48FB9CF5" w14:textId="77777777" w:rsidR="00CC6DFD" w:rsidRDefault="00CC6DFD" w:rsidP="00CC6DFD">
      <w:pPr>
        <w:jc w:val="left"/>
        <w:rPr>
          <w:rFonts w:ascii="Tahoma" w:hAnsi="Tahoma" w:cs="Tahoma"/>
          <w:noProof/>
        </w:rPr>
      </w:pPr>
      <w:r>
        <w:rPr>
          <w:rFonts w:ascii="Tahoma" w:hAnsi="Tahoma" w:cs="Tahoma"/>
          <w:noProof/>
        </w:rPr>
        <w:t xml:space="preserve">   Celebrity</w:t>
      </w:r>
    </w:p>
    <w:p w14:paraId="77C14BC0" w14:textId="77777777" w:rsidR="00CC6DFD" w:rsidRDefault="00CC6DFD" w:rsidP="00CC6DFD">
      <w:pPr>
        <w:jc w:val="left"/>
        <w:rPr>
          <w:rFonts w:ascii="Tahoma" w:hAnsi="Tahoma" w:cs="Tahoma"/>
          <w:noProof/>
        </w:rPr>
      </w:pPr>
      <w:r>
        <w:rPr>
          <w:rFonts w:ascii="Tahoma" w:hAnsi="Tahoma" w:cs="Tahoma"/>
          <w:noProof/>
        </w:rPr>
        <w:t xml:space="preserve">   Wheel Of Fortune Puzzle / Hangman</w:t>
      </w:r>
    </w:p>
    <w:p w14:paraId="4D840267" w14:textId="77777777" w:rsidR="00CC6DFD" w:rsidRDefault="00CC6DFD" w:rsidP="00CC6DFD">
      <w:pPr>
        <w:jc w:val="left"/>
        <w:rPr>
          <w:rFonts w:ascii="Tahoma" w:hAnsi="Tahoma" w:cs="Tahoma"/>
          <w:noProof/>
        </w:rPr>
      </w:pPr>
    </w:p>
    <w:p w14:paraId="5C5D1AC8" w14:textId="77777777" w:rsidR="00CC6DFD" w:rsidRDefault="00CC6DFD" w:rsidP="00CC6DFD">
      <w:pPr>
        <w:jc w:val="left"/>
        <w:rPr>
          <w:rFonts w:ascii="Tahoma" w:hAnsi="Tahoma" w:cs="Tahoma"/>
          <w:noProof/>
        </w:rPr>
      </w:pPr>
      <w:r>
        <w:rPr>
          <w:rFonts w:ascii="Tahoma" w:hAnsi="Tahoma" w:cs="Tahoma"/>
          <w:noProof/>
        </w:rPr>
        <w:t>5. At Home Ceu’s:</w:t>
      </w:r>
    </w:p>
    <w:p w14:paraId="7AD96409" w14:textId="77777777" w:rsidR="00CC6DFD" w:rsidRDefault="00CC6DFD" w:rsidP="00CC6DFD">
      <w:pPr>
        <w:jc w:val="left"/>
        <w:rPr>
          <w:rFonts w:ascii="Tahoma" w:hAnsi="Tahoma" w:cs="Tahoma"/>
          <w:noProof/>
        </w:rPr>
      </w:pPr>
    </w:p>
    <w:p w14:paraId="218A3BA3" w14:textId="4B9C12F0" w:rsidR="00CC6DFD" w:rsidRDefault="00CC6DFD" w:rsidP="00CC6DFD">
      <w:pPr>
        <w:jc w:val="left"/>
        <w:rPr>
          <w:rFonts w:ascii="Tahoma" w:hAnsi="Tahoma" w:cs="Tahoma"/>
          <w:noProof/>
        </w:rPr>
      </w:pPr>
      <w:r>
        <w:rPr>
          <w:rFonts w:ascii="Tahoma" w:hAnsi="Tahoma" w:cs="Tahoma"/>
          <w:noProof/>
        </w:rPr>
        <w:t xml:space="preserve">    Passeymuir.com  (free)</w:t>
      </w:r>
    </w:p>
    <w:p w14:paraId="4F1E8F51" w14:textId="20939D73" w:rsidR="00CC6DFD" w:rsidRDefault="00CC6DFD" w:rsidP="00CC6DFD">
      <w:pPr>
        <w:jc w:val="left"/>
        <w:rPr>
          <w:rFonts w:ascii="Tahoma" w:hAnsi="Tahoma" w:cs="Tahoma"/>
          <w:noProof/>
        </w:rPr>
      </w:pPr>
      <w:r>
        <w:rPr>
          <w:rFonts w:ascii="Tahoma" w:hAnsi="Tahoma" w:cs="Tahoma"/>
          <w:noProof/>
        </w:rPr>
        <w:t xml:space="preserve">    Speechpathology.com  ($</w:t>
      </w:r>
      <w:r w:rsidR="0076065D">
        <w:rPr>
          <w:rFonts w:ascii="Tahoma" w:hAnsi="Tahoma" w:cs="Tahoma"/>
          <w:noProof/>
        </w:rPr>
        <w:t>12</w:t>
      </w:r>
      <w:r>
        <w:rPr>
          <w:rFonts w:ascii="Tahoma" w:hAnsi="Tahoma" w:cs="Tahoma"/>
          <w:noProof/>
        </w:rPr>
        <w:t>9 a year, unlimited use)</w:t>
      </w:r>
    </w:p>
    <w:p w14:paraId="1E1C93E5" w14:textId="44CC0766" w:rsidR="00F459A2" w:rsidRDefault="00F459A2" w:rsidP="00CC6DFD">
      <w:pPr>
        <w:jc w:val="left"/>
        <w:rPr>
          <w:rFonts w:ascii="Tahoma" w:hAnsi="Tahoma" w:cs="Tahoma"/>
          <w:noProof/>
        </w:rPr>
      </w:pPr>
      <w:r>
        <w:rPr>
          <w:rFonts w:ascii="Tahoma" w:hAnsi="Tahoma" w:cs="Tahoma"/>
          <w:noProof/>
        </w:rPr>
        <w:t xml:space="preserve">    The ASHA Learning Pass (</w:t>
      </w:r>
      <w:r w:rsidR="0097334C">
        <w:rPr>
          <w:rFonts w:ascii="Tahoma" w:hAnsi="Tahoma" w:cs="Tahoma"/>
          <w:noProof/>
        </w:rPr>
        <w:t>$144 / $179 per year)</w:t>
      </w:r>
    </w:p>
    <w:p w14:paraId="626CF71E" w14:textId="77777777" w:rsidR="00CC6DFD" w:rsidRPr="00C12CA6" w:rsidRDefault="00CC6DFD" w:rsidP="00CC6DFD">
      <w:pPr>
        <w:jc w:val="left"/>
        <w:rPr>
          <w:rFonts w:ascii="Tahoma" w:hAnsi="Tahoma" w:cs="Tahoma"/>
          <w:b/>
          <w:noProof/>
        </w:rPr>
      </w:pPr>
      <w:r>
        <w:rPr>
          <w:rFonts w:ascii="Tahoma" w:hAnsi="Tahoma" w:cs="Tahoma"/>
          <w:noProof/>
        </w:rPr>
        <w:t xml:space="preserve">    </w:t>
      </w:r>
      <w:r w:rsidRPr="00C12CA6">
        <w:rPr>
          <w:rFonts w:ascii="Tahoma" w:hAnsi="Tahoma" w:cs="Tahoma"/>
          <w:b/>
          <w:noProof/>
        </w:rPr>
        <w:t>I have a comprehensive list of vendors – email me for a copy!</w:t>
      </w:r>
    </w:p>
    <w:p w14:paraId="09513695" w14:textId="77777777" w:rsidR="00CC6DFD" w:rsidRDefault="00CC6DFD" w:rsidP="00CC6DFD">
      <w:pPr>
        <w:jc w:val="left"/>
        <w:rPr>
          <w:rFonts w:ascii="Tahoma" w:hAnsi="Tahoma" w:cs="Tahoma"/>
          <w:noProof/>
        </w:rPr>
      </w:pPr>
    </w:p>
    <w:p w14:paraId="0BA7AF33" w14:textId="77777777" w:rsidR="00CC6DFD" w:rsidRDefault="00CC6DFD" w:rsidP="00CC6DFD">
      <w:pPr>
        <w:jc w:val="left"/>
        <w:rPr>
          <w:rFonts w:ascii="Tahoma" w:hAnsi="Tahoma" w:cs="Tahoma"/>
          <w:b/>
          <w:noProof/>
        </w:rPr>
      </w:pPr>
      <w:r>
        <w:rPr>
          <w:rFonts w:ascii="Tahoma" w:hAnsi="Tahoma" w:cs="Tahoma"/>
          <w:noProof/>
        </w:rPr>
        <w:t xml:space="preserve">6.  </w:t>
      </w:r>
      <w:r>
        <w:rPr>
          <w:rFonts w:ascii="Tahoma" w:hAnsi="Tahoma" w:cs="Tahoma"/>
          <w:b/>
          <w:noProof/>
        </w:rPr>
        <w:t>asha.org/slp/healthcare/healthcare inservice tools</w:t>
      </w:r>
    </w:p>
    <w:p w14:paraId="3AF8EC6D" w14:textId="77777777" w:rsidR="00CC6DFD" w:rsidRDefault="00CC6DFD" w:rsidP="00CC6DFD">
      <w:pPr>
        <w:jc w:val="left"/>
        <w:rPr>
          <w:rFonts w:ascii="Tahoma" w:hAnsi="Tahoma" w:cs="Tahoma"/>
          <w:b/>
          <w:noProof/>
        </w:rPr>
      </w:pPr>
    </w:p>
    <w:p w14:paraId="7A92F493" w14:textId="62449F81" w:rsidR="00CC6DFD" w:rsidRDefault="00CC6DFD" w:rsidP="00CC6DFD">
      <w:pPr>
        <w:jc w:val="left"/>
        <w:rPr>
          <w:rFonts w:ascii="Tahoma" w:hAnsi="Tahoma" w:cs="Tahoma"/>
          <w:noProof/>
        </w:rPr>
      </w:pPr>
      <w:r>
        <w:rPr>
          <w:rFonts w:ascii="Tahoma" w:hAnsi="Tahoma" w:cs="Tahoma"/>
          <w:b/>
          <w:noProof/>
        </w:rPr>
        <w:t xml:space="preserve">    </w:t>
      </w:r>
      <w:r>
        <w:rPr>
          <w:rFonts w:ascii="Tahoma" w:hAnsi="Tahoma" w:cs="Tahoma"/>
          <w:noProof/>
        </w:rPr>
        <w:t>Pre-made inservice presentations in PDF format</w:t>
      </w:r>
    </w:p>
    <w:p w14:paraId="72BDA994" w14:textId="77777777" w:rsidR="00CC6DFD" w:rsidRDefault="00CC6DFD" w:rsidP="00CC6DFD">
      <w:pPr>
        <w:jc w:val="left"/>
        <w:rPr>
          <w:rFonts w:ascii="Tahoma" w:hAnsi="Tahoma" w:cs="Tahoma"/>
          <w:noProof/>
        </w:rPr>
      </w:pPr>
      <w:r>
        <w:rPr>
          <w:rFonts w:ascii="Tahoma" w:hAnsi="Tahoma" w:cs="Tahoma"/>
          <w:noProof/>
        </w:rPr>
        <w:t xml:space="preserve">    Educating patients, families, caregivers and facility staff</w:t>
      </w:r>
    </w:p>
    <w:p w14:paraId="711F8E78" w14:textId="77777777" w:rsidR="00CC6DFD" w:rsidRDefault="00CC6DFD" w:rsidP="00CC6DFD">
      <w:pPr>
        <w:jc w:val="left"/>
        <w:rPr>
          <w:rFonts w:ascii="Tahoma" w:hAnsi="Tahoma" w:cs="Tahoma"/>
          <w:noProof/>
        </w:rPr>
      </w:pPr>
    </w:p>
    <w:p w14:paraId="62A98D99" w14:textId="77777777" w:rsidR="00CC6DFD" w:rsidRDefault="00CC6DFD" w:rsidP="00CC6DFD">
      <w:pPr>
        <w:jc w:val="left"/>
        <w:rPr>
          <w:rFonts w:ascii="Tahoma" w:hAnsi="Tahoma" w:cs="Tahoma"/>
          <w:noProof/>
        </w:rPr>
      </w:pPr>
    </w:p>
    <w:p w14:paraId="1DAA181A" w14:textId="77777777" w:rsidR="00CC6DFD" w:rsidRPr="0005637D" w:rsidRDefault="00CC6DFD" w:rsidP="00CC6DFD">
      <w:pPr>
        <w:jc w:val="left"/>
        <w:rPr>
          <w:rFonts w:ascii="Tahoma" w:hAnsi="Tahoma" w:cs="Tahoma"/>
          <w:noProof/>
        </w:rPr>
      </w:pPr>
      <w:r>
        <w:rPr>
          <w:rFonts w:ascii="Tahoma" w:hAnsi="Tahoma" w:cs="Tahoma"/>
          <w:b/>
          <w:noProof/>
        </w:rPr>
        <w:t>C.  Shorter Lengths of Stay</w:t>
      </w:r>
    </w:p>
    <w:p w14:paraId="216B580B" w14:textId="77777777" w:rsidR="00CC6DFD" w:rsidRDefault="00CC6DFD" w:rsidP="00CC6DFD">
      <w:pPr>
        <w:jc w:val="left"/>
        <w:rPr>
          <w:rFonts w:ascii="Tahoma" w:hAnsi="Tahoma" w:cs="Tahoma"/>
          <w:b/>
          <w:noProof/>
        </w:rPr>
      </w:pPr>
    </w:p>
    <w:p w14:paraId="2E1D531F" w14:textId="77777777" w:rsidR="00CC6DFD" w:rsidRDefault="00CC6DFD" w:rsidP="00CC6DFD">
      <w:pPr>
        <w:jc w:val="left"/>
        <w:rPr>
          <w:rFonts w:ascii="Tahoma" w:hAnsi="Tahoma" w:cs="Tahoma"/>
          <w:noProof/>
        </w:rPr>
      </w:pPr>
      <w:r>
        <w:rPr>
          <w:rFonts w:ascii="Tahoma" w:hAnsi="Tahoma" w:cs="Tahoma"/>
          <w:noProof/>
        </w:rPr>
        <w:t>*  earlier family training for an anticipated home program</w:t>
      </w:r>
    </w:p>
    <w:p w14:paraId="360A9DC9" w14:textId="77777777" w:rsidR="00CC6DFD" w:rsidRDefault="00CC6DFD" w:rsidP="00CC6DFD">
      <w:pPr>
        <w:jc w:val="left"/>
        <w:rPr>
          <w:rFonts w:ascii="Tahoma" w:hAnsi="Tahoma" w:cs="Tahoma"/>
          <w:noProof/>
        </w:rPr>
      </w:pPr>
      <w:r>
        <w:rPr>
          <w:rFonts w:ascii="Tahoma" w:hAnsi="Tahoma" w:cs="Tahoma"/>
          <w:noProof/>
        </w:rPr>
        <w:t>*  family education as to our roles in the rehab process</w:t>
      </w:r>
    </w:p>
    <w:p w14:paraId="5053F379" w14:textId="77777777" w:rsidR="00CC6DFD" w:rsidRDefault="00CC6DFD" w:rsidP="00CC6DFD">
      <w:pPr>
        <w:jc w:val="left"/>
        <w:rPr>
          <w:rFonts w:ascii="Tahoma" w:hAnsi="Tahoma" w:cs="Tahoma"/>
          <w:noProof/>
        </w:rPr>
      </w:pPr>
      <w:r>
        <w:rPr>
          <w:rFonts w:ascii="Tahoma" w:hAnsi="Tahoma" w:cs="Tahoma"/>
          <w:noProof/>
        </w:rPr>
        <w:t>*  earlier introduction of AAC devices – the advent of the iPad and its diverse applications</w:t>
      </w:r>
    </w:p>
    <w:p w14:paraId="3FB03F6D" w14:textId="77777777" w:rsidR="00CC6DFD" w:rsidRDefault="00CC6DFD" w:rsidP="00CC6DFD">
      <w:pPr>
        <w:jc w:val="left"/>
        <w:rPr>
          <w:rFonts w:ascii="Tahoma" w:hAnsi="Tahoma" w:cs="Tahoma"/>
          <w:noProof/>
        </w:rPr>
      </w:pPr>
      <w:r>
        <w:rPr>
          <w:rFonts w:ascii="Tahoma" w:hAnsi="Tahoma" w:cs="Tahoma"/>
          <w:noProof/>
        </w:rPr>
        <w:t xml:space="preserve">    make this a more realistic goal now</w:t>
      </w:r>
    </w:p>
    <w:p w14:paraId="677E0399" w14:textId="77777777" w:rsidR="00CC6DFD" w:rsidRDefault="00CC6DFD" w:rsidP="00CC6DFD">
      <w:pPr>
        <w:jc w:val="left"/>
        <w:rPr>
          <w:rFonts w:ascii="Tahoma" w:hAnsi="Tahoma" w:cs="Tahoma"/>
          <w:noProof/>
        </w:rPr>
      </w:pPr>
      <w:r>
        <w:rPr>
          <w:rFonts w:ascii="Tahoma" w:hAnsi="Tahoma" w:cs="Tahoma"/>
          <w:noProof/>
        </w:rPr>
        <w:t>*  assess a variety of apps to determine the best fit for the patient</w:t>
      </w:r>
    </w:p>
    <w:p w14:paraId="685CFDF7" w14:textId="77777777" w:rsidR="00CC6DFD" w:rsidRDefault="00CC6DFD" w:rsidP="00CC6DFD">
      <w:pPr>
        <w:jc w:val="left"/>
        <w:rPr>
          <w:rFonts w:ascii="Tahoma" w:hAnsi="Tahoma" w:cs="Tahoma"/>
          <w:noProof/>
        </w:rPr>
      </w:pPr>
      <w:r>
        <w:rPr>
          <w:rFonts w:ascii="Tahoma" w:hAnsi="Tahoma" w:cs="Tahoma"/>
          <w:noProof/>
        </w:rPr>
        <w:t>*  find creative solutions for cog/comm deficits that typically require extensive time to</w:t>
      </w:r>
    </w:p>
    <w:p w14:paraId="5287D076" w14:textId="77777777" w:rsidR="00CC6DFD" w:rsidRDefault="00CC6DFD" w:rsidP="00CC6DFD">
      <w:pPr>
        <w:jc w:val="left"/>
        <w:rPr>
          <w:rFonts w:ascii="Tahoma" w:hAnsi="Tahoma" w:cs="Tahoma"/>
          <w:noProof/>
        </w:rPr>
      </w:pPr>
      <w:r>
        <w:rPr>
          <w:rFonts w:ascii="Tahoma" w:hAnsi="Tahoma" w:cs="Tahoma"/>
          <w:noProof/>
        </w:rPr>
        <w:t xml:space="preserve">    remediate (introducing a voice amplicfication device versus the LOUD program or an</w:t>
      </w:r>
    </w:p>
    <w:p w14:paraId="3F550FA4" w14:textId="77777777" w:rsidR="00CC6DFD" w:rsidRDefault="00CC6DFD" w:rsidP="00CC6DFD">
      <w:pPr>
        <w:jc w:val="left"/>
        <w:rPr>
          <w:rFonts w:ascii="Tahoma" w:hAnsi="Tahoma" w:cs="Tahoma"/>
          <w:noProof/>
        </w:rPr>
      </w:pPr>
      <w:r>
        <w:rPr>
          <w:rFonts w:ascii="Tahoma" w:hAnsi="Tahoma" w:cs="Tahoma"/>
          <w:noProof/>
        </w:rPr>
        <w:t xml:space="preserve">    AAC device/system versus prolonged apraxia training)</w:t>
      </w:r>
    </w:p>
    <w:p w14:paraId="3D45D913" w14:textId="77777777" w:rsidR="00CC6DFD" w:rsidRDefault="00CC6DFD" w:rsidP="00CC6DFD">
      <w:pPr>
        <w:jc w:val="left"/>
        <w:rPr>
          <w:rFonts w:ascii="Tahoma" w:hAnsi="Tahoma" w:cs="Tahoma"/>
          <w:noProof/>
        </w:rPr>
      </w:pPr>
      <w:r>
        <w:rPr>
          <w:rFonts w:ascii="Tahoma" w:hAnsi="Tahoma" w:cs="Tahoma"/>
          <w:noProof/>
        </w:rPr>
        <w:t>*  while these may not be the preferred methods, they deserve consideration when</w:t>
      </w:r>
    </w:p>
    <w:p w14:paraId="3BA58738" w14:textId="77777777" w:rsidR="00CC6DFD" w:rsidRDefault="00CC6DFD" w:rsidP="00CC6DFD">
      <w:pPr>
        <w:jc w:val="left"/>
        <w:rPr>
          <w:rFonts w:ascii="Tahoma" w:hAnsi="Tahoma" w:cs="Tahoma"/>
          <w:noProof/>
        </w:rPr>
      </w:pPr>
      <w:r>
        <w:rPr>
          <w:rFonts w:ascii="Tahoma" w:hAnsi="Tahoma" w:cs="Tahoma"/>
          <w:noProof/>
        </w:rPr>
        <w:t xml:space="preserve">    therapy benefits are minimal or absent</w:t>
      </w:r>
    </w:p>
    <w:p w14:paraId="58413699" w14:textId="77777777" w:rsidR="00CC6DFD" w:rsidRDefault="00CC6DFD" w:rsidP="00CC6DFD">
      <w:pPr>
        <w:jc w:val="left"/>
        <w:rPr>
          <w:rFonts w:ascii="Tahoma" w:hAnsi="Tahoma" w:cs="Tahoma"/>
          <w:noProof/>
        </w:rPr>
      </w:pPr>
    </w:p>
    <w:p w14:paraId="58D881D1" w14:textId="77777777" w:rsidR="00CC6DFD" w:rsidRPr="00EB7177" w:rsidRDefault="00CC6DFD" w:rsidP="00CC6DFD">
      <w:pPr>
        <w:jc w:val="left"/>
        <w:rPr>
          <w:rFonts w:ascii="Tahoma" w:hAnsi="Tahoma" w:cs="Tahoma"/>
          <w:noProof/>
        </w:rPr>
      </w:pPr>
      <w:r>
        <w:rPr>
          <w:rFonts w:ascii="Tahoma" w:hAnsi="Tahoma" w:cs="Tahoma"/>
          <w:noProof/>
        </w:rPr>
        <w:t xml:space="preserve"> </w:t>
      </w:r>
      <w:r>
        <w:rPr>
          <w:rFonts w:ascii="Tahoma" w:hAnsi="Tahoma" w:cs="Tahoma"/>
          <w:b/>
          <w:noProof/>
        </w:rPr>
        <w:t>D.  Roadblocks to Introducing or Purchasing New Modalities</w:t>
      </w:r>
    </w:p>
    <w:p w14:paraId="04F920E5" w14:textId="77777777" w:rsidR="00CC6DFD" w:rsidRDefault="00CC6DFD" w:rsidP="00CC6DFD">
      <w:pPr>
        <w:jc w:val="left"/>
        <w:rPr>
          <w:rFonts w:ascii="Tahoma" w:hAnsi="Tahoma" w:cs="Tahoma"/>
          <w:b/>
          <w:noProof/>
        </w:rPr>
      </w:pPr>
    </w:p>
    <w:p w14:paraId="646FAF3B" w14:textId="77777777" w:rsidR="00CC6DFD" w:rsidRDefault="00CC6DFD" w:rsidP="00CC6DFD">
      <w:pPr>
        <w:jc w:val="left"/>
        <w:rPr>
          <w:rFonts w:ascii="Tahoma" w:hAnsi="Tahoma" w:cs="Tahoma"/>
          <w:noProof/>
        </w:rPr>
      </w:pPr>
      <w:r>
        <w:rPr>
          <w:rFonts w:ascii="Tahoma" w:hAnsi="Tahoma" w:cs="Tahoma"/>
          <w:noProof/>
        </w:rPr>
        <w:t>* Making your case:</w:t>
      </w:r>
    </w:p>
    <w:p w14:paraId="2BA2538F" w14:textId="77777777" w:rsidR="00CC6DFD" w:rsidRDefault="00CC6DFD" w:rsidP="00CC6DFD">
      <w:pPr>
        <w:jc w:val="left"/>
        <w:rPr>
          <w:rFonts w:ascii="Tahoma" w:hAnsi="Tahoma" w:cs="Tahoma"/>
          <w:noProof/>
        </w:rPr>
      </w:pPr>
    </w:p>
    <w:p w14:paraId="0D6C68B9" w14:textId="77777777" w:rsidR="00CC6DFD" w:rsidRDefault="00CC6DFD" w:rsidP="00CC6DFD">
      <w:pPr>
        <w:jc w:val="left"/>
        <w:rPr>
          <w:rFonts w:ascii="Tahoma" w:hAnsi="Tahoma" w:cs="Tahoma"/>
          <w:noProof/>
        </w:rPr>
      </w:pPr>
      <w:r>
        <w:rPr>
          <w:rFonts w:ascii="Tahoma" w:hAnsi="Tahoma" w:cs="Tahoma"/>
          <w:noProof/>
        </w:rPr>
        <w:t>1. When requesting a new modality, support your request with evidence based research</w:t>
      </w:r>
    </w:p>
    <w:p w14:paraId="12FA3788" w14:textId="77777777" w:rsidR="00CC6DFD" w:rsidRDefault="00CC6DFD" w:rsidP="00CC6DFD">
      <w:pPr>
        <w:jc w:val="left"/>
        <w:rPr>
          <w:rFonts w:ascii="Tahoma" w:hAnsi="Tahoma" w:cs="Tahoma"/>
          <w:noProof/>
        </w:rPr>
      </w:pPr>
      <w:r>
        <w:rPr>
          <w:rFonts w:ascii="Tahoma" w:hAnsi="Tahoma" w:cs="Tahoma"/>
          <w:noProof/>
        </w:rPr>
        <w:t xml:space="preserve">    This is much easier to do now with the easy availability of the internet</w:t>
      </w:r>
    </w:p>
    <w:p w14:paraId="24312A55" w14:textId="77777777" w:rsidR="00CC6DFD" w:rsidRDefault="00CC6DFD" w:rsidP="00CC6DFD">
      <w:pPr>
        <w:jc w:val="left"/>
        <w:rPr>
          <w:rFonts w:ascii="Tahoma" w:hAnsi="Tahoma" w:cs="Tahoma"/>
          <w:noProof/>
        </w:rPr>
      </w:pPr>
      <w:r>
        <w:rPr>
          <w:rFonts w:ascii="Tahoma" w:hAnsi="Tahoma" w:cs="Tahoma"/>
          <w:noProof/>
        </w:rPr>
        <w:t xml:space="preserve">    </w:t>
      </w:r>
      <w:r w:rsidRPr="00FE4CE7">
        <w:rPr>
          <w:rFonts w:ascii="Tahoma" w:hAnsi="Tahoma" w:cs="Tahoma"/>
          <w:b/>
          <w:noProof/>
          <w:sz w:val="20"/>
          <w:szCs w:val="20"/>
        </w:rPr>
        <w:t>Speechbite.com</w:t>
      </w:r>
      <w:r>
        <w:rPr>
          <w:rFonts w:ascii="Tahoma" w:hAnsi="Tahoma" w:cs="Tahoma"/>
          <w:b/>
          <w:noProof/>
        </w:rPr>
        <w:t xml:space="preserve">  </w:t>
      </w:r>
      <w:r>
        <w:rPr>
          <w:rFonts w:ascii="Tahoma" w:hAnsi="Tahoma" w:cs="Tahoma"/>
          <w:noProof/>
        </w:rPr>
        <w:t>(database for SLP evidence based research; search the database</w:t>
      </w:r>
    </w:p>
    <w:p w14:paraId="0D31D520" w14:textId="77777777" w:rsidR="00CC6DFD" w:rsidRDefault="00CC6DFD" w:rsidP="00CC6DFD">
      <w:pPr>
        <w:jc w:val="left"/>
        <w:rPr>
          <w:rFonts w:ascii="Tahoma" w:hAnsi="Tahoma" w:cs="Tahoma"/>
          <w:noProof/>
        </w:rPr>
      </w:pPr>
      <w:r>
        <w:rPr>
          <w:rFonts w:ascii="Tahoma" w:hAnsi="Tahoma" w:cs="Tahoma"/>
          <w:noProof/>
        </w:rPr>
        <w:t xml:space="preserve">    and print the research articles related to your desired modality)</w:t>
      </w:r>
    </w:p>
    <w:p w14:paraId="4BC9E2B9" w14:textId="77777777" w:rsidR="00CC6DFD" w:rsidRDefault="00CC6DFD" w:rsidP="00CC6DFD">
      <w:pPr>
        <w:jc w:val="left"/>
        <w:rPr>
          <w:rFonts w:ascii="Tahoma" w:hAnsi="Tahoma" w:cs="Tahoma"/>
          <w:noProof/>
        </w:rPr>
      </w:pPr>
      <w:r>
        <w:rPr>
          <w:rFonts w:ascii="Tahoma" w:hAnsi="Tahoma" w:cs="Tahoma"/>
          <w:noProof/>
        </w:rPr>
        <w:t>2. When queried about cost effectiveness, stress the multiple medical and treatment</w:t>
      </w:r>
    </w:p>
    <w:p w14:paraId="6E84A104" w14:textId="77777777" w:rsidR="00DC22BD" w:rsidRDefault="00CC6DFD" w:rsidP="00CC6DFD">
      <w:pPr>
        <w:jc w:val="left"/>
        <w:rPr>
          <w:rFonts w:ascii="Tahoma" w:hAnsi="Tahoma" w:cs="Tahoma"/>
          <w:noProof/>
        </w:rPr>
      </w:pPr>
      <w:r>
        <w:rPr>
          <w:rFonts w:ascii="Tahoma" w:hAnsi="Tahoma" w:cs="Tahoma"/>
          <w:noProof/>
        </w:rPr>
        <w:t xml:space="preserve">    diagnoses with whom it can be utilized</w:t>
      </w:r>
    </w:p>
    <w:p w14:paraId="2ACF2D76" w14:textId="74B8BF02" w:rsidR="00CC6DFD" w:rsidRDefault="00CC6DFD" w:rsidP="00CC6DFD">
      <w:pPr>
        <w:jc w:val="left"/>
        <w:rPr>
          <w:rFonts w:ascii="Tahoma" w:hAnsi="Tahoma" w:cs="Tahoma"/>
          <w:noProof/>
        </w:rPr>
      </w:pPr>
      <w:r>
        <w:rPr>
          <w:rFonts w:ascii="Tahoma" w:hAnsi="Tahoma" w:cs="Tahoma"/>
          <w:noProof/>
        </w:rPr>
        <w:t xml:space="preserve">3. Include how the new modality can be incorporated into your facility’s marketing plan   </w:t>
      </w:r>
    </w:p>
    <w:p w14:paraId="690FE334" w14:textId="77777777" w:rsidR="00CC6DFD" w:rsidRDefault="00CC6DFD" w:rsidP="00CC6DFD">
      <w:pPr>
        <w:jc w:val="left"/>
        <w:rPr>
          <w:rFonts w:ascii="Tahoma" w:hAnsi="Tahoma" w:cs="Tahoma"/>
          <w:noProof/>
        </w:rPr>
      </w:pPr>
    </w:p>
    <w:p w14:paraId="218C2BD7" w14:textId="77777777" w:rsidR="00CC6DFD" w:rsidRDefault="00CC6DFD" w:rsidP="00CC6DFD">
      <w:pPr>
        <w:rPr>
          <w:rFonts w:ascii="Tahoma" w:hAnsi="Tahoma" w:cs="Tahoma"/>
          <w:b/>
          <w:noProof/>
          <w:sz w:val="24"/>
          <w:szCs w:val="24"/>
          <w:u w:val="single"/>
        </w:rPr>
      </w:pPr>
      <w:r w:rsidRPr="004D1D09">
        <w:rPr>
          <w:rFonts w:ascii="Tahoma" w:hAnsi="Tahoma" w:cs="Tahoma"/>
          <w:b/>
          <w:noProof/>
          <w:sz w:val="24"/>
          <w:szCs w:val="24"/>
          <w:highlight w:val="green"/>
          <w:u w:val="single"/>
        </w:rPr>
        <w:lastRenderedPageBreak/>
        <w:t>TREATMENT CHALLENGES</w:t>
      </w:r>
    </w:p>
    <w:p w14:paraId="19C9EF81" w14:textId="77777777" w:rsidR="004D1D09" w:rsidRPr="00C12CA6" w:rsidRDefault="004D1D09" w:rsidP="00CC6DFD">
      <w:pPr>
        <w:rPr>
          <w:rFonts w:ascii="Tahoma" w:hAnsi="Tahoma" w:cs="Tahoma"/>
          <w:b/>
          <w:noProof/>
          <w:sz w:val="24"/>
          <w:szCs w:val="24"/>
          <w:u w:val="single"/>
        </w:rPr>
      </w:pPr>
    </w:p>
    <w:p w14:paraId="197AAACE" w14:textId="77777777" w:rsidR="00CC6DFD" w:rsidRDefault="00CC6DFD" w:rsidP="00CC6DFD">
      <w:pPr>
        <w:jc w:val="left"/>
        <w:rPr>
          <w:rFonts w:ascii="Tahoma" w:hAnsi="Tahoma" w:cs="Tahoma"/>
          <w:b/>
          <w:noProof/>
          <w:sz w:val="24"/>
          <w:szCs w:val="24"/>
        </w:rPr>
      </w:pPr>
    </w:p>
    <w:p w14:paraId="11F75032" w14:textId="77777777" w:rsidR="00CC6DFD" w:rsidRDefault="00CC6DFD" w:rsidP="00CC6DFD">
      <w:pPr>
        <w:jc w:val="left"/>
        <w:rPr>
          <w:rFonts w:ascii="Tahoma" w:hAnsi="Tahoma" w:cs="Tahoma"/>
          <w:b/>
          <w:noProof/>
        </w:rPr>
      </w:pPr>
      <w:r>
        <w:rPr>
          <w:rFonts w:ascii="Tahoma" w:hAnsi="Tahoma" w:cs="Tahoma"/>
          <w:b/>
          <w:noProof/>
        </w:rPr>
        <w:t>A.  Artificial Settings</w:t>
      </w:r>
    </w:p>
    <w:p w14:paraId="57CC39D9" w14:textId="77777777" w:rsidR="00CC6DFD" w:rsidRDefault="00CC6DFD" w:rsidP="00CC6DFD">
      <w:pPr>
        <w:jc w:val="left"/>
        <w:rPr>
          <w:rFonts w:ascii="Tahoma" w:hAnsi="Tahoma" w:cs="Tahoma"/>
          <w:b/>
          <w:noProof/>
        </w:rPr>
      </w:pPr>
    </w:p>
    <w:p w14:paraId="50D40FB3" w14:textId="77777777" w:rsidR="00CC6DFD" w:rsidRDefault="00CC6DFD" w:rsidP="00CC6DFD">
      <w:pPr>
        <w:jc w:val="left"/>
        <w:rPr>
          <w:rFonts w:ascii="Tahoma" w:hAnsi="Tahoma" w:cs="Tahoma"/>
          <w:noProof/>
        </w:rPr>
      </w:pPr>
      <w:r>
        <w:rPr>
          <w:rFonts w:ascii="Tahoma" w:hAnsi="Tahoma" w:cs="Tahoma"/>
          <w:noProof/>
        </w:rPr>
        <w:t>* get out of your clinic rooms – use the environment available to you</w:t>
      </w:r>
    </w:p>
    <w:p w14:paraId="726B2602" w14:textId="77777777" w:rsidR="00CC6DFD" w:rsidRDefault="00CC6DFD" w:rsidP="00CC6DFD">
      <w:pPr>
        <w:jc w:val="left"/>
        <w:rPr>
          <w:rFonts w:ascii="Tahoma" w:hAnsi="Tahoma" w:cs="Tahoma"/>
          <w:noProof/>
        </w:rPr>
      </w:pPr>
      <w:r>
        <w:rPr>
          <w:rFonts w:ascii="Tahoma" w:hAnsi="Tahoma" w:cs="Tahoma"/>
          <w:noProof/>
        </w:rPr>
        <w:t>* cafeteria?  gift shop?  maintenance department?  laundry room?  activities of daily</w:t>
      </w:r>
    </w:p>
    <w:p w14:paraId="139E0EB8" w14:textId="77777777" w:rsidR="00CC6DFD" w:rsidRDefault="00CC6DFD" w:rsidP="00CC6DFD">
      <w:pPr>
        <w:jc w:val="left"/>
        <w:rPr>
          <w:rFonts w:ascii="Tahoma" w:hAnsi="Tahoma" w:cs="Tahoma"/>
          <w:noProof/>
        </w:rPr>
      </w:pPr>
      <w:r>
        <w:rPr>
          <w:rFonts w:ascii="Tahoma" w:hAnsi="Tahoma" w:cs="Tahoma"/>
          <w:noProof/>
        </w:rPr>
        <w:t xml:space="preserve">   living suites?  gardens?  </w:t>
      </w:r>
    </w:p>
    <w:p w14:paraId="31A76337" w14:textId="77777777" w:rsidR="00CC6DFD" w:rsidRDefault="00CC6DFD" w:rsidP="00CC6DFD">
      <w:pPr>
        <w:jc w:val="left"/>
        <w:rPr>
          <w:rFonts w:ascii="Tahoma" w:hAnsi="Tahoma" w:cs="Tahoma"/>
          <w:noProof/>
        </w:rPr>
      </w:pPr>
      <w:r>
        <w:rPr>
          <w:rFonts w:ascii="Tahoma" w:hAnsi="Tahoma" w:cs="Tahoma"/>
          <w:noProof/>
        </w:rPr>
        <w:t>* community re-entry / out trips (graduate students, therapy aides, family members)</w:t>
      </w:r>
    </w:p>
    <w:p w14:paraId="7D95FB8F" w14:textId="77777777" w:rsidR="00CC6DFD" w:rsidRDefault="00CC6DFD" w:rsidP="00CC6DFD">
      <w:pPr>
        <w:jc w:val="left"/>
        <w:rPr>
          <w:rFonts w:ascii="Tahoma" w:hAnsi="Tahoma" w:cs="Tahoma"/>
          <w:noProof/>
        </w:rPr>
      </w:pPr>
      <w:r>
        <w:rPr>
          <w:rFonts w:ascii="Tahoma" w:hAnsi="Tahoma" w:cs="Tahoma"/>
          <w:noProof/>
        </w:rPr>
        <w:t>* create functional therapy activities that can be measured and replicated – keep necessary</w:t>
      </w:r>
    </w:p>
    <w:p w14:paraId="7DE0A132" w14:textId="77777777" w:rsidR="00CC6DFD" w:rsidRDefault="00CC6DFD" w:rsidP="00CC6DFD">
      <w:pPr>
        <w:jc w:val="left"/>
        <w:rPr>
          <w:rFonts w:ascii="Tahoma" w:hAnsi="Tahoma" w:cs="Tahoma"/>
          <w:noProof/>
        </w:rPr>
      </w:pPr>
      <w:r>
        <w:rPr>
          <w:rFonts w:ascii="Tahoma" w:hAnsi="Tahoma" w:cs="Tahoma"/>
          <w:noProof/>
        </w:rPr>
        <w:t xml:space="preserve">   materials in a designated box</w:t>
      </w:r>
    </w:p>
    <w:p w14:paraId="2D94EBEF" w14:textId="77777777" w:rsidR="00CC6DFD" w:rsidRDefault="00CC6DFD" w:rsidP="00CC6DFD">
      <w:pPr>
        <w:jc w:val="left"/>
        <w:rPr>
          <w:rFonts w:ascii="Tahoma" w:hAnsi="Tahoma" w:cs="Tahoma"/>
          <w:noProof/>
        </w:rPr>
      </w:pPr>
      <w:r>
        <w:rPr>
          <w:rFonts w:ascii="Tahoma" w:hAnsi="Tahoma" w:cs="Tahoma"/>
          <w:noProof/>
        </w:rPr>
        <w:t xml:space="preserve">* some ideas:  smart phone therapy (talk about executive functions!), sort coupons into </w:t>
      </w:r>
    </w:p>
    <w:p w14:paraId="452BF189" w14:textId="77777777" w:rsidR="00CC6DFD" w:rsidRDefault="00CC6DFD" w:rsidP="00CC6DFD">
      <w:pPr>
        <w:jc w:val="left"/>
        <w:rPr>
          <w:rFonts w:ascii="Tahoma" w:hAnsi="Tahoma" w:cs="Tahoma"/>
          <w:noProof/>
        </w:rPr>
      </w:pPr>
      <w:r>
        <w:rPr>
          <w:rFonts w:ascii="Tahoma" w:hAnsi="Tahoma" w:cs="Tahoma"/>
          <w:noProof/>
        </w:rPr>
        <w:t xml:space="preserve">   expired/not expired piles, look up information in the yellow pages of a phone book, make a </w:t>
      </w:r>
    </w:p>
    <w:p w14:paraId="41DDFA13" w14:textId="77777777" w:rsidR="00CC6DFD" w:rsidRDefault="00CC6DFD" w:rsidP="00CC6DFD">
      <w:pPr>
        <w:jc w:val="left"/>
        <w:rPr>
          <w:rFonts w:ascii="Tahoma" w:hAnsi="Tahoma" w:cs="Tahoma"/>
          <w:noProof/>
        </w:rPr>
      </w:pPr>
      <w:r>
        <w:rPr>
          <w:rFonts w:ascii="Tahoma" w:hAnsi="Tahoma" w:cs="Tahoma"/>
          <w:noProof/>
        </w:rPr>
        <w:t xml:space="preserve">   phone call to an automated phone system, reading a map, finding specific sections in a</w:t>
      </w:r>
    </w:p>
    <w:p w14:paraId="7BCF748E" w14:textId="77777777" w:rsidR="00CC6DFD" w:rsidRDefault="00CC6DFD" w:rsidP="00CC6DFD">
      <w:pPr>
        <w:jc w:val="left"/>
        <w:rPr>
          <w:rFonts w:ascii="Tahoma" w:hAnsi="Tahoma" w:cs="Tahoma"/>
          <w:noProof/>
        </w:rPr>
      </w:pPr>
      <w:r>
        <w:rPr>
          <w:rFonts w:ascii="Tahoma" w:hAnsi="Tahoma" w:cs="Tahoma"/>
          <w:noProof/>
        </w:rPr>
        <w:t xml:space="preserve">   newspaper, reading a restaurant menu, fill out a form, handling money/making change</w:t>
      </w:r>
    </w:p>
    <w:p w14:paraId="60B75AA1" w14:textId="77777777" w:rsidR="00CC6DFD" w:rsidRDefault="00CC6DFD" w:rsidP="00CC6DFD">
      <w:pPr>
        <w:jc w:val="left"/>
        <w:rPr>
          <w:rFonts w:ascii="Tahoma" w:hAnsi="Tahoma" w:cs="Tahoma"/>
          <w:noProof/>
        </w:rPr>
      </w:pPr>
      <w:r>
        <w:rPr>
          <w:rFonts w:ascii="Tahoma" w:hAnsi="Tahoma" w:cs="Tahoma"/>
          <w:noProof/>
        </w:rPr>
        <w:t xml:space="preserve"> * More ideas will be found in the upcoming Cognitive-Linguistic Toystore section of the manual</w:t>
      </w:r>
    </w:p>
    <w:p w14:paraId="751CB3D1" w14:textId="77777777" w:rsidR="00CC6DFD" w:rsidRDefault="00CC6DFD" w:rsidP="00CC6DFD">
      <w:pPr>
        <w:jc w:val="left"/>
        <w:rPr>
          <w:rFonts w:ascii="Tahoma" w:hAnsi="Tahoma" w:cs="Tahoma"/>
          <w:noProof/>
        </w:rPr>
      </w:pPr>
    </w:p>
    <w:p w14:paraId="692B5741" w14:textId="77777777" w:rsidR="00CC6DFD" w:rsidRDefault="00CC6DFD" w:rsidP="00CC6DFD">
      <w:pPr>
        <w:jc w:val="left"/>
        <w:rPr>
          <w:rFonts w:ascii="Tahoma" w:hAnsi="Tahoma" w:cs="Tahoma"/>
          <w:noProof/>
        </w:rPr>
      </w:pPr>
    </w:p>
    <w:p w14:paraId="3EBF3C0B" w14:textId="77777777" w:rsidR="00CC6DFD" w:rsidRDefault="00CC6DFD" w:rsidP="00CC6DFD">
      <w:pPr>
        <w:jc w:val="left"/>
        <w:rPr>
          <w:rFonts w:ascii="Tahoma" w:hAnsi="Tahoma" w:cs="Tahoma"/>
          <w:b/>
          <w:noProof/>
        </w:rPr>
      </w:pPr>
      <w:r>
        <w:rPr>
          <w:rFonts w:ascii="Tahoma" w:hAnsi="Tahoma" w:cs="Tahoma"/>
          <w:b/>
          <w:noProof/>
        </w:rPr>
        <w:t>B.  Clinician Burnout</w:t>
      </w:r>
    </w:p>
    <w:p w14:paraId="496F4D42" w14:textId="77777777" w:rsidR="00CC6DFD" w:rsidRDefault="00CC6DFD" w:rsidP="00CC6DFD">
      <w:pPr>
        <w:jc w:val="left"/>
        <w:rPr>
          <w:rFonts w:ascii="Tahoma" w:hAnsi="Tahoma" w:cs="Tahoma"/>
          <w:b/>
          <w:noProof/>
        </w:rPr>
      </w:pPr>
    </w:p>
    <w:p w14:paraId="4DF3BFF5" w14:textId="77777777" w:rsidR="00CC6DFD" w:rsidRDefault="00CC6DFD" w:rsidP="00CC6DFD">
      <w:pPr>
        <w:jc w:val="left"/>
        <w:rPr>
          <w:rFonts w:ascii="Tahoma" w:hAnsi="Tahoma" w:cs="Tahoma"/>
          <w:noProof/>
        </w:rPr>
      </w:pPr>
      <w:r>
        <w:rPr>
          <w:rFonts w:ascii="Tahoma" w:hAnsi="Tahoma" w:cs="Tahoma"/>
          <w:noProof/>
        </w:rPr>
        <w:t>* it’s time to step out of your comfort zone!</w:t>
      </w:r>
    </w:p>
    <w:p w14:paraId="1B17F1D3" w14:textId="77777777" w:rsidR="00CC6DFD" w:rsidRDefault="00CC6DFD" w:rsidP="00CC6DFD">
      <w:pPr>
        <w:jc w:val="left"/>
        <w:rPr>
          <w:rFonts w:ascii="Tahoma" w:hAnsi="Tahoma" w:cs="Tahoma"/>
          <w:noProof/>
        </w:rPr>
      </w:pPr>
      <w:r>
        <w:rPr>
          <w:rFonts w:ascii="Tahoma" w:hAnsi="Tahoma" w:cs="Tahoma"/>
          <w:noProof/>
        </w:rPr>
        <w:t>* there is nothing like a new “toy” to bring the “joy” back into our therapy</w:t>
      </w:r>
    </w:p>
    <w:p w14:paraId="00A4DAA3" w14:textId="77777777" w:rsidR="00CC6DFD" w:rsidRDefault="00CC6DFD" w:rsidP="00CC6DFD">
      <w:pPr>
        <w:jc w:val="left"/>
        <w:rPr>
          <w:rFonts w:ascii="Tahoma" w:hAnsi="Tahoma" w:cs="Tahoma"/>
          <w:noProof/>
        </w:rPr>
      </w:pPr>
      <w:r>
        <w:rPr>
          <w:rFonts w:ascii="Tahoma" w:hAnsi="Tahoma" w:cs="Tahoma"/>
          <w:noProof/>
        </w:rPr>
        <w:t>* consider a new modality:</w:t>
      </w:r>
    </w:p>
    <w:p w14:paraId="4F644E6B" w14:textId="77777777" w:rsidR="00CC6DFD" w:rsidRDefault="00CC6DFD" w:rsidP="00CC6DFD">
      <w:pPr>
        <w:jc w:val="left"/>
        <w:rPr>
          <w:rFonts w:ascii="Tahoma" w:hAnsi="Tahoma" w:cs="Tahoma"/>
          <w:noProof/>
        </w:rPr>
      </w:pPr>
    </w:p>
    <w:p w14:paraId="56214958" w14:textId="77777777" w:rsidR="00CC6DFD" w:rsidRDefault="00CC6DFD" w:rsidP="00CC6DFD">
      <w:pPr>
        <w:jc w:val="left"/>
        <w:rPr>
          <w:rFonts w:ascii="Tahoma" w:hAnsi="Tahoma" w:cs="Tahoma"/>
          <w:noProof/>
        </w:rPr>
      </w:pPr>
      <w:r>
        <w:rPr>
          <w:rFonts w:ascii="Tahoma" w:hAnsi="Tahoma" w:cs="Tahoma"/>
          <w:noProof/>
        </w:rPr>
        <w:t>1. Aquatic Speech Therapy (sorry, you will need a pool for this one!)</w:t>
      </w:r>
    </w:p>
    <w:p w14:paraId="56079E8B" w14:textId="77777777" w:rsidR="00CC6DFD" w:rsidRDefault="00CC6DFD" w:rsidP="00CC6DFD">
      <w:pPr>
        <w:jc w:val="left"/>
        <w:rPr>
          <w:rFonts w:ascii="Tahoma" w:hAnsi="Tahoma" w:cs="Tahoma"/>
          <w:noProof/>
        </w:rPr>
      </w:pPr>
    </w:p>
    <w:p w14:paraId="7D5A11B6" w14:textId="77777777" w:rsidR="00CC6DFD" w:rsidRDefault="00CC6DFD" w:rsidP="00CC6DFD">
      <w:pPr>
        <w:jc w:val="left"/>
        <w:rPr>
          <w:rFonts w:ascii="Tahoma" w:hAnsi="Tahoma" w:cs="Tahoma"/>
          <w:noProof/>
        </w:rPr>
      </w:pPr>
      <w:r>
        <w:rPr>
          <w:rFonts w:ascii="Tahoma" w:hAnsi="Tahoma" w:cs="Tahoma"/>
          <w:noProof/>
        </w:rPr>
        <w:t xml:space="preserve">    Placebo effect versus sensory bombardment</w:t>
      </w:r>
    </w:p>
    <w:p w14:paraId="03665D72" w14:textId="77777777" w:rsidR="00CC6DFD" w:rsidRDefault="00CC6DFD" w:rsidP="00CC6DFD">
      <w:pPr>
        <w:jc w:val="left"/>
        <w:rPr>
          <w:rFonts w:ascii="Tahoma" w:hAnsi="Tahoma" w:cs="Tahoma"/>
          <w:noProof/>
        </w:rPr>
      </w:pPr>
      <w:r>
        <w:rPr>
          <w:rFonts w:ascii="Tahoma" w:hAnsi="Tahoma" w:cs="Tahoma"/>
          <w:noProof/>
        </w:rPr>
        <w:t xml:space="preserve">    I have done speech therapy in our rehab pool with the following diagnoses: </w:t>
      </w:r>
    </w:p>
    <w:p w14:paraId="091B884D" w14:textId="77777777" w:rsidR="00CC6DFD" w:rsidRDefault="00CC6DFD" w:rsidP="00CC6DFD">
      <w:pPr>
        <w:jc w:val="left"/>
        <w:rPr>
          <w:rFonts w:ascii="Tahoma" w:hAnsi="Tahoma" w:cs="Tahoma"/>
          <w:noProof/>
        </w:rPr>
      </w:pPr>
      <w:r>
        <w:rPr>
          <w:rFonts w:ascii="Tahoma" w:hAnsi="Tahoma" w:cs="Tahoma"/>
          <w:noProof/>
        </w:rPr>
        <w:t xml:space="preserve">    Neurogenic Dysfluency, Adult Oral/Verbal Apraxia, R CVA and TBI (attention and </w:t>
      </w:r>
    </w:p>
    <w:p w14:paraId="0048BA0F" w14:textId="77777777" w:rsidR="00CC6DFD" w:rsidRDefault="00CC6DFD" w:rsidP="00CC6DFD">
      <w:pPr>
        <w:jc w:val="left"/>
        <w:rPr>
          <w:rFonts w:ascii="Tahoma" w:hAnsi="Tahoma" w:cs="Tahoma"/>
          <w:noProof/>
        </w:rPr>
      </w:pPr>
      <w:r>
        <w:rPr>
          <w:rFonts w:ascii="Tahoma" w:hAnsi="Tahoma" w:cs="Tahoma"/>
          <w:noProof/>
        </w:rPr>
        <w:t xml:space="preserve">    impulsivity), Asperger’s and Autism Spectrum Disorders, PDD, Spastic Cerebral</w:t>
      </w:r>
    </w:p>
    <w:p w14:paraId="01167AE4" w14:textId="77777777" w:rsidR="00CC6DFD" w:rsidRDefault="00CC6DFD" w:rsidP="00CC6DFD">
      <w:pPr>
        <w:jc w:val="left"/>
        <w:rPr>
          <w:rFonts w:ascii="Tahoma" w:hAnsi="Tahoma" w:cs="Tahoma"/>
          <w:noProof/>
        </w:rPr>
      </w:pPr>
      <w:r>
        <w:rPr>
          <w:rFonts w:ascii="Tahoma" w:hAnsi="Tahoma" w:cs="Tahoma"/>
          <w:noProof/>
        </w:rPr>
        <w:t xml:space="preserve">    Palsy and Childhood Apraxia of Speech</w:t>
      </w:r>
    </w:p>
    <w:p w14:paraId="56751B19" w14:textId="77777777" w:rsidR="00CC6DFD" w:rsidRDefault="00CC6DFD" w:rsidP="00CC6DFD">
      <w:pPr>
        <w:jc w:val="left"/>
        <w:rPr>
          <w:rFonts w:ascii="Tahoma" w:hAnsi="Tahoma" w:cs="Tahoma"/>
          <w:noProof/>
        </w:rPr>
      </w:pPr>
    </w:p>
    <w:p w14:paraId="659D84FA" w14:textId="77777777" w:rsidR="00CC6DFD" w:rsidRDefault="00CC6DFD" w:rsidP="00CC6DFD">
      <w:pPr>
        <w:jc w:val="left"/>
        <w:rPr>
          <w:rFonts w:ascii="Tahoma" w:hAnsi="Tahoma" w:cs="Tahoma"/>
          <w:noProof/>
        </w:rPr>
      </w:pPr>
      <w:r>
        <w:rPr>
          <w:rFonts w:ascii="Tahoma" w:hAnsi="Tahoma" w:cs="Tahoma"/>
          <w:noProof/>
        </w:rPr>
        <w:t>2.  Certifications:</w:t>
      </w:r>
    </w:p>
    <w:p w14:paraId="670369BF" w14:textId="77777777" w:rsidR="00CC6DFD" w:rsidRDefault="00CC6DFD" w:rsidP="00CC6DFD">
      <w:pPr>
        <w:jc w:val="left"/>
        <w:rPr>
          <w:rFonts w:ascii="Tahoma" w:hAnsi="Tahoma" w:cs="Tahoma"/>
          <w:noProof/>
        </w:rPr>
      </w:pPr>
    </w:p>
    <w:p w14:paraId="08FCB90E" w14:textId="77777777" w:rsidR="00CC6DFD" w:rsidRDefault="00CC6DFD" w:rsidP="00CC6DFD">
      <w:pPr>
        <w:jc w:val="left"/>
        <w:rPr>
          <w:rFonts w:ascii="Tahoma" w:hAnsi="Tahoma" w:cs="Tahoma"/>
          <w:noProof/>
        </w:rPr>
      </w:pPr>
      <w:r>
        <w:rPr>
          <w:rFonts w:ascii="Tahoma" w:hAnsi="Tahoma" w:cs="Tahoma"/>
          <w:noProof/>
        </w:rPr>
        <w:t xml:space="preserve">     * Vital Stim Therapy</w:t>
      </w:r>
    </w:p>
    <w:p w14:paraId="6253FA71" w14:textId="77777777" w:rsidR="00CC6DFD" w:rsidRDefault="00CC6DFD" w:rsidP="00CC6DFD">
      <w:pPr>
        <w:jc w:val="left"/>
        <w:rPr>
          <w:rFonts w:ascii="Tahoma" w:hAnsi="Tahoma" w:cs="Tahoma"/>
          <w:noProof/>
        </w:rPr>
      </w:pPr>
      <w:r>
        <w:rPr>
          <w:rFonts w:ascii="Tahoma" w:hAnsi="Tahoma" w:cs="Tahoma"/>
          <w:noProof/>
        </w:rPr>
        <w:t xml:space="preserve">     * LSVT – The LOUD Program</w:t>
      </w:r>
    </w:p>
    <w:p w14:paraId="4ABBAF45" w14:textId="77777777" w:rsidR="00CC6DFD" w:rsidRDefault="00CC6DFD" w:rsidP="00CC6DFD">
      <w:pPr>
        <w:jc w:val="left"/>
        <w:rPr>
          <w:rFonts w:ascii="Tahoma" w:hAnsi="Tahoma" w:cs="Tahoma"/>
          <w:noProof/>
        </w:rPr>
      </w:pPr>
      <w:r>
        <w:rPr>
          <w:rFonts w:ascii="Tahoma" w:hAnsi="Tahoma" w:cs="Tahoma"/>
          <w:noProof/>
        </w:rPr>
        <w:t xml:space="preserve">     * Beckman’s Oral Motor Program</w:t>
      </w:r>
    </w:p>
    <w:p w14:paraId="1D3FCB53" w14:textId="77777777" w:rsidR="00CC6DFD" w:rsidRDefault="00CC6DFD" w:rsidP="00CC6DFD">
      <w:pPr>
        <w:jc w:val="left"/>
        <w:rPr>
          <w:rFonts w:ascii="Tahoma" w:hAnsi="Tahoma" w:cs="Tahoma"/>
          <w:noProof/>
        </w:rPr>
      </w:pPr>
      <w:r>
        <w:rPr>
          <w:rFonts w:ascii="Tahoma" w:hAnsi="Tahoma" w:cs="Tahoma"/>
          <w:noProof/>
        </w:rPr>
        <w:t xml:space="preserve">     * FEES</w:t>
      </w:r>
    </w:p>
    <w:p w14:paraId="33680027" w14:textId="77777777" w:rsidR="00CC6DFD" w:rsidRDefault="00CC6DFD" w:rsidP="00CC6DFD">
      <w:pPr>
        <w:jc w:val="left"/>
        <w:rPr>
          <w:rFonts w:ascii="Tahoma" w:hAnsi="Tahoma" w:cs="Tahoma"/>
          <w:noProof/>
        </w:rPr>
      </w:pPr>
      <w:r>
        <w:rPr>
          <w:rFonts w:ascii="Tahoma" w:hAnsi="Tahoma" w:cs="Tahoma"/>
          <w:noProof/>
        </w:rPr>
        <w:t xml:space="preserve">     * Certified Brain Injury Specialist (C-BIS)</w:t>
      </w:r>
    </w:p>
    <w:p w14:paraId="37DA9935" w14:textId="77777777" w:rsidR="00CC6DFD" w:rsidRDefault="00CC6DFD" w:rsidP="00CC6DFD">
      <w:pPr>
        <w:jc w:val="left"/>
        <w:rPr>
          <w:rFonts w:ascii="Tahoma" w:hAnsi="Tahoma" w:cs="Tahoma"/>
          <w:noProof/>
        </w:rPr>
      </w:pPr>
      <w:r>
        <w:rPr>
          <w:rFonts w:ascii="Tahoma" w:hAnsi="Tahoma" w:cs="Tahoma"/>
          <w:noProof/>
        </w:rPr>
        <w:t xml:space="preserve">     * Board Recognized Specialist in Swallowing (BRS-S)</w:t>
      </w:r>
    </w:p>
    <w:p w14:paraId="58345334" w14:textId="77777777" w:rsidR="00CC6DFD" w:rsidRDefault="00CC6DFD" w:rsidP="00CC6DFD">
      <w:pPr>
        <w:jc w:val="left"/>
        <w:rPr>
          <w:rFonts w:ascii="Tahoma" w:hAnsi="Tahoma" w:cs="Tahoma"/>
          <w:noProof/>
        </w:rPr>
      </w:pPr>
      <w:r>
        <w:rPr>
          <w:rFonts w:ascii="Tahoma" w:hAnsi="Tahoma" w:cs="Tahoma"/>
          <w:noProof/>
        </w:rPr>
        <w:t xml:space="preserve">     * Deep Pharyngeal Neuromuscular Stimulation (DPNS)</w:t>
      </w:r>
    </w:p>
    <w:p w14:paraId="6A68E0A2" w14:textId="77777777" w:rsidR="00CC6DFD" w:rsidRDefault="00CC6DFD" w:rsidP="00CC6DFD">
      <w:pPr>
        <w:jc w:val="left"/>
        <w:rPr>
          <w:rFonts w:ascii="Tahoma" w:hAnsi="Tahoma" w:cs="Tahoma"/>
          <w:noProof/>
        </w:rPr>
      </w:pPr>
    </w:p>
    <w:p w14:paraId="547E9286" w14:textId="77777777" w:rsidR="00CC6DFD" w:rsidRDefault="00CC6DFD" w:rsidP="00CC6DFD">
      <w:pPr>
        <w:jc w:val="left"/>
        <w:rPr>
          <w:rFonts w:ascii="Tahoma" w:hAnsi="Tahoma" w:cs="Tahoma"/>
          <w:noProof/>
        </w:rPr>
      </w:pPr>
      <w:r>
        <w:rPr>
          <w:rFonts w:ascii="Tahoma" w:hAnsi="Tahoma" w:cs="Tahoma"/>
          <w:noProof/>
        </w:rPr>
        <w:t>3.  Equipment:</w:t>
      </w:r>
    </w:p>
    <w:p w14:paraId="16C7F932" w14:textId="77777777" w:rsidR="00CC6DFD" w:rsidRDefault="00CC6DFD" w:rsidP="00CC6DFD">
      <w:pPr>
        <w:jc w:val="left"/>
        <w:rPr>
          <w:rFonts w:ascii="Tahoma" w:hAnsi="Tahoma" w:cs="Tahoma"/>
          <w:noProof/>
        </w:rPr>
      </w:pPr>
    </w:p>
    <w:p w14:paraId="40059751" w14:textId="2E14BE43" w:rsidR="00CC6DFD" w:rsidRDefault="00CC6DFD" w:rsidP="00CC6DFD">
      <w:pPr>
        <w:jc w:val="left"/>
        <w:rPr>
          <w:rFonts w:ascii="Tahoma" w:hAnsi="Tahoma" w:cs="Tahoma"/>
          <w:noProof/>
        </w:rPr>
      </w:pPr>
      <w:r>
        <w:rPr>
          <w:rFonts w:ascii="Tahoma" w:hAnsi="Tahoma" w:cs="Tahoma"/>
          <w:noProof/>
        </w:rPr>
        <w:t xml:space="preserve">     * Visi-pitc</w:t>
      </w:r>
      <w:r w:rsidR="00A43176">
        <w:rPr>
          <w:rFonts w:ascii="Tahoma" w:hAnsi="Tahoma" w:cs="Tahoma"/>
          <w:noProof/>
        </w:rPr>
        <w:t>h</w:t>
      </w:r>
    </w:p>
    <w:p w14:paraId="318AD006" w14:textId="77777777" w:rsidR="00CC6DFD" w:rsidRDefault="00CC6DFD" w:rsidP="00CC6DFD">
      <w:pPr>
        <w:jc w:val="left"/>
        <w:rPr>
          <w:rFonts w:ascii="Tahoma" w:hAnsi="Tahoma" w:cs="Tahoma"/>
          <w:noProof/>
        </w:rPr>
      </w:pPr>
      <w:r>
        <w:rPr>
          <w:rFonts w:ascii="Tahoma" w:hAnsi="Tahoma" w:cs="Tahoma"/>
          <w:noProof/>
        </w:rPr>
        <w:t xml:space="preserve">     * iPad</w:t>
      </w:r>
    </w:p>
    <w:p w14:paraId="355B489A" w14:textId="77777777" w:rsidR="00CC6DFD" w:rsidRDefault="00CC6DFD" w:rsidP="00CC6DFD">
      <w:pPr>
        <w:jc w:val="left"/>
        <w:rPr>
          <w:rFonts w:ascii="Tahoma" w:hAnsi="Tahoma" w:cs="Tahoma"/>
          <w:noProof/>
        </w:rPr>
      </w:pPr>
      <w:r>
        <w:rPr>
          <w:rFonts w:ascii="Tahoma" w:hAnsi="Tahoma" w:cs="Tahoma"/>
          <w:noProof/>
        </w:rPr>
        <w:t xml:space="preserve">     * Portable organ</w:t>
      </w:r>
    </w:p>
    <w:p w14:paraId="09FD0E4C" w14:textId="77777777" w:rsidR="00CC6DFD" w:rsidRDefault="00CC6DFD" w:rsidP="00CC6DFD">
      <w:pPr>
        <w:jc w:val="left"/>
        <w:rPr>
          <w:rFonts w:ascii="Tahoma" w:hAnsi="Tahoma" w:cs="Tahoma"/>
          <w:noProof/>
        </w:rPr>
      </w:pPr>
      <w:r>
        <w:rPr>
          <w:rFonts w:ascii="Tahoma" w:hAnsi="Tahoma" w:cs="Tahoma"/>
          <w:noProof/>
        </w:rPr>
        <w:t xml:space="preserve">     * Dynavision</w:t>
      </w:r>
    </w:p>
    <w:p w14:paraId="4C1A1EA0" w14:textId="77777777" w:rsidR="00CC6DFD" w:rsidRPr="00B33813" w:rsidRDefault="00CC6DFD" w:rsidP="00CC6DFD">
      <w:pPr>
        <w:jc w:val="left"/>
        <w:rPr>
          <w:rFonts w:ascii="Tahoma" w:hAnsi="Tahoma" w:cs="Tahoma"/>
          <w:noProof/>
        </w:rPr>
      </w:pPr>
      <w:r>
        <w:rPr>
          <w:rFonts w:ascii="Tahoma" w:hAnsi="Tahoma" w:cs="Tahoma"/>
          <w:b/>
          <w:noProof/>
        </w:rPr>
        <w:lastRenderedPageBreak/>
        <w:t>C.  The Cookie Cutter Syndrome</w:t>
      </w:r>
    </w:p>
    <w:p w14:paraId="2115AFA0" w14:textId="77777777" w:rsidR="00CC6DFD" w:rsidRDefault="00CC6DFD" w:rsidP="00CC6DFD">
      <w:pPr>
        <w:jc w:val="left"/>
        <w:rPr>
          <w:rFonts w:ascii="Tahoma" w:hAnsi="Tahoma" w:cs="Tahoma"/>
          <w:b/>
          <w:noProof/>
        </w:rPr>
      </w:pPr>
    </w:p>
    <w:p w14:paraId="57FF5C40" w14:textId="77777777" w:rsidR="00CC6DFD" w:rsidRDefault="00CC6DFD" w:rsidP="00CC6DFD">
      <w:pPr>
        <w:jc w:val="left"/>
        <w:rPr>
          <w:rFonts w:ascii="Tahoma" w:hAnsi="Tahoma" w:cs="Tahoma"/>
          <w:noProof/>
        </w:rPr>
      </w:pPr>
      <w:r>
        <w:rPr>
          <w:rFonts w:ascii="Tahoma" w:hAnsi="Tahoma" w:cs="Tahoma"/>
          <w:noProof/>
        </w:rPr>
        <w:t xml:space="preserve">     </w:t>
      </w:r>
      <w:r w:rsidRPr="00D47663">
        <w:rPr>
          <w:rFonts w:ascii="Tahoma" w:hAnsi="Tahoma" w:cs="Tahoma"/>
          <w:noProof/>
        </w:rPr>
        <w:t>*  same old, same old………</w:t>
      </w:r>
    </w:p>
    <w:p w14:paraId="7A82D5E5" w14:textId="77777777" w:rsidR="00CC6DFD" w:rsidRDefault="00CC6DFD" w:rsidP="00CC6DFD">
      <w:pPr>
        <w:jc w:val="left"/>
        <w:rPr>
          <w:rFonts w:ascii="Tahoma" w:hAnsi="Tahoma" w:cs="Tahoma"/>
          <w:noProof/>
        </w:rPr>
      </w:pPr>
    </w:p>
    <w:p w14:paraId="08549972" w14:textId="77777777" w:rsidR="00CC6DFD" w:rsidRDefault="00CC6DFD" w:rsidP="00CC6DFD">
      <w:pPr>
        <w:jc w:val="left"/>
        <w:rPr>
          <w:rFonts w:ascii="Tahoma" w:hAnsi="Tahoma" w:cs="Tahoma"/>
          <w:noProof/>
        </w:rPr>
      </w:pPr>
    </w:p>
    <w:p w14:paraId="308F6994" w14:textId="77777777" w:rsidR="00CC6DFD" w:rsidRDefault="00CC6DFD" w:rsidP="00CC6DFD">
      <w:pPr>
        <w:jc w:val="left"/>
        <w:rPr>
          <w:rFonts w:ascii="Tahoma" w:hAnsi="Tahoma" w:cs="Tahoma"/>
          <w:noProof/>
        </w:rPr>
      </w:pPr>
    </w:p>
    <w:p w14:paraId="08D23154" w14:textId="77777777" w:rsidR="00CC6DFD" w:rsidRDefault="00CC6DFD" w:rsidP="00CC6DFD">
      <w:pPr>
        <w:jc w:val="left"/>
        <w:rPr>
          <w:rFonts w:ascii="Tahoma" w:hAnsi="Tahoma" w:cs="Tahoma"/>
          <w:noProof/>
        </w:rPr>
      </w:pPr>
    </w:p>
    <w:p w14:paraId="02BB1FD6" w14:textId="77777777" w:rsidR="00CC6DFD" w:rsidRDefault="00CC6DFD" w:rsidP="00CC6DFD">
      <w:pPr>
        <w:jc w:val="left"/>
        <w:rPr>
          <w:rFonts w:ascii="Tahoma" w:hAnsi="Tahoma" w:cs="Tahoma"/>
          <w:noProof/>
        </w:rPr>
      </w:pPr>
    </w:p>
    <w:p w14:paraId="5FC110AF" w14:textId="77777777" w:rsidR="00CC6DFD" w:rsidRPr="00EF3497" w:rsidRDefault="00CC6DFD" w:rsidP="00CC6DFD">
      <w:pPr>
        <w:jc w:val="left"/>
        <w:rPr>
          <w:rFonts w:ascii="Tahoma" w:hAnsi="Tahoma" w:cs="Tahoma"/>
          <w:noProof/>
        </w:rPr>
      </w:pPr>
    </w:p>
    <w:p w14:paraId="0CA9EF68" w14:textId="77777777" w:rsidR="00CC6DFD" w:rsidRDefault="00CC6DFD" w:rsidP="00CC6DFD">
      <w:pPr>
        <w:jc w:val="left"/>
        <w:rPr>
          <w:rFonts w:ascii="Tahoma" w:hAnsi="Tahoma" w:cs="Tahoma"/>
          <w:noProof/>
        </w:rPr>
      </w:pPr>
      <w:r>
        <w:rPr>
          <w:rFonts w:ascii="Tahoma" w:hAnsi="Tahoma" w:cs="Tahoma"/>
          <w:b/>
          <w:noProof/>
        </w:rPr>
        <w:t xml:space="preserve">                                         </w:t>
      </w:r>
      <w:r>
        <w:rPr>
          <w:rFonts w:ascii="Tahoma" w:hAnsi="Tahoma" w:cs="Tahoma"/>
          <w:noProof/>
        </w:rPr>
        <w:t xml:space="preserve"> </w:t>
      </w:r>
      <w:r w:rsidRPr="00295083">
        <w:rPr>
          <w:noProof/>
        </w:rPr>
        <w:drawing>
          <wp:inline distT="0" distB="0" distL="0" distR="0" wp14:anchorId="390D23E5" wp14:editId="4826E5A0">
            <wp:extent cx="1902948" cy="143827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4286" cy="1439286"/>
                    </a:xfrm>
                    <a:prstGeom prst="rect">
                      <a:avLst/>
                    </a:prstGeom>
                    <a:noFill/>
                    <a:ln>
                      <a:noFill/>
                    </a:ln>
                  </pic:spPr>
                </pic:pic>
              </a:graphicData>
            </a:graphic>
          </wp:inline>
        </w:drawing>
      </w:r>
    </w:p>
    <w:p w14:paraId="6E522D7D" w14:textId="77777777" w:rsidR="00CC6DFD" w:rsidRDefault="00CC6DFD" w:rsidP="00CC6DFD">
      <w:pPr>
        <w:jc w:val="left"/>
        <w:rPr>
          <w:rFonts w:ascii="Tahoma" w:hAnsi="Tahoma" w:cs="Tahoma"/>
          <w:noProof/>
        </w:rPr>
      </w:pPr>
    </w:p>
    <w:p w14:paraId="61A803E7" w14:textId="77777777" w:rsidR="00CC6DFD" w:rsidRDefault="00CC6DFD" w:rsidP="00CC6DFD">
      <w:pPr>
        <w:jc w:val="left"/>
        <w:rPr>
          <w:rFonts w:ascii="Tahoma" w:hAnsi="Tahoma" w:cs="Tahoma"/>
          <w:noProof/>
        </w:rPr>
      </w:pPr>
    </w:p>
    <w:p w14:paraId="05AA998D" w14:textId="77777777" w:rsidR="00CC6DFD" w:rsidRDefault="00CC6DFD" w:rsidP="00CC6DFD">
      <w:pPr>
        <w:jc w:val="left"/>
        <w:rPr>
          <w:rFonts w:ascii="Tahoma" w:hAnsi="Tahoma" w:cs="Tahoma"/>
          <w:noProof/>
        </w:rPr>
      </w:pPr>
    </w:p>
    <w:p w14:paraId="7CD16786" w14:textId="77777777" w:rsidR="00CC6DFD" w:rsidRDefault="00CC6DFD" w:rsidP="00CC6DFD">
      <w:pPr>
        <w:jc w:val="left"/>
        <w:rPr>
          <w:rFonts w:ascii="Tahoma" w:hAnsi="Tahoma" w:cs="Tahoma"/>
          <w:b/>
          <w:noProof/>
          <w:sz w:val="24"/>
          <w:szCs w:val="24"/>
        </w:rPr>
      </w:pPr>
      <w:r w:rsidRPr="004D1D09">
        <w:rPr>
          <w:rFonts w:ascii="Tahoma" w:hAnsi="Tahoma" w:cs="Tahoma"/>
          <w:b/>
          <w:noProof/>
          <w:sz w:val="24"/>
          <w:szCs w:val="24"/>
          <w:highlight w:val="green"/>
        </w:rPr>
        <w:t>YOU HAVE JUST ENTERED THE COG/ COMM TOY STORE – ENJOY!!!!!!!</w:t>
      </w:r>
    </w:p>
    <w:p w14:paraId="087D6D74" w14:textId="77777777" w:rsidR="00CC6DFD" w:rsidRDefault="00CC6DFD" w:rsidP="00CC6DFD">
      <w:pPr>
        <w:jc w:val="left"/>
        <w:rPr>
          <w:rFonts w:ascii="Tahoma" w:hAnsi="Tahoma" w:cs="Tahoma"/>
          <w:b/>
          <w:noProof/>
          <w:sz w:val="24"/>
          <w:szCs w:val="24"/>
        </w:rPr>
      </w:pPr>
    </w:p>
    <w:p w14:paraId="4EDCB2A9" w14:textId="77777777" w:rsidR="00CC6DFD" w:rsidRDefault="00CC6DFD" w:rsidP="00CC6DFD">
      <w:pPr>
        <w:jc w:val="left"/>
        <w:rPr>
          <w:rFonts w:ascii="Tahoma" w:hAnsi="Tahoma" w:cs="Tahoma"/>
          <w:b/>
          <w:noProof/>
          <w:sz w:val="24"/>
          <w:szCs w:val="24"/>
        </w:rPr>
      </w:pPr>
    </w:p>
    <w:p w14:paraId="03BEEE17" w14:textId="77777777" w:rsidR="00CC6DFD" w:rsidRDefault="00CC6DFD" w:rsidP="00CC6DFD">
      <w:pPr>
        <w:jc w:val="left"/>
        <w:rPr>
          <w:rFonts w:ascii="Tahoma" w:hAnsi="Tahoma" w:cs="Tahoma"/>
          <w:b/>
          <w:noProof/>
          <w:sz w:val="24"/>
          <w:szCs w:val="24"/>
        </w:rPr>
      </w:pPr>
    </w:p>
    <w:p w14:paraId="4EC0A306" w14:textId="77777777" w:rsidR="00CC6DFD" w:rsidRPr="00B33813" w:rsidRDefault="00CC6DFD" w:rsidP="00CC6DFD">
      <w:pPr>
        <w:jc w:val="left"/>
        <w:rPr>
          <w:rFonts w:ascii="Tahoma" w:hAnsi="Tahoma" w:cs="Tahoma"/>
          <w:b/>
          <w:noProof/>
          <w:sz w:val="24"/>
          <w:szCs w:val="24"/>
          <w:u w:val="single"/>
        </w:rPr>
      </w:pPr>
    </w:p>
    <w:p w14:paraId="4F3AFFA3" w14:textId="77777777" w:rsidR="00CC6DFD" w:rsidRPr="00B33813" w:rsidRDefault="00CC6DFD" w:rsidP="00CC6DFD">
      <w:pPr>
        <w:jc w:val="left"/>
        <w:rPr>
          <w:rFonts w:ascii="Tahoma" w:hAnsi="Tahoma" w:cs="Tahoma"/>
          <w:b/>
          <w:noProof/>
          <w:sz w:val="24"/>
          <w:szCs w:val="24"/>
          <w:u w:val="single"/>
        </w:rPr>
      </w:pPr>
      <w:r w:rsidRPr="00E775F5">
        <w:rPr>
          <w:rFonts w:ascii="Tahoma" w:hAnsi="Tahoma" w:cs="Tahoma"/>
          <w:b/>
          <w:noProof/>
          <w:highlight w:val="green"/>
          <w:u w:val="single"/>
        </w:rPr>
        <w:t>Aisle 1 ***Therapy Websites and Their Applications for Use</w:t>
      </w:r>
    </w:p>
    <w:p w14:paraId="256DDD9E" w14:textId="77777777" w:rsidR="00CC6DFD" w:rsidRDefault="00CC6DFD" w:rsidP="00CC6DFD">
      <w:pPr>
        <w:jc w:val="left"/>
        <w:rPr>
          <w:rFonts w:ascii="Tahoma" w:hAnsi="Tahoma" w:cs="Tahoma"/>
          <w:b/>
          <w:noProof/>
        </w:rPr>
      </w:pPr>
    </w:p>
    <w:p w14:paraId="02DBC23B" w14:textId="77777777" w:rsidR="00CC6DFD" w:rsidRDefault="00CC6DFD" w:rsidP="00CC6DFD">
      <w:pPr>
        <w:jc w:val="left"/>
        <w:rPr>
          <w:rFonts w:ascii="Tahoma" w:hAnsi="Tahoma" w:cs="Tahoma"/>
          <w:b/>
          <w:noProof/>
        </w:rPr>
      </w:pPr>
    </w:p>
    <w:p w14:paraId="43B6FE04" w14:textId="77777777" w:rsidR="00CC6DFD" w:rsidRDefault="00CC6DFD" w:rsidP="00CC6DFD">
      <w:pPr>
        <w:jc w:val="left"/>
        <w:rPr>
          <w:rFonts w:ascii="Tahoma" w:hAnsi="Tahoma" w:cs="Tahoma"/>
          <w:noProof/>
        </w:rPr>
      </w:pPr>
      <w:r w:rsidRPr="000070C5">
        <w:rPr>
          <w:rFonts w:ascii="Tahoma" w:hAnsi="Tahoma" w:cs="Tahoma"/>
          <w:b/>
          <w:noProof/>
        </w:rPr>
        <w:t>* engvid.com</w:t>
      </w:r>
      <w:r>
        <w:rPr>
          <w:rFonts w:ascii="Tahoma" w:hAnsi="Tahoma" w:cs="Tahoma"/>
          <w:noProof/>
        </w:rPr>
        <w:t xml:space="preserve">  (english video lessons – expressions, idioms, slang, pronounciation,</w:t>
      </w:r>
    </w:p>
    <w:p w14:paraId="5E3BBC37" w14:textId="77777777" w:rsidR="00CC6DFD" w:rsidRDefault="00CC6DFD" w:rsidP="00CC6DFD">
      <w:pPr>
        <w:jc w:val="left"/>
        <w:rPr>
          <w:rFonts w:ascii="Tahoma" w:hAnsi="Tahoma" w:cs="Tahoma"/>
          <w:noProof/>
        </w:rPr>
      </w:pPr>
      <w:r>
        <w:rPr>
          <w:rFonts w:ascii="Tahoma" w:hAnsi="Tahoma" w:cs="Tahoma"/>
          <w:noProof/>
        </w:rPr>
        <w:t xml:space="preserve">   comprehension, writing, vocabulary)</w:t>
      </w:r>
    </w:p>
    <w:p w14:paraId="34B075E1" w14:textId="77777777" w:rsidR="00CC6DFD" w:rsidRDefault="00CC6DFD" w:rsidP="00CC6DFD">
      <w:pPr>
        <w:jc w:val="left"/>
        <w:rPr>
          <w:rFonts w:ascii="Tahoma" w:hAnsi="Tahoma" w:cs="Tahoma"/>
          <w:noProof/>
        </w:rPr>
      </w:pPr>
    </w:p>
    <w:p w14:paraId="70A701CA" w14:textId="77777777" w:rsidR="00CC6DFD" w:rsidRDefault="00CC6DFD" w:rsidP="00CC6DFD">
      <w:pPr>
        <w:jc w:val="left"/>
        <w:rPr>
          <w:rFonts w:ascii="Tahoma" w:hAnsi="Tahoma" w:cs="Tahoma"/>
          <w:noProof/>
        </w:rPr>
      </w:pPr>
      <w:r w:rsidRPr="000070C5">
        <w:rPr>
          <w:rFonts w:ascii="Tahoma" w:hAnsi="Tahoma" w:cs="Tahoma"/>
          <w:b/>
          <w:noProof/>
        </w:rPr>
        <w:t>* tinsnips.org</w:t>
      </w:r>
      <w:r>
        <w:rPr>
          <w:rFonts w:ascii="Tahoma" w:hAnsi="Tahoma" w:cs="Tahoma"/>
          <w:noProof/>
        </w:rPr>
        <w:t xml:space="preserve">  (printable pictures all on one page – money, time, cooking, calendar,</w:t>
      </w:r>
    </w:p>
    <w:p w14:paraId="51FCA668" w14:textId="77777777" w:rsidR="00CC6DFD" w:rsidRPr="00BB28AB" w:rsidRDefault="00CC6DFD" w:rsidP="00CC6DFD">
      <w:pPr>
        <w:jc w:val="left"/>
        <w:rPr>
          <w:rFonts w:ascii="Tahoma" w:hAnsi="Tahoma" w:cs="Tahoma"/>
          <w:noProof/>
        </w:rPr>
      </w:pPr>
      <w:r>
        <w:rPr>
          <w:rFonts w:ascii="Tahoma" w:hAnsi="Tahoma" w:cs="Tahoma"/>
          <w:noProof/>
        </w:rPr>
        <w:t xml:space="preserve">   basic skills, seasonal, schedule cards) </w:t>
      </w:r>
    </w:p>
    <w:p w14:paraId="6488BFB7" w14:textId="77777777" w:rsidR="00CC6DFD" w:rsidRDefault="00CC6DFD" w:rsidP="00CC6DFD">
      <w:pPr>
        <w:jc w:val="left"/>
        <w:rPr>
          <w:rFonts w:ascii="Tahoma" w:hAnsi="Tahoma" w:cs="Tahoma"/>
          <w:noProof/>
        </w:rPr>
      </w:pPr>
    </w:p>
    <w:p w14:paraId="6D2FCACF" w14:textId="77777777" w:rsidR="00CC6DFD" w:rsidRDefault="00CC6DFD" w:rsidP="00CC6DFD">
      <w:pPr>
        <w:jc w:val="left"/>
        <w:rPr>
          <w:rFonts w:ascii="Tahoma" w:hAnsi="Tahoma" w:cs="Tahoma"/>
          <w:noProof/>
        </w:rPr>
      </w:pPr>
      <w:r w:rsidRPr="000070C5">
        <w:rPr>
          <w:rFonts w:ascii="Tahoma" w:hAnsi="Tahoma" w:cs="Tahoma"/>
          <w:b/>
          <w:noProof/>
        </w:rPr>
        <w:t>* mommyspeechtherapy.com</w:t>
      </w:r>
      <w:r>
        <w:rPr>
          <w:rFonts w:ascii="Tahoma" w:hAnsi="Tahoma" w:cs="Tahoma"/>
          <w:noProof/>
        </w:rPr>
        <w:t xml:space="preserve">  (pictures organized by individual phonemes, all positions)</w:t>
      </w:r>
    </w:p>
    <w:p w14:paraId="5D8466A7" w14:textId="77777777" w:rsidR="00CC6DFD" w:rsidRPr="000070C5" w:rsidRDefault="00CC6DFD" w:rsidP="00CC6DFD">
      <w:pPr>
        <w:jc w:val="left"/>
        <w:rPr>
          <w:rFonts w:ascii="Tahoma" w:hAnsi="Tahoma" w:cs="Tahoma"/>
          <w:b/>
          <w:noProof/>
        </w:rPr>
      </w:pPr>
    </w:p>
    <w:p w14:paraId="3B62ED75" w14:textId="77777777" w:rsidR="00CC6DFD" w:rsidRDefault="00CC6DFD" w:rsidP="00CC6DFD">
      <w:pPr>
        <w:jc w:val="left"/>
        <w:rPr>
          <w:rFonts w:ascii="Tahoma" w:hAnsi="Tahoma" w:cs="Tahoma"/>
          <w:noProof/>
        </w:rPr>
      </w:pPr>
      <w:r w:rsidRPr="000070C5">
        <w:rPr>
          <w:rFonts w:ascii="Tahoma" w:hAnsi="Tahoma" w:cs="Tahoma"/>
          <w:b/>
          <w:noProof/>
        </w:rPr>
        <w:t>* mnsu.edu</w:t>
      </w:r>
      <w:r>
        <w:rPr>
          <w:rFonts w:ascii="Tahoma" w:hAnsi="Tahoma" w:cs="Tahoma"/>
          <w:noProof/>
        </w:rPr>
        <w:t xml:space="preserve">  (comprehensive speech pathology internet resources)</w:t>
      </w:r>
    </w:p>
    <w:p w14:paraId="5D3C84B5" w14:textId="77777777" w:rsidR="00CC6DFD" w:rsidRDefault="00CC6DFD" w:rsidP="00CC6DFD">
      <w:pPr>
        <w:jc w:val="left"/>
        <w:rPr>
          <w:rFonts w:ascii="Tahoma" w:hAnsi="Tahoma" w:cs="Tahoma"/>
          <w:noProof/>
        </w:rPr>
      </w:pPr>
    </w:p>
    <w:p w14:paraId="75BC0079" w14:textId="77777777" w:rsidR="00CC6DFD" w:rsidRDefault="00CC6DFD" w:rsidP="00CC6DFD">
      <w:pPr>
        <w:jc w:val="left"/>
        <w:rPr>
          <w:rFonts w:ascii="Tahoma" w:hAnsi="Tahoma" w:cs="Tahoma"/>
          <w:noProof/>
        </w:rPr>
      </w:pPr>
      <w:r w:rsidRPr="000070C5">
        <w:rPr>
          <w:rFonts w:ascii="Tahoma" w:hAnsi="Tahoma" w:cs="Tahoma"/>
          <w:b/>
          <w:noProof/>
        </w:rPr>
        <w:t>* pearsonelt.com</w:t>
      </w:r>
      <w:r>
        <w:rPr>
          <w:rFonts w:ascii="Tahoma" w:hAnsi="Tahoma" w:cs="Tahoma"/>
          <w:noProof/>
        </w:rPr>
        <w:t xml:space="preserve">  ( illustrative videos – identifies the idiom, explains the meaning of the</w:t>
      </w:r>
    </w:p>
    <w:p w14:paraId="486B114D" w14:textId="77777777" w:rsidR="00CC6DFD" w:rsidRDefault="00CC6DFD" w:rsidP="00CC6DFD">
      <w:pPr>
        <w:jc w:val="left"/>
        <w:rPr>
          <w:rFonts w:ascii="Tahoma" w:hAnsi="Tahoma" w:cs="Tahoma"/>
          <w:noProof/>
        </w:rPr>
      </w:pPr>
      <w:r>
        <w:rPr>
          <w:rFonts w:ascii="Tahoma" w:hAnsi="Tahoma" w:cs="Tahoma"/>
          <w:noProof/>
        </w:rPr>
        <w:t xml:space="preserve">   idiom and then uses it in a sentence)</w:t>
      </w:r>
    </w:p>
    <w:p w14:paraId="4E838DD0" w14:textId="77777777" w:rsidR="00CC6DFD" w:rsidRDefault="00CC6DFD" w:rsidP="00CC6DFD">
      <w:pPr>
        <w:jc w:val="left"/>
        <w:rPr>
          <w:rFonts w:ascii="Tahoma" w:hAnsi="Tahoma" w:cs="Tahoma"/>
          <w:noProof/>
        </w:rPr>
      </w:pPr>
    </w:p>
    <w:p w14:paraId="27E45269" w14:textId="77777777" w:rsidR="00CC6DFD" w:rsidRDefault="00CC6DFD" w:rsidP="00CC6DFD">
      <w:pPr>
        <w:jc w:val="left"/>
        <w:rPr>
          <w:rFonts w:ascii="Tahoma" w:hAnsi="Tahoma" w:cs="Tahoma"/>
          <w:noProof/>
        </w:rPr>
      </w:pPr>
      <w:r w:rsidRPr="000070C5">
        <w:rPr>
          <w:rFonts w:ascii="Tahoma" w:hAnsi="Tahoma" w:cs="Tahoma"/>
          <w:b/>
          <w:noProof/>
        </w:rPr>
        <w:t>* aarp.com/games</w:t>
      </w:r>
      <w:r>
        <w:rPr>
          <w:rFonts w:ascii="Tahoma" w:hAnsi="Tahoma" w:cs="Tahoma"/>
          <w:noProof/>
        </w:rPr>
        <w:t xml:space="preserve">  (a variety of cognitive and linguistic games for adults)</w:t>
      </w:r>
    </w:p>
    <w:p w14:paraId="7D3A448E" w14:textId="77777777" w:rsidR="00CC6DFD" w:rsidRDefault="00CC6DFD" w:rsidP="00CC6DFD">
      <w:pPr>
        <w:jc w:val="left"/>
        <w:rPr>
          <w:rFonts w:ascii="Tahoma" w:hAnsi="Tahoma" w:cs="Tahoma"/>
          <w:noProof/>
        </w:rPr>
      </w:pPr>
    </w:p>
    <w:p w14:paraId="3F65078D" w14:textId="77777777" w:rsidR="00CC6DFD" w:rsidRDefault="00CC6DFD" w:rsidP="00CC6DFD">
      <w:pPr>
        <w:jc w:val="left"/>
        <w:rPr>
          <w:rFonts w:ascii="Tahoma" w:hAnsi="Tahoma" w:cs="Tahoma"/>
          <w:noProof/>
        </w:rPr>
      </w:pPr>
      <w:r w:rsidRPr="000070C5">
        <w:rPr>
          <w:rFonts w:ascii="Tahoma" w:hAnsi="Tahoma" w:cs="Tahoma"/>
          <w:b/>
          <w:noProof/>
        </w:rPr>
        <w:t>* youtube.com</w:t>
      </w:r>
      <w:r>
        <w:rPr>
          <w:rFonts w:ascii="Tahoma" w:hAnsi="Tahoma" w:cs="Tahoma"/>
          <w:noProof/>
        </w:rPr>
        <w:t xml:space="preserve">  (type in any disorder name and you get an educational video)</w:t>
      </w:r>
    </w:p>
    <w:p w14:paraId="21DF91C1" w14:textId="77777777" w:rsidR="00CC6DFD" w:rsidRPr="000070C5" w:rsidRDefault="00CC6DFD" w:rsidP="00CC6DFD">
      <w:pPr>
        <w:jc w:val="left"/>
        <w:rPr>
          <w:rFonts w:ascii="Tahoma" w:hAnsi="Tahoma" w:cs="Tahoma"/>
          <w:b/>
          <w:noProof/>
        </w:rPr>
      </w:pPr>
    </w:p>
    <w:p w14:paraId="18E75150" w14:textId="77777777" w:rsidR="00CC6DFD" w:rsidRDefault="00CC6DFD" w:rsidP="00CC6DFD">
      <w:pPr>
        <w:jc w:val="left"/>
        <w:rPr>
          <w:rFonts w:ascii="Tahoma" w:hAnsi="Tahoma" w:cs="Tahoma"/>
          <w:noProof/>
        </w:rPr>
      </w:pPr>
      <w:r w:rsidRPr="000070C5">
        <w:rPr>
          <w:rFonts w:ascii="Tahoma" w:hAnsi="Tahoma" w:cs="Tahoma"/>
          <w:b/>
          <w:noProof/>
        </w:rPr>
        <w:t>* faculty.bucks.edu/specpop/topics.htm</w:t>
      </w:r>
      <w:r>
        <w:rPr>
          <w:rFonts w:ascii="Tahoma" w:hAnsi="Tahoma" w:cs="Tahoma"/>
          <w:noProof/>
        </w:rPr>
        <w:t xml:space="preserve">  (useful resource for cognitive retraining in </w:t>
      </w:r>
    </w:p>
    <w:p w14:paraId="7D272660" w14:textId="77777777" w:rsidR="00CC6DFD" w:rsidRDefault="00CC6DFD" w:rsidP="00CC6DFD">
      <w:pPr>
        <w:jc w:val="left"/>
        <w:rPr>
          <w:rFonts w:ascii="Tahoma" w:hAnsi="Tahoma" w:cs="Tahoma"/>
          <w:noProof/>
        </w:rPr>
      </w:pPr>
      <w:r>
        <w:rPr>
          <w:rFonts w:ascii="Tahoma" w:hAnsi="Tahoma" w:cs="Tahoma"/>
          <w:noProof/>
        </w:rPr>
        <w:t xml:space="preserve">   younger and higher level clients seeking a return to school and/or work )</w:t>
      </w:r>
    </w:p>
    <w:p w14:paraId="61F8398B" w14:textId="77777777" w:rsidR="00CC6DFD" w:rsidRDefault="00CC6DFD" w:rsidP="00CC6DFD">
      <w:pPr>
        <w:jc w:val="left"/>
        <w:rPr>
          <w:rFonts w:ascii="Tahoma" w:hAnsi="Tahoma" w:cs="Tahoma"/>
          <w:noProof/>
        </w:rPr>
      </w:pPr>
    </w:p>
    <w:p w14:paraId="0AC46F54" w14:textId="77777777" w:rsidR="00CC6DFD" w:rsidRDefault="00CC6DFD" w:rsidP="00CC6DFD">
      <w:pPr>
        <w:jc w:val="left"/>
        <w:rPr>
          <w:rFonts w:ascii="Tahoma" w:hAnsi="Tahoma" w:cs="Tahoma"/>
          <w:noProof/>
        </w:rPr>
      </w:pPr>
      <w:r w:rsidRPr="000070C5">
        <w:rPr>
          <w:rFonts w:ascii="Tahoma" w:hAnsi="Tahoma" w:cs="Tahoma"/>
          <w:b/>
          <w:noProof/>
        </w:rPr>
        <w:t xml:space="preserve">* </w:t>
      </w:r>
      <w:r>
        <w:rPr>
          <w:rFonts w:ascii="Tahoma" w:hAnsi="Tahoma" w:cs="Tahoma"/>
          <w:b/>
          <w:noProof/>
        </w:rPr>
        <w:t xml:space="preserve">esl-lab.com (randalls listening lab) </w:t>
      </w:r>
      <w:r>
        <w:rPr>
          <w:rFonts w:ascii="Tahoma" w:hAnsi="Tahoma" w:cs="Tahoma"/>
          <w:noProof/>
        </w:rPr>
        <w:t xml:space="preserve">  (pre-recorded audio scenarios of everyday life</w:t>
      </w:r>
    </w:p>
    <w:p w14:paraId="2CEF9739" w14:textId="77777777" w:rsidR="00CC6DFD" w:rsidRDefault="00CC6DFD" w:rsidP="00CC6DFD">
      <w:pPr>
        <w:jc w:val="left"/>
        <w:rPr>
          <w:rFonts w:ascii="Tahoma" w:hAnsi="Tahoma" w:cs="Tahoma"/>
          <w:noProof/>
        </w:rPr>
      </w:pPr>
      <w:r>
        <w:rPr>
          <w:rFonts w:ascii="Tahoma" w:hAnsi="Tahoma" w:cs="Tahoma"/>
          <w:noProof/>
        </w:rPr>
        <w:t xml:space="preserve">   situations that can be incorporated into therapy for all aspects of cognitive/linguistic</w:t>
      </w:r>
    </w:p>
    <w:p w14:paraId="71327CB8" w14:textId="4B8C89C6" w:rsidR="00CC6DFD" w:rsidRDefault="00CC6DFD" w:rsidP="00477194">
      <w:pPr>
        <w:jc w:val="left"/>
        <w:rPr>
          <w:rFonts w:ascii="Tahoma" w:hAnsi="Tahoma" w:cs="Tahoma"/>
          <w:noProof/>
        </w:rPr>
      </w:pPr>
      <w:r>
        <w:rPr>
          <w:rFonts w:ascii="Tahoma" w:hAnsi="Tahoma" w:cs="Tahoma"/>
          <w:noProof/>
        </w:rPr>
        <w:t xml:space="preserve">   impairment.  Also provides probes and suggested activities for the recordings).</w:t>
      </w:r>
    </w:p>
    <w:p w14:paraId="38E79CF3" w14:textId="77777777" w:rsidR="00CC6DFD" w:rsidRDefault="00CC6DFD" w:rsidP="00CC6DFD">
      <w:pPr>
        <w:jc w:val="left"/>
        <w:rPr>
          <w:rFonts w:ascii="Tahoma" w:hAnsi="Tahoma" w:cs="Tahoma"/>
          <w:noProof/>
        </w:rPr>
      </w:pPr>
    </w:p>
    <w:p w14:paraId="287CE4BB" w14:textId="77777777" w:rsidR="00CC6DFD" w:rsidRDefault="00CC6DFD" w:rsidP="00CC6DFD">
      <w:pPr>
        <w:jc w:val="left"/>
        <w:rPr>
          <w:rFonts w:ascii="Tahoma" w:hAnsi="Tahoma" w:cs="Tahoma"/>
          <w:noProof/>
        </w:rPr>
      </w:pPr>
      <w:r>
        <w:rPr>
          <w:rFonts w:ascii="Tahoma" w:hAnsi="Tahoma" w:cs="Tahoma"/>
          <w:b/>
          <w:noProof/>
        </w:rPr>
        <w:t xml:space="preserve">* natgeotv.com/braingames  </w:t>
      </w:r>
      <w:r>
        <w:rPr>
          <w:rFonts w:ascii="Tahoma" w:hAnsi="Tahoma" w:cs="Tahoma"/>
          <w:noProof/>
        </w:rPr>
        <w:t>(fun brain activities and a tv show)</w:t>
      </w:r>
    </w:p>
    <w:p w14:paraId="5A5F943A" w14:textId="77777777" w:rsidR="00CC6DFD" w:rsidRDefault="00CC6DFD" w:rsidP="00CC6DFD">
      <w:pPr>
        <w:jc w:val="left"/>
        <w:rPr>
          <w:rFonts w:ascii="Tahoma" w:hAnsi="Tahoma" w:cs="Tahoma"/>
          <w:noProof/>
        </w:rPr>
      </w:pPr>
    </w:p>
    <w:p w14:paraId="1FC65B0D" w14:textId="77777777" w:rsidR="00CC6DFD" w:rsidRDefault="00CC6DFD" w:rsidP="00CC6DFD">
      <w:pPr>
        <w:jc w:val="left"/>
        <w:rPr>
          <w:rFonts w:ascii="Tahoma" w:hAnsi="Tahoma" w:cs="Tahoma"/>
          <w:noProof/>
        </w:rPr>
      </w:pPr>
      <w:r w:rsidRPr="000070C5">
        <w:rPr>
          <w:rFonts w:ascii="Tahoma" w:hAnsi="Tahoma" w:cs="Tahoma"/>
          <w:b/>
          <w:noProof/>
        </w:rPr>
        <w:t>* tedtalks.com</w:t>
      </w:r>
      <w:r>
        <w:rPr>
          <w:rFonts w:ascii="Tahoma" w:hAnsi="Tahoma" w:cs="Tahoma"/>
          <w:noProof/>
        </w:rPr>
        <w:t xml:space="preserve">  (pre-recorded mini lectures typically 6-18 minutes in length including</w:t>
      </w:r>
    </w:p>
    <w:p w14:paraId="179FBD5E" w14:textId="77777777" w:rsidR="00CC6DFD" w:rsidRDefault="00CC6DFD" w:rsidP="00CC6DFD">
      <w:pPr>
        <w:jc w:val="left"/>
        <w:rPr>
          <w:rFonts w:ascii="Tahoma" w:hAnsi="Tahoma" w:cs="Tahoma"/>
          <w:noProof/>
        </w:rPr>
      </w:pPr>
      <w:r>
        <w:rPr>
          <w:rFonts w:ascii="Tahoma" w:hAnsi="Tahoma" w:cs="Tahoma"/>
          <w:noProof/>
        </w:rPr>
        <w:t xml:space="preserve">   a vast variety of topics.  can be used for note taking skills, memory, making inferences</w:t>
      </w:r>
    </w:p>
    <w:p w14:paraId="6630891A" w14:textId="77777777" w:rsidR="00CC6DFD" w:rsidRDefault="00CC6DFD" w:rsidP="00CC6DFD">
      <w:pPr>
        <w:jc w:val="left"/>
        <w:rPr>
          <w:rFonts w:ascii="Tahoma" w:hAnsi="Tahoma" w:cs="Tahoma"/>
          <w:noProof/>
        </w:rPr>
      </w:pPr>
      <w:r>
        <w:rPr>
          <w:rFonts w:ascii="Tahoma" w:hAnsi="Tahoma" w:cs="Tahoma"/>
          <w:noProof/>
        </w:rPr>
        <w:t xml:space="preserve">   and verbal summations)</w:t>
      </w:r>
    </w:p>
    <w:p w14:paraId="6F088EFF" w14:textId="77777777" w:rsidR="00CC6DFD" w:rsidRDefault="00CC6DFD" w:rsidP="00CC6DFD">
      <w:pPr>
        <w:jc w:val="left"/>
        <w:rPr>
          <w:rFonts w:ascii="Tahoma" w:hAnsi="Tahoma" w:cs="Tahoma"/>
          <w:noProof/>
        </w:rPr>
      </w:pPr>
    </w:p>
    <w:p w14:paraId="747F85E4" w14:textId="221BF333" w:rsidR="00CC6DFD" w:rsidRDefault="00CC6DFD" w:rsidP="00CC6DFD">
      <w:pPr>
        <w:jc w:val="left"/>
        <w:rPr>
          <w:rFonts w:ascii="Tahoma" w:hAnsi="Tahoma" w:cs="Tahoma"/>
          <w:noProof/>
        </w:rPr>
      </w:pPr>
      <w:r w:rsidRPr="00391C60">
        <w:rPr>
          <w:rFonts w:ascii="Tahoma" w:hAnsi="Tahoma" w:cs="Tahoma"/>
          <w:b/>
          <w:noProof/>
        </w:rPr>
        <w:t>* tactustherapy.com</w:t>
      </w:r>
      <w:r>
        <w:rPr>
          <w:rFonts w:ascii="Tahoma" w:hAnsi="Tahoma" w:cs="Tahoma"/>
          <w:noProof/>
        </w:rPr>
        <w:t xml:space="preserve">  (sample letter for iPad requisition</w:t>
      </w:r>
      <w:r w:rsidR="00644A1F">
        <w:rPr>
          <w:rFonts w:ascii="Tahoma" w:hAnsi="Tahoma" w:cs="Tahoma"/>
          <w:noProof/>
        </w:rPr>
        <w:t>; Apps designed for Aphasia</w:t>
      </w:r>
      <w:r>
        <w:rPr>
          <w:rFonts w:ascii="Tahoma" w:hAnsi="Tahoma" w:cs="Tahoma"/>
          <w:noProof/>
        </w:rPr>
        <w:t>)</w:t>
      </w:r>
    </w:p>
    <w:p w14:paraId="5B4064F4" w14:textId="77777777" w:rsidR="00CC6DFD" w:rsidRDefault="00CC6DFD" w:rsidP="00CC6DFD">
      <w:pPr>
        <w:jc w:val="left"/>
        <w:rPr>
          <w:rFonts w:ascii="Tahoma" w:hAnsi="Tahoma" w:cs="Tahoma"/>
          <w:noProof/>
        </w:rPr>
      </w:pPr>
    </w:p>
    <w:p w14:paraId="506DB87C" w14:textId="77777777" w:rsidR="00CC6DFD" w:rsidRDefault="00CC6DFD" w:rsidP="00CC6DFD">
      <w:pPr>
        <w:jc w:val="left"/>
        <w:rPr>
          <w:rFonts w:ascii="Tahoma" w:hAnsi="Tahoma" w:cs="Tahoma"/>
          <w:noProof/>
        </w:rPr>
      </w:pPr>
      <w:r w:rsidRPr="000070C5">
        <w:rPr>
          <w:rFonts w:ascii="Tahoma" w:hAnsi="Tahoma" w:cs="Tahoma"/>
          <w:b/>
          <w:noProof/>
        </w:rPr>
        <w:t>* freedigitalphotos.net</w:t>
      </w:r>
      <w:r>
        <w:rPr>
          <w:rFonts w:ascii="Tahoma" w:hAnsi="Tahoma" w:cs="Tahoma"/>
          <w:noProof/>
        </w:rPr>
        <w:t xml:space="preserve">  (photographs for language stimulation activities)</w:t>
      </w:r>
    </w:p>
    <w:p w14:paraId="1C4B50B4" w14:textId="77777777" w:rsidR="00CC6DFD" w:rsidRPr="000070C5" w:rsidRDefault="00CC6DFD" w:rsidP="00CC6DFD">
      <w:pPr>
        <w:jc w:val="left"/>
        <w:rPr>
          <w:rFonts w:ascii="Tahoma" w:hAnsi="Tahoma" w:cs="Tahoma"/>
          <w:b/>
          <w:noProof/>
        </w:rPr>
      </w:pPr>
    </w:p>
    <w:p w14:paraId="1063D333" w14:textId="77777777" w:rsidR="00CC6DFD" w:rsidRDefault="00CC6DFD" w:rsidP="00CC6DFD">
      <w:pPr>
        <w:jc w:val="left"/>
        <w:rPr>
          <w:rFonts w:ascii="Tahoma" w:hAnsi="Tahoma" w:cs="Tahoma"/>
          <w:noProof/>
        </w:rPr>
      </w:pPr>
      <w:r w:rsidRPr="000070C5">
        <w:rPr>
          <w:rFonts w:ascii="Tahoma" w:hAnsi="Tahoma" w:cs="Tahoma"/>
          <w:b/>
          <w:noProof/>
        </w:rPr>
        <w:t xml:space="preserve">* setbc.org/pictureset  </w:t>
      </w:r>
      <w:r>
        <w:rPr>
          <w:rFonts w:ascii="Tahoma" w:hAnsi="Tahoma" w:cs="Tahoma"/>
          <w:noProof/>
        </w:rPr>
        <w:t>(pre-made communication boards for adults)</w:t>
      </w:r>
    </w:p>
    <w:p w14:paraId="60A9FBC8" w14:textId="77777777" w:rsidR="00CC6DFD" w:rsidRDefault="00CC6DFD" w:rsidP="00CC6DFD">
      <w:pPr>
        <w:jc w:val="left"/>
        <w:rPr>
          <w:rFonts w:ascii="Tahoma" w:hAnsi="Tahoma" w:cs="Tahoma"/>
          <w:noProof/>
        </w:rPr>
      </w:pPr>
    </w:p>
    <w:p w14:paraId="742D0098" w14:textId="77777777" w:rsidR="00CC6DFD" w:rsidRDefault="00CC6DFD" w:rsidP="00CC6DFD">
      <w:pPr>
        <w:jc w:val="left"/>
        <w:rPr>
          <w:rFonts w:ascii="Tahoma" w:hAnsi="Tahoma" w:cs="Tahoma"/>
          <w:noProof/>
        </w:rPr>
      </w:pPr>
      <w:r>
        <w:rPr>
          <w:rFonts w:ascii="Tahoma" w:hAnsi="Tahoma" w:cs="Tahoma"/>
          <w:b/>
          <w:noProof/>
        </w:rPr>
        <w:t xml:space="preserve">* jeopardylabs.com  </w:t>
      </w:r>
      <w:r>
        <w:rPr>
          <w:rFonts w:ascii="Tahoma" w:hAnsi="Tahoma" w:cs="Tahoma"/>
          <w:noProof/>
        </w:rPr>
        <w:t xml:space="preserve">(search for a specific area/topic of interest and get a complete </w:t>
      </w:r>
    </w:p>
    <w:p w14:paraId="7D7CB85B" w14:textId="77777777" w:rsidR="00CC6DFD" w:rsidRDefault="00CC6DFD" w:rsidP="00CC6DFD">
      <w:pPr>
        <w:jc w:val="left"/>
        <w:rPr>
          <w:rFonts w:ascii="Tahoma" w:hAnsi="Tahoma" w:cs="Tahoma"/>
          <w:noProof/>
        </w:rPr>
      </w:pPr>
      <w:r>
        <w:rPr>
          <w:rFonts w:ascii="Tahoma" w:hAnsi="Tahoma" w:cs="Tahoma"/>
          <w:noProof/>
        </w:rPr>
        <w:t xml:space="preserve">   jeopardy board of answers of varying complexity)</w:t>
      </w:r>
    </w:p>
    <w:p w14:paraId="34B9860D" w14:textId="77777777" w:rsidR="00CC6DFD" w:rsidRPr="00A14919" w:rsidRDefault="00CC6DFD" w:rsidP="00CC6DFD">
      <w:pPr>
        <w:jc w:val="left"/>
        <w:rPr>
          <w:rFonts w:ascii="Tahoma" w:hAnsi="Tahoma" w:cs="Tahoma"/>
          <w:noProof/>
        </w:rPr>
      </w:pPr>
    </w:p>
    <w:p w14:paraId="4C587877" w14:textId="77777777" w:rsidR="00CC6DFD" w:rsidRPr="00BB28AB" w:rsidRDefault="00CC6DFD" w:rsidP="00CC6DFD">
      <w:pPr>
        <w:jc w:val="left"/>
        <w:rPr>
          <w:rFonts w:ascii="Tahoma" w:hAnsi="Tahoma" w:cs="Tahoma"/>
          <w:noProof/>
        </w:rPr>
      </w:pPr>
    </w:p>
    <w:p w14:paraId="79123B9A" w14:textId="77777777" w:rsidR="00CC6DFD" w:rsidRPr="00B33813" w:rsidRDefault="00CC6DFD" w:rsidP="00CC6DFD">
      <w:pPr>
        <w:jc w:val="left"/>
        <w:rPr>
          <w:rFonts w:ascii="Tahoma" w:hAnsi="Tahoma" w:cs="Tahoma"/>
          <w:noProof/>
          <w:u w:val="single"/>
        </w:rPr>
      </w:pPr>
    </w:p>
    <w:p w14:paraId="4B8582FF" w14:textId="77777777" w:rsidR="00CC6DFD" w:rsidRPr="00B33813" w:rsidRDefault="00CC6DFD" w:rsidP="00CC6DFD">
      <w:pPr>
        <w:jc w:val="left"/>
        <w:rPr>
          <w:rFonts w:ascii="Tahoma" w:hAnsi="Tahoma" w:cs="Tahoma"/>
          <w:noProof/>
          <w:u w:val="single"/>
        </w:rPr>
      </w:pPr>
      <w:r w:rsidRPr="00E775F5">
        <w:rPr>
          <w:rFonts w:ascii="Tahoma" w:hAnsi="Tahoma" w:cs="Tahoma"/>
          <w:b/>
          <w:noProof/>
          <w:highlight w:val="green"/>
          <w:u w:val="single"/>
        </w:rPr>
        <w:t>Aisle 2 ***Free Online Cognitive Games</w:t>
      </w:r>
    </w:p>
    <w:p w14:paraId="5BFF5ACF" w14:textId="77777777" w:rsidR="00CC6DFD" w:rsidRDefault="00CC6DFD" w:rsidP="00CC6DFD">
      <w:pPr>
        <w:jc w:val="left"/>
        <w:rPr>
          <w:rFonts w:ascii="Tahoma" w:hAnsi="Tahoma" w:cs="Tahoma"/>
          <w:noProof/>
        </w:rPr>
      </w:pPr>
    </w:p>
    <w:p w14:paraId="6E4B9FCC" w14:textId="77777777" w:rsidR="00CC6DFD" w:rsidRDefault="00CC6DFD" w:rsidP="00CC6DFD">
      <w:pPr>
        <w:jc w:val="left"/>
        <w:rPr>
          <w:rFonts w:ascii="Tahoma" w:hAnsi="Tahoma" w:cs="Tahoma"/>
          <w:noProof/>
        </w:rPr>
      </w:pPr>
      <w:r>
        <w:rPr>
          <w:rFonts w:ascii="Tahoma" w:hAnsi="Tahoma" w:cs="Tahoma"/>
          <w:noProof/>
        </w:rPr>
        <w:t>* jigzone.com</w:t>
      </w:r>
    </w:p>
    <w:p w14:paraId="663E44D3" w14:textId="77777777" w:rsidR="00CC6DFD" w:rsidRDefault="00CC6DFD" w:rsidP="00CC6DFD">
      <w:pPr>
        <w:jc w:val="left"/>
        <w:rPr>
          <w:rFonts w:ascii="Tahoma" w:hAnsi="Tahoma" w:cs="Tahoma"/>
          <w:noProof/>
        </w:rPr>
      </w:pPr>
      <w:r>
        <w:rPr>
          <w:rFonts w:ascii="Tahoma" w:hAnsi="Tahoma" w:cs="Tahoma"/>
          <w:noProof/>
        </w:rPr>
        <w:t>* allstarpuzzles.com</w:t>
      </w:r>
    </w:p>
    <w:p w14:paraId="7DE34C42" w14:textId="77777777" w:rsidR="00CC6DFD" w:rsidRDefault="00CC6DFD" w:rsidP="00CC6DFD">
      <w:pPr>
        <w:jc w:val="left"/>
        <w:rPr>
          <w:rFonts w:ascii="Tahoma" w:hAnsi="Tahoma" w:cs="Tahoma"/>
          <w:noProof/>
        </w:rPr>
      </w:pPr>
      <w:r>
        <w:rPr>
          <w:rFonts w:ascii="Tahoma" w:hAnsi="Tahoma" w:cs="Tahoma"/>
          <w:noProof/>
        </w:rPr>
        <w:t>* websudoku.com</w:t>
      </w:r>
    </w:p>
    <w:p w14:paraId="13F1789D" w14:textId="77777777" w:rsidR="00CC6DFD" w:rsidRDefault="00CC6DFD" w:rsidP="00CC6DFD">
      <w:pPr>
        <w:jc w:val="left"/>
        <w:rPr>
          <w:rFonts w:ascii="Tahoma" w:hAnsi="Tahoma" w:cs="Tahoma"/>
          <w:noProof/>
        </w:rPr>
      </w:pPr>
      <w:r>
        <w:rPr>
          <w:rFonts w:ascii="Tahoma" w:hAnsi="Tahoma" w:cs="Tahoma"/>
          <w:noProof/>
        </w:rPr>
        <w:t>* thinks.com</w:t>
      </w:r>
    </w:p>
    <w:p w14:paraId="31ACE399" w14:textId="77777777" w:rsidR="00CC6DFD" w:rsidRDefault="00CC6DFD" w:rsidP="00CC6DFD">
      <w:pPr>
        <w:jc w:val="left"/>
        <w:rPr>
          <w:rFonts w:ascii="Tahoma" w:hAnsi="Tahoma" w:cs="Tahoma"/>
          <w:noProof/>
        </w:rPr>
      </w:pPr>
      <w:r>
        <w:rPr>
          <w:rFonts w:ascii="Tahoma" w:hAnsi="Tahoma" w:cs="Tahoma"/>
          <w:noProof/>
        </w:rPr>
        <w:t>* smart-kit.com</w:t>
      </w:r>
    </w:p>
    <w:p w14:paraId="50A41FC6" w14:textId="77777777" w:rsidR="00CC6DFD" w:rsidRDefault="00CC6DFD" w:rsidP="00CC6DFD">
      <w:pPr>
        <w:jc w:val="left"/>
        <w:rPr>
          <w:rFonts w:ascii="Tahoma" w:hAnsi="Tahoma" w:cs="Tahoma"/>
          <w:noProof/>
        </w:rPr>
      </w:pPr>
      <w:r>
        <w:rPr>
          <w:rFonts w:ascii="Tahoma" w:hAnsi="Tahoma" w:cs="Tahoma"/>
          <w:noProof/>
        </w:rPr>
        <w:t>* primarygames.com</w:t>
      </w:r>
    </w:p>
    <w:p w14:paraId="4363DBCD" w14:textId="77777777" w:rsidR="00CC6DFD" w:rsidRDefault="00CC6DFD" w:rsidP="00CC6DFD">
      <w:pPr>
        <w:jc w:val="left"/>
        <w:rPr>
          <w:rFonts w:ascii="Tahoma" w:hAnsi="Tahoma" w:cs="Tahoma"/>
          <w:noProof/>
        </w:rPr>
      </w:pPr>
      <w:r>
        <w:rPr>
          <w:rFonts w:ascii="Tahoma" w:hAnsi="Tahoma" w:cs="Tahoma"/>
          <w:noProof/>
        </w:rPr>
        <w:t>* brainbasher.com</w:t>
      </w:r>
    </w:p>
    <w:p w14:paraId="68F41E63" w14:textId="77777777" w:rsidR="00CC6DFD" w:rsidRDefault="00CC6DFD" w:rsidP="00CC6DFD">
      <w:pPr>
        <w:jc w:val="left"/>
        <w:rPr>
          <w:rFonts w:ascii="Tahoma" w:hAnsi="Tahoma" w:cs="Tahoma"/>
          <w:noProof/>
        </w:rPr>
      </w:pPr>
      <w:r>
        <w:rPr>
          <w:rFonts w:ascii="Tahoma" w:hAnsi="Tahoma" w:cs="Tahoma"/>
          <w:noProof/>
        </w:rPr>
        <w:t>* freerice.com</w:t>
      </w:r>
    </w:p>
    <w:p w14:paraId="783EB0C6" w14:textId="77777777" w:rsidR="00CC6DFD" w:rsidRDefault="00CC6DFD" w:rsidP="00CC6DFD">
      <w:pPr>
        <w:jc w:val="left"/>
        <w:rPr>
          <w:rFonts w:ascii="Tahoma" w:hAnsi="Tahoma" w:cs="Tahoma"/>
          <w:noProof/>
        </w:rPr>
      </w:pPr>
      <w:r>
        <w:rPr>
          <w:rFonts w:ascii="Tahoma" w:hAnsi="Tahoma" w:cs="Tahoma"/>
          <w:noProof/>
        </w:rPr>
        <w:t>* brainist.com</w:t>
      </w:r>
    </w:p>
    <w:p w14:paraId="1810A2F4" w14:textId="77777777" w:rsidR="00CC6DFD" w:rsidRDefault="00CC6DFD" w:rsidP="00CC6DFD">
      <w:pPr>
        <w:jc w:val="left"/>
        <w:rPr>
          <w:rFonts w:ascii="Tahoma" w:hAnsi="Tahoma" w:cs="Tahoma"/>
          <w:noProof/>
        </w:rPr>
      </w:pPr>
      <w:r>
        <w:rPr>
          <w:rFonts w:ascii="Tahoma" w:hAnsi="Tahoma" w:cs="Tahoma"/>
          <w:noProof/>
        </w:rPr>
        <w:t>* fitbrains.com</w:t>
      </w:r>
    </w:p>
    <w:p w14:paraId="51482A67" w14:textId="77777777" w:rsidR="00CC6DFD" w:rsidRDefault="00CC6DFD" w:rsidP="00CC6DFD">
      <w:pPr>
        <w:jc w:val="left"/>
        <w:rPr>
          <w:rFonts w:ascii="Tahoma" w:hAnsi="Tahoma" w:cs="Tahoma"/>
          <w:noProof/>
        </w:rPr>
      </w:pPr>
      <w:r>
        <w:rPr>
          <w:rFonts w:ascii="Tahoma" w:hAnsi="Tahoma" w:cs="Tahoma"/>
          <w:noProof/>
        </w:rPr>
        <w:t>* gamesforthebrain.com</w:t>
      </w:r>
    </w:p>
    <w:p w14:paraId="588FA15C" w14:textId="77777777" w:rsidR="00CC6DFD" w:rsidRDefault="00CC6DFD" w:rsidP="00CC6DFD">
      <w:pPr>
        <w:jc w:val="left"/>
        <w:rPr>
          <w:rFonts w:ascii="Tahoma" w:hAnsi="Tahoma" w:cs="Tahoma"/>
          <w:noProof/>
        </w:rPr>
      </w:pPr>
      <w:r>
        <w:rPr>
          <w:rFonts w:ascii="Tahoma" w:hAnsi="Tahoma" w:cs="Tahoma"/>
          <w:noProof/>
        </w:rPr>
        <w:t>* brainwaves.com</w:t>
      </w:r>
    </w:p>
    <w:p w14:paraId="192E2E80" w14:textId="77777777" w:rsidR="00CC6DFD" w:rsidRDefault="00CC6DFD" w:rsidP="00CC6DFD">
      <w:pPr>
        <w:jc w:val="left"/>
        <w:rPr>
          <w:rFonts w:ascii="Tahoma" w:hAnsi="Tahoma" w:cs="Tahoma"/>
          <w:noProof/>
        </w:rPr>
      </w:pPr>
      <w:r>
        <w:rPr>
          <w:rFonts w:ascii="Tahoma" w:hAnsi="Tahoma" w:cs="Tahoma"/>
          <w:noProof/>
        </w:rPr>
        <w:t>* cognitive labs.com</w:t>
      </w:r>
    </w:p>
    <w:p w14:paraId="1BBAA371" w14:textId="77777777" w:rsidR="00CC6DFD" w:rsidRDefault="00CC6DFD" w:rsidP="00CC6DFD">
      <w:pPr>
        <w:jc w:val="left"/>
        <w:rPr>
          <w:rFonts w:ascii="Tahoma" w:hAnsi="Tahoma" w:cs="Tahoma"/>
          <w:noProof/>
        </w:rPr>
      </w:pPr>
      <w:r>
        <w:rPr>
          <w:rFonts w:ascii="Tahoma" w:hAnsi="Tahoma" w:cs="Tahoma"/>
          <w:noProof/>
        </w:rPr>
        <w:t>* brainarena.com</w:t>
      </w:r>
    </w:p>
    <w:p w14:paraId="621CEFB4" w14:textId="77777777" w:rsidR="00CC6DFD" w:rsidRDefault="00CC6DFD" w:rsidP="00CC6DFD">
      <w:pPr>
        <w:jc w:val="left"/>
        <w:rPr>
          <w:rFonts w:ascii="Tahoma" w:hAnsi="Tahoma" w:cs="Tahoma"/>
          <w:noProof/>
        </w:rPr>
      </w:pPr>
      <w:r>
        <w:rPr>
          <w:rFonts w:ascii="Tahoma" w:hAnsi="Tahoma" w:cs="Tahoma"/>
          <w:noProof/>
        </w:rPr>
        <w:t>* aarp.com/games</w:t>
      </w:r>
    </w:p>
    <w:p w14:paraId="0B24BB70" w14:textId="77777777" w:rsidR="00CC6DFD" w:rsidRDefault="00CC6DFD" w:rsidP="00CC6DFD">
      <w:pPr>
        <w:jc w:val="left"/>
        <w:rPr>
          <w:rFonts w:ascii="Tahoma" w:hAnsi="Tahoma" w:cs="Tahoma"/>
          <w:noProof/>
        </w:rPr>
      </w:pPr>
    </w:p>
    <w:p w14:paraId="1B377282" w14:textId="77777777" w:rsidR="00CC6DFD" w:rsidRDefault="00CC6DFD" w:rsidP="00CC6DFD">
      <w:pPr>
        <w:jc w:val="left"/>
        <w:rPr>
          <w:rFonts w:ascii="Tahoma" w:hAnsi="Tahoma" w:cs="Tahoma"/>
          <w:noProof/>
        </w:rPr>
      </w:pPr>
    </w:p>
    <w:p w14:paraId="7A0E9FB7" w14:textId="77777777" w:rsidR="00CC6DFD" w:rsidRPr="00B33813" w:rsidRDefault="00CC6DFD" w:rsidP="00CC6DFD">
      <w:pPr>
        <w:jc w:val="left"/>
        <w:rPr>
          <w:rFonts w:ascii="Tahoma" w:hAnsi="Tahoma" w:cs="Tahoma"/>
          <w:noProof/>
          <w:u w:val="single"/>
        </w:rPr>
      </w:pPr>
      <w:r w:rsidRPr="00E775F5">
        <w:rPr>
          <w:rFonts w:ascii="Tahoma" w:hAnsi="Tahoma" w:cs="Tahoma"/>
          <w:b/>
          <w:noProof/>
          <w:highlight w:val="green"/>
          <w:u w:val="single"/>
        </w:rPr>
        <w:t>Aisle 3 *** Sources for iPad Apps</w:t>
      </w:r>
    </w:p>
    <w:p w14:paraId="1E122E7C" w14:textId="77777777" w:rsidR="00CC6DFD" w:rsidRDefault="00CC6DFD" w:rsidP="00CC6DFD">
      <w:pPr>
        <w:jc w:val="left"/>
        <w:rPr>
          <w:rFonts w:ascii="Tahoma" w:hAnsi="Tahoma" w:cs="Tahoma"/>
          <w:b/>
          <w:noProof/>
        </w:rPr>
      </w:pPr>
    </w:p>
    <w:p w14:paraId="3A8E2064" w14:textId="77777777" w:rsidR="00CC6DFD" w:rsidRDefault="00CC6DFD" w:rsidP="00CC6DFD">
      <w:pPr>
        <w:jc w:val="left"/>
        <w:rPr>
          <w:rFonts w:ascii="Tahoma" w:hAnsi="Tahoma" w:cs="Tahoma"/>
          <w:noProof/>
        </w:rPr>
      </w:pPr>
      <w:r>
        <w:rPr>
          <w:rFonts w:ascii="Tahoma" w:hAnsi="Tahoma" w:cs="Tahoma"/>
          <w:noProof/>
        </w:rPr>
        <w:t>* Asha Leader July 2012 – Apps for TBI Rehabilitation</w:t>
      </w:r>
    </w:p>
    <w:p w14:paraId="797D71E5" w14:textId="77777777" w:rsidR="00CC6DFD" w:rsidRDefault="00CC6DFD" w:rsidP="00CC6DFD">
      <w:pPr>
        <w:jc w:val="left"/>
        <w:rPr>
          <w:rFonts w:ascii="Tahoma" w:hAnsi="Tahoma" w:cs="Tahoma"/>
          <w:noProof/>
        </w:rPr>
      </w:pPr>
      <w:r>
        <w:rPr>
          <w:rFonts w:ascii="Tahoma" w:hAnsi="Tahoma" w:cs="Tahoma"/>
          <w:noProof/>
        </w:rPr>
        <w:t>* Linked-In ‘s Geek SLP Group</w:t>
      </w:r>
    </w:p>
    <w:p w14:paraId="5C8748AA" w14:textId="53582163" w:rsidR="00CC6DFD" w:rsidRDefault="00CC6DFD" w:rsidP="00CC6DFD">
      <w:pPr>
        <w:jc w:val="left"/>
        <w:rPr>
          <w:rFonts w:ascii="Tahoma" w:hAnsi="Tahoma" w:cs="Tahoma"/>
          <w:noProof/>
        </w:rPr>
      </w:pPr>
      <w:r>
        <w:rPr>
          <w:rFonts w:ascii="Tahoma" w:hAnsi="Tahoma" w:cs="Tahoma"/>
          <w:noProof/>
        </w:rPr>
        <w:t xml:space="preserve">* </w:t>
      </w:r>
      <w:r w:rsidR="00AC2C5B">
        <w:rPr>
          <w:rFonts w:ascii="Tahoma" w:hAnsi="Tahoma" w:cs="Tahoma"/>
          <w:noProof/>
        </w:rPr>
        <w:t>The App</w:t>
      </w:r>
      <w:r>
        <w:rPr>
          <w:rFonts w:ascii="Tahoma" w:hAnsi="Tahoma" w:cs="Tahoma"/>
          <w:noProof/>
        </w:rPr>
        <w:t xml:space="preserve"> Store</w:t>
      </w:r>
      <w:r w:rsidR="00AC2C5B">
        <w:rPr>
          <w:rFonts w:ascii="Tahoma" w:hAnsi="Tahoma" w:cs="Tahoma"/>
          <w:noProof/>
        </w:rPr>
        <w:t xml:space="preserve"> – put in a keyword</w:t>
      </w:r>
      <w:r w:rsidR="00E775F5">
        <w:rPr>
          <w:rFonts w:ascii="Tahoma" w:hAnsi="Tahoma" w:cs="Tahoma"/>
          <w:noProof/>
        </w:rPr>
        <w:t>(s) into the search box</w:t>
      </w:r>
    </w:p>
    <w:p w14:paraId="4CFB7FF1" w14:textId="77777777" w:rsidR="00CC6DFD" w:rsidRDefault="00CC6DFD" w:rsidP="00CC6DFD">
      <w:pPr>
        <w:jc w:val="left"/>
        <w:rPr>
          <w:rFonts w:ascii="Tahoma" w:hAnsi="Tahoma" w:cs="Tahoma"/>
          <w:noProof/>
        </w:rPr>
      </w:pPr>
      <w:r>
        <w:rPr>
          <w:rFonts w:ascii="Tahoma" w:hAnsi="Tahoma" w:cs="Tahoma"/>
          <w:noProof/>
        </w:rPr>
        <w:t>* appbrain.com  – free ipad apps –extensive game category and other general categories</w:t>
      </w:r>
    </w:p>
    <w:p w14:paraId="676826C0" w14:textId="77777777" w:rsidR="00CC6DFD" w:rsidRDefault="00CC6DFD" w:rsidP="00CC6DFD">
      <w:pPr>
        <w:jc w:val="left"/>
        <w:rPr>
          <w:rFonts w:ascii="Tahoma" w:hAnsi="Tahoma" w:cs="Tahoma"/>
          <w:noProof/>
        </w:rPr>
      </w:pPr>
      <w:r>
        <w:rPr>
          <w:rFonts w:ascii="Tahoma" w:hAnsi="Tahoma" w:cs="Tahoma"/>
          <w:noProof/>
        </w:rPr>
        <w:t>* advanceweb.com  -  apps featured weekly  -  adult and pediatric</w:t>
      </w:r>
    </w:p>
    <w:p w14:paraId="21A38AAA" w14:textId="77777777" w:rsidR="00CC6DFD" w:rsidRDefault="00CC6DFD" w:rsidP="00CC6DFD">
      <w:pPr>
        <w:jc w:val="left"/>
        <w:rPr>
          <w:rFonts w:ascii="Tahoma" w:hAnsi="Tahoma" w:cs="Tahoma"/>
          <w:noProof/>
        </w:rPr>
      </w:pPr>
      <w:r>
        <w:rPr>
          <w:rFonts w:ascii="Tahoma" w:hAnsi="Tahoma" w:cs="Tahoma"/>
          <w:noProof/>
        </w:rPr>
        <w:lastRenderedPageBreak/>
        <w:t>* tactustherapy.com</w:t>
      </w:r>
    </w:p>
    <w:p w14:paraId="1A0B595A" w14:textId="77777777" w:rsidR="00CC6DFD" w:rsidRDefault="00CC6DFD" w:rsidP="00CC6DFD">
      <w:pPr>
        <w:jc w:val="left"/>
        <w:rPr>
          <w:rFonts w:ascii="Tahoma" w:hAnsi="Tahoma" w:cs="Tahoma"/>
          <w:noProof/>
        </w:rPr>
      </w:pPr>
      <w:r>
        <w:rPr>
          <w:rFonts w:ascii="Tahoma" w:hAnsi="Tahoma" w:cs="Tahoma"/>
          <w:noProof/>
        </w:rPr>
        <w:t>* virtualspeechcenter.com</w:t>
      </w:r>
    </w:p>
    <w:p w14:paraId="406F9103" w14:textId="77777777" w:rsidR="00CC6DFD" w:rsidRDefault="00CC6DFD" w:rsidP="00CC6DFD">
      <w:pPr>
        <w:jc w:val="left"/>
        <w:rPr>
          <w:rFonts w:ascii="Tahoma" w:hAnsi="Tahoma" w:cs="Tahoma"/>
          <w:noProof/>
        </w:rPr>
      </w:pPr>
      <w:r>
        <w:rPr>
          <w:rFonts w:ascii="Tahoma" w:hAnsi="Tahoma" w:cs="Tahoma"/>
          <w:noProof/>
        </w:rPr>
        <w:t>* putmebacktogether.com</w:t>
      </w:r>
    </w:p>
    <w:p w14:paraId="131AE63A" w14:textId="77777777" w:rsidR="00CC6DFD" w:rsidRDefault="00CC6DFD" w:rsidP="00CC6DFD">
      <w:pPr>
        <w:jc w:val="left"/>
        <w:rPr>
          <w:rFonts w:ascii="Tahoma" w:hAnsi="Tahoma" w:cs="Tahoma"/>
          <w:noProof/>
        </w:rPr>
      </w:pPr>
      <w:r>
        <w:rPr>
          <w:rFonts w:ascii="Tahoma" w:hAnsi="Tahoma" w:cs="Tahoma"/>
          <w:noProof/>
        </w:rPr>
        <w:t>* yappguru.com – search therapy apps by specific slp categories</w:t>
      </w:r>
    </w:p>
    <w:p w14:paraId="09FEF326" w14:textId="77777777" w:rsidR="00CC6DFD" w:rsidRDefault="00CC6DFD" w:rsidP="00CC6DFD">
      <w:pPr>
        <w:jc w:val="left"/>
        <w:rPr>
          <w:rFonts w:ascii="Tahoma" w:hAnsi="Tahoma" w:cs="Tahoma"/>
          <w:noProof/>
        </w:rPr>
      </w:pPr>
      <w:r>
        <w:rPr>
          <w:rFonts w:ascii="Tahoma" w:hAnsi="Tahoma" w:cs="Tahoma"/>
          <w:noProof/>
        </w:rPr>
        <w:t>* aphasia software finder.org/app-software-list</w:t>
      </w:r>
    </w:p>
    <w:p w14:paraId="14C2B580" w14:textId="77777777" w:rsidR="00CC6DFD" w:rsidRDefault="00CC6DFD" w:rsidP="00CC6DFD">
      <w:pPr>
        <w:jc w:val="left"/>
        <w:rPr>
          <w:rFonts w:ascii="Tahoma" w:hAnsi="Tahoma" w:cs="Tahoma"/>
          <w:noProof/>
        </w:rPr>
      </w:pPr>
    </w:p>
    <w:p w14:paraId="0CB9A7ED" w14:textId="77777777" w:rsidR="00CC6DFD" w:rsidRDefault="00CC6DFD" w:rsidP="00CC6DFD">
      <w:pPr>
        <w:jc w:val="left"/>
        <w:rPr>
          <w:rFonts w:ascii="Tahoma" w:hAnsi="Tahoma" w:cs="Tahoma"/>
          <w:noProof/>
        </w:rPr>
      </w:pPr>
    </w:p>
    <w:p w14:paraId="496BD9F5" w14:textId="77777777" w:rsidR="00CC6DFD" w:rsidRPr="00B33813" w:rsidRDefault="00CC6DFD" w:rsidP="00CC6DFD">
      <w:pPr>
        <w:jc w:val="left"/>
        <w:rPr>
          <w:rFonts w:ascii="Tahoma" w:hAnsi="Tahoma" w:cs="Tahoma"/>
          <w:b/>
          <w:noProof/>
          <w:u w:val="single"/>
        </w:rPr>
      </w:pPr>
      <w:r w:rsidRPr="00E775F5">
        <w:rPr>
          <w:rFonts w:ascii="Tahoma" w:hAnsi="Tahoma" w:cs="Tahoma"/>
          <w:b/>
          <w:noProof/>
          <w:highlight w:val="green"/>
          <w:u w:val="single"/>
        </w:rPr>
        <w:t>Aisle 4 *** Software Programs</w:t>
      </w:r>
    </w:p>
    <w:p w14:paraId="499561F2" w14:textId="77777777" w:rsidR="00CC6DFD" w:rsidRDefault="00CC6DFD" w:rsidP="00CC6DFD">
      <w:pPr>
        <w:jc w:val="left"/>
        <w:rPr>
          <w:rFonts w:ascii="Tahoma" w:hAnsi="Tahoma" w:cs="Tahoma"/>
          <w:b/>
          <w:noProof/>
        </w:rPr>
      </w:pPr>
    </w:p>
    <w:p w14:paraId="02DB67DF" w14:textId="77777777" w:rsidR="00CC6DFD" w:rsidRDefault="00CC6DFD" w:rsidP="00CC6DFD">
      <w:pPr>
        <w:jc w:val="left"/>
        <w:rPr>
          <w:rFonts w:ascii="Tahoma" w:hAnsi="Tahoma" w:cs="Tahoma"/>
          <w:noProof/>
        </w:rPr>
      </w:pPr>
      <w:r>
        <w:rPr>
          <w:rFonts w:ascii="Tahoma" w:hAnsi="Tahoma" w:cs="Tahoma"/>
          <w:noProof/>
        </w:rPr>
        <w:t>* Parrot (cognition and language)</w:t>
      </w:r>
    </w:p>
    <w:p w14:paraId="362C7927" w14:textId="77777777" w:rsidR="00CC6DFD" w:rsidRDefault="00CC6DFD" w:rsidP="00CC6DFD">
      <w:pPr>
        <w:jc w:val="left"/>
        <w:rPr>
          <w:rFonts w:ascii="Tahoma" w:hAnsi="Tahoma" w:cs="Tahoma"/>
          <w:noProof/>
        </w:rPr>
      </w:pPr>
      <w:r>
        <w:rPr>
          <w:rFonts w:ascii="Tahoma" w:hAnsi="Tahoma" w:cs="Tahoma"/>
          <w:noProof/>
        </w:rPr>
        <w:t>* Bungalow (predominantly language)</w:t>
      </w:r>
    </w:p>
    <w:p w14:paraId="6330AE47" w14:textId="77777777" w:rsidR="00CC6DFD" w:rsidRDefault="00CC6DFD" w:rsidP="00CC6DFD">
      <w:pPr>
        <w:jc w:val="left"/>
        <w:rPr>
          <w:rFonts w:ascii="Tahoma" w:hAnsi="Tahoma" w:cs="Tahoma"/>
          <w:noProof/>
        </w:rPr>
      </w:pPr>
      <w:r>
        <w:rPr>
          <w:rFonts w:ascii="Tahoma" w:hAnsi="Tahoma" w:cs="Tahoma"/>
          <w:noProof/>
        </w:rPr>
        <w:t>* Rosetta Stone (language via an inclusion model)</w:t>
      </w:r>
    </w:p>
    <w:p w14:paraId="5D9AB3DB" w14:textId="77777777" w:rsidR="00CC6DFD" w:rsidRDefault="00CC6DFD" w:rsidP="00CC6DFD">
      <w:pPr>
        <w:jc w:val="left"/>
        <w:rPr>
          <w:rFonts w:ascii="Tahoma" w:hAnsi="Tahoma" w:cs="Tahoma"/>
          <w:noProof/>
        </w:rPr>
      </w:pPr>
      <w:r>
        <w:rPr>
          <w:rFonts w:ascii="Tahoma" w:hAnsi="Tahoma" w:cs="Tahoma"/>
          <w:noProof/>
        </w:rPr>
        <w:t>* Brain Train</w:t>
      </w:r>
    </w:p>
    <w:p w14:paraId="12F2BF23" w14:textId="77777777" w:rsidR="00CC6DFD" w:rsidRPr="00C43B49" w:rsidRDefault="00CC6DFD" w:rsidP="00CC6DFD">
      <w:pPr>
        <w:jc w:val="left"/>
        <w:rPr>
          <w:rFonts w:ascii="Tahoma" w:hAnsi="Tahoma" w:cs="Tahoma"/>
          <w:noProof/>
        </w:rPr>
      </w:pPr>
      <w:r>
        <w:rPr>
          <w:rFonts w:ascii="Tahoma" w:hAnsi="Tahoma" w:cs="Tahoma"/>
          <w:noProof/>
        </w:rPr>
        <w:t>* Locutour (</w:t>
      </w:r>
      <w:r w:rsidRPr="00C43B49">
        <w:rPr>
          <w:rFonts w:ascii="Tahoma" w:hAnsi="Tahoma" w:cs="Tahoma"/>
          <w:b/>
          <w:noProof/>
          <w:sz w:val="20"/>
          <w:szCs w:val="20"/>
        </w:rPr>
        <w:t>locutour.com</w:t>
      </w:r>
      <w:r>
        <w:rPr>
          <w:rFonts w:ascii="Tahoma" w:hAnsi="Tahoma" w:cs="Tahoma"/>
          <w:noProof/>
        </w:rPr>
        <w:t xml:space="preserve"> for adult materials  </w:t>
      </w:r>
      <w:r w:rsidRPr="004C1405">
        <w:rPr>
          <w:rFonts w:ascii="Tahoma" w:hAnsi="Tahoma" w:cs="Tahoma"/>
          <w:b/>
          <w:noProof/>
          <w:sz w:val="20"/>
          <w:szCs w:val="20"/>
        </w:rPr>
        <w:t>learningfundamentals.com</w:t>
      </w:r>
      <w:r>
        <w:rPr>
          <w:rFonts w:ascii="Tahoma" w:hAnsi="Tahoma" w:cs="Tahoma"/>
          <w:b/>
          <w:noProof/>
          <w:sz w:val="20"/>
          <w:szCs w:val="20"/>
        </w:rPr>
        <w:t xml:space="preserve"> </w:t>
      </w:r>
      <w:r>
        <w:rPr>
          <w:rFonts w:ascii="Tahoma" w:hAnsi="Tahoma" w:cs="Tahoma"/>
          <w:noProof/>
        </w:rPr>
        <w:t>for pediatrics)</w:t>
      </w:r>
    </w:p>
    <w:p w14:paraId="059B6EBF" w14:textId="77777777" w:rsidR="00CC6DFD" w:rsidRDefault="00CC6DFD" w:rsidP="00CC6DFD">
      <w:pPr>
        <w:jc w:val="left"/>
        <w:rPr>
          <w:rFonts w:ascii="Tahoma" w:hAnsi="Tahoma" w:cs="Tahoma"/>
          <w:noProof/>
        </w:rPr>
      </w:pPr>
      <w:r>
        <w:rPr>
          <w:rFonts w:ascii="Tahoma" w:hAnsi="Tahoma" w:cs="Tahoma"/>
          <w:noProof/>
        </w:rPr>
        <w:t>* CANTAB (executive functions and social cognition)</w:t>
      </w:r>
    </w:p>
    <w:p w14:paraId="36F43E60" w14:textId="77777777" w:rsidR="00CC6DFD" w:rsidRDefault="00CC6DFD" w:rsidP="00CC6DFD">
      <w:pPr>
        <w:jc w:val="left"/>
        <w:rPr>
          <w:rFonts w:ascii="Tahoma" w:hAnsi="Tahoma" w:cs="Tahoma"/>
          <w:noProof/>
        </w:rPr>
      </w:pPr>
      <w:r>
        <w:rPr>
          <w:rFonts w:ascii="Tahoma" w:hAnsi="Tahoma" w:cs="Tahoma"/>
          <w:noProof/>
        </w:rPr>
        <w:t>*  Computerized Home Aphasia Therapy program (CHAT)</w:t>
      </w:r>
    </w:p>
    <w:p w14:paraId="5309AA10" w14:textId="77777777" w:rsidR="00CC6DFD" w:rsidRDefault="00CC6DFD" w:rsidP="00CC6DFD">
      <w:pPr>
        <w:jc w:val="left"/>
        <w:rPr>
          <w:rFonts w:ascii="Tahoma" w:hAnsi="Tahoma" w:cs="Tahoma"/>
          <w:noProof/>
        </w:rPr>
      </w:pPr>
      <w:r>
        <w:rPr>
          <w:rFonts w:ascii="Tahoma" w:hAnsi="Tahoma" w:cs="Tahoma"/>
          <w:noProof/>
        </w:rPr>
        <w:t>*  Sentence Shaper (Language software for aphasia)</w:t>
      </w:r>
    </w:p>
    <w:p w14:paraId="34CE02B4" w14:textId="77777777" w:rsidR="00CC6DFD" w:rsidRDefault="00CC6DFD" w:rsidP="00CC6DFD">
      <w:pPr>
        <w:jc w:val="left"/>
        <w:rPr>
          <w:rFonts w:ascii="Tahoma" w:hAnsi="Tahoma" w:cs="Tahoma"/>
          <w:noProof/>
        </w:rPr>
      </w:pPr>
    </w:p>
    <w:p w14:paraId="5E4A7387" w14:textId="77777777" w:rsidR="00CC6DFD" w:rsidRDefault="00CC6DFD" w:rsidP="00CC6DFD">
      <w:pPr>
        <w:jc w:val="left"/>
        <w:rPr>
          <w:rFonts w:ascii="Tahoma" w:hAnsi="Tahoma" w:cs="Tahoma"/>
          <w:b/>
          <w:noProof/>
        </w:rPr>
      </w:pPr>
      <w:r>
        <w:rPr>
          <w:rFonts w:ascii="Tahoma" w:hAnsi="Tahoma" w:cs="Tahoma"/>
          <w:noProof/>
        </w:rPr>
        <w:t xml:space="preserve">*  </w:t>
      </w:r>
      <w:r w:rsidRPr="0064122A">
        <w:rPr>
          <w:rFonts w:ascii="Tahoma" w:hAnsi="Tahoma" w:cs="Tahoma"/>
          <w:b/>
          <w:noProof/>
        </w:rPr>
        <w:t>Communicationpartner.com</w:t>
      </w:r>
    </w:p>
    <w:p w14:paraId="693EEE76" w14:textId="77777777" w:rsidR="00CC6DFD" w:rsidRDefault="00CC6DFD" w:rsidP="00CC6DFD">
      <w:pPr>
        <w:jc w:val="left"/>
        <w:rPr>
          <w:rFonts w:ascii="Tahoma" w:hAnsi="Tahoma" w:cs="Tahoma"/>
          <w:b/>
          <w:noProof/>
        </w:rPr>
      </w:pPr>
    </w:p>
    <w:p w14:paraId="2E4F1EB4" w14:textId="66850873" w:rsidR="00CC6DFD" w:rsidRDefault="00CC6DFD" w:rsidP="00CC6DFD">
      <w:pPr>
        <w:jc w:val="left"/>
        <w:rPr>
          <w:rFonts w:ascii="Tahoma" w:hAnsi="Tahoma" w:cs="Tahoma"/>
          <w:noProof/>
        </w:rPr>
      </w:pPr>
      <w:r>
        <w:rPr>
          <w:rFonts w:ascii="Tahoma" w:hAnsi="Tahoma" w:cs="Tahoma"/>
          <w:b/>
          <w:noProof/>
        </w:rPr>
        <w:t xml:space="preserve">    </w:t>
      </w:r>
      <w:r>
        <w:rPr>
          <w:rFonts w:ascii="Tahoma" w:hAnsi="Tahoma" w:cs="Tahoma"/>
          <w:noProof/>
        </w:rPr>
        <w:t>* each level is $120.00</w:t>
      </w:r>
      <w:r w:rsidR="009800D7">
        <w:rPr>
          <w:rFonts w:ascii="Tahoma" w:hAnsi="Tahoma" w:cs="Tahoma"/>
          <w:noProof/>
        </w:rPr>
        <w:t>+</w:t>
      </w:r>
      <w:r>
        <w:rPr>
          <w:rFonts w:ascii="Tahoma" w:hAnsi="Tahoma" w:cs="Tahoma"/>
          <w:noProof/>
        </w:rPr>
        <w:t xml:space="preserve"> but savings packs are available</w:t>
      </w:r>
    </w:p>
    <w:p w14:paraId="2C59A035" w14:textId="77777777" w:rsidR="00CC6DFD" w:rsidRDefault="00CC6DFD" w:rsidP="00CC6DFD">
      <w:pPr>
        <w:jc w:val="left"/>
        <w:rPr>
          <w:rFonts w:ascii="Tahoma" w:hAnsi="Tahoma" w:cs="Tahoma"/>
          <w:noProof/>
        </w:rPr>
      </w:pPr>
      <w:r>
        <w:rPr>
          <w:rFonts w:ascii="Tahoma" w:hAnsi="Tahoma" w:cs="Tahoma"/>
          <w:noProof/>
        </w:rPr>
        <w:t xml:space="preserve">    * software DVDs</w:t>
      </w:r>
    </w:p>
    <w:p w14:paraId="0563C94E" w14:textId="77777777" w:rsidR="00CC6DFD" w:rsidRDefault="00CC6DFD" w:rsidP="00CC6DFD">
      <w:pPr>
        <w:jc w:val="left"/>
        <w:rPr>
          <w:rFonts w:ascii="Tahoma" w:hAnsi="Tahoma" w:cs="Tahoma"/>
          <w:noProof/>
        </w:rPr>
      </w:pPr>
      <w:r>
        <w:rPr>
          <w:rFonts w:ascii="Tahoma" w:hAnsi="Tahoma" w:cs="Tahoma"/>
          <w:noProof/>
        </w:rPr>
        <w:t xml:space="preserve">    * aphasia home therapy</w:t>
      </w:r>
    </w:p>
    <w:p w14:paraId="602E63B7" w14:textId="77777777" w:rsidR="00CC6DFD" w:rsidRDefault="00CC6DFD" w:rsidP="00CC6DFD">
      <w:pPr>
        <w:jc w:val="left"/>
        <w:rPr>
          <w:rFonts w:ascii="Tahoma" w:hAnsi="Tahoma" w:cs="Tahoma"/>
          <w:noProof/>
        </w:rPr>
      </w:pPr>
      <w:r>
        <w:rPr>
          <w:rFonts w:ascii="Tahoma" w:hAnsi="Tahoma" w:cs="Tahoma"/>
          <w:noProof/>
        </w:rPr>
        <w:t xml:space="preserve">    * level 1 – severe aphasia</w:t>
      </w:r>
    </w:p>
    <w:p w14:paraId="6EB44E07" w14:textId="77777777" w:rsidR="00CC6DFD" w:rsidRDefault="00CC6DFD" w:rsidP="00CC6DFD">
      <w:pPr>
        <w:jc w:val="left"/>
        <w:rPr>
          <w:rFonts w:ascii="Tahoma" w:hAnsi="Tahoma" w:cs="Tahoma"/>
          <w:noProof/>
        </w:rPr>
      </w:pPr>
      <w:r>
        <w:rPr>
          <w:rFonts w:ascii="Tahoma" w:hAnsi="Tahoma" w:cs="Tahoma"/>
          <w:noProof/>
        </w:rPr>
        <w:t xml:space="preserve">    * level 2 – moderate aphasia</w:t>
      </w:r>
    </w:p>
    <w:p w14:paraId="162247A0" w14:textId="77777777" w:rsidR="00CC6DFD" w:rsidRDefault="00CC6DFD" w:rsidP="00CC6DFD">
      <w:pPr>
        <w:jc w:val="left"/>
        <w:rPr>
          <w:rFonts w:ascii="Tahoma" w:hAnsi="Tahoma" w:cs="Tahoma"/>
          <w:noProof/>
        </w:rPr>
      </w:pPr>
      <w:r>
        <w:rPr>
          <w:rFonts w:ascii="Tahoma" w:hAnsi="Tahoma" w:cs="Tahoma"/>
          <w:noProof/>
        </w:rPr>
        <w:t xml:space="preserve">    * level 3 – mild aphasia</w:t>
      </w:r>
    </w:p>
    <w:p w14:paraId="3C2279F3" w14:textId="77777777" w:rsidR="00CC6DFD" w:rsidRDefault="00CC6DFD" w:rsidP="00CC6DFD">
      <w:pPr>
        <w:jc w:val="left"/>
        <w:rPr>
          <w:rFonts w:ascii="Tahoma" w:hAnsi="Tahoma" w:cs="Tahoma"/>
          <w:noProof/>
        </w:rPr>
      </w:pPr>
      <w:r>
        <w:rPr>
          <w:rFonts w:ascii="Tahoma" w:hAnsi="Tahoma" w:cs="Tahoma"/>
          <w:noProof/>
        </w:rPr>
        <w:t xml:space="preserve">    * very user friendly, good cueing sysytem</w:t>
      </w:r>
    </w:p>
    <w:p w14:paraId="11AD3B4B" w14:textId="77777777" w:rsidR="00CC6DFD" w:rsidRDefault="00CC6DFD" w:rsidP="00CC6DFD">
      <w:pPr>
        <w:jc w:val="left"/>
        <w:rPr>
          <w:rFonts w:ascii="Tahoma" w:hAnsi="Tahoma" w:cs="Tahoma"/>
          <w:noProof/>
        </w:rPr>
      </w:pPr>
    </w:p>
    <w:p w14:paraId="3DC861D2" w14:textId="77777777" w:rsidR="00CC6DFD" w:rsidRDefault="00CC6DFD" w:rsidP="00CC6DFD">
      <w:pPr>
        <w:jc w:val="left"/>
        <w:rPr>
          <w:rFonts w:ascii="Tahoma" w:hAnsi="Tahoma" w:cs="Tahoma"/>
          <w:noProof/>
        </w:rPr>
      </w:pPr>
    </w:p>
    <w:p w14:paraId="4B5D8A42" w14:textId="5E3BA90E" w:rsidR="00CC6DFD" w:rsidRDefault="00CC6DFD" w:rsidP="00CC6DFD">
      <w:pPr>
        <w:jc w:val="left"/>
        <w:rPr>
          <w:rFonts w:ascii="Tahoma" w:hAnsi="Tahoma" w:cs="Tahoma"/>
          <w:b/>
          <w:noProof/>
          <w:highlight w:val="green"/>
          <w:u w:val="single"/>
        </w:rPr>
      </w:pPr>
      <w:r w:rsidRPr="00E775F5">
        <w:rPr>
          <w:rFonts w:ascii="Tahoma" w:hAnsi="Tahoma" w:cs="Tahoma"/>
          <w:b/>
          <w:noProof/>
          <w:highlight w:val="green"/>
          <w:u w:val="single"/>
        </w:rPr>
        <w:t>Aisle 5 *** Computer Brain Training Programs</w:t>
      </w:r>
    </w:p>
    <w:p w14:paraId="2C8E6ECC" w14:textId="77777777" w:rsidR="00E775F5" w:rsidRPr="00E775F5" w:rsidRDefault="00E775F5" w:rsidP="00CC6DFD">
      <w:pPr>
        <w:jc w:val="left"/>
        <w:rPr>
          <w:rFonts w:ascii="Tahoma" w:hAnsi="Tahoma" w:cs="Tahoma"/>
          <w:b/>
          <w:noProof/>
          <w:highlight w:val="green"/>
          <w:u w:val="single"/>
        </w:rPr>
      </w:pPr>
    </w:p>
    <w:p w14:paraId="4BD2BAF8" w14:textId="781B6BAF" w:rsidR="00E775F5" w:rsidRDefault="00CC6DFD" w:rsidP="00CC6DFD">
      <w:pPr>
        <w:jc w:val="left"/>
        <w:rPr>
          <w:rFonts w:ascii="Tahoma" w:hAnsi="Tahoma" w:cs="Tahoma"/>
          <w:noProof/>
        </w:rPr>
      </w:pPr>
      <w:r w:rsidRPr="00E775F5">
        <w:rPr>
          <w:rFonts w:ascii="Tahoma" w:hAnsi="Tahoma" w:cs="Tahoma"/>
          <w:noProof/>
        </w:rPr>
        <w:t>* Posit Science.com</w:t>
      </w:r>
    </w:p>
    <w:p w14:paraId="14A57211" w14:textId="77777777" w:rsidR="00CC6DFD" w:rsidRDefault="00CC6DFD" w:rsidP="00CC6DFD">
      <w:pPr>
        <w:jc w:val="left"/>
        <w:rPr>
          <w:rFonts w:ascii="Tahoma" w:hAnsi="Tahoma" w:cs="Tahoma"/>
          <w:noProof/>
        </w:rPr>
      </w:pPr>
      <w:r>
        <w:rPr>
          <w:rFonts w:ascii="Tahoma" w:hAnsi="Tahoma" w:cs="Tahoma"/>
          <w:noProof/>
        </w:rPr>
        <w:t>* HappyNeuron.com</w:t>
      </w:r>
    </w:p>
    <w:p w14:paraId="2A15C0A8" w14:textId="77777777" w:rsidR="00CC6DFD" w:rsidRDefault="00CC6DFD" w:rsidP="00CC6DFD">
      <w:pPr>
        <w:jc w:val="left"/>
        <w:rPr>
          <w:rFonts w:ascii="Tahoma" w:hAnsi="Tahoma" w:cs="Tahoma"/>
          <w:noProof/>
        </w:rPr>
      </w:pPr>
      <w:r>
        <w:rPr>
          <w:rFonts w:ascii="Tahoma" w:hAnsi="Tahoma" w:cs="Tahoma"/>
          <w:noProof/>
        </w:rPr>
        <w:t>* Cognifit.com</w:t>
      </w:r>
    </w:p>
    <w:p w14:paraId="1F8CB5A4" w14:textId="77777777" w:rsidR="00CC6DFD" w:rsidRDefault="00CC6DFD" w:rsidP="00CC6DFD">
      <w:pPr>
        <w:jc w:val="left"/>
        <w:rPr>
          <w:rFonts w:ascii="Tahoma" w:hAnsi="Tahoma" w:cs="Tahoma"/>
          <w:noProof/>
        </w:rPr>
      </w:pPr>
      <w:r>
        <w:rPr>
          <w:rFonts w:ascii="Tahoma" w:hAnsi="Tahoma" w:cs="Tahoma"/>
          <w:noProof/>
        </w:rPr>
        <w:t>* Lumosity.com</w:t>
      </w:r>
    </w:p>
    <w:p w14:paraId="7421086D" w14:textId="77777777" w:rsidR="00CC6DFD" w:rsidRDefault="00CC6DFD" w:rsidP="00CC6DFD">
      <w:pPr>
        <w:jc w:val="left"/>
        <w:rPr>
          <w:rFonts w:ascii="Tahoma" w:hAnsi="Tahoma" w:cs="Tahoma"/>
          <w:noProof/>
        </w:rPr>
      </w:pPr>
      <w:r>
        <w:rPr>
          <w:rFonts w:ascii="Tahoma" w:hAnsi="Tahoma" w:cs="Tahoma"/>
          <w:noProof/>
        </w:rPr>
        <w:t>* Neuropsychonline.com</w:t>
      </w:r>
    </w:p>
    <w:p w14:paraId="324D321D" w14:textId="77777777" w:rsidR="00CC6DFD" w:rsidRDefault="00CC6DFD" w:rsidP="00CC6DFD">
      <w:pPr>
        <w:jc w:val="left"/>
        <w:rPr>
          <w:rFonts w:ascii="Tahoma" w:hAnsi="Tahoma" w:cs="Tahoma"/>
          <w:noProof/>
        </w:rPr>
      </w:pPr>
    </w:p>
    <w:p w14:paraId="56884765" w14:textId="77777777" w:rsidR="00CC6DFD" w:rsidRDefault="00CC6DFD" w:rsidP="00CC6DFD">
      <w:pPr>
        <w:jc w:val="left"/>
        <w:rPr>
          <w:rFonts w:ascii="Tahoma" w:hAnsi="Tahoma" w:cs="Tahoma"/>
          <w:noProof/>
        </w:rPr>
      </w:pPr>
    </w:p>
    <w:p w14:paraId="4527C4C2" w14:textId="77777777" w:rsidR="00CC6DFD" w:rsidRDefault="00CC6DFD" w:rsidP="00CC6DFD">
      <w:pPr>
        <w:jc w:val="left"/>
        <w:rPr>
          <w:rFonts w:ascii="Tahoma" w:hAnsi="Tahoma" w:cs="Tahoma"/>
          <w:b/>
          <w:noProof/>
        </w:rPr>
      </w:pPr>
      <w:r w:rsidRPr="007D5D1B">
        <w:rPr>
          <w:rFonts w:ascii="Tahoma" w:hAnsi="Tahoma" w:cs="Tahoma"/>
          <w:b/>
          <w:noProof/>
        </w:rPr>
        <w:t>sharpbrains.com  (online resource for product validity through market research)</w:t>
      </w:r>
    </w:p>
    <w:p w14:paraId="21B422DE" w14:textId="77777777" w:rsidR="00CC6DFD" w:rsidRDefault="00CC6DFD" w:rsidP="00CC6DFD">
      <w:pPr>
        <w:jc w:val="left"/>
        <w:rPr>
          <w:rFonts w:ascii="Tahoma" w:hAnsi="Tahoma" w:cs="Tahoma"/>
          <w:b/>
          <w:noProof/>
        </w:rPr>
      </w:pPr>
    </w:p>
    <w:p w14:paraId="16AA50B4" w14:textId="77777777" w:rsidR="00CC6DFD" w:rsidRDefault="00CC6DFD" w:rsidP="00CC6DFD">
      <w:pPr>
        <w:jc w:val="left"/>
        <w:rPr>
          <w:rFonts w:ascii="Tahoma" w:hAnsi="Tahoma" w:cs="Tahoma"/>
          <w:b/>
          <w:noProof/>
        </w:rPr>
      </w:pPr>
    </w:p>
    <w:p w14:paraId="1EE6C9C2" w14:textId="77777777" w:rsidR="00CC6DFD" w:rsidRPr="00D71E6E" w:rsidRDefault="00CC6DFD" w:rsidP="00CC6DFD">
      <w:pPr>
        <w:jc w:val="left"/>
        <w:rPr>
          <w:rFonts w:ascii="Tahoma" w:hAnsi="Tahoma" w:cs="Tahoma"/>
          <w:b/>
          <w:noProof/>
          <w:u w:val="single"/>
        </w:rPr>
      </w:pPr>
      <w:r w:rsidRPr="00E775F5">
        <w:rPr>
          <w:rFonts w:ascii="Tahoma" w:hAnsi="Tahoma" w:cs="Tahoma"/>
          <w:b/>
          <w:noProof/>
          <w:highlight w:val="green"/>
          <w:u w:val="single"/>
        </w:rPr>
        <w:t>Aisle 6 *** Educational Games for the Wii</w:t>
      </w:r>
    </w:p>
    <w:p w14:paraId="16D6CC14" w14:textId="77777777" w:rsidR="00CC6DFD" w:rsidRDefault="00CC6DFD" w:rsidP="00CC6DFD">
      <w:pPr>
        <w:jc w:val="left"/>
        <w:rPr>
          <w:rFonts w:ascii="Tahoma" w:hAnsi="Tahoma" w:cs="Tahoma"/>
          <w:b/>
          <w:noProof/>
        </w:rPr>
      </w:pPr>
    </w:p>
    <w:p w14:paraId="495FE25F" w14:textId="77777777" w:rsidR="00CC6DFD" w:rsidRDefault="00CC6DFD" w:rsidP="00CC6DFD">
      <w:pPr>
        <w:jc w:val="left"/>
        <w:rPr>
          <w:rFonts w:ascii="Tahoma" w:hAnsi="Tahoma" w:cs="Tahoma"/>
          <w:noProof/>
        </w:rPr>
      </w:pPr>
      <w:r>
        <w:rPr>
          <w:rFonts w:ascii="Tahoma" w:hAnsi="Tahoma" w:cs="Tahoma"/>
          <w:noProof/>
        </w:rPr>
        <w:t>* Big Brain Academy: Wii Degree</w:t>
      </w:r>
    </w:p>
    <w:p w14:paraId="7E7C3ECF" w14:textId="77777777" w:rsidR="00CC6DFD" w:rsidRDefault="00CC6DFD" w:rsidP="00CC6DFD">
      <w:pPr>
        <w:jc w:val="left"/>
        <w:rPr>
          <w:rFonts w:ascii="Tahoma" w:hAnsi="Tahoma" w:cs="Tahoma"/>
          <w:noProof/>
        </w:rPr>
      </w:pPr>
      <w:r>
        <w:rPr>
          <w:rFonts w:ascii="Tahoma" w:hAnsi="Tahoma" w:cs="Tahoma"/>
          <w:noProof/>
        </w:rPr>
        <w:t>* Smarty Pants: Trivia for Everyone</w:t>
      </w:r>
    </w:p>
    <w:p w14:paraId="7F828567" w14:textId="77777777" w:rsidR="00CC6DFD" w:rsidRDefault="00CC6DFD" w:rsidP="00CC6DFD">
      <w:pPr>
        <w:jc w:val="left"/>
        <w:rPr>
          <w:rFonts w:ascii="Tahoma" w:hAnsi="Tahoma" w:cs="Tahoma"/>
          <w:noProof/>
        </w:rPr>
      </w:pPr>
      <w:r>
        <w:rPr>
          <w:rFonts w:ascii="Tahoma" w:hAnsi="Tahoma" w:cs="Tahoma"/>
          <w:noProof/>
        </w:rPr>
        <w:t>* My Word Coach</w:t>
      </w:r>
    </w:p>
    <w:p w14:paraId="4D44CA83" w14:textId="77777777" w:rsidR="00CC6DFD" w:rsidRDefault="00CC6DFD" w:rsidP="00CC6DFD">
      <w:pPr>
        <w:jc w:val="left"/>
        <w:rPr>
          <w:rFonts w:ascii="Tahoma" w:hAnsi="Tahoma" w:cs="Tahoma"/>
          <w:noProof/>
        </w:rPr>
      </w:pPr>
      <w:r>
        <w:rPr>
          <w:rFonts w:ascii="Tahoma" w:hAnsi="Tahoma" w:cs="Tahoma"/>
          <w:noProof/>
        </w:rPr>
        <w:t>* Puzzler Collection</w:t>
      </w:r>
    </w:p>
    <w:p w14:paraId="6319D470" w14:textId="77777777" w:rsidR="00CC6DFD" w:rsidRDefault="00CC6DFD" w:rsidP="00CC6DFD">
      <w:pPr>
        <w:jc w:val="left"/>
        <w:rPr>
          <w:rFonts w:ascii="Tahoma" w:hAnsi="Tahoma" w:cs="Tahoma"/>
          <w:noProof/>
        </w:rPr>
      </w:pPr>
      <w:r>
        <w:rPr>
          <w:rFonts w:ascii="Tahoma" w:hAnsi="Tahoma" w:cs="Tahoma"/>
          <w:noProof/>
        </w:rPr>
        <w:t>* Cranium Kabookii</w:t>
      </w:r>
    </w:p>
    <w:p w14:paraId="70F7A626" w14:textId="77777777" w:rsidR="00CC6DFD" w:rsidRDefault="00CC6DFD" w:rsidP="00CC6DFD">
      <w:pPr>
        <w:jc w:val="left"/>
        <w:rPr>
          <w:rFonts w:ascii="Tahoma" w:hAnsi="Tahoma" w:cs="Tahoma"/>
          <w:noProof/>
        </w:rPr>
      </w:pPr>
    </w:p>
    <w:p w14:paraId="67ADFB5C" w14:textId="77777777" w:rsidR="00CC6DFD" w:rsidRPr="00D71E6E" w:rsidRDefault="00CC6DFD" w:rsidP="00CC6DFD">
      <w:pPr>
        <w:jc w:val="left"/>
        <w:rPr>
          <w:rFonts w:ascii="Tahoma" w:hAnsi="Tahoma" w:cs="Tahoma"/>
          <w:b/>
          <w:noProof/>
          <w:u w:val="single"/>
        </w:rPr>
      </w:pPr>
      <w:r w:rsidRPr="00E775F5">
        <w:rPr>
          <w:rFonts w:ascii="Tahoma" w:hAnsi="Tahoma" w:cs="Tahoma"/>
          <w:b/>
          <w:noProof/>
          <w:highlight w:val="green"/>
          <w:u w:val="single"/>
        </w:rPr>
        <w:t>Aisle 7 *** Workbooks</w:t>
      </w:r>
    </w:p>
    <w:p w14:paraId="1890E67F" w14:textId="77777777" w:rsidR="00CC6DFD" w:rsidRDefault="00CC6DFD" w:rsidP="00CC6DFD">
      <w:pPr>
        <w:jc w:val="left"/>
        <w:rPr>
          <w:rFonts w:ascii="Tahoma" w:hAnsi="Tahoma" w:cs="Tahoma"/>
          <w:b/>
          <w:noProof/>
        </w:rPr>
      </w:pPr>
    </w:p>
    <w:p w14:paraId="09E74319" w14:textId="77777777" w:rsidR="00CC6DFD" w:rsidRDefault="00CC6DFD" w:rsidP="00CC6DFD">
      <w:pPr>
        <w:jc w:val="left"/>
        <w:rPr>
          <w:rFonts w:ascii="Tahoma" w:hAnsi="Tahoma" w:cs="Tahoma"/>
          <w:noProof/>
        </w:rPr>
      </w:pPr>
      <w:r>
        <w:rPr>
          <w:rFonts w:ascii="Tahoma" w:hAnsi="Tahoma" w:cs="Tahoma"/>
          <w:noProof/>
        </w:rPr>
        <w:t>* Lessons for the Right Brain (Pro Ed)</w:t>
      </w:r>
    </w:p>
    <w:p w14:paraId="0805C8F6" w14:textId="77777777" w:rsidR="00CC6DFD" w:rsidRDefault="00CC6DFD" w:rsidP="00CC6DFD">
      <w:pPr>
        <w:jc w:val="left"/>
        <w:rPr>
          <w:rFonts w:ascii="Tahoma" w:hAnsi="Tahoma" w:cs="Tahoma"/>
          <w:noProof/>
        </w:rPr>
      </w:pPr>
      <w:r>
        <w:rPr>
          <w:rFonts w:ascii="Tahoma" w:hAnsi="Tahoma" w:cs="Tahoma"/>
          <w:noProof/>
        </w:rPr>
        <w:t>* Results for Adults: Aphasia Book 1</w:t>
      </w:r>
    </w:p>
    <w:p w14:paraId="60FB45A7" w14:textId="77777777" w:rsidR="00CC6DFD" w:rsidRDefault="00CC6DFD" w:rsidP="00CC6DFD">
      <w:pPr>
        <w:jc w:val="left"/>
        <w:rPr>
          <w:rFonts w:ascii="Tahoma" w:hAnsi="Tahoma" w:cs="Tahoma"/>
          <w:noProof/>
        </w:rPr>
      </w:pPr>
      <w:r>
        <w:rPr>
          <w:rFonts w:ascii="Tahoma" w:hAnsi="Tahoma" w:cs="Tahoma"/>
          <w:noProof/>
        </w:rPr>
        <w:t>* Just for Adults Workbooks (Linguisystems)</w:t>
      </w:r>
    </w:p>
    <w:p w14:paraId="22AC1207" w14:textId="77777777" w:rsidR="00CC6DFD" w:rsidRDefault="00CC6DFD" w:rsidP="00CC6DFD">
      <w:pPr>
        <w:jc w:val="left"/>
        <w:rPr>
          <w:rFonts w:ascii="Tahoma" w:hAnsi="Tahoma" w:cs="Tahoma"/>
          <w:noProof/>
        </w:rPr>
      </w:pPr>
      <w:r>
        <w:rPr>
          <w:rFonts w:ascii="Tahoma" w:hAnsi="Tahoma" w:cs="Tahoma"/>
          <w:noProof/>
        </w:rPr>
        <w:t>* The Mind Benders Series (Midwest Publications</w:t>
      </w:r>
    </w:p>
    <w:p w14:paraId="3E3C61C5" w14:textId="77777777" w:rsidR="00CC6DFD" w:rsidRDefault="00CC6DFD" w:rsidP="00CC6DFD">
      <w:pPr>
        <w:jc w:val="left"/>
        <w:rPr>
          <w:rFonts w:ascii="Tahoma" w:hAnsi="Tahoma" w:cs="Tahoma"/>
          <w:noProof/>
        </w:rPr>
      </w:pPr>
      <w:r>
        <w:rPr>
          <w:rFonts w:ascii="Tahoma" w:hAnsi="Tahoma" w:cs="Tahoma"/>
          <w:noProof/>
        </w:rPr>
        <w:t>* HELP series (workbooks for memory and word finding)</w:t>
      </w:r>
    </w:p>
    <w:p w14:paraId="2D7FAA7E" w14:textId="77777777" w:rsidR="00CC6DFD" w:rsidRDefault="00CC6DFD" w:rsidP="00CC6DFD">
      <w:pPr>
        <w:jc w:val="left"/>
        <w:rPr>
          <w:rFonts w:ascii="Tahoma" w:hAnsi="Tahoma" w:cs="Tahoma"/>
          <w:noProof/>
        </w:rPr>
      </w:pPr>
      <w:r>
        <w:rPr>
          <w:rFonts w:ascii="Tahoma" w:hAnsi="Tahoma" w:cs="Tahoma"/>
          <w:noProof/>
        </w:rPr>
        <w:t>* The Source series (Linguisystems) (workbooks for voice disorders, executive functions, safety</w:t>
      </w:r>
    </w:p>
    <w:p w14:paraId="15BC7B25" w14:textId="77777777" w:rsidR="00CC6DFD" w:rsidRDefault="00CC6DFD" w:rsidP="00CC6DFD">
      <w:pPr>
        <w:jc w:val="left"/>
        <w:rPr>
          <w:rFonts w:ascii="Tahoma" w:hAnsi="Tahoma" w:cs="Tahoma"/>
          <w:noProof/>
        </w:rPr>
      </w:pPr>
      <w:r>
        <w:rPr>
          <w:rFonts w:ascii="Tahoma" w:hAnsi="Tahoma" w:cs="Tahoma"/>
          <w:noProof/>
        </w:rPr>
        <w:t xml:space="preserve">   awareness and judgement)</w:t>
      </w:r>
    </w:p>
    <w:p w14:paraId="7ACCE5F9" w14:textId="77777777" w:rsidR="00CC6DFD" w:rsidRDefault="00CC6DFD" w:rsidP="00CC6DFD">
      <w:pPr>
        <w:jc w:val="left"/>
        <w:rPr>
          <w:rFonts w:ascii="Tahoma" w:hAnsi="Tahoma" w:cs="Tahoma"/>
          <w:noProof/>
        </w:rPr>
      </w:pPr>
      <w:r>
        <w:rPr>
          <w:rFonts w:ascii="Tahoma" w:hAnsi="Tahoma" w:cs="Tahoma"/>
          <w:noProof/>
        </w:rPr>
        <w:t>* WALC series (reading, math, everyday language)</w:t>
      </w:r>
    </w:p>
    <w:p w14:paraId="219F6FC1" w14:textId="77777777" w:rsidR="00CC6DFD" w:rsidRDefault="00CC6DFD" w:rsidP="00CC6DFD">
      <w:pPr>
        <w:jc w:val="left"/>
        <w:rPr>
          <w:rFonts w:ascii="Tahoma" w:hAnsi="Tahoma" w:cs="Tahoma"/>
          <w:noProof/>
        </w:rPr>
      </w:pPr>
      <w:r>
        <w:rPr>
          <w:rFonts w:ascii="Tahoma" w:hAnsi="Tahoma" w:cs="Tahoma"/>
          <w:noProof/>
        </w:rPr>
        <w:t>* Brainwave-R series (Pro Ed) (5 hierarchally graded modules: attention, visual processing,</w:t>
      </w:r>
    </w:p>
    <w:p w14:paraId="7C8F00F9" w14:textId="77777777" w:rsidR="00CC6DFD" w:rsidRDefault="00CC6DFD" w:rsidP="00CC6DFD">
      <w:pPr>
        <w:jc w:val="left"/>
        <w:rPr>
          <w:rFonts w:ascii="Tahoma" w:hAnsi="Tahoma" w:cs="Tahoma"/>
          <w:noProof/>
        </w:rPr>
      </w:pPr>
      <w:r>
        <w:rPr>
          <w:rFonts w:ascii="Tahoma" w:hAnsi="Tahoma" w:cs="Tahoma"/>
          <w:noProof/>
        </w:rPr>
        <w:t xml:space="preserve">   Memory, information processing and executive functions)</w:t>
      </w:r>
    </w:p>
    <w:p w14:paraId="152543B3" w14:textId="77777777" w:rsidR="00CC6DFD" w:rsidRDefault="00CC6DFD" w:rsidP="00CC6DFD">
      <w:pPr>
        <w:jc w:val="left"/>
        <w:rPr>
          <w:rFonts w:ascii="Tahoma" w:hAnsi="Tahoma" w:cs="Tahoma"/>
          <w:noProof/>
        </w:rPr>
      </w:pPr>
      <w:r>
        <w:rPr>
          <w:rFonts w:ascii="Tahoma" w:hAnsi="Tahoma" w:cs="Tahoma"/>
          <w:noProof/>
        </w:rPr>
        <w:t xml:space="preserve">* Understand your Brain and Get More Done – ADHD Executive Functions Workbook </w:t>
      </w:r>
    </w:p>
    <w:p w14:paraId="51A2EB97" w14:textId="77777777" w:rsidR="00CC6DFD" w:rsidRDefault="00CC6DFD" w:rsidP="00CC6DFD">
      <w:pPr>
        <w:jc w:val="left"/>
        <w:rPr>
          <w:rFonts w:ascii="Tahoma" w:hAnsi="Tahoma" w:cs="Tahoma"/>
          <w:noProof/>
        </w:rPr>
      </w:pPr>
      <w:r>
        <w:rPr>
          <w:rFonts w:ascii="Tahoma" w:hAnsi="Tahoma" w:cs="Tahoma"/>
          <w:noProof/>
        </w:rPr>
        <w:t xml:space="preserve">   (Ari Tuckman, PsyD)</w:t>
      </w:r>
    </w:p>
    <w:p w14:paraId="7234D738" w14:textId="77777777" w:rsidR="00CC6DFD" w:rsidRDefault="00CC6DFD" w:rsidP="00CC6DFD">
      <w:pPr>
        <w:jc w:val="left"/>
        <w:rPr>
          <w:rFonts w:ascii="Tahoma" w:hAnsi="Tahoma" w:cs="Tahoma"/>
          <w:noProof/>
        </w:rPr>
      </w:pPr>
    </w:p>
    <w:p w14:paraId="7031779A" w14:textId="77777777" w:rsidR="00CC6DFD" w:rsidRDefault="00CC6DFD" w:rsidP="00CC6DFD">
      <w:pPr>
        <w:jc w:val="left"/>
        <w:rPr>
          <w:rFonts w:ascii="Tahoma" w:hAnsi="Tahoma" w:cs="Tahoma"/>
          <w:b/>
          <w:noProof/>
        </w:rPr>
      </w:pPr>
      <w:r>
        <w:rPr>
          <w:rFonts w:ascii="Tahoma" w:hAnsi="Tahoma" w:cs="Tahoma"/>
          <w:b/>
          <w:noProof/>
        </w:rPr>
        <w:t>* Cognitive Rehabilitation Manual</w:t>
      </w:r>
    </w:p>
    <w:p w14:paraId="34C63D51" w14:textId="77777777" w:rsidR="00CC6DFD" w:rsidRDefault="00CC6DFD" w:rsidP="00CC6DFD">
      <w:pPr>
        <w:jc w:val="left"/>
        <w:rPr>
          <w:rFonts w:ascii="Tahoma" w:hAnsi="Tahoma" w:cs="Tahoma"/>
          <w:noProof/>
        </w:rPr>
      </w:pPr>
      <w:r>
        <w:rPr>
          <w:rFonts w:ascii="Tahoma" w:hAnsi="Tahoma" w:cs="Tahoma"/>
          <w:noProof/>
        </w:rPr>
        <w:t>* Translating Evidence Based Recommendations Into Practice</w:t>
      </w:r>
    </w:p>
    <w:p w14:paraId="342B1555" w14:textId="77777777" w:rsidR="00CC6DFD" w:rsidRDefault="00CC6DFD" w:rsidP="00CC6DFD">
      <w:pPr>
        <w:jc w:val="left"/>
        <w:rPr>
          <w:rFonts w:ascii="Tahoma" w:hAnsi="Tahoma" w:cs="Tahoma"/>
          <w:noProof/>
        </w:rPr>
      </w:pPr>
      <w:r>
        <w:rPr>
          <w:rFonts w:ascii="Tahoma" w:hAnsi="Tahoma" w:cs="Tahoma"/>
          <w:noProof/>
        </w:rPr>
        <w:t>* American Congress of Rehabilitation Medicine (ACRM)</w:t>
      </w:r>
    </w:p>
    <w:p w14:paraId="73DE2D9A" w14:textId="77777777" w:rsidR="00CC6DFD" w:rsidRDefault="00CC6DFD" w:rsidP="00CC6DFD">
      <w:pPr>
        <w:jc w:val="left"/>
        <w:rPr>
          <w:rFonts w:ascii="Tahoma" w:hAnsi="Tahoma" w:cs="Tahoma"/>
          <w:noProof/>
        </w:rPr>
      </w:pPr>
      <w:r>
        <w:rPr>
          <w:rFonts w:ascii="Tahoma" w:hAnsi="Tahoma" w:cs="Tahoma"/>
          <w:noProof/>
        </w:rPr>
        <w:t>*  Primary author is Edmund C. Haskins PhD</w:t>
      </w:r>
    </w:p>
    <w:p w14:paraId="2D8850FA" w14:textId="77777777" w:rsidR="00CC6DFD" w:rsidRDefault="00CC6DFD" w:rsidP="00CC6DFD">
      <w:pPr>
        <w:jc w:val="left"/>
        <w:rPr>
          <w:rFonts w:ascii="Tahoma" w:hAnsi="Tahoma" w:cs="Tahoma"/>
          <w:noProof/>
        </w:rPr>
      </w:pPr>
      <w:r>
        <w:rPr>
          <w:rFonts w:ascii="Tahoma" w:hAnsi="Tahoma" w:cs="Tahoma"/>
          <w:noProof/>
        </w:rPr>
        <w:t>*  You can order just the comprehensive manual or sign up for their 2 day course</w:t>
      </w:r>
    </w:p>
    <w:p w14:paraId="61974D2D" w14:textId="77777777" w:rsidR="00CC6DFD" w:rsidRDefault="00CC6DFD" w:rsidP="00CC6DFD">
      <w:pPr>
        <w:jc w:val="left"/>
        <w:rPr>
          <w:rFonts w:ascii="Tahoma" w:hAnsi="Tahoma" w:cs="Tahoma"/>
          <w:noProof/>
        </w:rPr>
      </w:pPr>
    </w:p>
    <w:p w14:paraId="0478A6B2" w14:textId="77777777" w:rsidR="00CC6DFD" w:rsidRPr="00D71E6E" w:rsidRDefault="00CC6DFD" w:rsidP="00CC6DFD">
      <w:pPr>
        <w:jc w:val="left"/>
        <w:rPr>
          <w:rFonts w:ascii="Tahoma" w:hAnsi="Tahoma" w:cs="Tahoma"/>
          <w:b/>
          <w:noProof/>
          <w:u w:val="single"/>
        </w:rPr>
      </w:pPr>
      <w:r w:rsidRPr="00E775F5">
        <w:rPr>
          <w:rFonts w:ascii="Tahoma" w:hAnsi="Tahoma" w:cs="Tahoma"/>
          <w:b/>
          <w:noProof/>
          <w:highlight w:val="green"/>
          <w:u w:val="single"/>
        </w:rPr>
        <w:t>Aisle 8 *** Card Games</w:t>
      </w:r>
    </w:p>
    <w:p w14:paraId="239FAAFF" w14:textId="77777777" w:rsidR="00CC6DFD" w:rsidRDefault="00CC6DFD" w:rsidP="00CC6DFD">
      <w:pPr>
        <w:jc w:val="left"/>
        <w:rPr>
          <w:rFonts w:ascii="Tahoma" w:hAnsi="Tahoma" w:cs="Tahoma"/>
          <w:b/>
          <w:noProof/>
        </w:rPr>
      </w:pPr>
    </w:p>
    <w:p w14:paraId="3F6FB22F" w14:textId="77777777" w:rsidR="00CC6DFD" w:rsidRDefault="00CC6DFD" w:rsidP="00CC6DFD">
      <w:pPr>
        <w:jc w:val="left"/>
        <w:rPr>
          <w:rFonts w:ascii="Tahoma" w:hAnsi="Tahoma" w:cs="Tahoma"/>
          <w:noProof/>
        </w:rPr>
      </w:pPr>
      <w:r>
        <w:rPr>
          <w:rFonts w:ascii="Tahoma" w:hAnsi="Tahoma" w:cs="Tahoma"/>
          <w:noProof/>
        </w:rPr>
        <w:t>* Cribbage</w:t>
      </w:r>
    </w:p>
    <w:p w14:paraId="3B137BBB" w14:textId="77777777" w:rsidR="00CC6DFD" w:rsidRDefault="00CC6DFD" w:rsidP="00CC6DFD">
      <w:pPr>
        <w:jc w:val="left"/>
        <w:rPr>
          <w:rFonts w:ascii="Tahoma" w:hAnsi="Tahoma" w:cs="Tahoma"/>
          <w:noProof/>
        </w:rPr>
      </w:pPr>
      <w:r>
        <w:rPr>
          <w:rFonts w:ascii="Tahoma" w:hAnsi="Tahoma" w:cs="Tahoma"/>
          <w:noProof/>
        </w:rPr>
        <w:t>* Canasta</w:t>
      </w:r>
    </w:p>
    <w:p w14:paraId="757E99C9" w14:textId="77777777" w:rsidR="00CC6DFD" w:rsidRDefault="00CC6DFD" w:rsidP="00CC6DFD">
      <w:pPr>
        <w:jc w:val="left"/>
        <w:rPr>
          <w:rFonts w:ascii="Tahoma" w:hAnsi="Tahoma" w:cs="Tahoma"/>
          <w:noProof/>
        </w:rPr>
      </w:pPr>
      <w:r>
        <w:rPr>
          <w:rFonts w:ascii="Tahoma" w:hAnsi="Tahoma" w:cs="Tahoma"/>
          <w:noProof/>
        </w:rPr>
        <w:t>* Poker</w:t>
      </w:r>
    </w:p>
    <w:p w14:paraId="14DEA098" w14:textId="77777777" w:rsidR="00CC6DFD" w:rsidRDefault="00CC6DFD" w:rsidP="00CC6DFD">
      <w:pPr>
        <w:jc w:val="left"/>
        <w:rPr>
          <w:rFonts w:ascii="Tahoma" w:hAnsi="Tahoma" w:cs="Tahoma"/>
          <w:noProof/>
        </w:rPr>
      </w:pPr>
      <w:r>
        <w:rPr>
          <w:rFonts w:ascii="Tahoma" w:hAnsi="Tahoma" w:cs="Tahoma"/>
          <w:noProof/>
        </w:rPr>
        <w:t xml:space="preserve">* Phase 10 </w:t>
      </w:r>
    </w:p>
    <w:p w14:paraId="3BC3A256" w14:textId="77777777" w:rsidR="00CC6DFD" w:rsidRDefault="00CC6DFD" w:rsidP="00CC6DFD">
      <w:pPr>
        <w:jc w:val="left"/>
        <w:rPr>
          <w:rFonts w:ascii="Tahoma" w:hAnsi="Tahoma" w:cs="Tahoma"/>
          <w:noProof/>
        </w:rPr>
      </w:pPr>
      <w:r>
        <w:rPr>
          <w:rFonts w:ascii="Tahoma" w:hAnsi="Tahoma" w:cs="Tahoma"/>
          <w:noProof/>
        </w:rPr>
        <w:t>* Uno</w:t>
      </w:r>
    </w:p>
    <w:p w14:paraId="5B37A325" w14:textId="77777777" w:rsidR="00CC6DFD" w:rsidRDefault="00CC6DFD" w:rsidP="00CC6DFD">
      <w:pPr>
        <w:jc w:val="left"/>
        <w:rPr>
          <w:rFonts w:ascii="Tahoma" w:hAnsi="Tahoma" w:cs="Tahoma"/>
          <w:noProof/>
        </w:rPr>
      </w:pPr>
      <w:r>
        <w:rPr>
          <w:rFonts w:ascii="Tahoma" w:hAnsi="Tahoma" w:cs="Tahoma"/>
          <w:noProof/>
        </w:rPr>
        <w:t>* Solitaire</w:t>
      </w:r>
    </w:p>
    <w:p w14:paraId="007A9D7C" w14:textId="77777777" w:rsidR="00CC6DFD" w:rsidRDefault="00CC6DFD" w:rsidP="00CC6DFD">
      <w:pPr>
        <w:jc w:val="left"/>
        <w:rPr>
          <w:rFonts w:ascii="Tahoma" w:hAnsi="Tahoma" w:cs="Tahoma"/>
          <w:noProof/>
        </w:rPr>
      </w:pPr>
      <w:r>
        <w:rPr>
          <w:rFonts w:ascii="Tahoma" w:hAnsi="Tahoma" w:cs="Tahoma"/>
          <w:noProof/>
        </w:rPr>
        <w:t>* Skip-bo</w:t>
      </w:r>
    </w:p>
    <w:p w14:paraId="7AF845C1" w14:textId="77777777" w:rsidR="00CC6DFD" w:rsidRDefault="00CC6DFD" w:rsidP="00CC6DFD">
      <w:pPr>
        <w:jc w:val="left"/>
        <w:rPr>
          <w:rFonts w:ascii="Tahoma" w:hAnsi="Tahoma" w:cs="Tahoma"/>
          <w:noProof/>
        </w:rPr>
      </w:pPr>
    </w:p>
    <w:p w14:paraId="219907A9" w14:textId="77777777" w:rsidR="00CC6DFD" w:rsidRPr="00D71E6E" w:rsidRDefault="00CC6DFD" w:rsidP="00CC6DFD">
      <w:pPr>
        <w:jc w:val="left"/>
        <w:rPr>
          <w:rFonts w:ascii="Tahoma" w:hAnsi="Tahoma" w:cs="Tahoma"/>
          <w:noProof/>
          <w:u w:val="single"/>
        </w:rPr>
      </w:pPr>
      <w:r w:rsidRPr="00E775F5">
        <w:rPr>
          <w:rFonts w:ascii="Tahoma" w:hAnsi="Tahoma" w:cs="Tahoma"/>
          <w:b/>
          <w:noProof/>
          <w:highlight w:val="green"/>
          <w:u w:val="single"/>
        </w:rPr>
        <w:t>Aisle 9 *** Board Games</w:t>
      </w:r>
    </w:p>
    <w:p w14:paraId="06C797DE" w14:textId="77777777" w:rsidR="00CC6DFD" w:rsidRDefault="00CC6DFD" w:rsidP="00CC6DFD">
      <w:pPr>
        <w:jc w:val="left"/>
        <w:rPr>
          <w:rFonts w:ascii="Tahoma" w:hAnsi="Tahoma" w:cs="Tahoma"/>
          <w:b/>
          <w:noProof/>
        </w:rPr>
      </w:pPr>
    </w:p>
    <w:p w14:paraId="3219DF57" w14:textId="77777777" w:rsidR="00CC6DFD" w:rsidRDefault="00CC6DFD" w:rsidP="00CC6DFD">
      <w:pPr>
        <w:jc w:val="left"/>
        <w:rPr>
          <w:rFonts w:ascii="Tahoma" w:hAnsi="Tahoma" w:cs="Tahoma"/>
          <w:noProof/>
        </w:rPr>
      </w:pPr>
      <w:r>
        <w:rPr>
          <w:rFonts w:ascii="Tahoma" w:hAnsi="Tahoma" w:cs="Tahoma"/>
          <w:noProof/>
        </w:rPr>
        <w:t>* Scrutineyes</w:t>
      </w:r>
    </w:p>
    <w:p w14:paraId="2599CF38" w14:textId="77777777" w:rsidR="00CC6DFD" w:rsidRDefault="00CC6DFD" w:rsidP="00CC6DFD">
      <w:pPr>
        <w:jc w:val="left"/>
        <w:rPr>
          <w:rFonts w:ascii="Tahoma" w:hAnsi="Tahoma" w:cs="Tahoma"/>
          <w:noProof/>
        </w:rPr>
      </w:pPr>
      <w:r>
        <w:rPr>
          <w:rFonts w:ascii="Tahoma" w:hAnsi="Tahoma" w:cs="Tahoma"/>
          <w:noProof/>
        </w:rPr>
        <w:t>* Scattergories</w:t>
      </w:r>
    </w:p>
    <w:p w14:paraId="18AF5D2E" w14:textId="77777777" w:rsidR="00CC6DFD" w:rsidRDefault="00CC6DFD" w:rsidP="00CC6DFD">
      <w:pPr>
        <w:jc w:val="left"/>
        <w:rPr>
          <w:rFonts w:ascii="Tahoma" w:hAnsi="Tahoma" w:cs="Tahoma"/>
          <w:noProof/>
        </w:rPr>
      </w:pPr>
      <w:r>
        <w:rPr>
          <w:rFonts w:ascii="Tahoma" w:hAnsi="Tahoma" w:cs="Tahoma"/>
          <w:noProof/>
        </w:rPr>
        <w:t>* Upwards</w:t>
      </w:r>
    </w:p>
    <w:p w14:paraId="17C4ACF9" w14:textId="4C6389E6" w:rsidR="00CC6DFD" w:rsidRDefault="00CC6DFD" w:rsidP="00CC6DFD">
      <w:pPr>
        <w:jc w:val="left"/>
        <w:rPr>
          <w:rFonts w:ascii="Tahoma" w:hAnsi="Tahoma" w:cs="Tahoma"/>
          <w:noProof/>
        </w:rPr>
      </w:pPr>
      <w:r>
        <w:rPr>
          <w:rFonts w:ascii="Tahoma" w:hAnsi="Tahoma" w:cs="Tahoma"/>
          <w:noProof/>
        </w:rPr>
        <w:t>* Scrabbl</w:t>
      </w:r>
    </w:p>
    <w:p w14:paraId="6F2C8360" w14:textId="77777777" w:rsidR="00CC6DFD" w:rsidRDefault="00CC6DFD" w:rsidP="00CC6DFD">
      <w:pPr>
        <w:jc w:val="left"/>
        <w:rPr>
          <w:rFonts w:ascii="Tahoma" w:hAnsi="Tahoma" w:cs="Tahoma"/>
          <w:noProof/>
        </w:rPr>
      </w:pPr>
      <w:r>
        <w:rPr>
          <w:rFonts w:ascii="Tahoma" w:hAnsi="Tahoma" w:cs="Tahoma"/>
          <w:noProof/>
        </w:rPr>
        <w:t>* Boggle</w:t>
      </w:r>
    </w:p>
    <w:p w14:paraId="19B8FF8D" w14:textId="77777777" w:rsidR="00CC6DFD" w:rsidRDefault="00CC6DFD" w:rsidP="00CC6DFD">
      <w:pPr>
        <w:jc w:val="left"/>
        <w:rPr>
          <w:rFonts w:ascii="Tahoma" w:hAnsi="Tahoma" w:cs="Tahoma"/>
          <w:noProof/>
        </w:rPr>
      </w:pPr>
      <w:r>
        <w:rPr>
          <w:rFonts w:ascii="Tahoma" w:hAnsi="Tahoma" w:cs="Tahoma"/>
          <w:noProof/>
        </w:rPr>
        <w:t>* Trivial pursuit</w:t>
      </w:r>
    </w:p>
    <w:p w14:paraId="6930797F" w14:textId="77777777" w:rsidR="00CC6DFD" w:rsidRDefault="00CC6DFD" w:rsidP="00CC6DFD">
      <w:pPr>
        <w:jc w:val="left"/>
        <w:rPr>
          <w:rFonts w:ascii="Tahoma" w:hAnsi="Tahoma" w:cs="Tahoma"/>
          <w:noProof/>
        </w:rPr>
      </w:pPr>
      <w:r>
        <w:rPr>
          <w:rFonts w:ascii="Tahoma" w:hAnsi="Tahoma" w:cs="Tahoma"/>
          <w:noProof/>
        </w:rPr>
        <w:t>* Slapagories</w:t>
      </w:r>
    </w:p>
    <w:p w14:paraId="03B1DC99" w14:textId="77777777" w:rsidR="00CC6DFD" w:rsidRDefault="00CC6DFD" w:rsidP="00CC6DFD">
      <w:pPr>
        <w:jc w:val="left"/>
        <w:rPr>
          <w:rFonts w:ascii="Tahoma" w:hAnsi="Tahoma" w:cs="Tahoma"/>
          <w:noProof/>
        </w:rPr>
      </w:pPr>
      <w:r>
        <w:rPr>
          <w:rFonts w:ascii="Tahoma" w:hAnsi="Tahoma" w:cs="Tahoma"/>
          <w:noProof/>
        </w:rPr>
        <w:t>* Sequence</w:t>
      </w:r>
    </w:p>
    <w:p w14:paraId="59689CCB" w14:textId="77777777" w:rsidR="00CC6DFD" w:rsidRPr="00D71E6E" w:rsidRDefault="00CC6DFD" w:rsidP="00CC6DFD">
      <w:pPr>
        <w:jc w:val="left"/>
        <w:rPr>
          <w:rFonts w:ascii="Tahoma" w:hAnsi="Tahoma" w:cs="Tahoma"/>
          <w:noProof/>
        </w:rPr>
      </w:pPr>
      <w:r>
        <w:rPr>
          <w:rFonts w:ascii="Tahoma" w:hAnsi="Tahoma" w:cs="Tahoma"/>
          <w:noProof/>
        </w:rPr>
        <w:t>* Tri-bond</w:t>
      </w:r>
    </w:p>
    <w:p w14:paraId="1D53EEF7" w14:textId="77777777" w:rsidR="00CC6DFD" w:rsidRDefault="00CC6DFD" w:rsidP="00CC6DFD">
      <w:pPr>
        <w:jc w:val="left"/>
        <w:rPr>
          <w:rFonts w:ascii="Tahoma" w:hAnsi="Tahoma" w:cs="Tahoma"/>
          <w:noProof/>
        </w:rPr>
      </w:pPr>
      <w:r w:rsidRPr="005E54EF">
        <w:rPr>
          <w:rFonts w:ascii="Tahoma" w:hAnsi="Tahoma" w:cs="Tahoma"/>
          <w:noProof/>
        </w:rPr>
        <w:t>*  Name 5 Game  (</w:t>
      </w:r>
      <w:r>
        <w:rPr>
          <w:rFonts w:ascii="Tahoma" w:hAnsi="Tahoma" w:cs="Tahoma"/>
          <w:noProof/>
        </w:rPr>
        <w:t>players have to name 5 things in a given category)</w:t>
      </w:r>
    </w:p>
    <w:p w14:paraId="38033DB1" w14:textId="77777777" w:rsidR="00CC6DFD" w:rsidRDefault="00CC6DFD" w:rsidP="00CC6DFD">
      <w:pPr>
        <w:jc w:val="left"/>
        <w:rPr>
          <w:rFonts w:ascii="Tahoma" w:hAnsi="Tahoma" w:cs="Tahoma"/>
          <w:noProof/>
        </w:rPr>
      </w:pPr>
      <w:r>
        <w:rPr>
          <w:rFonts w:ascii="Tahoma" w:hAnsi="Tahoma" w:cs="Tahoma"/>
          <w:noProof/>
        </w:rPr>
        <w:t>*  Sort It Out  (players have to put things in order – fastest, heaviest, loudest etc.)</w:t>
      </w:r>
    </w:p>
    <w:p w14:paraId="6F627F79" w14:textId="77777777" w:rsidR="00CC6DFD" w:rsidRDefault="00CC6DFD" w:rsidP="00CC6DFD">
      <w:pPr>
        <w:jc w:val="left"/>
        <w:rPr>
          <w:rFonts w:ascii="Tahoma" w:hAnsi="Tahoma" w:cs="Tahoma"/>
          <w:noProof/>
        </w:rPr>
      </w:pPr>
      <w:r>
        <w:rPr>
          <w:rFonts w:ascii="Tahoma" w:hAnsi="Tahoma" w:cs="Tahoma"/>
          <w:noProof/>
        </w:rPr>
        <w:t>*  20 Questions Board Games  (people, places and things)</w:t>
      </w:r>
    </w:p>
    <w:p w14:paraId="30C12C6F" w14:textId="77777777" w:rsidR="00CC6DFD" w:rsidRDefault="00CC6DFD" w:rsidP="00CC6DFD">
      <w:pPr>
        <w:jc w:val="left"/>
        <w:rPr>
          <w:rFonts w:ascii="Tahoma" w:hAnsi="Tahoma" w:cs="Tahoma"/>
          <w:noProof/>
        </w:rPr>
      </w:pPr>
      <w:r>
        <w:rPr>
          <w:rFonts w:ascii="Tahoma" w:hAnsi="Tahoma" w:cs="Tahoma"/>
          <w:noProof/>
        </w:rPr>
        <w:t>*  Buzz Word  (timed game where you have to solve 10 clues and all of the answers</w:t>
      </w:r>
    </w:p>
    <w:p w14:paraId="7DD27251" w14:textId="77777777" w:rsidR="00CC6DFD" w:rsidRPr="005E54EF" w:rsidRDefault="00CC6DFD" w:rsidP="00CC6DFD">
      <w:pPr>
        <w:jc w:val="left"/>
        <w:rPr>
          <w:rFonts w:ascii="Tahoma" w:hAnsi="Tahoma" w:cs="Tahoma"/>
          <w:noProof/>
        </w:rPr>
      </w:pPr>
      <w:r>
        <w:rPr>
          <w:rFonts w:ascii="Tahoma" w:hAnsi="Tahoma" w:cs="Tahoma"/>
          <w:noProof/>
        </w:rPr>
        <w:t xml:space="preserve">    contain a specific “buzz” word)</w:t>
      </w:r>
    </w:p>
    <w:p w14:paraId="0D787F05" w14:textId="77777777" w:rsidR="00CC6DFD" w:rsidRDefault="00CC6DFD" w:rsidP="00CC6DFD">
      <w:pPr>
        <w:jc w:val="left"/>
        <w:rPr>
          <w:rFonts w:ascii="Tahoma" w:hAnsi="Tahoma" w:cs="Tahoma"/>
          <w:b/>
          <w:noProof/>
        </w:rPr>
      </w:pPr>
    </w:p>
    <w:p w14:paraId="62ADA460" w14:textId="77777777" w:rsidR="00CC6DFD" w:rsidRDefault="00CC6DFD" w:rsidP="00CC6DFD">
      <w:pPr>
        <w:jc w:val="left"/>
        <w:rPr>
          <w:rFonts w:ascii="Tahoma" w:hAnsi="Tahoma" w:cs="Tahoma"/>
          <w:b/>
          <w:noProof/>
        </w:rPr>
      </w:pPr>
    </w:p>
    <w:p w14:paraId="3A87F49B" w14:textId="77777777" w:rsidR="00CC6DFD" w:rsidRPr="00D71E6E" w:rsidRDefault="00CC6DFD" w:rsidP="00CC6DFD">
      <w:pPr>
        <w:jc w:val="left"/>
        <w:rPr>
          <w:rFonts w:ascii="Tahoma" w:hAnsi="Tahoma" w:cs="Tahoma"/>
          <w:b/>
          <w:noProof/>
          <w:u w:val="single"/>
        </w:rPr>
      </w:pPr>
      <w:r>
        <w:rPr>
          <w:rFonts w:ascii="Tahoma" w:hAnsi="Tahoma" w:cs="Tahoma"/>
          <w:noProof/>
        </w:rPr>
        <w:t xml:space="preserve"> </w:t>
      </w:r>
      <w:r w:rsidRPr="00E775F5">
        <w:rPr>
          <w:rFonts w:ascii="Tahoma" w:hAnsi="Tahoma" w:cs="Tahoma"/>
          <w:b/>
          <w:noProof/>
          <w:sz w:val="24"/>
          <w:szCs w:val="24"/>
          <w:highlight w:val="green"/>
          <w:u w:val="single"/>
        </w:rPr>
        <w:t>Creative Discharge Planning</w:t>
      </w:r>
      <w:r w:rsidRPr="00D71E6E">
        <w:rPr>
          <w:rFonts w:ascii="Tahoma" w:hAnsi="Tahoma" w:cs="Tahoma"/>
          <w:b/>
          <w:noProof/>
          <w:sz w:val="24"/>
          <w:szCs w:val="24"/>
          <w:u w:val="single"/>
        </w:rPr>
        <w:t xml:space="preserve"> </w:t>
      </w:r>
    </w:p>
    <w:p w14:paraId="0CBFB035" w14:textId="77777777" w:rsidR="00CC6DFD" w:rsidRDefault="00CC6DFD" w:rsidP="00CC6DFD">
      <w:pPr>
        <w:jc w:val="left"/>
        <w:rPr>
          <w:rFonts w:ascii="Tahoma" w:hAnsi="Tahoma" w:cs="Tahoma"/>
          <w:b/>
          <w:noProof/>
          <w:sz w:val="24"/>
          <w:szCs w:val="24"/>
        </w:rPr>
      </w:pPr>
    </w:p>
    <w:p w14:paraId="30D7A930" w14:textId="77777777" w:rsidR="00CC6DFD" w:rsidRPr="00F60E85" w:rsidRDefault="00CC6DFD" w:rsidP="00CC6DFD">
      <w:pPr>
        <w:jc w:val="left"/>
        <w:rPr>
          <w:rFonts w:ascii="Tahoma" w:hAnsi="Tahoma" w:cs="Tahoma"/>
          <w:b/>
          <w:noProof/>
        </w:rPr>
      </w:pPr>
      <w:r>
        <w:rPr>
          <w:rFonts w:ascii="Tahoma" w:hAnsi="Tahoma" w:cs="Tahoma"/>
          <w:b/>
          <w:noProof/>
          <w:sz w:val="24"/>
          <w:szCs w:val="24"/>
        </w:rPr>
        <w:t xml:space="preserve">  </w:t>
      </w:r>
    </w:p>
    <w:p w14:paraId="5C82584C" w14:textId="77777777" w:rsidR="00CC6DFD" w:rsidRPr="005B1005" w:rsidRDefault="00CC6DFD" w:rsidP="00CC6DFD">
      <w:pPr>
        <w:jc w:val="left"/>
        <w:rPr>
          <w:rFonts w:ascii="Tahoma" w:hAnsi="Tahoma" w:cs="Tahoma"/>
          <w:b/>
          <w:noProof/>
          <w:sz w:val="24"/>
          <w:szCs w:val="24"/>
        </w:rPr>
      </w:pPr>
      <w:r>
        <w:rPr>
          <w:rFonts w:ascii="Tahoma" w:hAnsi="Tahoma" w:cs="Tahoma"/>
          <w:b/>
          <w:noProof/>
          <w:sz w:val="24"/>
          <w:szCs w:val="24"/>
        </w:rPr>
        <w:t xml:space="preserve"> </w:t>
      </w:r>
      <w:r w:rsidRPr="00F44C32">
        <w:rPr>
          <w:noProof/>
        </w:rPr>
        <w:drawing>
          <wp:inline distT="0" distB="0" distL="0" distR="0" wp14:anchorId="17441860" wp14:editId="2A67C7E9">
            <wp:extent cx="1800225" cy="113253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7688" cy="1137231"/>
                    </a:xfrm>
                    <a:prstGeom prst="rect">
                      <a:avLst/>
                    </a:prstGeom>
                    <a:noFill/>
                    <a:ln>
                      <a:noFill/>
                    </a:ln>
                  </pic:spPr>
                </pic:pic>
              </a:graphicData>
            </a:graphic>
          </wp:inline>
        </w:drawing>
      </w:r>
    </w:p>
    <w:p w14:paraId="0F824EDA" w14:textId="77777777" w:rsidR="00CC6DFD" w:rsidRDefault="00CC6DFD" w:rsidP="00CC6DFD">
      <w:pPr>
        <w:jc w:val="left"/>
        <w:rPr>
          <w:rFonts w:ascii="Tahoma" w:hAnsi="Tahoma" w:cs="Tahoma"/>
          <w:noProof/>
        </w:rPr>
      </w:pPr>
    </w:p>
    <w:p w14:paraId="1517C29C" w14:textId="77777777" w:rsidR="00CC6DFD" w:rsidRDefault="00CC6DFD" w:rsidP="00CC6DFD">
      <w:pPr>
        <w:jc w:val="left"/>
        <w:rPr>
          <w:rFonts w:ascii="Tahoma" w:hAnsi="Tahoma" w:cs="Tahoma"/>
          <w:noProof/>
        </w:rPr>
      </w:pPr>
    </w:p>
    <w:p w14:paraId="4B91A41A" w14:textId="77777777" w:rsidR="00CC6DFD" w:rsidRPr="00D71E6E" w:rsidRDefault="00CC6DFD" w:rsidP="00CC6DFD">
      <w:pPr>
        <w:jc w:val="left"/>
        <w:rPr>
          <w:rFonts w:ascii="Tahoma" w:hAnsi="Tahoma" w:cs="Tahoma"/>
          <w:b/>
          <w:noProof/>
          <w:u w:val="single"/>
        </w:rPr>
      </w:pPr>
      <w:r w:rsidRPr="00D71E6E">
        <w:rPr>
          <w:rFonts w:ascii="Tahoma" w:hAnsi="Tahoma" w:cs="Tahoma"/>
          <w:b/>
          <w:noProof/>
          <w:u w:val="single"/>
        </w:rPr>
        <w:t>Our Current Challenges:</w:t>
      </w:r>
    </w:p>
    <w:p w14:paraId="2D515396" w14:textId="77777777" w:rsidR="00CC6DFD" w:rsidRDefault="00CC6DFD" w:rsidP="00CC6DFD">
      <w:pPr>
        <w:jc w:val="left"/>
        <w:rPr>
          <w:rFonts w:ascii="Tahoma" w:hAnsi="Tahoma" w:cs="Tahoma"/>
          <w:b/>
          <w:noProof/>
        </w:rPr>
      </w:pPr>
    </w:p>
    <w:p w14:paraId="240068AD" w14:textId="77777777" w:rsidR="00CC6DFD" w:rsidRDefault="00CC6DFD" w:rsidP="00CC6DFD">
      <w:pPr>
        <w:jc w:val="left"/>
        <w:rPr>
          <w:rFonts w:ascii="Tahoma" w:hAnsi="Tahoma" w:cs="Tahoma"/>
          <w:noProof/>
        </w:rPr>
      </w:pPr>
      <w:r>
        <w:rPr>
          <w:rFonts w:ascii="Tahoma" w:hAnsi="Tahoma" w:cs="Tahoma"/>
          <w:noProof/>
        </w:rPr>
        <w:t>* Shorter lengths of stay</w:t>
      </w:r>
    </w:p>
    <w:p w14:paraId="3EBC7DC1" w14:textId="77777777" w:rsidR="00CC6DFD" w:rsidRDefault="00CC6DFD" w:rsidP="00CC6DFD">
      <w:pPr>
        <w:jc w:val="left"/>
        <w:rPr>
          <w:rFonts w:ascii="Tahoma" w:hAnsi="Tahoma" w:cs="Tahoma"/>
          <w:noProof/>
        </w:rPr>
      </w:pPr>
      <w:r>
        <w:rPr>
          <w:rFonts w:ascii="Tahoma" w:hAnsi="Tahoma" w:cs="Tahoma"/>
          <w:noProof/>
        </w:rPr>
        <w:t>* Limited post-acute programs</w:t>
      </w:r>
    </w:p>
    <w:p w14:paraId="603124D6" w14:textId="77777777" w:rsidR="00CC6DFD" w:rsidRDefault="00CC6DFD" w:rsidP="00CC6DFD">
      <w:pPr>
        <w:jc w:val="left"/>
        <w:rPr>
          <w:rFonts w:ascii="Tahoma" w:hAnsi="Tahoma" w:cs="Tahoma"/>
          <w:noProof/>
        </w:rPr>
      </w:pPr>
      <w:r>
        <w:rPr>
          <w:rFonts w:ascii="Tahoma" w:hAnsi="Tahoma" w:cs="Tahoma"/>
          <w:noProof/>
        </w:rPr>
        <w:t>* Advances in trauma care that lead to increased survival rates of more severe</w:t>
      </w:r>
    </w:p>
    <w:p w14:paraId="585F09C5" w14:textId="77777777" w:rsidR="00CC6DFD" w:rsidRDefault="00CC6DFD" w:rsidP="00CC6DFD">
      <w:pPr>
        <w:jc w:val="left"/>
        <w:rPr>
          <w:rFonts w:ascii="Tahoma" w:hAnsi="Tahoma" w:cs="Tahoma"/>
          <w:noProof/>
        </w:rPr>
      </w:pPr>
      <w:r>
        <w:rPr>
          <w:rFonts w:ascii="Tahoma" w:hAnsi="Tahoma" w:cs="Tahoma"/>
          <w:noProof/>
        </w:rPr>
        <w:t xml:space="preserve">   injuries/events with proportionately more severe deficits</w:t>
      </w:r>
    </w:p>
    <w:p w14:paraId="5106B736" w14:textId="77777777" w:rsidR="00CC6DFD" w:rsidRDefault="00CC6DFD" w:rsidP="00CC6DFD">
      <w:pPr>
        <w:jc w:val="left"/>
        <w:rPr>
          <w:rFonts w:ascii="Tahoma" w:hAnsi="Tahoma" w:cs="Tahoma"/>
          <w:noProof/>
        </w:rPr>
      </w:pPr>
      <w:r>
        <w:rPr>
          <w:rFonts w:ascii="Tahoma" w:hAnsi="Tahoma" w:cs="Tahoma"/>
          <w:noProof/>
        </w:rPr>
        <w:t xml:space="preserve">* Absence of healthcare insurance </w:t>
      </w:r>
    </w:p>
    <w:p w14:paraId="09AF7AFF" w14:textId="77777777" w:rsidR="00CC6DFD" w:rsidRDefault="00CC6DFD" w:rsidP="00CC6DFD">
      <w:pPr>
        <w:jc w:val="left"/>
        <w:rPr>
          <w:rFonts w:ascii="Tahoma" w:hAnsi="Tahoma" w:cs="Tahoma"/>
          <w:noProof/>
        </w:rPr>
      </w:pPr>
      <w:r>
        <w:rPr>
          <w:rFonts w:ascii="Tahoma" w:hAnsi="Tahoma" w:cs="Tahoma"/>
          <w:noProof/>
        </w:rPr>
        <w:t>* Limited outpatient benefits</w:t>
      </w:r>
    </w:p>
    <w:p w14:paraId="2C0E3D17" w14:textId="77777777" w:rsidR="00CC6DFD" w:rsidRDefault="00CC6DFD" w:rsidP="00CC6DFD">
      <w:pPr>
        <w:jc w:val="left"/>
        <w:rPr>
          <w:rFonts w:ascii="Tahoma" w:hAnsi="Tahoma" w:cs="Tahoma"/>
          <w:noProof/>
        </w:rPr>
      </w:pPr>
      <w:r>
        <w:rPr>
          <w:rFonts w:ascii="Tahoma" w:hAnsi="Tahoma" w:cs="Tahoma"/>
          <w:noProof/>
        </w:rPr>
        <w:t>* Critical shortage of services in certain geographical areas</w:t>
      </w:r>
    </w:p>
    <w:p w14:paraId="394A5487" w14:textId="77777777" w:rsidR="00CC6DFD" w:rsidRDefault="00CC6DFD" w:rsidP="00CC6DFD">
      <w:pPr>
        <w:jc w:val="left"/>
        <w:rPr>
          <w:rFonts w:ascii="Tahoma" w:hAnsi="Tahoma" w:cs="Tahoma"/>
          <w:noProof/>
        </w:rPr>
      </w:pPr>
      <w:r>
        <w:rPr>
          <w:rFonts w:ascii="Tahoma" w:hAnsi="Tahoma" w:cs="Tahoma"/>
          <w:noProof/>
        </w:rPr>
        <w:t>* Unavailability of 24 hour assist, support or supervision</w:t>
      </w:r>
    </w:p>
    <w:p w14:paraId="73998938" w14:textId="77777777" w:rsidR="00CC6DFD" w:rsidRDefault="00CC6DFD" w:rsidP="00CC6DFD">
      <w:pPr>
        <w:jc w:val="left"/>
        <w:rPr>
          <w:rFonts w:ascii="Tahoma" w:hAnsi="Tahoma" w:cs="Tahoma"/>
          <w:noProof/>
        </w:rPr>
      </w:pPr>
    </w:p>
    <w:p w14:paraId="643222CD" w14:textId="77777777" w:rsidR="00CC6DFD" w:rsidRPr="00D71E6E" w:rsidRDefault="00CC6DFD" w:rsidP="00CC6DFD">
      <w:pPr>
        <w:jc w:val="left"/>
        <w:rPr>
          <w:rFonts w:ascii="Tahoma" w:hAnsi="Tahoma" w:cs="Tahoma"/>
          <w:noProof/>
          <w:u w:val="single"/>
        </w:rPr>
      </w:pPr>
    </w:p>
    <w:p w14:paraId="726DFD3E" w14:textId="77777777" w:rsidR="00CC6DFD" w:rsidRPr="00D71E6E" w:rsidRDefault="00CC6DFD" w:rsidP="00CC6DFD">
      <w:pPr>
        <w:jc w:val="left"/>
        <w:rPr>
          <w:rFonts w:ascii="Tahoma" w:hAnsi="Tahoma" w:cs="Tahoma"/>
          <w:b/>
          <w:noProof/>
          <w:u w:val="single"/>
        </w:rPr>
      </w:pPr>
      <w:r w:rsidRPr="00D71E6E">
        <w:rPr>
          <w:rFonts w:ascii="Tahoma" w:hAnsi="Tahoma" w:cs="Tahoma"/>
          <w:b/>
          <w:noProof/>
          <w:u w:val="single"/>
        </w:rPr>
        <w:t>Levels of Cognitive Supervision Utilized By The Speaker:</w:t>
      </w:r>
    </w:p>
    <w:p w14:paraId="00992D83" w14:textId="77777777" w:rsidR="00CC6DFD" w:rsidRDefault="00CC6DFD" w:rsidP="00CC6DFD">
      <w:pPr>
        <w:jc w:val="left"/>
        <w:rPr>
          <w:rFonts w:ascii="Tahoma" w:hAnsi="Tahoma" w:cs="Tahoma"/>
          <w:b/>
          <w:noProof/>
        </w:rPr>
      </w:pPr>
    </w:p>
    <w:p w14:paraId="0F73A2FB" w14:textId="77777777" w:rsidR="00CC6DFD" w:rsidRDefault="00CC6DFD" w:rsidP="00CC6DFD">
      <w:pPr>
        <w:jc w:val="left"/>
        <w:rPr>
          <w:rFonts w:ascii="Tahoma" w:hAnsi="Tahoma" w:cs="Tahoma"/>
          <w:noProof/>
        </w:rPr>
      </w:pPr>
      <w:r>
        <w:rPr>
          <w:rFonts w:ascii="Tahoma" w:hAnsi="Tahoma" w:cs="Tahoma"/>
          <w:noProof/>
        </w:rPr>
        <w:t>1.  Independent</w:t>
      </w:r>
    </w:p>
    <w:p w14:paraId="624026FD" w14:textId="77777777" w:rsidR="00CC6DFD" w:rsidRDefault="00CC6DFD" w:rsidP="00CC6DFD">
      <w:pPr>
        <w:jc w:val="left"/>
        <w:rPr>
          <w:rFonts w:ascii="Tahoma" w:hAnsi="Tahoma" w:cs="Tahoma"/>
          <w:noProof/>
        </w:rPr>
      </w:pPr>
    </w:p>
    <w:p w14:paraId="522498E7" w14:textId="77777777" w:rsidR="00CC6DFD" w:rsidRDefault="00CC6DFD" w:rsidP="00CC6DFD">
      <w:pPr>
        <w:jc w:val="left"/>
        <w:rPr>
          <w:rFonts w:ascii="Tahoma" w:hAnsi="Tahoma" w:cs="Tahoma"/>
          <w:noProof/>
        </w:rPr>
      </w:pPr>
      <w:r>
        <w:rPr>
          <w:rFonts w:ascii="Tahoma" w:hAnsi="Tahoma" w:cs="Tahoma"/>
          <w:noProof/>
        </w:rPr>
        <w:t xml:space="preserve">2.  Intermittent Supervision:  patient can be left alone for 3-4 hours after medication has been  </w:t>
      </w:r>
    </w:p>
    <w:p w14:paraId="610AC81B" w14:textId="77777777" w:rsidR="00CC6DFD" w:rsidRDefault="00CC6DFD" w:rsidP="00CC6DFD">
      <w:pPr>
        <w:jc w:val="left"/>
        <w:rPr>
          <w:rFonts w:ascii="Tahoma" w:hAnsi="Tahoma" w:cs="Tahoma"/>
          <w:noProof/>
        </w:rPr>
      </w:pPr>
      <w:r>
        <w:rPr>
          <w:rFonts w:ascii="Tahoma" w:hAnsi="Tahoma" w:cs="Tahoma"/>
          <w:noProof/>
        </w:rPr>
        <w:t xml:space="preserve">                                          given and the patient has been assisted in the bathroom; family</w:t>
      </w:r>
    </w:p>
    <w:p w14:paraId="75ABAD1D" w14:textId="77777777" w:rsidR="00CC6DFD" w:rsidRDefault="00CC6DFD" w:rsidP="00CC6DFD">
      <w:pPr>
        <w:jc w:val="left"/>
        <w:rPr>
          <w:rFonts w:ascii="Tahoma" w:hAnsi="Tahoma" w:cs="Tahoma"/>
          <w:noProof/>
        </w:rPr>
      </w:pPr>
      <w:r>
        <w:rPr>
          <w:rFonts w:ascii="Tahoma" w:hAnsi="Tahoma" w:cs="Tahoma"/>
          <w:noProof/>
        </w:rPr>
        <w:t xml:space="preserve">                                          checks in via the telephone; lifeline in place</w:t>
      </w:r>
    </w:p>
    <w:p w14:paraId="561D34A9" w14:textId="77777777" w:rsidR="00CC6DFD" w:rsidRDefault="00CC6DFD" w:rsidP="00CC6DFD">
      <w:pPr>
        <w:jc w:val="left"/>
        <w:rPr>
          <w:rFonts w:ascii="Tahoma" w:hAnsi="Tahoma" w:cs="Tahoma"/>
          <w:noProof/>
        </w:rPr>
      </w:pPr>
    </w:p>
    <w:p w14:paraId="397A0C70" w14:textId="77777777" w:rsidR="00CC6DFD" w:rsidRDefault="00CC6DFD" w:rsidP="00CC6DFD">
      <w:pPr>
        <w:jc w:val="left"/>
        <w:rPr>
          <w:rFonts w:ascii="Tahoma" w:hAnsi="Tahoma" w:cs="Tahoma"/>
          <w:noProof/>
        </w:rPr>
      </w:pPr>
      <w:r>
        <w:rPr>
          <w:rFonts w:ascii="Tahoma" w:hAnsi="Tahoma" w:cs="Tahoma"/>
          <w:noProof/>
        </w:rPr>
        <w:t>3.  24 Hour Distant Supervision:  someone is with the patient at all times but is not necessarily</w:t>
      </w:r>
    </w:p>
    <w:p w14:paraId="1A3C04C0" w14:textId="77777777" w:rsidR="00CC6DFD" w:rsidRDefault="00CC6DFD" w:rsidP="00CC6DFD">
      <w:pPr>
        <w:jc w:val="left"/>
        <w:rPr>
          <w:rFonts w:ascii="Tahoma" w:hAnsi="Tahoma" w:cs="Tahoma"/>
          <w:noProof/>
        </w:rPr>
      </w:pPr>
      <w:r>
        <w:rPr>
          <w:rFonts w:ascii="Tahoma" w:hAnsi="Tahoma" w:cs="Tahoma"/>
          <w:noProof/>
        </w:rPr>
        <w:t xml:space="preserve">                                               visualizing the patient 24/7</w:t>
      </w:r>
    </w:p>
    <w:p w14:paraId="0B8EE7FC" w14:textId="77777777" w:rsidR="00CC6DFD" w:rsidRDefault="00CC6DFD" w:rsidP="00CC6DFD">
      <w:pPr>
        <w:jc w:val="left"/>
        <w:rPr>
          <w:rFonts w:ascii="Tahoma" w:hAnsi="Tahoma" w:cs="Tahoma"/>
          <w:noProof/>
        </w:rPr>
      </w:pPr>
    </w:p>
    <w:p w14:paraId="046664CD" w14:textId="77777777" w:rsidR="00CC6DFD" w:rsidRDefault="00CC6DFD" w:rsidP="00CC6DFD">
      <w:pPr>
        <w:jc w:val="left"/>
        <w:rPr>
          <w:rFonts w:ascii="Tahoma" w:hAnsi="Tahoma" w:cs="Tahoma"/>
          <w:noProof/>
        </w:rPr>
      </w:pPr>
      <w:r>
        <w:rPr>
          <w:rFonts w:ascii="Tahoma" w:hAnsi="Tahoma" w:cs="Tahoma"/>
          <w:noProof/>
        </w:rPr>
        <w:t xml:space="preserve">4.  24 Hour Close Supervision:  someone is visualizing or auditorially monitoring the patient </w:t>
      </w:r>
    </w:p>
    <w:p w14:paraId="6735AD10" w14:textId="77777777" w:rsidR="00CC6DFD" w:rsidRPr="00A27A49" w:rsidRDefault="00CC6DFD" w:rsidP="00CC6DFD">
      <w:pPr>
        <w:jc w:val="left"/>
        <w:rPr>
          <w:rFonts w:ascii="Tahoma" w:hAnsi="Tahoma" w:cs="Tahoma"/>
          <w:noProof/>
        </w:rPr>
      </w:pPr>
      <w:r>
        <w:rPr>
          <w:rFonts w:ascii="Tahoma" w:hAnsi="Tahoma" w:cs="Tahoma"/>
          <w:noProof/>
        </w:rPr>
        <w:t xml:space="preserve">                                             24/7</w:t>
      </w:r>
    </w:p>
    <w:p w14:paraId="113D3F8B" w14:textId="77777777" w:rsidR="00CC6DFD" w:rsidRDefault="00CC6DFD" w:rsidP="00CC6DFD">
      <w:pPr>
        <w:jc w:val="left"/>
        <w:rPr>
          <w:rFonts w:ascii="Tahoma" w:hAnsi="Tahoma" w:cs="Tahoma"/>
          <w:noProof/>
        </w:rPr>
      </w:pPr>
    </w:p>
    <w:p w14:paraId="2D5CA2FE" w14:textId="77777777" w:rsidR="00B673CE" w:rsidRDefault="00B673CE" w:rsidP="00CC6DFD">
      <w:pPr>
        <w:jc w:val="left"/>
        <w:rPr>
          <w:rFonts w:ascii="Tahoma" w:hAnsi="Tahoma" w:cs="Tahoma"/>
          <w:b/>
          <w:noProof/>
          <w:u w:val="single"/>
        </w:rPr>
      </w:pPr>
    </w:p>
    <w:p w14:paraId="75BB6D37" w14:textId="49752015" w:rsidR="00CC6DFD" w:rsidRPr="00D71E6E" w:rsidRDefault="00CC6DFD" w:rsidP="00CC6DFD">
      <w:pPr>
        <w:jc w:val="left"/>
        <w:rPr>
          <w:rFonts w:ascii="Tahoma" w:hAnsi="Tahoma" w:cs="Tahoma"/>
          <w:b/>
          <w:noProof/>
          <w:u w:val="single"/>
        </w:rPr>
      </w:pPr>
      <w:r w:rsidRPr="00E775F5">
        <w:rPr>
          <w:rFonts w:ascii="Tahoma" w:hAnsi="Tahoma" w:cs="Tahoma"/>
          <w:b/>
          <w:noProof/>
          <w:highlight w:val="green"/>
          <w:u w:val="single"/>
        </w:rPr>
        <w:t>Community Based Resources :  24 Hour Supervision</w:t>
      </w:r>
    </w:p>
    <w:p w14:paraId="3259E040" w14:textId="77777777" w:rsidR="00CC6DFD" w:rsidRDefault="00CC6DFD" w:rsidP="00CC6DFD">
      <w:pPr>
        <w:jc w:val="left"/>
        <w:rPr>
          <w:rFonts w:ascii="Tahoma" w:hAnsi="Tahoma" w:cs="Tahoma"/>
          <w:b/>
          <w:noProof/>
        </w:rPr>
      </w:pPr>
    </w:p>
    <w:p w14:paraId="3CFCC819" w14:textId="77777777" w:rsidR="00CC6DFD" w:rsidRDefault="00CC6DFD" w:rsidP="00CC6DFD">
      <w:pPr>
        <w:jc w:val="left"/>
        <w:rPr>
          <w:rFonts w:ascii="Tahoma" w:hAnsi="Tahoma" w:cs="Tahoma"/>
          <w:noProof/>
        </w:rPr>
      </w:pPr>
      <w:r>
        <w:rPr>
          <w:rFonts w:ascii="Tahoma" w:hAnsi="Tahoma" w:cs="Tahoma"/>
          <w:noProof/>
        </w:rPr>
        <w:t>1.  Home evaluation prior to discharge</w:t>
      </w:r>
    </w:p>
    <w:p w14:paraId="4895408C" w14:textId="77777777" w:rsidR="00CC6DFD" w:rsidRDefault="00CC6DFD" w:rsidP="00CC6DFD">
      <w:pPr>
        <w:jc w:val="left"/>
        <w:rPr>
          <w:rFonts w:ascii="Tahoma" w:hAnsi="Tahoma" w:cs="Tahoma"/>
          <w:noProof/>
        </w:rPr>
      </w:pPr>
      <w:r>
        <w:rPr>
          <w:rFonts w:ascii="Tahoma" w:hAnsi="Tahoma" w:cs="Tahoma"/>
          <w:noProof/>
        </w:rPr>
        <w:t>2.  The Source for Safety Evaluation</w:t>
      </w:r>
    </w:p>
    <w:p w14:paraId="20DA100E" w14:textId="77777777" w:rsidR="00CC6DFD" w:rsidRDefault="00CC6DFD" w:rsidP="00CC6DFD">
      <w:pPr>
        <w:jc w:val="left"/>
        <w:rPr>
          <w:rFonts w:ascii="Tahoma" w:hAnsi="Tahoma" w:cs="Tahoma"/>
          <w:noProof/>
        </w:rPr>
      </w:pPr>
      <w:r>
        <w:rPr>
          <w:rFonts w:ascii="Tahoma" w:hAnsi="Tahoma" w:cs="Tahoma"/>
          <w:noProof/>
        </w:rPr>
        <w:t xml:space="preserve">3.  24 hour supervison calendar assessment:  determining if 24 hour supervision is a </w:t>
      </w:r>
    </w:p>
    <w:p w14:paraId="68A6B0B7" w14:textId="77777777" w:rsidR="00CC6DFD" w:rsidRDefault="00CC6DFD" w:rsidP="00CC6DFD">
      <w:pPr>
        <w:jc w:val="left"/>
        <w:rPr>
          <w:rFonts w:ascii="Tahoma" w:hAnsi="Tahoma" w:cs="Tahoma"/>
          <w:noProof/>
        </w:rPr>
      </w:pPr>
      <w:r>
        <w:rPr>
          <w:rFonts w:ascii="Tahoma" w:hAnsi="Tahoma" w:cs="Tahoma"/>
          <w:noProof/>
        </w:rPr>
        <w:t xml:space="preserve">     realistic option after identifying which of the following supports are available to the family:</w:t>
      </w:r>
    </w:p>
    <w:p w14:paraId="5DD64F32" w14:textId="77777777" w:rsidR="00CC6DFD" w:rsidRDefault="00CC6DFD" w:rsidP="00CC6DFD">
      <w:pPr>
        <w:jc w:val="left"/>
        <w:rPr>
          <w:rFonts w:ascii="Tahoma" w:hAnsi="Tahoma" w:cs="Tahoma"/>
          <w:noProof/>
        </w:rPr>
      </w:pPr>
    </w:p>
    <w:p w14:paraId="01A90E87" w14:textId="77777777" w:rsidR="00CC6DFD" w:rsidRDefault="00CC6DFD" w:rsidP="00CC6DFD">
      <w:pPr>
        <w:jc w:val="left"/>
        <w:rPr>
          <w:rFonts w:ascii="Tahoma" w:hAnsi="Tahoma" w:cs="Tahoma"/>
          <w:noProof/>
        </w:rPr>
      </w:pPr>
      <w:r>
        <w:rPr>
          <w:rFonts w:ascii="Tahoma" w:hAnsi="Tahoma" w:cs="Tahoma"/>
          <w:noProof/>
        </w:rPr>
        <w:lastRenderedPageBreak/>
        <w:t>*  family members</w:t>
      </w:r>
    </w:p>
    <w:p w14:paraId="4D9F10F5" w14:textId="77777777" w:rsidR="00CC6DFD" w:rsidRDefault="00CC6DFD" w:rsidP="00CC6DFD">
      <w:pPr>
        <w:jc w:val="left"/>
        <w:rPr>
          <w:rFonts w:ascii="Tahoma" w:hAnsi="Tahoma" w:cs="Tahoma"/>
          <w:noProof/>
        </w:rPr>
      </w:pPr>
      <w:r>
        <w:rPr>
          <w:rFonts w:ascii="Tahoma" w:hAnsi="Tahoma" w:cs="Tahoma"/>
          <w:noProof/>
        </w:rPr>
        <w:t>*  family friends</w:t>
      </w:r>
    </w:p>
    <w:p w14:paraId="6A5A5E85" w14:textId="77777777" w:rsidR="00CC6DFD" w:rsidRDefault="00CC6DFD" w:rsidP="00CC6DFD">
      <w:pPr>
        <w:jc w:val="left"/>
        <w:rPr>
          <w:rFonts w:ascii="Tahoma" w:hAnsi="Tahoma" w:cs="Tahoma"/>
          <w:noProof/>
        </w:rPr>
      </w:pPr>
      <w:r>
        <w:rPr>
          <w:rFonts w:ascii="Tahoma" w:hAnsi="Tahoma" w:cs="Tahoma"/>
          <w:noProof/>
        </w:rPr>
        <w:t>*  neighbors</w:t>
      </w:r>
    </w:p>
    <w:p w14:paraId="27E8FF9E" w14:textId="77777777" w:rsidR="00CC6DFD" w:rsidRDefault="00CC6DFD" w:rsidP="00CC6DFD">
      <w:pPr>
        <w:jc w:val="left"/>
        <w:rPr>
          <w:rFonts w:ascii="Tahoma" w:hAnsi="Tahoma" w:cs="Tahoma"/>
          <w:noProof/>
        </w:rPr>
      </w:pPr>
      <w:r>
        <w:rPr>
          <w:rFonts w:ascii="Tahoma" w:hAnsi="Tahoma" w:cs="Tahoma"/>
          <w:noProof/>
        </w:rPr>
        <w:t>*  church members</w:t>
      </w:r>
    </w:p>
    <w:p w14:paraId="30A30812" w14:textId="77777777" w:rsidR="00CC6DFD" w:rsidRDefault="00CC6DFD" w:rsidP="00CC6DFD">
      <w:pPr>
        <w:jc w:val="left"/>
        <w:rPr>
          <w:rFonts w:ascii="Tahoma" w:hAnsi="Tahoma" w:cs="Tahoma"/>
          <w:noProof/>
        </w:rPr>
      </w:pPr>
      <w:r>
        <w:rPr>
          <w:rFonts w:ascii="Tahoma" w:hAnsi="Tahoma" w:cs="Tahoma"/>
          <w:noProof/>
        </w:rPr>
        <w:t>*  pastoral visits</w:t>
      </w:r>
    </w:p>
    <w:p w14:paraId="797972CD" w14:textId="77777777" w:rsidR="00CC6DFD" w:rsidRDefault="00CC6DFD" w:rsidP="00CC6DFD">
      <w:pPr>
        <w:jc w:val="left"/>
        <w:rPr>
          <w:rFonts w:ascii="Tahoma" w:hAnsi="Tahoma" w:cs="Tahoma"/>
          <w:noProof/>
        </w:rPr>
      </w:pPr>
      <w:r>
        <w:rPr>
          <w:rFonts w:ascii="Tahoma" w:hAnsi="Tahoma" w:cs="Tahoma"/>
          <w:noProof/>
        </w:rPr>
        <w:t>*  adult day care</w:t>
      </w:r>
    </w:p>
    <w:p w14:paraId="433621A0" w14:textId="77777777" w:rsidR="00CC6DFD" w:rsidRDefault="00CC6DFD" w:rsidP="00CC6DFD">
      <w:pPr>
        <w:jc w:val="left"/>
        <w:rPr>
          <w:rFonts w:ascii="Tahoma" w:hAnsi="Tahoma" w:cs="Tahoma"/>
          <w:noProof/>
        </w:rPr>
      </w:pPr>
      <w:r>
        <w:rPr>
          <w:rFonts w:ascii="Tahoma" w:hAnsi="Tahoma" w:cs="Tahoma"/>
          <w:noProof/>
        </w:rPr>
        <w:t>*  outpatient rehab time</w:t>
      </w:r>
    </w:p>
    <w:p w14:paraId="0EB4DA69" w14:textId="77777777" w:rsidR="00CC6DFD" w:rsidRDefault="00CC6DFD" w:rsidP="00CC6DFD">
      <w:pPr>
        <w:jc w:val="left"/>
        <w:rPr>
          <w:rFonts w:ascii="Tahoma" w:hAnsi="Tahoma" w:cs="Tahoma"/>
          <w:noProof/>
        </w:rPr>
      </w:pPr>
      <w:r>
        <w:rPr>
          <w:rFonts w:ascii="Tahoma" w:hAnsi="Tahoma" w:cs="Tahoma"/>
          <w:noProof/>
        </w:rPr>
        <w:t>*  hired sitters</w:t>
      </w:r>
    </w:p>
    <w:p w14:paraId="4B2B951B" w14:textId="77777777" w:rsidR="00CC6DFD" w:rsidRDefault="00CC6DFD" w:rsidP="00CC6DFD">
      <w:pPr>
        <w:jc w:val="left"/>
        <w:rPr>
          <w:rFonts w:ascii="Tahoma" w:hAnsi="Tahoma" w:cs="Tahoma"/>
          <w:noProof/>
        </w:rPr>
      </w:pPr>
      <w:r>
        <w:rPr>
          <w:rFonts w:ascii="Tahoma" w:hAnsi="Tahoma" w:cs="Tahoma"/>
          <w:noProof/>
        </w:rPr>
        <w:t>*  home health care provider time</w:t>
      </w:r>
    </w:p>
    <w:p w14:paraId="62041807" w14:textId="77777777" w:rsidR="00CC6DFD" w:rsidRPr="008D04C9" w:rsidRDefault="00CC6DFD" w:rsidP="00CC6DFD">
      <w:pPr>
        <w:jc w:val="left"/>
        <w:rPr>
          <w:rFonts w:ascii="Tahoma" w:hAnsi="Tahoma" w:cs="Tahoma"/>
          <w:b/>
          <w:noProof/>
        </w:rPr>
      </w:pPr>
      <w:r w:rsidRPr="008D04C9">
        <w:rPr>
          <w:rFonts w:ascii="Tahoma" w:hAnsi="Tahoma" w:cs="Tahoma"/>
          <w:b/>
          <w:noProof/>
        </w:rPr>
        <w:t xml:space="preserve">*  evening hours:  </w:t>
      </w:r>
    </w:p>
    <w:p w14:paraId="521AC1F9" w14:textId="77777777" w:rsidR="00CC6DFD" w:rsidRDefault="00CC6DFD" w:rsidP="00CC6DFD">
      <w:pPr>
        <w:jc w:val="left"/>
        <w:rPr>
          <w:rFonts w:ascii="Tahoma" w:hAnsi="Tahoma" w:cs="Tahoma"/>
          <w:noProof/>
        </w:rPr>
      </w:pPr>
      <w:r>
        <w:rPr>
          <w:rFonts w:ascii="Tahoma" w:hAnsi="Tahoma" w:cs="Tahoma"/>
          <w:noProof/>
        </w:rPr>
        <w:t>*  baby monitors</w:t>
      </w:r>
    </w:p>
    <w:p w14:paraId="679049D7" w14:textId="77777777" w:rsidR="00CC6DFD" w:rsidRDefault="00CC6DFD" w:rsidP="00CC6DFD">
      <w:pPr>
        <w:jc w:val="left"/>
        <w:rPr>
          <w:rFonts w:ascii="Tahoma" w:hAnsi="Tahoma" w:cs="Tahoma"/>
          <w:noProof/>
        </w:rPr>
      </w:pPr>
      <w:r>
        <w:rPr>
          <w:rFonts w:ascii="Tahoma" w:hAnsi="Tahoma" w:cs="Tahoma"/>
          <w:noProof/>
        </w:rPr>
        <w:t>*  door alarms</w:t>
      </w:r>
    </w:p>
    <w:p w14:paraId="256DBBE3" w14:textId="77777777" w:rsidR="00CC6DFD" w:rsidRDefault="00CC6DFD" w:rsidP="00CC6DFD">
      <w:pPr>
        <w:jc w:val="left"/>
        <w:rPr>
          <w:rFonts w:ascii="Tahoma" w:hAnsi="Tahoma" w:cs="Tahoma"/>
          <w:noProof/>
        </w:rPr>
      </w:pPr>
      <w:r>
        <w:rPr>
          <w:rFonts w:ascii="Tahoma" w:hAnsi="Tahoma" w:cs="Tahoma"/>
          <w:noProof/>
        </w:rPr>
        <w:t>*  alarmed door mats</w:t>
      </w:r>
    </w:p>
    <w:p w14:paraId="7DCDB3D3" w14:textId="77777777" w:rsidR="00CC6DFD" w:rsidRDefault="00CC6DFD" w:rsidP="00CC6DFD">
      <w:pPr>
        <w:jc w:val="left"/>
        <w:rPr>
          <w:rFonts w:ascii="Tahoma" w:hAnsi="Tahoma" w:cs="Tahoma"/>
          <w:noProof/>
        </w:rPr>
      </w:pPr>
      <w:r>
        <w:rPr>
          <w:rFonts w:ascii="Tahoma" w:hAnsi="Tahoma" w:cs="Tahoma"/>
          <w:noProof/>
        </w:rPr>
        <w:t>*  screen door for the patients bedroom with a high lock</w:t>
      </w:r>
    </w:p>
    <w:p w14:paraId="5778A6FA" w14:textId="77777777" w:rsidR="00CC6DFD" w:rsidRDefault="00CC6DFD" w:rsidP="00CC6DFD">
      <w:pPr>
        <w:jc w:val="left"/>
        <w:rPr>
          <w:rFonts w:ascii="Tahoma" w:hAnsi="Tahoma" w:cs="Tahoma"/>
          <w:noProof/>
        </w:rPr>
      </w:pPr>
      <w:r>
        <w:rPr>
          <w:rFonts w:ascii="Tahoma" w:hAnsi="Tahoma" w:cs="Tahoma"/>
          <w:noProof/>
        </w:rPr>
        <w:t>*  hospital bed with 4 rails</w:t>
      </w:r>
    </w:p>
    <w:p w14:paraId="4AAAB271" w14:textId="77777777" w:rsidR="00CC6DFD" w:rsidRDefault="00CC6DFD" w:rsidP="00CC6DFD">
      <w:pPr>
        <w:jc w:val="left"/>
        <w:rPr>
          <w:rFonts w:ascii="Tahoma" w:hAnsi="Tahoma" w:cs="Tahoma"/>
          <w:b/>
          <w:noProof/>
        </w:rPr>
      </w:pPr>
      <w:r w:rsidRPr="008D04C9">
        <w:rPr>
          <w:rFonts w:ascii="Tahoma" w:hAnsi="Tahoma" w:cs="Tahoma"/>
          <w:b/>
          <w:noProof/>
        </w:rPr>
        <w:t xml:space="preserve">*  avoid the use of baby gates; they are to low, can be climbed over and create a </w:t>
      </w:r>
      <w:r>
        <w:rPr>
          <w:rFonts w:ascii="Tahoma" w:hAnsi="Tahoma" w:cs="Tahoma"/>
          <w:b/>
          <w:noProof/>
        </w:rPr>
        <w:t xml:space="preserve">   </w:t>
      </w:r>
    </w:p>
    <w:p w14:paraId="118C68ED" w14:textId="77777777" w:rsidR="00CC6DFD" w:rsidRDefault="00CC6DFD" w:rsidP="00CC6DFD">
      <w:pPr>
        <w:jc w:val="left"/>
        <w:rPr>
          <w:rFonts w:ascii="Tahoma" w:hAnsi="Tahoma" w:cs="Tahoma"/>
          <w:b/>
          <w:noProof/>
        </w:rPr>
      </w:pPr>
      <w:r>
        <w:rPr>
          <w:rFonts w:ascii="Tahoma" w:hAnsi="Tahoma" w:cs="Tahoma"/>
          <w:b/>
          <w:noProof/>
        </w:rPr>
        <w:t xml:space="preserve">    further fall risk</w:t>
      </w:r>
    </w:p>
    <w:p w14:paraId="52A217B3" w14:textId="77777777" w:rsidR="00CC6DFD" w:rsidRDefault="00CC6DFD" w:rsidP="00CC6DFD">
      <w:pPr>
        <w:jc w:val="left"/>
        <w:rPr>
          <w:rFonts w:ascii="Tahoma" w:hAnsi="Tahoma" w:cs="Tahoma"/>
          <w:b/>
          <w:noProof/>
        </w:rPr>
      </w:pPr>
    </w:p>
    <w:p w14:paraId="2F74126F" w14:textId="77777777" w:rsidR="00CC6DFD" w:rsidRDefault="00CC6DFD" w:rsidP="00CC6DFD">
      <w:pPr>
        <w:jc w:val="left"/>
        <w:rPr>
          <w:rFonts w:ascii="Tahoma" w:hAnsi="Tahoma" w:cs="Tahoma"/>
          <w:noProof/>
        </w:rPr>
      </w:pPr>
      <w:r>
        <w:rPr>
          <w:rFonts w:ascii="Tahoma" w:hAnsi="Tahoma" w:cs="Tahoma"/>
          <w:noProof/>
        </w:rPr>
        <w:t>4.  Lifeline or other medical response system</w:t>
      </w:r>
    </w:p>
    <w:p w14:paraId="12F3EF17" w14:textId="77777777" w:rsidR="00CC6DFD" w:rsidRDefault="00CC6DFD" w:rsidP="00CC6DFD">
      <w:pPr>
        <w:jc w:val="left"/>
        <w:rPr>
          <w:rFonts w:ascii="Tahoma" w:hAnsi="Tahoma" w:cs="Tahoma"/>
          <w:noProof/>
        </w:rPr>
      </w:pPr>
      <w:r>
        <w:rPr>
          <w:rFonts w:ascii="Tahoma" w:hAnsi="Tahoma" w:cs="Tahoma"/>
          <w:noProof/>
        </w:rPr>
        <w:t>5.  Meals on Wheels (one less meal the caregiver has to prepare)</w:t>
      </w:r>
    </w:p>
    <w:p w14:paraId="3327F2C3" w14:textId="77777777" w:rsidR="00CC6DFD" w:rsidRDefault="00CC6DFD" w:rsidP="00CC6DFD">
      <w:pPr>
        <w:jc w:val="left"/>
        <w:rPr>
          <w:rFonts w:ascii="Tahoma" w:hAnsi="Tahoma" w:cs="Tahoma"/>
          <w:noProof/>
        </w:rPr>
      </w:pPr>
      <w:r>
        <w:rPr>
          <w:rFonts w:ascii="Tahoma" w:hAnsi="Tahoma" w:cs="Tahoma"/>
          <w:noProof/>
        </w:rPr>
        <w:t>6.  GPS scanner App on a smart phone</w:t>
      </w:r>
    </w:p>
    <w:p w14:paraId="1E98FF87" w14:textId="77777777" w:rsidR="00CC6DFD" w:rsidRDefault="00CC6DFD" w:rsidP="00CC6DFD">
      <w:pPr>
        <w:jc w:val="left"/>
        <w:rPr>
          <w:rFonts w:ascii="Tahoma" w:hAnsi="Tahoma" w:cs="Tahoma"/>
          <w:noProof/>
        </w:rPr>
      </w:pPr>
      <w:r>
        <w:rPr>
          <w:rFonts w:ascii="Tahoma" w:hAnsi="Tahoma" w:cs="Tahoma"/>
          <w:noProof/>
        </w:rPr>
        <w:t>7.  Short term stay in a Skilled Nursing Facility</w:t>
      </w:r>
    </w:p>
    <w:p w14:paraId="6E8FABF7" w14:textId="77777777" w:rsidR="00CC6DFD" w:rsidRDefault="00CC6DFD" w:rsidP="00CC6DFD">
      <w:pPr>
        <w:jc w:val="left"/>
        <w:rPr>
          <w:rFonts w:ascii="Tahoma" w:hAnsi="Tahoma" w:cs="Tahoma"/>
          <w:noProof/>
        </w:rPr>
      </w:pPr>
      <w:r>
        <w:rPr>
          <w:rFonts w:ascii="Tahoma" w:hAnsi="Tahoma" w:cs="Tahoma"/>
          <w:noProof/>
        </w:rPr>
        <w:t xml:space="preserve">8.  Utilization of VNA/HHC services prior to outpatient services – sometimes it is a </w:t>
      </w:r>
    </w:p>
    <w:p w14:paraId="18C51F57" w14:textId="77777777" w:rsidR="00CC6DFD" w:rsidRDefault="00CC6DFD" w:rsidP="00CC6DFD">
      <w:pPr>
        <w:jc w:val="left"/>
        <w:rPr>
          <w:rFonts w:ascii="Tahoma" w:hAnsi="Tahoma" w:cs="Tahoma"/>
          <w:noProof/>
        </w:rPr>
      </w:pPr>
      <w:r>
        <w:rPr>
          <w:rFonts w:ascii="Tahoma" w:hAnsi="Tahoma" w:cs="Tahoma"/>
          <w:noProof/>
        </w:rPr>
        <w:t xml:space="preserve">     separate benefit</w:t>
      </w:r>
    </w:p>
    <w:p w14:paraId="5D5002C7" w14:textId="77777777" w:rsidR="00CC6DFD" w:rsidRDefault="00CC6DFD" w:rsidP="00CC6DFD">
      <w:pPr>
        <w:jc w:val="left"/>
        <w:rPr>
          <w:rFonts w:ascii="Tahoma" w:hAnsi="Tahoma" w:cs="Tahoma"/>
          <w:noProof/>
        </w:rPr>
      </w:pPr>
    </w:p>
    <w:p w14:paraId="618772A5" w14:textId="77777777" w:rsidR="00CC6DFD" w:rsidRDefault="00CC6DFD" w:rsidP="00CC6DFD">
      <w:pPr>
        <w:jc w:val="left"/>
        <w:rPr>
          <w:rFonts w:ascii="Tahoma" w:hAnsi="Tahoma" w:cs="Tahoma"/>
          <w:noProof/>
        </w:rPr>
      </w:pPr>
    </w:p>
    <w:p w14:paraId="2446026E" w14:textId="77777777" w:rsidR="00CC6DFD" w:rsidRDefault="00CC6DFD" w:rsidP="00CC6DFD">
      <w:pPr>
        <w:jc w:val="left"/>
        <w:rPr>
          <w:rFonts w:ascii="Tahoma" w:hAnsi="Tahoma" w:cs="Tahoma"/>
          <w:noProof/>
        </w:rPr>
      </w:pPr>
    </w:p>
    <w:p w14:paraId="2CD7EB50" w14:textId="77777777" w:rsidR="00CC6DFD" w:rsidRPr="00D71E6E" w:rsidRDefault="00CC6DFD" w:rsidP="00CC6DFD">
      <w:pPr>
        <w:jc w:val="left"/>
        <w:rPr>
          <w:rFonts w:ascii="Tahoma" w:hAnsi="Tahoma" w:cs="Tahoma"/>
          <w:b/>
          <w:noProof/>
          <w:u w:val="single"/>
        </w:rPr>
      </w:pPr>
      <w:r w:rsidRPr="00E775F5">
        <w:rPr>
          <w:rFonts w:ascii="Tahoma" w:hAnsi="Tahoma" w:cs="Tahoma"/>
          <w:b/>
          <w:noProof/>
          <w:highlight w:val="green"/>
          <w:u w:val="single"/>
        </w:rPr>
        <w:t>Community Based Resources:  Creating Functional Home Programs:</w:t>
      </w:r>
    </w:p>
    <w:p w14:paraId="726B1C20" w14:textId="77777777" w:rsidR="00CC6DFD" w:rsidRDefault="00CC6DFD" w:rsidP="00CC6DFD">
      <w:pPr>
        <w:jc w:val="left"/>
        <w:rPr>
          <w:rFonts w:ascii="Tahoma" w:hAnsi="Tahoma" w:cs="Tahoma"/>
          <w:b/>
          <w:noProof/>
        </w:rPr>
      </w:pPr>
    </w:p>
    <w:p w14:paraId="1222DD15" w14:textId="77777777" w:rsidR="00CC6DFD" w:rsidRDefault="00CC6DFD" w:rsidP="00CC6DFD">
      <w:pPr>
        <w:jc w:val="left"/>
        <w:rPr>
          <w:rFonts w:ascii="Tahoma" w:hAnsi="Tahoma" w:cs="Tahoma"/>
          <w:b/>
          <w:noProof/>
        </w:rPr>
      </w:pPr>
    </w:p>
    <w:p w14:paraId="5E882001" w14:textId="77777777" w:rsidR="00CC6DFD" w:rsidRDefault="00CC6DFD" w:rsidP="00CC6DFD">
      <w:pPr>
        <w:jc w:val="left"/>
        <w:rPr>
          <w:rFonts w:ascii="Tahoma" w:hAnsi="Tahoma" w:cs="Tahoma"/>
          <w:b/>
          <w:noProof/>
        </w:rPr>
      </w:pPr>
      <w:r>
        <w:rPr>
          <w:rFonts w:ascii="Tahoma" w:hAnsi="Tahoma" w:cs="Tahoma"/>
          <w:b/>
          <w:noProof/>
        </w:rPr>
        <w:t>**home programs should begin during your first therapy session**</w:t>
      </w:r>
    </w:p>
    <w:p w14:paraId="2740BB1A" w14:textId="77777777" w:rsidR="00CC6DFD" w:rsidRDefault="00CC6DFD" w:rsidP="00CC6DFD">
      <w:pPr>
        <w:jc w:val="left"/>
        <w:rPr>
          <w:rFonts w:ascii="Tahoma" w:hAnsi="Tahoma" w:cs="Tahoma"/>
          <w:b/>
          <w:noProof/>
        </w:rPr>
      </w:pPr>
    </w:p>
    <w:p w14:paraId="7956AE22" w14:textId="77777777" w:rsidR="00CC6DFD" w:rsidRDefault="00CC6DFD" w:rsidP="00CC6DFD">
      <w:pPr>
        <w:jc w:val="left"/>
        <w:rPr>
          <w:rFonts w:ascii="Tahoma" w:hAnsi="Tahoma" w:cs="Tahoma"/>
          <w:b/>
          <w:noProof/>
        </w:rPr>
      </w:pPr>
      <w:r>
        <w:rPr>
          <w:rFonts w:ascii="Tahoma" w:hAnsi="Tahoma" w:cs="Tahoma"/>
          <w:b/>
          <w:noProof/>
        </w:rPr>
        <w:t xml:space="preserve">                        **utilize a home program daily log **</w:t>
      </w:r>
    </w:p>
    <w:p w14:paraId="0D633874" w14:textId="77777777" w:rsidR="00CC6DFD" w:rsidRDefault="00CC6DFD" w:rsidP="00CC6DFD">
      <w:pPr>
        <w:jc w:val="left"/>
        <w:rPr>
          <w:rFonts w:ascii="Tahoma" w:hAnsi="Tahoma" w:cs="Tahoma"/>
          <w:b/>
          <w:noProof/>
        </w:rPr>
      </w:pPr>
    </w:p>
    <w:p w14:paraId="32797569" w14:textId="77777777" w:rsidR="00CC6DFD" w:rsidRDefault="00CC6DFD" w:rsidP="00CC6DFD">
      <w:pPr>
        <w:jc w:val="left"/>
        <w:rPr>
          <w:rFonts w:ascii="Tahoma" w:hAnsi="Tahoma" w:cs="Tahoma"/>
          <w:b/>
          <w:noProof/>
        </w:rPr>
      </w:pPr>
    </w:p>
    <w:p w14:paraId="789A0A9E" w14:textId="77777777" w:rsidR="00CC6DFD" w:rsidRDefault="00CC6DFD" w:rsidP="00CC6DFD">
      <w:pPr>
        <w:jc w:val="left"/>
        <w:rPr>
          <w:rFonts w:ascii="Tahoma" w:hAnsi="Tahoma" w:cs="Tahoma"/>
          <w:noProof/>
        </w:rPr>
      </w:pPr>
      <w:r>
        <w:rPr>
          <w:rFonts w:ascii="Tahoma" w:hAnsi="Tahoma" w:cs="Tahoma"/>
          <w:noProof/>
        </w:rPr>
        <w:t xml:space="preserve">1.  </w:t>
      </w:r>
      <w:r w:rsidRPr="005D0FC8">
        <w:rPr>
          <w:rFonts w:ascii="Tahoma" w:hAnsi="Tahoma" w:cs="Tahoma"/>
          <w:b/>
          <w:noProof/>
        </w:rPr>
        <w:t xml:space="preserve">Utilize </w:t>
      </w:r>
      <w:r>
        <w:rPr>
          <w:rFonts w:ascii="Tahoma" w:hAnsi="Tahoma" w:cs="Tahoma"/>
          <w:noProof/>
        </w:rPr>
        <w:t>the software programs, apps, workbooks and websites in the Cognitive-</w:t>
      </w:r>
    </w:p>
    <w:p w14:paraId="4896488F" w14:textId="77777777" w:rsidR="00CC6DFD" w:rsidRDefault="00CC6DFD" w:rsidP="00CC6DFD">
      <w:pPr>
        <w:jc w:val="left"/>
        <w:rPr>
          <w:rFonts w:ascii="Tahoma" w:hAnsi="Tahoma" w:cs="Tahoma"/>
          <w:noProof/>
        </w:rPr>
      </w:pPr>
      <w:r>
        <w:rPr>
          <w:rFonts w:ascii="Tahoma" w:hAnsi="Tahoma" w:cs="Tahoma"/>
          <w:noProof/>
        </w:rPr>
        <w:t xml:space="preserve">     Linguistic Toy Store</w:t>
      </w:r>
    </w:p>
    <w:p w14:paraId="486A64D9" w14:textId="77777777" w:rsidR="00CC6DFD" w:rsidRDefault="00CC6DFD" w:rsidP="00CC6DFD">
      <w:pPr>
        <w:jc w:val="left"/>
        <w:rPr>
          <w:rFonts w:ascii="Tahoma" w:hAnsi="Tahoma" w:cs="Tahoma"/>
          <w:noProof/>
        </w:rPr>
      </w:pPr>
    </w:p>
    <w:p w14:paraId="34ABBCF0" w14:textId="77777777" w:rsidR="00CC6DFD" w:rsidRDefault="00CC6DFD" w:rsidP="00CC6DFD">
      <w:pPr>
        <w:jc w:val="left"/>
        <w:rPr>
          <w:rFonts w:ascii="Tahoma" w:hAnsi="Tahoma" w:cs="Tahoma"/>
          <w:noProof/>
        </w:rPr>
      </w:pPr>
      <w:r>
        <w:rPr>
          <w:rFonts w:ascii="Tahoma" w:hAnsi="Tahoma" w:cs="Tahoma"/>
          <w:noProof/>
        </w:rPr>
        <w:t xml:space="preserve">2.  </w:t>
      </w:r>
      <w:r w:rsidRPr="005D0FC8">
        <w:rPr>
          <w:rFonts w:ascii="Tahoma" w:hAnsi="Tahoma" w:cs="Tahoma"/>
          <w:b/>
          <w:noProof/>
        </w:rPr>
        <w:t>Instructional videos</w:t>
      </w:r>
      <w:r>
        <w:rPr>
          <w:rFonts w:ascii="Tahoma" w:hAnsi="Tahoma" w:cs="Tahoma"/>
          <w:noProof/>
        </w:rPr>
        <w:t xml:space="preserve"> on You Tube – search for a specific skill set</w:t>
      </w:r>
    </w:p>
    <w:p w14:paraId="3B7C1070" w14:textId="77777777" w:rsidR="00CC6DFD" w:rsidRDefault="00CC6DFD" w:rsidP="00CC6DFD">
      <w:pPr>
        <w:jc w:val="left"/>
        <w:rPr>
          <w:rFonts w:ascii="Tahoma" w:hAnsi="Tahoma" w:cs="Tahoma"/>
          <w:noProof/>
        </w:rPr>
      </w:pPr>
    </w:p>
    <w:p w14:paraId="218F7CF2" w14:textId="77777777" w:rsidR="00CC6DFD" w:rsidRDefault="00CC6DFD" w:rsidP="00CC6DFD">
      <w:pPr>
        <w:jc w:val="left"/>
        <w:rPr>
          <w:rFonts w:ascii="Tahoma" w:hAnsi="Tahoma" w:cs="Tahoma"/>
          <w:noProof/>
        </w:rPr>
      </w:pPr>
    </w:p>
    <w:p w14:paraId="18B904BE" w14:textId="4D2DB6FD" w:rsidR="00CC6DFD" w:rsidRPr="00AB6D69" w:rsidRDefault="00CC6DFD" w:rsidP="00CC6DFD">
      <w:pPr>
        <w:jc w:val="both"/>
        <w:rPr>
          <w:rFonts w:ascii="Tahoma" w:hAnsi="Tahoma" w:cs="Tahoma"/>
          <w:b/>
          <w:noProof/>
          <w:sz w:val="18"/>
          <w:szCs w:val="18"/>
        </w:rPr>
      </w:pPr>
      <w:r>
        <w:rPr>
          <w:rFonts w:ascii="Tahoma" w:hAnsi="Tahoma" w:cs="Tahoma"/>
          <w:noProof/>
        </w:rPr>
        <w:t xml:space="preserve">3.  </w:t>
      </w:r>
      <w:r w:rsidRPr="00AB6D69">
        <w:rPr>
          <w:rFonts w:ascii="Tahoma" w:hAnsi="Tahoma" w:cs="Tahoma"/>
          <w:b/>
          <w:noProof/>
        </w:rPr>
        <w:t>Superteacher worksheets.com</w:t>
      </w:r>
      <w:r>
        <w:rPr>
          <w:rFonts w:ascii="Tahoma" w:hAnsi="Tahoma" w:cs="Tahoma"/>
          <w:noProof/>
        </w:rPr>
        <w:t xml:space="preserve">  (</w:t>
      </w:r>
      <w:r w:rsidR="00DF2AD3">
        <w:rPr>
          <w:rFonts w:ascii="Tahoma" w:hAnsi="Tahoma" w:cs="Tahoma"/>
          <w:noProof/>
        </w:rPr>
        <w:t>$25.00</w:t>
      </w:r>
      <w:r>
        <w:rPr>
          <w:rFonts w:ascii="Tahoma" w:hAnsi="Tahoma" w:cs="Tahoma"/>
          <w:noProof/>
        </w:rPr>
        <w:t xml:space="preserve"> a year for access to all printable worksheets)</w:t>
      </w:r>
    </w:p>
    <w:p w14:paraId="0CF7A2AD" w14:textId="77777777" w:rsidR="00CC6DFD" w:rsidRDefault="00CC6DFD" w:rsidP="00CC6DFD">
      <w:pPr>
        <w:jc w:val="left"/>
        <w:rPr>
          <w:rFonts w:ascii="Tahoma" w:hAnsi="Tahoma" w:cs="Tahoma"/>
          <w:noProof/>
        </w:rPr>
      </w:pPr>
      <w:r>
        <w:rPr>
          <w:rFonts w:ascii="Tahoma" w:hAnsi="Tahoma" w:cs="Tahoma"/>
          <w:noProof/>
        </w:rPr>
        <w:t xml:space="preserve">    </w:t>
      </w:r>
    </w:p>
    <w:p w14:paraId="13287C6D" w14:textId="77777777" w:rsidR="00CC6DFD" w:rsidRDefault="00CC6DFD" w:rsidP="00CC6DFD">
      <w:pPr>
        <w:jc w:val="left"/>
        <w:rPr>
          <w:rFonts w:ascii="Tahoma" w:hAnsi="Tahoma" w:cs="Tahoma"/>
          <w:noProof/>
        </w:rPr>
      </w:pPr>
      <w:r>
        <w:rPr>
          <w:rFonts w:ascii="Tahoma" w:hAnsi="Tahoma" w:cs="Tahoma"/>
          <w:noProof/>
        </w:rPr>
        <w:t xml:space="preserve">    -math                                           -  writing                    - social studies</w:t>
      </w:r>
    </w:p>
    <w:p w14:paraId="133A1035" w14:textId="77777777" w:rsidR="00CC6DFD" w:rsidRDefault="00CC6DFD" w:rsidP="00CC6DFD">
      <w:pPr>
        <w:jc w:val="left"/>
        <w:rPr>
          <w:rFonts w:ascii="Tahoma" w:hAnsi="Tahoma" w:cs="Tahoma"/>
          <w:noProof/>
        </w:rPr>
      </w:pPr>
      <w:r>
        <w:rPr>
          <w:rFonts w:ascii="Tahoma" w:hAnsi="Tahoma" w:cs="Tahoma"/>
          <w:noProof/>
        </w:rPr>
        <w:t xml:space="preserve">    -counting money                           -  phonics                   -  puzzles</w:t>
      </w:r>
    </w:p>
    <w:p w14:paraId="358C73FB" w14:textId="77777777" w:rsidR="00CC6DFD" w:rsidRDefault="00CC6DFD" w:rsidP="00CC6DFD">
      <w:pPr>
        <w:jc w:val="left"/>
        <w:rPr>
          <w:rFonts w:ascii="Tahoma" w:hAnsi="Tahoma" w:cs="Tahoma"/>
          <w:noProof/>
        </w:rPr>
      </w:pPr>
      <w:r>
        <w:rPr>
          <w:rFonts w:ascii="Tahoma" w:hAnsi="Tahoma" w:cs="Tahoma"/>
          <w:noProof/>
        </w:rPr>
        <w:t xml:space="preserve">    -telling time                                  -  grammar                 -  brain teasers</w:t>
      </w:r>
    </w:p>
    <w:p w14:paraId="684A3CE6" w14:textId="77777777" w:rsidR="00CC6DFD" w:rsidRDefault="00CC6DFD" w:rsidP="00CC6DFD">
      <w:pPr>
        <w:jc w:val="left"/>
        <w:rPr>
          <w:rFonts w:ascii="Tahoma" w:hAnsi="Tahoma" w:cs="Tahoma"/>
          <w:noProof/>
        </w:rPr>
      </w:pPr>
      <w:r>
        <w:rPr>
          <w:rFonts w:ascii="Tahoma" w:hAnsi="Tahoma" w:cs="Tahoma"/>
          <w:noProof/>
        </w:rPr>
        <w:t xml:space="preserve">    -word problems                             -  spelling</w:t>
      </w:r>
    </w:p>
    <w:p w14:paraId="030F1FCC" w14:textId="77777777" w:rsidR="00CC6DFD" w:rsidRDefault="00CC6DFD" w:rsidP="00CC6DFD">
      <w:pPr>
        <w:jc w:val="left"/>
        <w:rPr>
          <w:rFonts w:ascii="Tahoma" w:hAnsi="Tahoma" w:cs="Tahoma"/>
          <w:noProof/>
        </w:rPr>
      </w:pPr>
      <w:r>
        <w:rPr>
          <w:rFonts w:ascii="Tahoma" w:hAnsi="Tahoma" w:cs="Tahoma"/>
          <w:noProof/>
        </w:rPr>
        <w:t xml:space="preserve">    -reading                                        -  science</w:t>
      </w:r>
    </w:p>
    <w:p w14:paraId="76437939" w14:textId="77777777" w:rsidR="00CC6DFD" w:rsidRDefault="00CC6DFD" w:rsidP="00CC6DFD">
      <w:pPr>
        <w:jc w:val="left"/>
        <w:rPr>
          <w:rFonts w:ascii="Tahoma" w:hAnsi="Tahoma" w:cs="Tahoma"/>
          <w:noProof/>
        </w:rPr>
      </w:pPr>
    </w:p>
    <w:p w14:paraId="158E6EAE" w14:textId="77777777" w:rsidR="00CC6DFD" w:rsidRDefault="00CC6DFD" w:rsidP="00CC6DFD">
      <w:pPr>
        <w:jc w:val="left"/>
        <w:rPr>
          <w:rFonts w:ascii="Tahoma" w:hAnsi="Tahoma" w:cs="Tahoma"/>
          <w:noProof/>
        </w:rPr>
      </w:pPr>
    </w:p>
    <w:p w14:paraId="1438D411" w14:textId="77777777" w:rsidR="00CC6DFD" w:rsidRDefault="00CC6DFD" w:rsidP="00CC6DFD">
      <w:pPr>
        <w:jc w:val="left"/>
        <w:rPr>
          <w:rFonts w:ascii="Tahoma" w:hAnsi="Tahoma" w:cs="Tahoma"/>
          <w:noProof/>
        </w:rPr>
      </w:pPr>
      <w:r>
        <w:rPr>
          <w:rFonts w:ascii="Tahoma" w:hAnsi="Tahoma" w:cs="Tahoma"/>
          <w:noProof/>
        </w:rPr>
        <w:t xml:space="preserve">4.  </w:t>
      </w:r>
      <w:r w:rsidRPr="00AB6D69">
        <w:rPr>
          <w:rFonts w:ascii="Tahoma" w:hAnsi="Tahoma" w:cs="Tahoma"/>
          <w:b/>
          <w:noProof/>
        </w:rPr>
        <w:t>TBI Express</w:t>
      </w:r>
    </w:p>
    <w:p w14:paraId="632C5542" w14:textId="77777777" w:rsidR="00CC6DFD" w:rsidRDefault="00CC6DFD" w:rsidP="00CC6DFD">
      <w:pPr>
        <w:jc w:val="left"/>
        <w:rPr>
          <w:rFonts w:ascii="Tahoma" w:hAnsi="Tahoma" w:cs="Tahoma"/>
          <w:noProof/>
        </w:rPr>
      </w:pPr>
    </w:p>
    <w:p w14:paraId="36CFB0F3" w14:textId="77777777" w:rsidR="00CC6DFD" w:rsidRDefault="00CC6DFD" w:rsidP="00CC6DFD">
      <w:pPr>
        <w:jc w:val="left"/>
        <w:rPr>
          <w:rFonts w:ascii="Tahoma" w:hAnsi="Tahoma" w:cs="Tahoma"/>
          <w:noProof/>
        </w:rPr>
      </w:pPr>
      <w:r>
        <w:rPr>
          <w:rFonts w:ascii="Tahoma" w:hAnsi="Tahoma" w:cs="Tahoma"/>
          <w:noProof/>
        </w:rPr>
        <w:t>*  free!</w:t>
      </w:r>
    </w:p>
    <w:p w14:paraId="58C42A4D" w14:textId="77777777" w:rsidR="00CC6DFD" w:rsidRDefault="00CC6DFD" w:rsidP="00CC6DFD">
      <w:pPr>
        <w:jc w:val="left"/>
        <w:rPr>
          <w:rFonts w:ascii="Tahoma" w:hAnsi="Tahoma" w:cs="Tahoma"/>
          <w:noProof/>
        </w:rPr>
      </w:pPr>
      <w:r>
        <w:rPr>
          <w:rFonts w:ascii="Tahoma" w:hAnsi="Tahoma" w:cs="Tahoma"/>
          <w:noProof/>
        </w:rPr>
        <w:t>*  communication training program for people with TBI, their families, friends and</w:t>
      </w:r>
    </w:p>
    <w:p w14:paraId="7897A582" w14:textId="77777777" w:rsidR="00CC6DFD" w:rsidRDefault="00CC6DFD" w:rsidP="00CC6DFD">
      <w:pPr>
        <w:jc w:val="left"/>
        <w:rPr>
          <w:rFonts w:ascii="Tahoma" w:hAnsi="Tahoma" w:cs="Tahoma"/>
          <w:noProof/>
        </w:rPr>
      </w:pPr>
      <w:r>
        <w:rPr>
          <w:rFonts w:ascii="Tahoma" w:hAnsi="Tahoma" w:cs="Tahoma"/>
          <w:noProof/>
        </w:rPr>
        <w:t xml:space="preserve">    caregivers</w:t>
      </w:r>
    </w:p>
    <w:p w14:paraId="6CB56EC0" w14:textId="77777777" w:rsidR="00CC6DFD" w:rsidRDefault="00CC6DFD" w:rsidP="00CC6DFD">
      <w:pPr>
        <w:jc w:val="left"/>
        <w:rPr>
          <w:rFonts w:ascii="Tahoma" w:hAnsi="Tahoma" w:cs="Tahoma"/>
          <w:noProof/>
        </w:rPr>
      </w:pPr>
      <w:r>
        <w:rPr>
          <w:rFonts w:ascii="Tahoma" w:hAnsi="Tahoma" w:cs="Tahoma"/>
          <w:noProof/>
        </w:rPr>
        <w:t>*  The National Health and Medical Research Council of Australia</w:t>
      </w:r>
    </w:p>
    <w:p w14:paraId="0766A5C7" w14:textId="77777777" w:rsidR="00CC6DFD" w:rsidRDefault="00CC6DFD" w:rsidP="00CC6DFD">
      <w:pPr>
        <w:jc w:val="left"/>
        <w:rPr>
          <w:rFonts w:ascii="Tahoma" w:hAnsi="Tahoma" w:cs="Tahoma"/>
          <w:noProof/>
        </w:rPr>
      </w:pPr>
      <w:r>
        <w:rPr>
          <w:rFonts w:ascii="Tahoma" w:hAnsi="Tahoma" w:cs="Tahoma"/>
          <w:noProof/>
        </w:rPr>
        <w:t>*  communication strategies toolkit</w:t>
      </w:r>
    </w:p>
    <w:p w14:paraId="07F277AC" w14:textId="77777777" w:rsidR="00CC6DFD" w:rsidRDefault="00CC6DFD" w:rsidP="00CC6DFD">
      <w:pPr>
        <w:jc w:val="left"/>
        <w:rPr>
          <w:rFonts w:ascii="Tahoma" w:hAnsi="Tahoma" w:cs="Tahoma"/>
          <w:noProof/>
        </w:rPr>
      </w:pPr>
      <w:r>
        <w:rPr>
          <w:rFonts w:ascii="Tahoma" w:hAnsi="Tahoma" w:cs="Tahoma"/>
          <w:noProof/>
        </w:rPr>
        <w:t>*  communication styles:  do’s and don’t’s for collaboration and elaboration</w:t>
      </w:r>
    </w:p>
    <w:p w14:paraId="7BE5B3AF" w14:textId="77777777" w:rsidR="00CC6DFD" w:rsidRDefault="00CC6DFD" w:rsidP="00CC6DFD">
      <w:pPr>
        <w:jc w:val="left"/>
        <w:rPr>
          <w:rFonts w:ascii="Tahoma" w:hAnsi="Tahoma" w:cs="Tahoma"/>
          <w:noProof/>
        </w:rPr>
      </w:pPr>
      <w:r>
        <w:rPr>
          <w:rFonts w:ascii="Tahoma" w:hAnsi="Tahoma" w:cs="Tahoma"/>
          <w:noProof/>
        </w:rPr>
        <w:t xml:space="preserve">*  illustrative videos to demonstrate the differences between effective/ineffective </w:t>
      </w:r>
    </w:p>
    <w:p w14:paraId="362B353D" w14:textId="77777777" w:rsidR="00CC6DFD" w:rsidRDefault="00CC6DFD" w:rsidP="00CC6DFD">
      <w:pPr>
        <w:jc w:val="left"/>
        <w:rPr>
          <w:rFonts w:ascii="Tahoma" w:hAnsi="Tahoma" w:cs="Tahoma"/>
          <w:noProof/>
        </w:rPr>
      </w:pPr>
      <w:r>
        <w:rPr>
          <w:rFonts w:ascii="Tahoma" w:hAnsi="Tahoma" w:cs="Tahoma"/>
          <w:noProof/>
        </w:rPr>
        <w:t xml:space="preserve">   collaboration and elaboration</w:t>
      </w:r>
    </w:p>
    <w:p w14:paraId="32A637F5" w14:textId="77777777" w:rsidR="00CC6DFD" w:rsidRDefault="00CC6DFD" w:rsidP="00CC6DFD">
      <w:pPr>
        <w:jc w:val="left"/>
        <w:rPr>
          <w:rFonts w:ascii="Tahoma" w:hAnsi="Tahoma" w:cs="Tahoma"/>
          <w:noProof/>
        </w:rPr>
      </w:pPr>
      <w:r>
        <w:rPr>
          <w:rFonts w:ascii="Tahoma" w:hAnsi="Tahoma" w:cs="Tahoma"/>
          <w:noProof/>
        </w:rPr>
        <w:t>*  a nice resource for family education, support groups and group therapy</w:t>
      </w:r>
    </w:p>
    <w:p w14:paraId="2DBD80D4" w14:textId="77777777" w:rsidR="00CC6DFD" w:rsidRDefault="00CC6DFD" w:rsidP="00CC6DFD">
      <w:pPr>
        <w:jc w:val="left"/>
        <w:rPr>
          <w:rFonts w:ascii="Tahoma" w:hAnsi="Tahoma" w:cs="Tahoma"/>
          <w:b/>
          <w:noProof/>
          <w:sz w:val="20"/>
          <w:szCs w:val="20"/>
        </w:rPr>
      </w:pPr>
      <w:r>
        <w:rPr>
          <w:rFonts w:ascii="Tahoma" w:hAnsi="Tahoma" w:cs="Tahoma"/>
          <w:noProof/>
        </w:rPr>
        <w:t xml:space="preserve">*  </w:t>
      </w:r>
      <w:r w:rsidRPr="00F46BB5">
        <w:rPr>
          <w:rFonts w:ascii="Tahoma" w:hAnsi="Tahoma" w:cs="Tahoma"/>
          <w:b/>
          <w:noProof/>
          <w:sz w:val="20"/>
          <w:szCs w:val="20"/>
        </w:rPr>
        <w:t>sydney.edu.au/health-sciences/disability-community/tbi express/</w:t>
      </w:r>
    </w:p>
    <w:p w14:paraId="5A042226" w14:textId="77777777" w:rsidR="00CC6DFD" w:rsidRDefault="00CC6DFD" w:rsidP="00CC6DFD">
      <w:pPr>
        <w:jc w:val="left"/>
        <w:rPr>
          <w:rFonts w:ascii="Tahoma" w:hAnsi="Tahoma" w:cs="Tahoma"/>
          <w:b/>
          <w:noProof/>
          <w:sz w:val="20"/>
          <w:szCs w:val="20"/>
        </w:rPr>
      </w:pPr>
    </w:p>
    <w:p w14:paraId="6B9F038A" w14:textId="77777777" w:rsidR="00CC6DFD" w:rsidRDefault="00CC6DFD" w:rsidP="00CC6DFD">
      <w:pPr>
        <w:jc w:val="left"/>
        <w:rPr>
          <w:rFonts w:ascii="Tahoma" w:hAnsi="Tahoma" w:cs="Tahoma"/>
          <w:b/>
          <w:noProof/>
          <w:sz w:val="20"/>
          <w:szCs w:val="20"/>
        </w:rPr>
      </w:pPr>
    </w:p>
    <w:p w14:paraId="4E57A903" w14:textId="77777777" w:rsidR="00CC6DFD" w:rsidRDefault="00CC6DFD" w:rsidP="00CC6DFD">
      <w:pPr>
        <w:jc w:val="left"/>
        <w:rPr>
          <w:rFonts w:ascii="Tahoma" w:hAnsi="Tahoma" w:cs="Tahoma"/>
          <w:noProof/>
        </w:rPr>
      </w:pPr>
      <w:r>
        <w:rPr>
          <w:rFonts w:ascii="Tahoma" w:hAnsi="Tahoma" w:cs="Tahoma"/>
          <w:noProof/>
        </w:rPr>
        <w:t xml:space="preserve">5.  </w:t>
      </w:r>
      <w:r w:rsidRPr="00AB6D69">
        <w:rPr>
          <w:rFonts w:ascii="Tahoma" w:hAnsi="Tahoma" w:cs="Tahoma"/>
          <w:b/>
          <w:noProof/>
        </w:rPr>
        <w:t>Constant Therapy  (iPad App)</w:t>
      </w:r>
    </w:p>
    <w:p w14:paraId="13FBB6E1" w14:textId="77777777" w:rsidR="00CC6DFD" w:rsidRDefault="00CC6DFD" w:rsidP="00CC6DFD">
      <w:pPr>
        <w:jc w:val="left"/>
        <w:rPr>
          <w:rFonts w:ascii="Tahoma" w:hAnsi="Tahoma" w:cs="Tahoma"/>
          <w:noProof/>
        </w:rPr>
      </w:pPr>
    </w:p>
    <w:p w14:paraId="3AA38099" w14:textId="68CC2D65" w:rsidR="00CC6DFD" w:rsidRDefault="00CC6DFD" w:rsidP="00CC6DFD">
      <w:pPr>
        <w:jc w:val="left"/>
        <w:rPr>
          <w:rFonts w:ascii="Tahoma" w:hAnsi="Tahoma" w:cs="Tahoma"/>
          <w:noProof/>
        </w:rPr>
      </w:pPr>
      <w:r>
        <w:rPr>
          <w:rFonts w:ascii="Tahoma" w:hAnsi="Tahoma" w:cs="Tahoma"/>
          <w:noProof/>
        </w:rPr>
        <w:t>*  you can access the language and cognition content of this App by going to</w:t>
      </w:r>
    </w:p>
    <w:p w14:paraId="2D894387" w14:textId="77777777" w:rsidR="00CC6DFD" w:rsidRDefault="00CC6DFD" w:rsidP="00CC6DFD">
      <w:pPr>
        <w:jc w:val="left"/>
        <w:rPr>
          <w:rFonts w:ascii="Tahoma" w:hAnsi="Tahoma" w:cs="Tahoma"/>
          <w:b/>
          <w:noProof/>
          <w:sz w:val="20"/>
          <w:szCs w:val="20"/>
        </w:rPr>
      </w:pPr>
      <w:r>
        <w:rPr>
          <w:rFonts w:ascii="Tahoma" w:hAnsi="Tahoma" w:cs="Tahoma"/>
          <w:noProof/>
        </w:rPr>
        <w:t xml:space="preserve">    </w:t>
      </w:r>
      <w:r w:rsidRPr="004D44DD">
        <w:rPr>
          <w:rFonts w:ascii="Tahoma" w:hAnsi="Tahoma" w:cs="Tahoma"/>
          <w:b/>
          <w:noProof/>
          <w:sz w:val="20"/>
          <w:szCs w:val="20"/>
        </w:rPr>
        <w:t>constanttherapy.com</w:t>
      </w:r>
    </w:p>
    <w:p w14:paraId="05F052A3" w14:textId="77777777" w:rsidR="00CC6DFD" w:rsidRDefault="00CC6DFD" w:rsidP="00CC6DFD">
      <w:pPr>
        <w:jc w:val="left"/>
        <w:rPr>
          <w:rFonts w:ascii="Tahoma" w:hAnsi="Tahoma" w:cs="Tahoma"/>
          <w:noProof/>
        </w:rPr>
      </w:pPr>
      <w:r>
        <w:rPr>
          <w:rFonts w:ascii="Tahoma" w:hAnsi="Tahoma" w:cs="Tahoma"/>
          <w:noProof/>
        </w:rPr>
        <w:t>*  activities are offered in both visual and auditory formats</w:t>
      </w:r>
    </w:p>
    <w:p w14:paraId="6F9EDA5B" w14:textId="77777777" w:rsidR="00CC6DFD" w:rsidRDefault="00CC6DFD" w:rsidP="00CC6DFD">
      <w:pPr>
        <w:jc w:val="left"/>
        <w:rPr>
          <w:rFonts w:ascii="Tahoma" w:hAnsi="Tahoma" w:cs="Tahoma"/>
          <w:noProof/>
        </w:rPr>
      </w:pPr>
      <w:r>
        <w:rPr>
          <w:rFonts w:ascii="Tahoma" w:hAnsi="Tahoma" w:cs="Tahoma"/>
          <w:noProof/>
        </w:rPr>
        <w:t>*  very easy to use and navigate</w:t>
      </w:r>
    </w:p>
    <w:p w14:paraId="3C2BB62B" w14:textId="77777777" w:rsidR="00CC6DFD" w:rsidRDefault="00CC6DFD" w:rsidP="00CC6DFD">
      <w:pPr>
        <w:jc w:val="left"/>
        <w:rPr>
          <w:rFonts w:ascii="Tahoma" w:hAnsi="Tahoma" w:cs="Tahoma"/>
          <w:noProof/>
        </w:rPr>
      </w:pPr>
      <w:r>
        <w:rPr>
          <w:rFonts w:ascii="Tahoma" w:hAnsi="Tahoma" w:cs="Tahoma"/>
          <w:noProof/>
        </w:rPr>
        <w:t>*  can offer continuous “therapy” opportunities for your patients in the home environment</w:t>
      </w:r>
    </w:p>
    <w:p w14:paraId="73F852AE" w14:textId="77777777" w:rsidR="00CC6DFD" w:rsidRDefault="00CC6DFD" w:rsidP="00CC6DFD">
      <w:pPr>
        <w:jc w:val="left"/>
        <w:rPr>
          <w:rFonts w:ascii="Tahoma" w:hAnsi="Tahoma" w:cs="Tahoma"/>
          <w:noProof/>
        </w:rPr>
      </w:pPr>
      <w:r>
        <w:rPr>
          <w:rFonts w:ascii="Tahoma" w:hAnsi="Tahoma" w:cs="Tahoma"/>
          <w:noProof/>
        </w:rPr>
        <w:t xml:space="preserve">*  on the website you can request to become a provider/user </w:t>
      </w:r>
    </w:p>
    <w:p w14:paraId="1888CCDB" w14:textId="77777777" w:rsidR="00CC6DFD" w:rsidRDefault="00CC6DFD" w:rsidP="00CC6DFD">
      <w:pPr>
        <w:jc w:val="left"/>
        <w:rPr>
          <w:rFonts w:ascii="Tahoma" w:hAnsi="Tahoma" w:cs="Tahoma"/>
          <w:noProof/>
        </w:rPr>
      </w:pPr>
      <w:r>
        <w:rPr>
          <w:rFonts w:ascii="Tahoma" w:hAnsi="Tahoma" w:cs="Tahoma"/>
          <w:noProof/>
        </w:rPr>
        <w:t>*  monthly membership cost</w:t>
      </w:r>
    </w:p>
    <w:p w14:paraId="5327B9E9" w14:textId="77777777" w:rsidR="00CC6DFD" w:rsidRDefault="00CC6DFD" w:rsidP="00CC6DFD">
      <w:pPr>
        <w:jc w:val="left"/>
        <w:rPr>
          <w:rFonts w:ascii="Tahoma" w:hAnsi="Tahoma" w:cs="Tahoma"/>
          <w:noProof/>
        </w:rPr>
      </w:pPr>
      <w:r>
        <w:rPr>
          <w:rFonts w:ascii="Tahoma" w:hAnsi="Tahoma" w:cs="Tahoma"/>
          <w:noProof/>
        </w:rPr>
        <w:t>*  data collection features</w:t>
      </w:r>
    </w:p>
    <w:p w14:paraId="2B6CB7EA" w14:textId="77777777" w:rsidR="00D1553C" w:rsidRDefault="00D1553C" w:rsidP="00CC6DFD">
      <w:pPr>
        <w:jc w:val="left"/>
        <w:rPr>
          <w:rFonts w:ascii="Tahoma" w:hAnsi="Tahoma" w:cs="Tahoma"/>
          <w:noProof/>
        </w:rPr>
      </w:pPr>
    </w:p>
    <w:p w14:paraId="791931EB" w14:textId="2E44A5EB" w:rsidR="00D1553C" w:rsidRDefault="00A6041F" w:rsidP="00CC6DFD">
      <w:pPr>
        <w:jc w:val="left"/>
        <w:rPr>
          <w:rFonts w:ascii="Tahoma" w:hAnsi="Tahoma" w:cs="Tahoma"/>
          <w:noProof/>
        </w:rPr>
      </w:pPr>
      <w:r>
        <w:rPr>
          <w:rFonts w:ascii="Tahoma" w:hAnsi="Tahoma" w:cs="Tahoma"/>
          <w:noProof/>
        </w:rPr>
        <w:t xml:space="preserve">6.  </w:t>
      </w:r>
      <w:r>
        <w:rPr>
          <w:rFonts w:ascii="Tahoma" w:hAnsi="Tahoma" w:cs="Tahoma"/>
          <w:noProof/>
        </w:rPr>
        <w:t xml:space="preserve">All of the </w:t>
      </w:r>
      <w:r w:rsidRPr="004B09C3">
        <w:rPr>
          <w:rFonts w:ascii="Tahoma" w:hAnsi="Tahoma" w:cs="Tahoma"/>
          <w:b/>
          <w:noProof/>
        </w:rPr>
        <w:t>Lingraphica</w:t>
      </w:r>
      <w:r>
        <w:rPr>
          <w:rFonts w:ascii="Tahoma" w:hAnsi="Tahoma" w:cs="Tahoma"/>
          <w:noProof/>
        </w:rPr>
        <w:t xml:space="preserve"> free Apps</w:t>
      </w:r>
    </w:p>
    <w:p w14:paraId="3613FD02" w14:textId="77777777" w:rsidR="00CC6DFD" w:rsidRDefault="00CC6DFD" w:rsidP="00CC6DFD">
      <w:pPr>
        <w:jc w:val="left"/>
        <w:rPr>
          <w:rFonts w:ascii="Tahoma" w:hAnsi="Tahoma" w:cs="Tahoma"/>
          <w:noProof/>
        </w:rPr>
      </w:pPr>
    </w:p>
    <w:p w14:paraId="37DDF5A4" w14:textId="77777777" w:rsidR="00CC6DFD" w:rsidRDefault="00CC6DFD" w:rsidP="00CC6DFD">
      <w:pPr>
        <w:jc w:val="left"/>
        <w:rPr>
          <w:rFonts w:ascii="Tahoma" w:hAnsi="Tahoma" w:cs="Tahoma"/>
          <w:noProof/>
        </w:rPr>
      </w:pPr>
    </w:p>
    <w:p w14:paraId="59256C18" w14:textId="64E058A4" w:rsidR="00CC6DFD" w:rsidRDefault="00A6041F" w:rsidP="00CC6DFD">
      <w:pPr>
        <w:jc w:val="left"/>
        <w:rPr>
          <w:rFonts w:ascii="Tahoma" w:hAnsi="Tahoma" w:cs="Tahoma"/>
          <w:noProof/>
        </w:rPr>
      </w:pPr>
      <w:r>
        <w:rPr>
          <w:rFonts w:ascii="Tahoma" w:hAnsi="Tahoma" w:cs="Tahoma"/>
          <w:noProof/>
        </w:rPr>
        <w:t>7</w:t>
      </w:r>
      <w:r w:rsidR="00CC6DFD">
        <w:rPr>
          <w:rFonts w:ascii="Tahoma" w:hAnsi="Tahoma" w:cs="Tahoma"/>
          <w:noProof/>
        </w:rPr>
        <w:t xml:space="preserve">.  </w:t>
      </w:r>
      <w:r w:rsidR="00CC6DFD" w:rsidRPr="00AB6D69">
        <w:rPr>
          <w:rFonts w:ascii="Tahoma" w:hAnsi="Tahoma" w:cs="Tahoma"/>
          <w:b/>
          <w:noProof/>
        </w:rPr>
        <w:t>Visual Creator (iPad App)</w:t>
      </w:r>
    </w:p>
    <w:p w14:paraId="0BB0B48E" w14:textId="77777777" w:rsidR="00CC6DFD" w:rsidRDefault="00CC6DFD" w:rsidP="00CC6DFD">
      <w:pPr>
        <w:jc w:val="left"/>
        <w:rPr>
          <w:rFonts w:ascii="Tahoma" w:hAnsi="Tahoma" w:cs="Tahoma"/>
          <w:noProof/>
        </w:rPr>
      </w:pPr>
    </w:p>
    <w:p w14:paraId="150B6B47" w14:textId="77777777" w:rsidR="00CC6DFD" w:rsidRDefault="00CC6DFD" w:rsidP="00CC6DFD">
      <w:pPr>
        <w:jc w:val="left"/>
        <w:rPr>
          <w:rFonts w:ascii="Tahoma" w:hAnsi="Tahoma" w:cs="Tahoma"/>
          <w:noProof/>
        </w:rPr>
      </w:pPr>
      <w:r>
        <w:rPr>
          <w:rFonts w:ascii="Tahoma" w:hAnsi="Tahoma" w:cs="Tahoma"/>
          <w:noProof/>
        </w:rPr>
        <w:t>*  200 templates!</w:t>
      </w:r>
    </w:p>
    <w:p w14:paraId="721F4567" w14:textId="77777777" w:rsidR="00CC6DFD" w:rsidRDefault="00CC6DFD" w:rsidP="00CC6DFD">
      <w:pPr>
        <w:jc w:val="left"/>
        <w:rPr>
          <w:rFonts w:ascii="Tahoma" w:hAnsi="Tahoma" w:cs="Tahoma"/>
          <w:noProof/>
        </w:rPr>
      </w:pPr>
      <w:r>
        <w:rPr>
          <w:rFonts w:ascii="Tahoma" w:hAnsi="Tahoma" w:cs="Tahoma"/>
          <w:noProof/>
        </w:rPr>
        <w:t>*  $30.00</w:t>
      </w:r>
    </w:p>
    <w:p w14:paraId="34B66C9E" w14:textId="77777777" w:rsidR="00CC6DFD" w:rsidRDefault="00CC6DFD" w:rsidP="00CC6DFD">
      <w:pPr>
        <w:jc w:val="left"/>
        <w:rPr>
          <w:rFonts w:ascii="Tahoma" w:hAnsi="Tahoma" w:cs="Tahoma"/>
          <w:noProof/>
        </w:rPr>
      </w:pPr>
      <w:r>
        <w:rPr>
          <w:rFonts w:ascii="Tahoma" w:hAnsi="Tahoma" w:cs="Tahoma"/>
          <w:noProof/>
        </w:rPr>
        <w:t>*  communication boards</w:t>
      </w:r>
    </w:p>
    <w:p w14:paraId="5571A7F6" w14:textId="77777777" w:rsidR="00CC6DFD" w:rsidRDefault="00CC6DFD" w:rsidP="00CC6DFD">
      <w:pPr>
        <w:jc w:val="left"/>
        <w:rPr>
          <w:rFonts w:ascii="Tahoma" w:hAnsi="Tahoma" w:cs="Tahoma"/>
          <w:noProof/>
        </w:rPr>
      </w:pPr>
      <w:r>
        <w:rPr>
          <w:rFonts w:ascii="Tahoma" w:hAnsi="Tahoma" w:cs="Tahoma"/>
          <w:noProof/>
        </w:rPr>
        <w:t>*  picture schedules</w:t>
      </w:r>
    </w:p>
    <w:p w14:paraId="04457BE9" w14:textId="77777777" w:rsidR="00CC6DFD" w:rsidRDefault="00CC6DFD" w:rsidP="00CC6DFD">
      <w:pPr>
        <w:jc w:val="left"/>
        <w:rPr>
          <w:rFonts w:ascii="Tahoma" w:hAnsi="Tahoma" w:cs="Tahoma"/>
          <w:noProof/>
        </w:rPr>
      </w:pPr>
      <w:r>
        <w:rPr>
          <w:rFonts w:ascii="Tahoma" w:hAnsi="Tahoma" w:cs="Tahoma"/>
          <w:noProof/>
        </w:rPr>
        <w:t>*  flash cards</w:t>
      </w:r>
    </w:p>
    <w:p w14:paraId="78AF5090" w14:textId="77777777" w:rsidR="00CC6DFD" w:rsidRDefault="00CC6DFD" w:rsidP="00CC6DFD">
      <w:pPr>
        <w:jc w:val="left"/>
        <w:rPr>
          <w:rFonts w:ascii="Tahoma" w:hAnsi="Tahoma" w:cs="Tahoma"/>
          <w:noProof/>
        </w:rPr>
      </w:pPr>
      <w:r>
        <w:rPr>
          <w:rFonts w:ascii="Tahoma" w:hAnsi="Tahoma" w:cs="Tahoma"/>
          <w:noProof/>
        </w:rPr>
        <w:t>*  worksheets</w:t>
      </w:r>
    </w:p>
    <w:p w14:paraId="78B2A9FB" w14:textId="77777777" w:rsidR="00CC6DFD" w:rsidRDefault="00CC6DFD" w:rsidP="00CC6DFD">
      <w:pPr>
        <w:jc w:val="left"/>
        <w:rPr>
          <w:rFonts w:ascii="Tahoma" w:hAnsi="Tahoma" w:cs="Tahoma"/>
          <w:noProof/>
        </w:rPr>
      </w:pPr>
      <w:r>
        <w:rPr>
          <w:rFonts w:ascii="Tahoma" w:hAnsi="Tahoma" w:cs="Tahoma"/>
          <w:noProof/>
        </w:rPr>
        <w:t>*  pictorial shopping list</w:t>
      </w:r>
    </w:p>
    <w:p w14:paraId="7930042E" w14:textId="77777777" w:rsidR="00CC6DFD" w:rsidRDefault="00CC6DFD" w:rsidP="00CC6DFD">
      <w:pPr>
        <w:jc w:val="left"/>
        <w:rPr>
          <w:rFonts w:ascii="Tahoma" w:hAnsi="Tahoma" w:cs="Tahoma"/>
          <w:noProof/>
        </w:rPr>
      </w:pPr>
      <w:r>
        <w:rPr>
          <w:rFonts w:ascii="Tahoma" w:hAnsi="Tahoma" w:cs="Tahoma"/>
          <w:noProof/>
        </w:rPr>
        <w:t>*  visual reminders</w:t>
      </w:r>
    </w:p>
    <w:p w14:paraId="421D5E9C" w14:textId="77777777" w:rsidR="00CC6DFD" w:rsidRDefault="00CC6DFD" w:rsidP="00CC6DFD">
      <w:pPr>
        <w:jc w:val="left"/>
        <w:rPr>
          <w:rFonts w:ascii="Tahoma" w:hAnsi="Tahoma" w:cs="Tahoma"/>
          <w:noProof/>
        </w:rPr>
      </w:pPr>
    </w:p>
    <w:p w14:paraId="7BC350EC" w14:textId="77777777" w:rsidR="00CC6DFD" w:rsidRDefault="00CC6DFD" w:rsidP="00CC6DFD">
      <w:pPr>
        <w:jc w:val="left"/>
        <w:rPr>
          <w:rFonts w:ascii="Tahoma" w:hAnsi="Tahoma" w:cs="Tahoma"/>
          <w:noProof/>
        </w:rPr>
      </w:pPr>
    </w:p>
    <w:p w14:paraId="66620BB9" w14:textId="0328C9BD" w:rsidR="00CC6DFD" w:rsidRDefault="00A6041F" w:rsidP="00CC6DFD">
      <w:pPr>
        <w:jc w:val="left"/>
        <w:rPr>
          <w:rFonts w:ascii="Tahoma" w:hAnsi="Tahoma" w:cs="Tahoma"/>
          <w:b/>
          <w:noProof/>
        </w:rPr>
      </w:pPr>
      <w:r>
        <w:rPr>
          <w:rFonts w:ascii="Tahoma" w:hAnsi="Tahoma" w:cs="Tahoma"/>
          <w:noProof/>
        </w:rPr>
        <w:t>8</w:t>
      </w:r>
      <w:r w:rsidR="00CC6DFD">
        <w:rPr>
          <w:rFonts w:ascii="Tahoma" w:hAnsi="Tahoma" w:cs="Tahoma"/>
          <w:noProof/>
        </w:rPr>
        <w:t xml:space="preserve">.  </w:t>
      </w:r>
      <w:r w:rsidR="00CC6DFD" w:rsidRPr="0087788E">
        <w:rPr>
          <w:rFonts w:ascii="Tahoma" w:hAnsi="Tahoma" w:cs="Tahoma"/>
          <w:b/>
          <w:noProof/>
        </w:rPr>
        <w:t>englishforeveryone.org</w:t>
      </w:r>
    </w:p>
    <w:p w14:paraId="5A68A5AD" w14:textId="77777777" w:rsidR="00CC6DFD" w:rsidRDefault="00CC6DFD" w:rsidP="00CC6DFD">
      <w:pPr>
        <w:jc w:val="left"/>
        <w:rPr>
          <w:rFonts w:ascii="Tahoma" w:hAnsi="Tahoma" w:cs="Tahoma"/>
          <w:b/>
          <w:noProof/>
        </w:rPr>
      </w:pPr>
    </w:p>
    <w:p w14:paraId="7BA8C625" w14:textId="77777777" w:rsidR="00CC6DFD" w:rsidRDefault="00CC6DFD" w:rsidP="00CC6DFD">
      <w:pPr>
        <w:jc w:val="left"/>
        <w:rPr>
          <w:rFonts w:ascii="Tahoma" w:hAnsi="Tahoma" w:cs="Tahoma"/>
          <w:noProof/>
        </w:rPr>
      </w:pPr>
      <w:r>
        <w:rPr>
          <w:rFonts w:ascii="Tahoma" w:hAnsi="Tahoma" w:cs="Tahoma"/>
          <w:noProof/>
        </w:rPr>
        <w:t>*  free domain</w:t>
      </w:r>
    </w:p>
    <w:p w14:paraId="14C673A7" w14:textId="77777777" w:rsidR="00CC6DFD" w:rsidRDefault="00CC6DFD" w:rsidP="00CC6DFD">
      <w:pPr>
        <w:jc w:val="left"/>
        <w:rPr>
          <w:rFonts w:ascii="Tahoma" w:hAnsi="Tahoma" w:cs="Tahoma"/>
          <w:noProof/>
        </w:rPr>
      </w:pPr>
      <w:r>
        <w:rPr>
          <w:rFonts w:ascii="Tahoma" w:hAnsi="Tahoma" w:cs="Tahoma"/>
          <w:noProof/>
        </w:rPr>
        <w:t>*  printable language based worksheets</w:t>
      </w:r>
    </w:p>
    <w:p w14:paraId="1C4F8B09" w14:textId="77777777" w:rsidR="00CC6DFD" w:rsidRDefault="00CC6DFD" w:rsidP="00CC6DFD">
      <w:pPr>
        <w:jc w:val="left"/>
        <w:rPr>
          <w:rFonts w:ascii="Tahoma" w:hAnsi="Tahoma" w:cs="Tahoma"/>
          <w:noProof/>
        </w:rPr>
      </w:pPr>
      <w:r>
        <w:rPr>
          <w:rFonts w:ascii="Tahoma" w:hAnsi="Tahoma" w:cs="Tahoma"/>
          <w:noProof/>
        </w:rPr>
        <w:t>*  reading comprehension for grades 1-12</w:t>
      </w:r>
    </w:p>
    <w:p w14:paraId="3295A90B" w14:textId="77777777" w:rsidR="00CC6DFD" w:rsidRDefault="00CC6DFD" w:rsidP="00CC6DFD">
      <w:pPr>
        <w:jc w:val="left"/>
        <w:rPr>
          <w:rFonts w:ascii="Tahoma" w:hAnsi="Tahoma" w:cs="Tahoma"/>
          <w:noProof/>
        </w:rPr>
      </w:pPr>
      <w:r>
        <w:rPr>
          <w:rFonts w:ascii="Tahoma" w:hAnsi="Tahoma" w:cs="Tahoma"/>
          <w:noProof/>
        </w:rPr>
        <w:t>*  word definitions</w:t>
      </w:r>
    </w:p>
    <w:p w14:paraId="3282DD7E" w14:textId="77777777" w:rsidR="00CC6DFD" w:rsidRDefault="00CC6DFD" w:rsidP="00CC6DFD">
      <w:pPr>
        <w:jc w:val="left"/>
        <w:rPr>
          <w:rFonts w:ascii="Tahoma" w:hAnsi="Tahoma" w:cs="Tahoma"/>
          <w:noProof/>
        </w:rPr>
      </w:pPr>
      <w:r>
        <w:rPr>
          <w:rFonts w:ascii="Tahoma" w:hAnsi="Tahoma" w:cs="Tahoma"/>
          <w:noProof/>
        </w:rPr>
        <w:t>*  writing</w:t>
      </w:r>
    </w:p>
    <w:p w14:paraId="61780416" w14:textId="77777777" w:rsidR="00CC6DFD" w:rsidRDefault="00CC6DFD" w:rsidP="00CC6DFD">
      <w:pPr>
        <w:jc w:val="left"/>
        <w:rPr>
          <w:rFonts w:ascii="Tahoma" w:hAnsi="Tahoma" w:cs="Tahoma"/>
          <w:noProof/>
        </w:rPr>
      </w:pPr>
      <w:r>
        <w:rPr>
          <w:rFonts w:ascii="Tahoma" w:hAnsi="Tahoma" w:cs="Tahoma"/>
          <w:noProof/>
        </w:rPr>
        <w:lastRenderedPageBreak/>
        <w:t>*  formulating questions</w:t>
      </w:r>
    </w:p>
    <w:p w14:paraId="5441AD9D" w14:textId="77777777" w:rsidR="00CC6DFD" w:rsidRDefault="00CC6DFD" w:rsidP="00CC6DFD">
      <w:pPr>
        <w:jc w:val="left"/>
        <w:rPr>
          <w:rFonts w:ascii="Tahoma" w:hAnsi="Tahoma" w:cs="Tahoma"/>
          <w:noProof/>
        </w:rPr>
      </w:pPr>
      <w:r>
        <w:rPr>
          <w:rFonts w:ascii="Tahoma" w:hAnsi="Tahoma" w:cs="Tahoma"/>
          <w:noProof/>
        </w:rPr>
        <w:t>*  common expressions (apraxia training)</w:t>
      </w:r>
    </w:p>
    <w:p w14:paraId="76AE2FE8" w14:textId="77777777" w:rsidR="00CC6DFD" w:rsidRDefault="00CC6DFD" w:rsidP="00CC6DFD">
      <w:pPr>
        <w:jc w:val="left"/>
        <w:rPr>
          <w:rFonts w:ascii="Tahoma" w:hAnsi="Tahoma" w:cs="Tahoma"/>
          <w:noProof/>
        </w:rPr>
      </w:pPr>
    </w:p>
    <w:p w14:paraId="1370C940" w14:textId="77777777" w:rsidR="00CC6DFD" w:rsidRDefault="00CC6DFD" w:rsidP="00CC6DFD">
      <w:pPr>
        <w:jc w:val="left"/>
        <w:rPr>
          <w:rFonts w:ascii="Tahoma" w:hAnsi="Tahoma" w:cs="Tahoma"/>
          <w:noProof/>
        </w:rPr>
      </w:pPr>
    </w:p>
    <w:p w14:paraId="68E55A5D" w14:textId="1B513189" w:rsidR="00CC6DFD" w:rsidRDefault="00A6041F" w:rsidP="00CC6DFD">
      <w:pPr>
        <w:jc w:val="left"/>
        <w:rPr>
          <w:rFonts w:ascii="Tahoma" w:hAnsi="Tahoma" w:cs="Tahoma"/>
          <w:noProof/>
        </w:rPr>
      </w:pPr>
      <w:r>
        <w:rPr>
          <w:rFonts w:ascii="Tahoma" w:hAnsi="Tahoma" w:cs="Tahoma"/>
          <w:noProof/>
        </w:rPr>
        <w:t>9</w:t>
      </w:r>
      <w:r w:rsidR="00CC6DFD">
        <w:rPr>
          <w:rFonts w:ascii="Tahoma" w:hAnsi="Tahoma" w:cs="Tahoma"/>
          <w:noProof/>
        </w:rPr>
        <w:t xml:space="preserve">.  </w:t>
      </w:r>
      <w:r w:rsidR="00CC6DFD" w:rsidRPr="005D0FC8">
        <w:rPr>
          <w:rFonts w:ascii="Tahoma" w:hAnsi="Tahoma" w:cs="Tahoma"/>
          <w:b/>
          <w:noProof/>
        </w:rPr>
        <w:t>Patient/Family Education</w:t>
      </w:r>
    </w:p>
    <w:p w14:paraId="41C891E1" w14:textId="77777777" w:rsidR="00CC6DFD" w:rsidRDefault="00CC6DFD" w:rsidP="00CC6DFD">
      <w:pPr>
        <w:jc w:val="left"/>
        <w:rPr>
          <w:rFonts w:ascii="Tahoma" w:hAnsi="Tahoma" w:cs="Tahoma"/>
          <w:noProof/>
        </w:rPr>
      </w:pPr>
    </w:p>
    <w:p w14:paraId="46913463" w14:textId="77777777" w:rsidR="00CC6DFD" w:rsidRDefault="00CC6DFD" w:rsidP="00CC6DFD">
      <w:pPr>
        <w:jc w:val="left"/>
        <w:rPr>
          <w:rFonts w:ascii="Tahoma" w:hAnsi="Tahoma" w:cs="Tahoma"/>
          <w:b/>
          <w:noProof/>
        </w:rPr>
      </w:pPr>
      <w:r>
        <w:rPr>
          <w:rFonts w:ascii="Tahoma" w:hAnsi="Tahoma" w:cs="Tahoma"/>
          <w:noProof/>
        </w:rPr>
        <w:t xml:space="preserve">    </w:t>
      </w:r>
      <w:r w:rsidRPr="0087788E">
        <w:rPr>
          <w:rFonts w:ascii="Tahoma" w:hAnsi="Tahoma" w:cs="Tahoma"/>
          <w:b/>
          <w:noProof/>
        </w:rPr>
        <w:t>neurohero.com</w:t>
      </w:r>
    </w:p>
    <w:p w14:paraId="4B939707" w14:textId="77777777" w:rsidR="00CC6DFD" w:rsidRDefault="00CC6DFD" w:rsidP="00CC6DFD">
      <w:pPr>
        <w:jc w:val="left"/>
        <w:rPr>
          <w:rFonts w:ascii="Tahoma" w:hAnsi="Tahoma" w:cs="Tahoma"/>
          <w:noProof/>
        </w:rPr>
      </w:pPr>
      <w:r>
        <w:rPr>
          <w:rFonts w:ascii="Tahoma" w:hAnsi="Tahoma" w:cs="Tahoma"/>
          <w:noProof/>
        </w:rPr>
        <w:t>*  single skill videos</w:t>
      </w:r>
    </w:p>
    <w:p w14:paraId="7815B1F2" w14:textId="77777777" w:rsidR="00CC6DFD" w:rsidRDefault="00CC6DFD" w:rsidP="00CC6DFD">
      <w:pPr>
        <w:jc w:val="left"/>
        <w:rPr>
          <w:rFonts w:ascii="Tahoma" w:hAnsi="Tahoma" w:cs="Tahoma"/>
          <w:noProof/>
        </w:rPr>
      </w:pPr>
      <w:r>
        <w:rPr>
          <w:rFonts w:ascii="Tahoma" w:hAnsi="Tahoma" w:cs="Tahoma"/>
          <w:noProof/>
        </w:rPr>
        <w:t>*  short videos that illustrate a specific skill to be used by a caregiver to make communication</w:t>
      </w:r>
    </w:p>
    <w:p w14:paraId="735878E9" w14:textId="77777777" w:rsidR="00CC6DFD" w:rsidRDefault="00CC6DFD" w:rsidP="00CC6DFD">
      <w:pPr>
        <w:jc w:val="left"/>
        <w:rPr>
          <w:rFonts w:ascii="Tahoma" w:hAnsi="Tahoma" w:cs="Tahoma"/>
          <w:noProof/>
        </w:rPr>
      </w:pPr>
      <w:r>
        <w:rPr>
          <w:rFonts w:ascii="Tahoma" w:hAnsi="Tahoma" w:cs="Tahoma"/>
          <w:noProof/>
        </w:rPr>
        <w:t xml:space="preserve">    easier; e.g. asking one question at a time and waiting for the answer</w:t>
      </w:r>
    </w:p>
    <w:p w14:paraId="24238758" w14:textId="77777777" w:rsidR="00CC6DFD" w:rsidRDefault="00CC6DFD" w:rsidP="00CC6DFD">
      <w:pPr>
        <w:jc w:val="left"/>
        <w:rPr>
          <w:rFonts w:ascii="Tahoma" w:hAnsi="Tahoma" w:cs="Tahoma"/>
          <w:noProof/>
        </w:rPr>
      </w:pPr>
    </w:p>
    <w:p w14:paraId="020C08D3" w14:textId="77777777" w:rsidR="00CC6DFD" w:rsidRDefault="00CC6DFD" w:rsidP="00CC6DFD">
      <w:pPr>
        <w:jc w:val="left"/>
        <w:rPr>
          <w:rFonts w:ascii="Tahoma" w:hAnsi="Tahoma" w:cs="Tahoma"/>
          <w:noProof/>
        </w:rPr>
      </w:pPr>
      <w:r>
        <w:rPr>
          <w:rFonts w:ascii="Tahoma" w:hAnsi="Tahoma" w:cs="Tahoma"/>
          <w:noProof/>
        </w:rPr>
        <w:t xml:space="preserve">    </w:t>
      </w:r>
      <w:r>
        <w:rPr>
          <w:rFonts w:ascii="Tahoma" w:hAnsi="Tahoma" w:cs="Tahoma"/>
          <w:b/>
          <w:noProof/>
        </w:rPr>
        <w:t xml:space="preserve">DrawMDSpeechPathology (App) </w:t>
      </w:r>
      <w:r>
        <w:rPr>
          <w:rFonts w:ascii="Tahoma" w:hAnsi="Tahoma" w:cs="Tahoma"/>
          <w:noProof/>
        </w:rPr>
        <w:t>– pictorial diagrams related to speech pathology</w:t>
      </w:r>
    </w:p>
    <w:p w14:paraId="22BB2F91" w14:textId="77777777" w:rsidR="00CC6DFD" w:rsidRDefault="00CC6DFD" w:rsidP="00CC6DFD">
      <w:pPr>
        <w:jc w:val="left"/>
        <w:rPr>
          <w:rFonts w:ascii="Tahoma" w:hAnsi="Tahoma" w:cs="Tahoma"/>
          <w:noProof/>
        </w:rPr>
      </w:pPr>
    </w:p>
    <w:p w14:paraId="021C87E7" w14:textId="77777777" w:rsidR="00CC6DFD" w:rsidRDefault="00CC6DFD" w:rsidP="00CC6DFD">
      <w:pPr>
        <w:jc w:val="left"/>
        <w:rPr>
          <w:rFonts w:ascii="Tahoma" w:hAnsi="Tahoma" w:cs="Tahoma"/>
          <w:b/>
          <w:noProof/>
        </w:rPr>
      </w:pPr>
      <w:r>
        <w:rPr>
          <w:rFonts w:ascii="Tahoma" w:hAnsi="Tahoma" w:cs="Tahoma"/>
          <w:noProof/>
        </w:rPr>
        <w:t xml:space="preserve">    </w:t>
      </w:r>
    </w:p>
    <w:p w14:paraId="1B965235" w14:textId="77777777" w:rsidR="00CC6DFD" w:rsidRDefault="00CC6DFD" w:rsidP="00CC6DFD">
      <w:pPr>
        <w:jc w:val="left"/>
        <w:rPr>
          <w:rFonts w:ascii="Tahoma" w:hAnsi="Tahoma" w:cs="Tahoma"/>
          <w:b/>
          <w:noProof/>
        </w:rPr>
      </w:pPr>
      <w:r>
        <w:rPr>
          <w:rFonts w:ascii="Tahoma" w:hAnsi="Tahoma" w:cs="Tahoma"/>
          <w:b/>
          <w:noProof/>
        </w:rPr>
        <w:t xml:space="preserve">    patienteducation.osumc.edu/documents/forms</w:t>
      </w:r>
    </w:p>
    <w:p w14:paraId="70DC71F4" w14:textId="77777777" w:rsidR="00CC6DFD" w:rsidRDefault="00CC6DFD" w:rsidP="00CC6DFD">
      <w:pPr>
        <w:jc w:val="left"/>
        <w:rPr>
          <w:rFonts w:ascii="Tahoma" w:hAnsi="Tahoma" w:cs="Tahoma"/>
          <w:noProof/>
        </w:rPr>
      </w:pPr>
      <w:r>
        <w:rPr>
          <w:rFonts w:ascii="Tahoma" w:hAnsi="Tahoma" w:cs="Tahoma"/>
          <w:noProof/>
        </w:rPr>
        <w:t>*  pre-made patient education fact sheets on general medical topics as well as dysphagia,</w:t>
      </w:r>
    </w:p>
    <w:p w14:paraId="540C7F0C" w14:textId="77777777" w:rsidR="00CC6DFD" w:rsidRDefault="00CC6DFD" w:rsidP="00CC6DFD">
      <w:pPr>
        <w:jc w:val="left"/>
        <w:rPr>
          <w:rFonts w:ascii="Tahoma" w:hAnsi="Tahoma" w:cs="Tahoma"/>
          <w:noProof/>
        </w:rPr>
      </w:pPr>
      <w:r>
        <w:rPr>
          <w:rFonts w:ascii="Tahoma" w:hAnsi="Tahoma" w:cs="Tahoma"/>
          <w:noProof/>
        </w:rPr>
        <w:t xml:space="preserve">    aphasia, cognition and apraxia of speech</w:t>
      </w:r>
    </w:p>
    <w:p w14:paraId="7E72CE4A" w14:textId="77777777" w:rsidR="00CC6DFD" w:rsidRDefault="00CC6DFD" w:rsidP="00CC6DFD">
      <w:pPr>
        <w:jc w:val="left"/>
        <w:rPr>
          <w:rFonts w:ascii="Tahoma" w:hAnsi="Tahoma" w:cs="Tahoma"/>
          <w:noProof/>
        </w:rPr>
      </w:pPr>
    </w:p>
    <w:p w14:paraId="1560F268" w14:textId="77777777" w:rsidR="00CC6DFD" w:rsidRDefault="00CC6DFD" w:rsidP="00CC6DFD">
      <w:pPr>
        <w:jc w:val="left"/>
        <w:rPr>
          <w:rFonts w:ascii="Tahoma" w:hAnsi="Tahoma" w:cs="Tahoma"/>
          <w:noProof/>
        </w:rPr>
      </w:pPr>
    </w:p>
    <w:p w14:paraId="43404DA2" w14:textId="531B5E4A" w:rsidR="00CC6DFD" w:rsidRDefault="00A6041F" w:rsidP="00CC6DFD">
      <w:pPr>
        <w:jc w:val="left"/>
        <w:rPr>
          <w:rFonts w:ascii="Tahoma" w:hAnsi="Tahoma" w:cs="Tahoma"/>
          <w:noProof/>
        </w:rPr>
      </w:pPr>
      <w:r>
        <w:rPr>
          <w:rFonts w:ascii="Tahoma" w:hAnsi="Tahoma" w:cs="Tahoma"/>
          <w:noProof/>
        </w:rPr>
        <w:t>10</w:t>
      </w:r>
      <w:r w:rsidR="00CC6DFD">
        <w:rPr>
          <w:rFonts w:ascii="Tahoma" w:hAnsi="Tahoma" w:cs="Tahoma"/>
          <w:noProof/>
        </w:rPr>
        <w:t xml:space="preserve">.  </w:t>
      </w:r>
      <w:r w:rsidR="00CC6DFD" w:rsidRPr="005D0FC8">
        <w:rPr>
          <w:rFonts w:ascii="Tahoma" w:hAnsi="Tahoma" w:cs="Tahoma"/>
          <w:b/>
          <w:noProof/>
        </w:rPr>
        <w:t>Create training videos</w:t>
      </w:r>
      <w:r w:rsidR="00CC6DFD">
        <w:rPr>
          <w:rFonts w:ascii="Tahoma" w:hAnsi="Tahoma" w:cs="Tahoma"/>
          <w:noProof/>
        </w:rPr>
        <w:t xml:space="preserve"> directly on an iPad or tablet.  This is especially creative for a </w:t>
      </w:r>
    </w:p>
    <w:p w14:paraId="14EF0F21" w14:textId="77777777" w:rsidR="00CC6DFD" w:rsidRDefault="00CC6DFD" w:rsidP="00CC6DFD">
      <w:pPr>
        <w:jc w:val="left"/>
        <w:rPr>
          <w:rFonts w:ascii="Tahoma" w:hAnsi="Tahoma" w:cs="Tahoma"/>
          <w:noProof/>
        </w:rPr>
      </w:pPr>
      <w:r>
        <w:rPr>
          <w:rFonts w:ascii="Tahoma" w:hAnsi="Tahoma" w:cs="Tahoma"/>
          <w:noProof/>
        </w:rPr>
        <w:t xml:space="preserve">       patient with a severe oral/verbal apraxia who requires daily practice of oral motor</w:t>
      </w:r>
    </w:p>
    <w:p w14:paraId="32241F35" w14:textId="77777777" w:rsidR="00CC6DFD" w:rsidRDefault="00CC6DFD" w:rsidP="00CC6DFD">
      <w:pPr>
        <w:jc w:val="left"/>
        <w:rPr>
          <w:rFonts w:ascii="Tahoma" w:hAnsi="Tahoma" w:cs="Tahoma"/>
          <w:noProof/>
        </w:rPr>
      </w:pPr>
      <w:r>
        <w:rPr>
          <w:rFonts w:ascii="Tahoma" w:hAnsi="Tahoma" w:cs="Tahoma"/>
          <w:noProof/>
        </w:rPr>
        <w:t xml:space="preserve">       movements in isolation, isolated sound production, syllable sets etc.</w:t>
      </w:r>
    </w:p>
    <w:p w14:paraId="2ECE1344" w14:textId="77777777" w:rsidR="00CC6DFD" w:rsidRDefault="00CC6DFD" w:rsidP="00CC6DFD">
      <w:pPr>
        <w:jc w:val="left"/>
        <w:rPr>
          <w:rFonts w:ascii="Tahoma" w:hAnsi="Tahoma" w:cs="Tahoma"/>
          <w:noProof/>
        </w:rPr>
      </w:pPr>
    </w:p>
    <w:p w14:paraId="32C5D778" w14:textId="19DBAC2C" w:rsidR="00CC6DFD" w:rsidRDefault="00CC6DFD" w:rsidP="00CC6DFD">
      <w:pPr>
        <w:jc w:val="left"/>
        <w:rPr>
          <w:rFonts w:ascii="Tahoma" w:hAnsi="Tahoma" w:cs="Tahoma"/>
          <w:b/>
          <w:noProof/>
        </w:rPr>
      </w:pPr>
      <w:r>
        <w:rPr>
          <w:rFonts w:ascii="Tahoma" w:hAnsi="Tahoma" w:cs="Tahoma"/>
          <w:noProof/>
        </w:rPr>
        <w:t>1</w:t>
      </w:r>
      <w:r w:rsidR="00A6041F">
        <w:rPr>
          <w:rFonts w:ascii="Tahoma" w:hAnsi="Tahoma" w:cs="Tahoma"/>
          <w:noProof/>
        </w:rPr>
        <w:t>1</w:t>
      </w:r>
      <w:r>
        <w:rPr>
          <w:rFonts w:ascii="Tahoma" w:hAnsi="Tahoma" w:cs="Tahoma"/>
          <w:noProof/>
        </w:rPr>
        <w:t xml:space="preserve">.  </w:t>
      </w:r>
      <w:r w:rsidRPr="005D0FC8">
        <w:rPr>
          <w:rFonts w:ascii="Tahoma" w:hAnsi="Tahoma" w:cs="Tahoma"/>
          <w:b/>
          <w:noProof/>
        </w:rPr>
        <w:t xml:space="preserve">Skype – Google </w:t>
      </w:r>
      <w:r w:rsidR="003B5520">
        <w:rPr>
          <w:rFonts w:ascii="Tahoma" w:hAnsi="Tahoma" w:cs="Tahoma"/>
          <w:b/>
          <w:noProof/>
        </w:rPr>
        <w:t>Meet</w:t>
      </w:r>
      <w:r w:rsidRPr="005D0FC8">
        <w:rPr>
          <w:rFonts w:ascii="Tahoma" w:hAnsi="Tahoma" w:cs="Tahoma"/>
          <w:b/>
          <w:noProof/>
        </w:rPr>
        <w:t xml:space="preserve"> – Face Time</w:t>
      </w:r>
      <w:r w:rsidR="003B5520">
        <w:rPr>
          <w:rFonts w:ascii="Tahoma" w:hAnsi="Tahoma" w:cs="Tahoma"/>
          <w:b/>
          <w:noProof/>
        </w:rPr>
        <w:t xml:space="preserve"> – Zoom </w:t>
      </w:r>
    </w:p>
    <w:p w14:paraId="4C258275" w14:textId="77777777" w:rsidR="008D7367" w:rsidRDefault="008D7367" w:rsidP="00CC6DFD">
      <w:pPr>
        <w:jc w:val="left"/>
        <w:rPr>
          <w:rFonts w:ascii="Tahoma" w:hAnsi="Tahoma" w:cs="Tahoma"/>
          <w:b/>
          <w:noProof/>
        </w:rPr>
      </w:pPr>
    </w:p>
    <w:p w14:paraId="5788914D" w14:textId="77777777" w:rsidR="007716E6" w:rsidRDefault="007716E6" w:rsidP="00CC6DFD">
      <w:pPr>
        <w:jc w:val="left"/>
        <w:rPr>
          <w:rFonts w:ascii="Tahoma" w:hAnsi="Tahoma" w:cs="Tahoma"/>
          <w:b/>
          <w:noProof/>
        </w:rPr>
      </w:pPr>
    </w:p>
    <w:p w14:paraId="4F3A1F23" w14:textId="77777777" w:rsidR="007716E6" w:rsidRDefault="007716E6" w:rsidP="00CC6DFD">
      <w:pPr>
        <w:jc w:val="left"/>
        <w:rPr>
          <w:rFonts w:ascii="Tahoma" w:hAnsi="Tahoma" w:cs="Tahoma"/>
          <w:b/>
          <w:noProof/>
        </w:rPr>
      </w:pPr>
    </w:p>
    <w:p w14:paraId="4482A8F6" w14:textId="77777777" w:rsidR="002F1095" w:rsidRDefault="002F1095" w:rsidP="007716E6">
      <w:pPr>
        <w:jc w:val="left"/>
        <w:rPr>
          <w:rFonts w:ascii="Tahoma" w:hAnsi="Tahoma" w:cs="Tahoma"/>
          <w:b/>
          <w:noProof/>
        </w:rPr>
      </w:pPr>
    </w:p>
    <w:p w14:paraId="75A16949" w14:textId="77777777" w:rsidR="002F1095" w:rsidRDefault="002F1095" w:rsidP="007716E6">
      <w:pPr>
        <w:jc w:val="left"/>
        <w:rPr>
          <w:rFonts w:ascii="Tahoma" w:hAnsi="Tahoma" w:cs="Tahoma"/>
          <w:b/>
          <w:noProof/>
        </w:rPr>
      </w:pPr>
    </w:p>
    <w:p w14:paraId="709789EA" w14:textId="6398BD42" w:rsidR="007716E6" w:rsidRPr="00E775F5" w:rsidRDefault="007716E6" w:rsidP="007716E6">
      <w:pPr>
        <w:jc w:val="left"/>
        <w:rPr>
          <w:rFonts w:ascii="Tahoma" w:hAnsi="Tahoma" w:cs="Tahoma"/>
          <w:b/>
          <w:noProof/>
          <w:highlight w:val="green"/>
        </w:rPr>
      </w:pPr>
      <w:r w:rsidRPr="00E775F5">
        <w:rPr>
          <w:rFonts w:ascii="Tahoma" w:hAnsi="Tahoma" w:cs="Tahoma"/>
          <w:b/>
          <w:noProof/>
          <w:highlight w:val="green"/>
        </w:rPr>
        <w:t>When creating a home program for your patient/client, your goal is to achieve both neural stimulation and neural activation (this will take into account the variability in cognitive alertness and fatigue that is experienced by all survivors of a neurological event).</w:t>
      </w:r>
    </w:p>
    <w:p w14:paraId="0092D35E" w14:textId="77777777" w:rsidR="007716E6" w:rsidRPr="00E775F5" w:rsidRDefault="007716E6" w:rsidP="007716E6">
      <w:pPr>
        <w:jc w:val="left"/>
        <w:rPr>
          <w:rFonts w:ascii="Tahoma" w:hAnsi="Tahoma" w:cs="Tahoma"/>
          <w:b/>
          <w:noProof/>
          <w:highlight w:val="green"/>
        </w:rPr>
      </w:pPr>
    </w:p>
    <w:p w14:paraId="1BC36C48" w14:textId="77777777" w:rsidR="007716E6" w:rsidRPr="00E775F5" w:rsidRDefault="007716E6" w:rsidP="007716E6">
      <w:pPr>
        <w:jc w:val="left"/>
        <w:rPr>
          <w:rFonts w:ascii="Tahoma" w:hAnsi="Tahoma" w:cs="Tahoma"/>
          <w:b/>
          <w:noProof/>
          <w:highlight w:val="green"/>
        </w:rPr>
      </w:pPr>
    </w:p>
    <w:p w14:paraId="331DC34D" w14:textId="77777777" w:rsidR="007716E6" w:rsidRDefault="007716E6" w:rsidP="007716E6">
      <w:pPr>
        <w:jc w:val="left"/>
        <w:rPr>
          <w:rFonts w:ascii="Tahoma" w:hAnsi="Tahoma" w:cs="Tahoma"/>
          <w:b/>
          <w:noProof/>
        </w:rPr>
      </w:pPr>
      <w:r w:rsidRPr="00E775F5">
        <w:rPr>
          <w:rFonts w:ascii="Tahoma" w:hAnsi="Tahoma" w:cs="Tahoma"/>
          <w:b/>
          <w:noProof/>
          <w:highlight w:val="green"/>
        </w:rPr>
        <w:t>An effective way to achieve this goal is to create a weekly or monthly calendar of specific activities that are to be done on specific days and specific times of day.  This will optimize the likelihood of achieving both neural stimulation and neural activation as non-rote activity is facilitated.</w:t>
      </w:r>
    </w:p>
    <w:p w14:paraId="0945E36E" w14:textId="77777777" w:rsidR="008634F1" w:rsidRDefault="008634F1" w:rsidP="007716E6">
      <w:pPr>
        <w:jc w:val="left"/>
        <w:rPr>
          <w:rFonts w:ascii="Tahoma" w:hAnsi="Tahoma" w:cs="Tahoma"/>
          <w:b/>
          <w:noProof/>
        </w:rPr>
      </w:pPr>
    </w:p>
    <w:p w14:paraId="0589FAFC" w14:textId="77777777" w:rsidR="008634F1" w:rsidRDefault="008634F1" w:rsidP="007716E6">
      <w:pPr>
        <w:jc w:val="left"/>
        <w:rPr>
          <w:rFonts w:ascii="Tahoma" w:hAnsi="Tahoma" w:cs="Tahoma"/>
          <w:b/>
          <w:noProof/>
        </w:rPr>
      </w:pPr>
    </w:p>
    <w:p w14:paraId="3994DE97" w14:textId="77777777" w:rsidR="008634F1" w:rsidRDefault="008634F1" w:rsidP="007716E6">
      <w:pPr>
        <w:jc w:val="left"/>
        <w:rPr>
          <w:rFonts w:ascii="Tahoma" w:hAnsi="Tahoma" w:cs="Tahoma"/>
          <w:b/>
          <w:noProof/>
        </w:rPr>
      </w:pPr>
    </w:p>
    <w:p w14:paraId="7A14A829" w14:textId="77777777" w:rsidR="008634F1" w:rsidRDefault="008634F1" w:rsidP="007716E6">
      <w:pPr>
        <w:jc w:val="left"/>
        <w:rPr>
          <w:rFonts w:ascii="Tahoma" w:hAnsi="Tahoma" w:cs="Tahoma"/>
          <w:b/>
          <w:noProof/>
        </w:rPr>
      </w:pPr>
    </w:p>
    <w:p w14:paraId="3BA31FBE" w14:textId="77777777" w:rsidR="008634F1" w:rsidRDefault="008634F1" w:rsidP="007716E6">
      <w:pPr>
        <w:jc w:val="left"/>
        <w:rPr>
          <w:rFonts w:ascii="Tahoma" w:hAnsi="Tahoma" w:cs="Tahoma"/>
          <w:b/>
          <w:noProof/>
        </w:rPr>
      </w:pPr>
    </w:p>
    <w:p w14:paraId="7C1F7ECB" w14:textId="77777777" w:rsidR="008634F1" w:rsidRDefault="008634F1" w:rsidP="007716E6">
      <w:pPr>
        <w:jc w:val="left"/>
        <w:rPr>
          <w:rFonts w:ascii="Tahoma" w:hAnsi="Tahoma" w:cs="Tahoma"/>
          <w:b/>
          <w:noProof/>
        </w:rPr>
      </w:pPr>
    </w:p>
    <w:p w14:paraId="1FA22B2B" w14:textId="77777777" w:rsidR="008634F1" w:rsidRDefault="008634F1" w:rsidP="007716E6">
      <w:pPr>
        <w:jc w:val="left"/>
        <w:rPr>
          <w:rFonts w:ascii="Tahoma" w:hAnsi="Tahoma" w:cs="Tahoma"/>
          <w:b/>
          <w:noProof/>
        </w:rPr>
      </w:pPr>
    </w:p>
    <w:p w14:paraId="606535C3" w14:textId="77777777" w:rsidR="007716E6" w:rsidRDefault="007716E6" w:rsidP="00CC6DFD">
      <w:pPr>
        <w:jc w:val="left"/>
        <w:rPr>
          <w:rFonts w:ascii="Tahoma" w:hAnsi="Tahoma" w:cs="Tahoma"/>
          <w:b/>
          <w:noProof/>
        </w:rPr>
      </w:pPr>
    </w:p>
    <w:p w14:paraId="6AE7E02C" w14:textId="77777777" w:rsidR="00CC6DFD" w:rsidRDefault="00CC6DFD" w:rsidP="00CC6DFD">
      <w:pPr>
        <w:jc w:val="left"/>
        <w:rPr>
          <w:rFonts w:ascii="Tahoma" w:hAnsi="Tahoma" w:cs="Tahoma"/>
          <w:b/>
          <w:noProof/>
        </w:rPr>
      </w:pPr>
    </w:p>
    <w:p w14:paraId="32E820A7" w14:textId="77777777" w:rsidR="002F1095" w:rsidRDefault="002F1095" w:rsidP="002F1095">
      <w:pPr>
        <w:jc w:val="left"/>
        <w:rPr>
          <w:rFonts w:ascii="Palatino Linotype" w:hAnsi="Palatino Linotype"/>
          <w:b/>
          <w:sz w:val="24"/>
          <w:szCs w:val="24"/>
          <w:u w:val="single"/>
        </w:rPr>
      </w:pPr>
      <w:r w:rsidRPr="00E775F5">
        <w:rPr>
          <w:rFonts w:ascii="Palatino Linotype" w:hAnsi="Palatino Linotype"/>
          <w:b/>
          <w:sz w:val="24"/>
          <w:szCs w:val="24"/>
          <w:highlight w:val="green"/>
          <w:u w:val="single"/>
        </w:rPr>
        <w:lastRenderedPageBreak/>
        <w:t>SPEECH THERAPY HOME PROGRAM ACTIVITIES:</w:t>
      </w:r>
    </w:p>
    <w:p w14:paraId="0E397233" w14:textId="77777777" w:rsidR="002F1095" w:rsidRDefault="002F1095" w:rsidP="002F1095">
      <w:pPr>
        <w:jc w:val="left"/>
        <w:rPr>
          <w:rFonts w:ascii="Palatino Linotype" w:hAnsi="Palatino Linotype"/>
          <w:b/>
          <w:sz w:val="24"/>
          <w:szCs w:val="24"/>
          <w:u w:val="single"/>
        </w:rPr>
      </w:pPr>
    </w:p>
    <w:p w14:paraId="4CDEC599" w14:textId="77777777" w:rsidR="002F1095" w:rsidRPr="004B09C3" w:rsidRDefault="002F1095" w:rsidP="002F1095">
      <w:pPr>
        <w:jc w:val="left"/>
        <w:rPr>
          <w:rFonts w:ascii="Tahoma" w:hAnsi="Tahoma" w:cs="Tahoma"/>
          <w:b/>
          <w:noProof/>
          <w:u w:val="single"/>
        </w:rPr>
      </w:pPr>
    </w:p>
    <w:p w14:paraId="194F6BD5" w14:textId="77777777" w:rsidR="002F1095" w:rsidRDefault="002F1095" w:rsidP="002F1095">
      <w:pPr>
        <w:rPr>
          <w:rFonts w:ascii="Palatino Linotype" w:hAnsi="Palatino Linotype"/>
          <w:b/>
          <w:sz w:val="24"/>
          <w:szCs w:val="24"/>
        </w:rPr>
      </w:pPr>
    </w:p>
    <w:p w14:paraId="16E8776A" w14:textId="77777777" w:rsidR="002F1095" w:rsidRPr="00D11CEE" w:rsidRDefault="002F1095" w:rsidP="002F1095">
      <w:pPr>
        <w:jc w:val="left"/>
        <w:rPr>
          <w:rFonts w:ascii="Palatino Linotype" w:hAnsi="Palatino Linotype"/>
          <w:b/>
          <w:sz w:val="20"/>
          <w:szCs w:val="20"/>
        </w:rPr>
      </w:pPr>
      <w:r w:rsidRPr="00D11CEE">
        <w:rPr>
          <w:rFonts w:ascii="Palatino Linotype" w:hAnsi="Palatino Linotype"/>
          <w:b/>
          <w:sz w:val="20"/>
          <w:szCs w:val="20"/>
        </w:rPr>
        <w:t>COGNITION:</w:t>
      </w:r>
    </w:p>
    <w:p w14:paraId="6F39D75A" w14:textId="77777777" w:rsidR="002F1095" w:rsidRPr="00D11CEE" w:rsidRDefault="002F1095" w:rsidP="002F1095">
      <w:pPr>
        <w:jc w:val="left"/>
        <w:rPr>
          <w:rFonts w:ascii="Palatino Linotype" w:hAnsi="Palatino Linotype"/>
          <w:b/>
          <w:sz w:val="20"/>
          <w:szCs w:val="20"/>
        </w:rPr>
      </w:pPr>
      <w:r w:rsidRPr="00D11CEE">
        <w:rPr>
          <w:rFonts w:ascii="Palatino Linotype" w:hAnsi="Palatino Linotype"/>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077A3B" w14:textId="77777777" w:rsidR="002F1095" w:rsidRPr="00D11CEE" w:rsidRDefault="002F1095" w:rsidP="002F1095">
      <w:pPr>
        <w:jc w:val="left"/>
        <w:rPr>
          <w:rFonts w:ascii="Palatino Linotype" w:hAnsi="Palatino Linotype"/>
          <w:b/>
          <w:sz w:val="20"/>
          <w:szCs w:val="20"/>
        </w:rPr>
      </w:pPr>
    </w:p>
    <w:p w14:paraId="4EE8D784" w14:textId="77777777" w:rsidR="002F1095" w:rsidRPr="00D11CEE" w:rsidRDefault="002F1095" w:rsidP="002F1095">
      <w:pPr>
        <w:jc w:val="left"/>
        <w:rPr>
          <w:rFonts w:ascii="Palatino Linotype" w:hAnsi="Palatino Linotype"/>
          <w:b/>
          <w:sz w:val="20"/>
          <w:szCs w:val="20"/>
        </w:rPr>
      </w:pPr>
      <w:r w:rsidRPr="00D11CEE">
        <w:rPr>
          <w:rFonts w:ascii="Palatino Linotype" w:hAnsi="Palatino Linotype"/>
          <w:b/>
          <w:sz w:val="20"/>
          <w:szCs w:val="20"/>
        </w:rPr>
        <w:t>AUDITORY COMPREHENSION: __________________________________________________________________________________________________________________________________________________________________________________________________________________________________________</w:t>
      </w:r>
      <w:r>
        <w:rPr>
          <w:rFonts w:ascii="Palatino Linotype" w:hAnsi="Palatino Linotype"/>
          <w:b/>
          <w:sz w:val="20"/>
          <w:szCs w:val="20"/>
        </w:rPr>
        <w:t>_____________________________________________</w:t>
      </w:r>
    </w:p>
    <w:p w14:paraId="55A0B1A0" w14:textId="77777777" w:rsidR="002F1095" w:rsidRPr="00D11CEE" w:rsidRDefault="002F1095" w:rsidP="002F1095">
      <w:pPr>
        <w:jc w:val="left"/>
        <w:rPr>
          <w:rFonts w:ascii="Palatino Linotype" w:hAnsi="Palatino Linotype"/>
          <w:b/>
          <w:sz w:val="20"/>
          <w:szCs w:val="20"/>
        </w:rPr>
      </w:pPr>
      <w:r w:rsidRPr="00D11CEE">
        <w:rPr>
          <w:rFonts w:ascii="Palatino Linotype" w:hAnsi="Palatino Linotype"/>
          <w:b/>
          <w:sz w:val="20"/>
          <w:szCs w:val="20"/>
        </w:rPr>
        <w:t>_____________________________________________________________________________________________________________________</w:t>
      </w:r>
      <w:r>
        <w:rPr>
          <w:rFonts w:ascii="Palatino Linotype" w:hAnsi="Palatino Linotype"/>
          <w:b/>
          <w:sz w:val="20"/>
          <w:szCs w:val="20"/>
        </w:rPr>
        <w:t>_____________________________________________________________________</w:t>
      </w:r>
    </w:p>
    <w:p w14:paraId="10CB3CB1" w14:textId="77777777" w:rsidR="002F1095" w:rsidRPr="00D11CEE" w:rsidRDefault="002F1095" w:rsidP="002F1095">
      <w:pPr>
        <w:jc w:val="left"/>
        <w:rPr>
          <w:rFonts w:ascii="Palatino Linotype" w:hAnsi="Palatino Linotype"/>
          <w:b/>
          <w:sz w:val="20"/>
          <w:szCs w:val="20"/>
        </w:rPr>
      </w:pPr>
    </w:p>
    <w:p w14:paraId="5FE4058D" w14:textId="77777777" w:rsidR="002F1095" w:rsidRPr="00D11CEE" w:rsidRDefault="002F1095" w:rsidP="002F1095">
      <w:pPr>
        <w:jc w:val="left"/>
        <w:rPr>
          <w:rFonts w:ascii="Palatino Linotype" w:hAnsi="Palatino Linotype"/>
          <w:b/>
          <w:sz w:val="20"/>
          <w:szCs w:val="20"/>
        </w:rPr>
      </w:pPr>
      <w:r w:rsidRPr="00D11CEE">
        <w:rPr>
          <w:rFonts w:ascii="Palatino Linotype" w:hAnsi="Palatino Linotype"/>
          <w:b/>
          <w:sz w:val="20"/>
          <w:szCs w:val="20"/>
        </w:rPr>
        <w:t xml:space="preserve">VERBAL EXPRESSION </w:t>
      </w:r>
      <w:proofErr w:type="gramStart"/>
      <w:r w:rsidRPr="00D11CEE">
        <w:rPr>
          <w:rFonts w:ascii="Palatino Linotype" w:hAnsi="Palatino Linotype"/>
          <w:b/>
          <w:sz w:val="20"/>
          <w:szCs w:val="20"/>
        </w:rPr>
        <w:t>( LANGUAGE</w:t>
      </w:r>
      <w:proofErr w:type="gramEnd"/>
      <w:r w:rsidRPr="00D11CEE">
        <w:rPr>
          <w:rFonts w:ascii="Palatino Linotype" w:hAnsi="Palatino Linotype"/>
          <w:b/>
          <w:sz w:val="20"/>
          <w:szCs w:val="20"/>
        </w:rPr>
        <w:t>): __________________________________________________________________________________________________________________________________________________________________________________________________________________________________________</w:t>
      </w:r>
      <w:r>
        <w:rPr>
          <w:rFonts w:ascii="Palatino Linotype" w:hAnsi="Palatino Linotype"/>
          <w:b/>
          <w:sz w:val="20"/>
          <w:szCs w:val="20"/>
        </w:rPr>
        <w:t>_____________________________________________</w:t>
      </w:r>
    </w:p>
    <w:p w14:paraId="49B5D55A" w14:textId="77777777" w:rsidR="002F1095" w:rsidRPr="00D11CEE" w:rsidRDefault="002F1095" w:rsidP="002F1095">
      <w:pPr>
        <w:jc w:val="left"/>
        <w:rPr>
          <w:rFonts w:ascii="Palatino Linotype" w:hAnsi="Palatino Linotype"/>
          <w:b/>
          <w:sz w:val="20"/>
          <w:szCs w:val="20"/>
        </w:rPr>
      </w:pPr>
      <w:r w:rsidRPr="00D11CEE">
        <w:rPr>
          <w:rFonts w:ascii="Palatino Linotype" w:hAnsi="Palatino Linotype"/>
          <w:b/>
          <w:sz w:val="20"/>
          <w:szCs w:val="20"/>
        </w:rPr>
        <w:t>_____________________________________________________________________________________________________________________</w:t>
      </w:r>
      <w:r>
        <w:rPr>
          <w:rFonts w:ascii="Palatino Linotype" w:hAnsi="Palatino Linotype"/>
          <w:b/>
          <w:sz w:val="20"/>
          <w:szCs w:val="20"/>
        </w:rPr>
        <w:t>__________________________________________________________________________________________________________________________________________________________________</w:t>
      </w:r>
    </w:p>
    <w:p w14:paraId="5FC6C372" w14:textId="77777777" w:rsidR="002F1095" w:rsidRPr="00D11CEE" w:rsidRDefault="002F1095" w:rsidP="002F1095">
      <w:pPr>
        <w:jc w:val="left"/>
        <w:rPr>
          <w:rFonts w:ascii="Palatino Linotype" w:hAnsi="Palatino Linotype"/>
          <w:b/>
          <w:sz w:val="20"/>
          <w:szCs w:val="20"/>
        </w:rPr>
      </w:pPr>
    </w:p>
    <w:p w14:paraId="6744DFE0" w14:textId="77777777" w:rsidR="002F1095" w:rsidRPr="00D11CEE" w:rsidRDefault="002F1095" w:rsidP="002F1095">
      <w:pPr>
        <w:jc w:val="left"/>
        <w:rPr>
          <w:rFonts w:ascii="Palatino Linotype" w:hAnsi="Palatino Linotype"/>
          <w:b/>
          <w:sz w:val="20"/>
          <w:szCs w:val="20"/>
        </w:rPr>
      </w:pPr>
      <w:r w:rsidRPr="00D11CEE">
        <w:rPr>
          <w:rFonts w:ascii="Palatino Linotype" w:hAnsi="Palatino Linotype"/>
          <w:b/>
          <w:sz w:val="20"/>
          <w:szCs w:val="20"/>
        </w:rPr>
        <w:t>SPEECH AND ARTICULATION:</w:t>
      </w:r>
    </w:p>
    <w:p w14:paraId="584D910E" w14:textId="77777777" w:rsidR="002F1095" w:rsidRPr="00D11CEE" w:rsidRDefault="002F1095" w:rsidP="002F1095">
      <w:pPr>
        <w:jc w:val="left"/>
        <w:rPr>
          <w:rFonts w:ascii="Palatino Linotype" w:hAnsi="Palatino Linotype"/>
          <w:b/>
          <w:sz w:val="20"/>
          <w:szCs w:val="20"/>
        </w:rPr>
      </w:pPr>
      <w:r w:rsidRPr="00D11CEE">
        <w:rPr>
          <w:rFonts w:ascii="Palatino Linotype" w:hAnsi="Palatino Linotype"/>
          <w:b/>
          <w:sz w:val="20"/>
          <w:szCs w:val="20"/>
        </w:rPr>
        <w:t>__________________________________________________________________________________________________________________________________________________________________________________________________________________________________________</w:t>
      </w:r>
      <w:r>
        <w:rPr>
          <w:rFonts w:ascii="Palatino Linotype" w:hAnsi="Palatino Linotype"/>
          <w:b/>
          <w:sz w:val="20"/>
          <w:szCs w:val="20"/>
        </w:rPr>
        <w:t>_____________________________________________</w:t>
      </w:r>
      <w:r w:rsidRPr="00D11CEE">
        <w:rPr>
          <w:rFonts w:ascii="Palatino Linotype" w:hAnsi="Palatino Linotype"/>
          <w:b/>
          <w:sz w:val="20"/>
          <w:szCs w:val="20"/>
        </w:rPr>
        <w:br/>
        <w:t>_____________________________________________________________________________________________________________________</w:t>
      </w:r>
      <w:r>
        <w:rPr>
          <w:rFonts w:ascii="Palatino Linotype" w:hAnsi="Palatino Linotype"/>
          <w:b/>
          <w:sz w:val="20"/>
          <w:szCs w:val="20"/>
        </w:rPr>
        <w:t>_____________________________________________________________________</w:t>
      </w:r>
    </w:p>
    <w:p w14:paraId="32C2A984" w14:textId="77777777" w:rsidR="002F1095" w:rsidRPr="00D11CEE" w:rsidRDefault="002F1095" w:rsidP="002F1095">
      <w:pPr>
        <w:jc w:val="left"/>
        <w:rPr>
          <w:rFonts w:ascii="Palatino Linotype" w:hAnsi="Palatino Linotype"/>
          <w:b/>
          <w:sz w:val="20"/>
          <w:szCs w:val="20"/>
        </w:rPr>
      </w:pPr>
    </w:p>
    <w:p w14:paraId="70EE0837" w14:textId="77777777" w:rsidR="002F1095" w:rsidRPr="00D11CEE" w:rsidRDefault="002F1095" w:rsidP="002F1095">
      <w:pPr>
        <w:jc w:val="left"/>
        <w:rPr>
          <w:rFonts w:ascii="Palatino Linotype" w:hAnsi="Palatino Linotype"/>
          <w:b/>
          <w:sz w:val="20"/>
          <w:szCs w:val="20"/>
        </w:rPr>
      </w:pPr>
      <w:r w:rsidRPr="00D11CEE">
        <w:rPr>
          <w:rFonts w:ascii="Palatino Linotype" w:hAnsi="Palatino Linotype"/>
          <w:b/>
          <w:sz w:val="20"/>
          <w:szCs w:val="20"/>
        </w:rPr>
        <w:t>SOCIAL COMMUNICATION:</w:t>
      </w:r>
    </w:p>
    <w:p w14:paraId="76BE08F5" w14:textId="77777777" w:rsidR="002F1095" w:rsidRDefault="002F1095" w:rsidP="002F1095">
      <w:pPr>
        <w:jc w:val="left"/>
        <w:rPr>
          <w:rFonts w:ascii="Palatino Linotype" w:hAnsi="Palatino Linotype"/>
          <w:b/>
          <w:sz w:val="20"/>
          <w:szCs w:val="20"/>
        </w:rPr>
      </w:pPr>
      <w:r w:rsidRPr="00D11CEE">
        <w:rPr>
          <w:rFonts w:ascii="Palatino Linotype" w:hAnsi="Palatino Linotype"/>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Palatino Linotype" w:hAnsi="Palatino Linotype"/>
          <w:b/>
          <w:sz w:val="20"/>
          <w:szCs w:val="20"/>
        </w:rPr>
        <w:t>_____________________</w:t>
      </w:r>
    </w:p>
    <w:p w14:paraId="736A9D41" w14:textId="77777777" w:rsidR="002F1095" w:rsidRDefault="002F1095" w:rsidP="002F1095">
      <w:pPr>
        <w:jc w:val="left"/>
        <w:rPr>
          <w:rFonts w:ascii="Palatino Linotype" w:hAnsi="Palatino Linotype"/>
          <w:b/>
          <w:sz w:val="20"/>
          <w:szCs w:val="20"/>
        </w:rPr>
      </w:pPr>
    </w:p>
    <w:p w14:paraId="5C1FC95D" w14:textId="77777777" w:rsidR="002F1095" w:rsidRDefault="002F1095" w:rsidP="002F1095">
      <w:pPr>
        <w:jc w:val="both"/>
        <w:rPr>
          <w:rFonts w:ascii="Palatino Linotype" w:hAnsi="Palatino Linotype"/>
          <w:b/>
          <w:sz w:val="20"/>
          <w:szCs w:val="20"/>
        </w:rPr>
      </w:pPr>
      <w:r w:rsidRPr="00D11CEE">
        <w:rPr>
          <w:rFonts w:ascii="Palatino Linotype" w:hAnsi="Palatino Linotype"/>
          <w:b/>
          <w:sz w:val="20"/>
          <w:szCs w:val="20"/>
        </w:rPr>
        <w:t>READING:  __________________________________________________________________________________________________________________________________________________________________________________________________________________________________________</w:t>
      </w:r>
      <w:r>
        <w:rPr>
          <w:rFonts w:ascii="Palatino Linotype" w:hAnsi="Palatino Linotype"/>
          <w:b/>
          <w:sz w:val="20"/>
          <w:szCs w:val="20"/>
        </w:rPr>
        <w:t>_________________________________________</w:t>
      </w:r>
      <w:r w:rsidRPr="00D11CEE">
        <w:rPr>
          <w:rFonts w:ascii="Palatino Linotype" w:hAnsi="Palatino Linotype"/>
          <w:b/>
          <w:sz w:val="20"/>
          <w:szCs w:val="20"/>
        </w:rPr>
        <w:br/>
        <w:t>_____________________________________________________________________________________________</w:t>
      </w:r>
    </w:p>
    <w:p w14:paraId="4A7CCD46" w14:textId="77777777" w:rsidR="002F1095" w:rsidRDefault="002F1095" w:rsidP="002F1095">
      <w:pPr>
        <w:jc w:val="both"/>
        <w:rPr>
          <w:rFonts w:ascii="Palatino Linotype" w:hAnsi="Palatino Linotype"/>
          <w:b/>
          <w:sz w:val="20"/>
          <w:szCs w:val="20"/>
        </w:rPr>
      </w:pPr>
    </w:p>
    <w:p w14:paraId="30DBE420" w14:textId="77777777" w:rsidR="002F1095" w:rsidRDefault="002F1095" w:rsidP="002F1095">
      <w:pPr>
        <w:jc w:val="both"/>
        <w:rPr>
          <w:rFonts w:ascii="Palatino Linotype" w:hAnsi="Palatino Linotype"/>
          <w:b/>
          <w:sz w:val="20"/>
          <w:szCs w:val="20"/>
        </w:rPr>
      </w:pPr>
    </w:p>
    <w:p w14:paraId="7ECB7677" w14:textId="77777777" w:rsidR="002F1095" w:rsidRPr="00D11CEE" w:rsidRDefault="002F1095" w:rsidP="002F1095">
      <w:pPr>
        <w:jc w:val="both"/>
        <w:rPr>
          <w:rFonts w:ascii="Palatino Linotype" w:hAnsi="Palatino Linotype"/>
          <w:b/>
          <w:sz w:val="20"/>
          <w:szCs w:val="20"/>
        </w:rPr>
      </w:pPr>
    </w:p>
    <w:p w14:paraId="5E8CA113" w14:textId="77777777" w:rsidR="002F1095" w:rsidRPr="00D11CEE" w:rsidRDefault="002F1095" w:rsidP="002F1095">
      <w:pPr>
        <w:jc w:val="left"/>
        <w:rPr>
          <w:rFonts w:ascii="Palatino Linotype" w:hAnsi="Palatino Linotype"/>
          <w:b/>
          <w:sz w:val="20"/>
          <w:szCs w:val="20"/>
        </w:rPr>
      </w:pPr>
    </w:p>
    <w:p w14:paraId="540C3AD4" w14:textId="77777777" w:rsidR="002F1095" w:rsidRPr="00D11CEE" w:rsidRDefault="002F1095" w:rsidP="002F1095">
      <w:pPr>
        <w:jc w:val="left"/>
        <w:rPr>
          <w:rFonts w:ascii="Palatino Linotype" w:hAnsi="Palatino Linotype"/>
          <w:b/>
          <w:sz w:val="20"/>
          <w:szCs w:val="20"/>
        </w:rPr>
      </w:pPr>
      <w:r w:rsidRPr="00D11CEE">
        <w:rPr>
          <w:rFonts w:ascii="Palatino Linotype" w:hAnsi="Palatino Linotype"/>
          <w:b/>
          <w:sz w:val="20"/>
          <w:szCs w:val="20"/>
        </w:rPr>
        <w:t>WRITING:</w:t>
      </w:r>
    </w:p>
    <w:p w14:paraId="7439CA8D" w14:textId="77777777" w:rsidR="002F1095" w:rsidRPr="00D11CEE" w:rsidRDefault="002F1095" w:rsidP="002F1095">
      <w:pPr>
        <w:jc w:val="left"/>
        <w:rPr>
          <w:rFonts w:ascii="Palatino Linotype" w:hAnsi="Palatino Linotype"/>
          <w:b/>
          <w:sz w:val="20"/>
          <w:szCs w:val="20"/>
        </w:rPr>
      </w:pPr>
      <w:r w:rsidRPr="00D11CEE">
        <w:rPr>
          <w:rFonts w:ascii="Palatino Linotype" w:hAnsi="Palatino Linotype"/>
          <w:b/>
          <w:sz w:val="20"/>
          <w:szCs w:val="20"/>
        </w:rPr>
        <w:t>__________________________________________________________________________________________________________________________________________________________________________________________________________________________________________</w:t>
      </w:r>
      <w:r>
        <w:rPr>
          <w:rFonts w:ascii="Palatino Linotype" w:hAnsi="Palatino Linotype"/>
          <w:b/>
          <w:sz w:val="20"/>
          <w:szCs w:val="20"/>
        </w:rPr>
        <w:t>_____________________________________________</w:t>
      </w:r>
    </w:p>
    <w:p w14:paraId="681C86DF" w14:textId="77777777" w:rsidR="002F1095" w:rsidRPr="00D11CEE" w:rsidRDefault="002F1095" w:rsidP="002F1095">
      <w:pPr>
        <w:jc w:val="left"/>
        <w:rPr>
          <w:rFonts w:ascii="Palatino Linotype" w:hAnsi="Palatino Linotype"/>
          <w:b/>
          <w:sz w:val="20"/>
          <w:szCs w:val="20"/>
        </w:rPr>
      </w:pPr>
      <w:r w:rsidRPr="00D11CEE">
        <w:rPr>
          <w:rFonts w:ascii="Palatino Linotype" w:hAnsi="Palatino Linotype"/>
          <w:b/>
          <w:sz w:val="20"/>
          <w:szCs w:val="20"/>
        </w:rPr>
        <w:t>_____________________________________________________________________________________________________________________</w:t>
      </w:r>
      <w:r>
        <w:rPr>
          <w:rFonts w:ascii="Palatino Linotype" w:hAnsi="Palatino Linotype"/>
          <w:b/>
          <w:sz w:val="20"/>
          <w:szCs w:val="20"/>
        </w:rPr>
        <w:t>_____________________________________________________________________</w:t>
      </w:r>
    </w:p>
    <w:p w14:paraId="296EF866" w14:textId="77777777" w:rsidR="002F1095" w:rsidRPr="00D11CEE" w:rsidRDefault="002F1095" w:rsidP="002F1095">
      <w:pPr>
        <w:jc w:val="left"/>
        <w:rPr>
          <w:rFonts w:ascii="Palatino Linotype" w:hAnsi="Palatino Linotype"/>
          <w:b/>
          <w:sz w:val="20"/>
          <w:szCs w:val="20"/>
        </w:rPr>
      </w:pPr>
    </w:p>
    <w:p w14:paraId="213C1D4D" w14:textId="77777777" w:rsidR="002F1095" w:rsidRPr="00D11CEE" w:rsidRDefault="002F1095" w:rsidP="002F1095">
      <w:pPr>
        <w:jc w:val="left"/>
        <w:rPr>
          <w:rFonts w:ascii="Palatino Linotype" w:hAnsi="Palatino Linotype"/>
          <w:b/>
          <w:sz w:val="20"/>
          <w:szCs w:val="20"/>
        </w:rPr>
      </w:pPr>
      <w:r w:rsidRPr="00D11CEE">
        <w:rPr>
          <w:rFonts w:ascii="Palatino Linotype" w:hAnsi="Palatino Linotype"/>
          <w:b/>
          <w:sz w:val="20"/>
          <w:szCs w:val="20"/>
        </w:rPr>
        <w:t>KEYBOARDING:</w:t>
      </w:r>
    </w:p>
    <w:p w14:paraId="1A3CC7F3" w14:textId="77777777" w:rsidR="002F1095" w:rsidRPr="00D11CEE" w:rsidRDefault="002F1095" w:rsidP="002F1095">
      <w:pPr>
        <w:jc w:val="left"/>
        <w:rPr>
          <w:rFonts w:ascii="Palatino Linotype" w:hAnsi="Palatino Linotype"/>
          <w:b/>
          <w:sz w:val="20"/>
          <w:szCs w:val="20"/>
        </w:rPr>
      </w:pPr>
      <w:r w:rsidRPr="00D11CEE">
        <w:rPr>
          <w:rFonts w:ascii="Palatino Linotype" w:hAnsi="Palatino Linotype"/>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Palatino Linotype" w:hAnsi="Palatino Linotype"/>
          <w:b/>
          <w:sz w:val="20"/>
          <w:szCs w:val="20"/>
        </w:rPr>
        <w:t>__________________________________________________________________________________________________________________</w:t>
      </w:r>
    </w:p>
    <w:p w14:paraId="28CF78DD" w14:textId="77777777" w:rsidR="002F1095" w:rsidRPr="00D11CEE" w:rsidRDefault="002F1095" w:rsidP="002F1095">
      <w:pPr>
        <w:jc w:val="left"/>
        <w:rPr>
          <w:rFonts w:ascii="Palatino Linotype" w:hAnsi="Palatino Linotype"/>
          <w:b/>
          <w:sz w:val="20"/>
          <w:szCs w:val="20"/>
        </w:rPr>
      </w:pPr>
    </w:p>
    <w:p w14:paraId="3A5C89FB" w14:textId="77777777" w:rsidR="002F1095" w:rsidRPr="00D11CEE" w:rsidRDefault="002F1095" w:rsidP="002F1095">
      <w:pPr>
        <w:jc w:val="left"/>
        <w:rPr>
          <w:rFonts w:ascii="Palatino Linotype" w:hAnsi="Palatino Linotype"/>
          <w:b/>
          <w:sz w:val="20"/>
          <w:szCs w:val="20"/>
        </w:rPr>
      </w:pPr>
      <w:r w:rsidRPr="00D11CEE">
        <w:rPr>
          <w:rFonts w:ascii="Palatino Linotype" w:hAnsi="Palatino Linotype"/>
          <w:b/>
          <w:sz w:val="20"/>
          <w:szCs w:val="20"/>
        </w:rPr>
        <w:t>ORAL MOTOR EXERCISES:</w:t>
      </w:r>
    </w:p>
    <w:p w14:paraId="0B2637E8" w14:textId="77777777" w:rsidR="002F1095" w:rsidRPr="00D11CEE" w:rsidRDefault="002F1095" w:rsidP="002F1095">
      <w:pPr>
        <w:jc w:val="left"/>
        <w:rPr>
          <w:rFonts w:ascii="Palatino Linotype" w:hAnsi="Palatino Linotype"/>
          <w:b/>
          <w:sz w:val="20"/>
          <w:szCs w:val="20"/>
        </w:rPr>
      </w:pPr>
      <w:r w:rsidRPr="00D11CEE">
        <w:rPr>
          <w:rFonts w:ascii="Palatino Linotype" w:hAnsi="Palatino Linotype"/>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Palatino Linotype" w:hAnsi="Palatino Linotype"/>
          <w:b/>
          <w:sz w:val="20"/>
          <w:szCs w:val="20"/>
        </w:rPr>
        <w:t>__________________________________________________________________________________________________________________</w:t>
      </w:r>
    </w:p>
    <w:p w14:paraId="543B6AF7" w14:textId="77777777" w:rsidR="002F1095" w:rsidRPr="00D11CEE" w:rsidRDefault="002F1095" w:rsidP="002F1095">
      <w:pPr>
        <w:jc w:val="left"/>
        <w:rPr>
          <w:rFonts w:ascii="Palatino Linotype" w:hAnsi="Palatino Linotype"/>
          <w:b/>
          <w:sz w:val="20"/>
          <w:szCs w:val="20"/>
        </w:rPr>
      </w:pPr>
    </w:p>
    <w:p w14:paraId="06835B9A" w14:textId="77777777" w:rsidR="002F1095" w:rsidRPr="00D11CEE" w:rsidRDefault="002F1095" w:rsidP="002F1095">
      <w:pPr>
        <w:jc w:val="left"/>
        <w:rPr>
          <w:rFonts w:ascii="Palatino Linotype" w:hAnsi="Palatino Linotype"/>
          <w:b/>
          <w:sz w:val="20"/>
          <w:szCs w:val="20"/>
        </w:rPr>
      </w:pPr>
      <w:r w:rsidRPr="00D11CEE">
        <w:rPr>
          <w:rFonts w:ascii="Palatino Linotype" w:hAnsi="Palatino Linotype"/>
          <w:b/>
          <w:sz w:val="20"/>
          <w:szCs w:val="20"/>
        </w:rPr>
        <w:t>SWALLOWING EXERCISES:</w:t>
      </w:r>
    </w:p>
    <w:p w14:paraId="785DDC90" w14:textId="77777777" w:rsidR="002F1095" w:rsidRPr="00D11CEE" w:rsidRDefault="002F1095" w:rsidP="002F1095">
      <w:pPr>
        <w:jc w:val="left"/>
        <w:rPr>
          <w:rFonts w:ascii="Palatino Linotype" w:hAnsi="Palatino Linotype"/>
          <w:b/>
          <w:sz w:val="20"/>
          <w:szCs w:val="20"/>
        </w:rPr>
      </w:pPr>
      <w:r w:rsidRPr="00D11CEE">
        <w:rPr>
          <w:rFonts w:ascii="Palatino Linotype" w:hAnsi="Palatino Linotype"/>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Palatino Linotype" w:hAnsi="Palatino Linotype"/>
          <w:b/>
          <w:sz w:val="20"/>
          <w:szCs w:val="20"/>
        </w:rPr>
        <w:t>__________________________________________________________________________________________________________________</w:t>
      </w:r>
    </w:p>
    <w:p w14:paraId="43E3744D" w14:textId="77777777" w:rsidR="002F1095" w:rsidRPr="00D11CEE" w:rsidRDefault="002F1095" w:rsidP="002F1095">
      <w:pPr>
        <w:jc w:val="left"/>
        <w:rPr>
          <w:rFonts w:ascii="Palatino Linotype" w:hAnsi="Palatino Linotype"/>
          <w:b/>
          <w:sz w:val="20"/>
          <w:szCs w:val="20"/>
        </w:rPr>
      </w:pPr>
    </w:p>
    <w:p w14:paraId="07F18EB5" w14:textId="77777777" w:rsidR="002F1095" w:rsidRPr="00D11CEE" w:rsidRDefault="002F1095" w:rsidP="002F1095">
      <w:pPr>
        <w:jc w:val="left"/>
        <w:rPr>
          <w:rFonts w:ascii="Palatino Linotype" w:hAnsi="Palatino Linotype"/>
          <w:b/>
          <w:sz w:val="20"/>
          <w:szCs w:val="20"/>
        </w:rPr>
      </w:pPr>
      <w:r w:rsidRPr="00D11CEE">
        <w:rPr>
          <w:rFonts w:ascii="Palatino Linotype" w:hAnsi="Palatino Linotype"/>
          <w:b/>
          <w:sz w:val="20"/>
          <w:szCs w:val="20"/>
        </w:rPr>
        <w:t>VOICE EXERCISES:</w:t>
      </w:r>
    </w:p>
    <w:p w14:paraId="58FC7C56" w14:textId="77777777" w:rsidR="002F1095" w:rsidRPr="00D11CEE" w:rsidRDefault="002F1095" w:rsidP="002F1095">
      <w:pPr>
        <w:jc w:val="left"/>
        <w:rPr>
          <w:rFonts w:ascii="Palatino Linotype" w:hAnsi="Palatino Linotype"/>
          <w:b/>
          <w:sz w:val="20"/>
          <w:szCs w:val="20"/>
        </w:rPr>
      </w:pPr>
      <w:r w:rsidRPr="00D11CEE">
        <w:rPr>
          <w:rFonts w:ascii="Palatino Linotype" w:hAnsi="Palatino Linotype"/>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Palatino Linotype" w:hAnsi="Palatino Linotype"/>
          <w:b/>
          <w:sz w:val="20"/>
          <w:szCs w:val="20"/>
        </w:rPr>
        <w:t>__________________________________________________________________________________________________________________</w:t>
      </w:r>
    </w:p>
    <w:p w14:paraId="693ACD20" w14:textId="77777777" w:rsidR="002F1095" w:rsidRPr="00D11CEE" w:rsidRDefault="002F1095" w:rsidP="002F1095">
      <w:pPr>
        <w:jc w:val="left"/>
        <w:rPr>
          <w:rFonts w:ascii="Palatino Linotype" w:hAnsi="Palatino Linotype"/>
          <w:b/>
          <w:sz w:val="20"/>
          <w:szCs w:val="20"/>
        </w:rPr>
      </w:pPr>
    </w:p>
    <w:p w14:paraId="0FDC3552" w14:textId="77777777" w:rsidR="002F1095" w:rsidRDefault="002F1095" w:rsidP="002F1095">
      <w:pPr>
        <w:jc w:val="left"/>
        <w:rPr>
          <w:rFonts w:ascii="Palatino Linotype" w:hAnsi="Palatino Linotype"/>
          <w:b/>
          <w:sz w:val="20"/>
          <w:szCs w:val="20"/>
        </w:rPr>
      </w:pPr>
      <w:r w:rsidRPr="00D11CEE">
        <w:rPr>
          <w:rFonts w:ascii="Palatino Linotype" w:hAnsi="Palatino Linotype"/>
          <w:b/>
          <w:sz w:val="20"/>
          <w:szCs w:val="20"/>
        </w:rPr>
        <w:t>OTHER:</w:t>
      </w:r>
    </w:p>
    <w:p w14:paraId="0DF64576" w14:textId="77777777" w:rsidR="002F1095" w:rsidRDefault="002F1095" w:rsidP="002F1095">
      <w:pPr>
        <w:jc w:val="left"/>
        <w:rPr>
          <w:rFonts w:ascii="Palatino Linotype" w:hAnsi="Palatino Linotype"/>
          <w:b/>
          <w:sz w:val="20"/>
          <w:szCs w:val="20"/>
        </w:rPr>
      </w:pPr>
      <w:r>
        <w:rPr>
          <w:rFonts w:ascii="Palatino Linotype" w:hAnsi="Palatino Linotype"/>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D37BF6" w14:textId="77777777" w:rsidR="002F1095" w:rsidRDefault="002F1095" w:rsidP="002F1095">
      <w:pPr>
        <w:jc w:val="left"/>
        <w:rPr>
          <w:rFonts w:ascii="Palatino Linotype" w:hAnsi="Palatino Linotype"/>
          <w:b/>
          <w:sz w:val="20"/>
          <w:szCs w:val="20"/>
        </w:rPr>
      </w:pPr>
    </w:p>
    <w:p w14:paraId="3B4759C5" w14:textId="77777777" w:rsidR="002F1095" w:rsidRDefault="002F1095" w:rsidP="002F1095">
      <w:pPr>
        <w:jc w:val="left"/>
        <w:rPr>
          <w:rFonts w:ascii="Tahoma" w:hAnsi="Tahoma" w:cs="Tahoma"/>
          <w:b/>
          <w:noProof/>
        </w:rPr>
      </w:pPr>
    </w:p>
    <w:p w14:paraId="3B4BA665" w14:textId="77777777" w:rsidR="002F1095" w:rsidRDefault="002F1095" w:rsidP="002F1095">
      <w:pPr>
        <w:jc w:val="left"/>
        <w:rPr>
          <w:rFonts w:ascii="Tahoma" w:hAnsi="Tahoma" w:cs="Tahoma"/>
          <w:b/>
          <w:noProof/>
        </w:rPr>
      </w:pPr>
    </w:p>
    <w:p w14:paraId="603B43A3" w14:textId="77777777" w:rsidR="002F1095" w:rsidRPr="004B09C3" w:rsidRDefault="002F1095" w:rsidP="002F1095">
      <w:pPr>
        <w:rPr>
          <w:rFonts w:ascii="Palatino Linotype" w:hAnsi="Palatino Linotype"/>
          <w:b/>
          <w:sz w:val="20"/>
          <w:szCs w:val="20"/>
          <w:u w:val="single"/>
        </w:rPr>
      </w:pPr>
      <w:r w:rsidRPr="00E775F5">
        <w:rPr>
          <w:rFonts w:ascii="Palatino Linotype" w:hAnsi="Palatino Linotype"/>
          <w:b/>
          <w:sz w:val="24"/>
          <w:szCs w:val="24"/>
          <w:highlight w:val="green"/>
          <w:u w:val="single"/>
        </w:rPr>
        <w:lastRenderedPageBreak/>
        <w:t>SPEECH THERAPY HOME PROGRAM WEEKLY ASSIGNMENTS</w:t>
      </w:r>
    </w:p>
    <w:p w14:paraId="5C9EA0FA" w14:textId="77777777" w:rsidR="002F1095" w:rsidRDefault="002F1095" w:rsidP="002F1095">
      <w:pPr>
        <w:rPr>
          <w:rFonts w:ascii="Palatino Linotype" w:hAnsi="Palatino Linotype"/>
          <w:b/>
          <w:sz w:val="24"/>
          <w:szCs w:val="24"/>
        </w:rPr>
      </w:pPr>
    </w:p>
    <w:p w14:paraId="4C926BB7" w14:textId="77777777" w:rsidR="002F1095" w:rsidRDefault="002F1095" w:rsidP="002F1095">
      <w:pPr>
        <w:rPr>
          <w:rFonts w:ascii="Palatino Linotype" w:hAnsi="Palatino Linotype"/>
          <w:b/>
          <w:sz w:val="24"/>
          <w:szCs w:val="24"/>
        </w:rPr>
      </w:pPr>
    </w:p>
    <w:tbl>
      <w:tblPr>
        <w:tblStyle w:val="TableGrid"/>
        <w:tblW w:w="0" w:type="auto"/>
        <w:tblLook w:val="04A0" w:firstRow="1" w:lastRow="0" w:firstColumn="1" w:lastColumn="0" w:noHBand="0" w:noVBand="1"/>
      </w:tblPr>
      <w:tblGrid>
        <w:gridCol w:w="1309"/>
        <w:gridCol w:w="1319"/>
        <w:gridCol w:w="1540"/>
        <w:gridCol w:w="1395"/>
        <w:gridCol w:w="1175"/>
        <w:gridCol w:w="1353"/>
        <w:gridCol w:w="1259"/>
      </w:tblGrid>
      <w:tr w:rsidR="002F1095" w14:paraId="0C41A6CB" w14:textId="77777777" w:rsidTr="00C40FEC">
        <w:tc>
          <w:tcPr>
            <w:tcW w:w="1882" w:type="dxa"/>
          </w:tcPr>
          <w:p w14:paraId="283B1D9B" w14:textId="77777777" w:rsidR="002F1095" w:rsidRDefault="002F1095" w:rsidP="00C40FEC">
            <w:pPr>
              <w:jc w:val="both"/>
              <w:rPr>
                <w:rFonts w:ascii="Palatino Linotype" w:hAnsi="Palatino Linotype"/>
                <w:b/>
              </w:rPr>
            </w:pPr>
            <w:r>
              <w:rPr>
                <w:rFonts w:ascii="Palatino Linotype" w:hAnsi="Palatino Linotype"/>
                <w:b/>
              </w:rPr>
              <w:t>Monday</w:t>
            </w:r>
          </w:p>
        </w:tc>
        <w:tc>
          <w:tcPr>
            <w:tcW w:w="1882" w:type="dxa"/>
          </w:tcPr>
          <w:p w14:paraId="7EEB79C7" w14:textId="77777777" w:rsidR="002F1095" w:rsidRDefault="002F1095" w:rsidP="00C40FEC">
            <w:pPr>
              <w:jc w:val="both"/>
              <w:rPr>
                <w:rFonts w:ascii="Palatino Linotype" w:hAnsi="Palatino Linotype"/>
                <w:b/>
              </w:rPr>
            </w:pPr>
            <w:r>
              <w:rPr>
                <w:rFonts w:ascii="Palatino Linotype" w:hAnsi="Palatino Linotype"/>
                <w:b/>
              </w:rPr>
              <w:t>Tuesday</w:t>
            </w:r>
          </w:p>
        </w:tc>
        <w:tc>
          <w:tcPr>
            <w:tcW w:w="1882" w:type="dxa"/>
          </w:tcPr>
          <w:p w14:paraId="2AABC985" w14:textId="77777777" w:rsidR="002F1095" w:rsidRDefault="002F1095" w:rsidP="00C40FEC">
            <w:pPr>
              <w:jc w:val="both"/>
              <w:rPr>
                <w:rFonts w:ascii="Palatino Linotype" w:hAnsi="Palatino Linotype"/>
                <w:b/>
              </w:rPr>
            </w:pPr>
            <w:r>
              <w:rPr>
                <w:rFonts w:ascii="Palatino Linotype" w:hAnsi="Palatino Linotype"/>
                <w:b/>
              </w:rPr>
              <w:t>Wednesday</w:t>
            </w:r>
          </w:p>
        </w:tc>
        <w:tc>
          <w:tcPr>
            <w:tcW w:w="1882" w:type="dxa"/>
          </w:tcPr>
          <w:p w14:paraId="1B5EC178" w14:textId="77777777" w:rsidR="002F1095" w:rsidRDefault="002F1095" w:rsidP="00C40FEC">
            <w:pPr>
              <w:jc w:val="both"/>
              <w:rPr>
                <w:rFonts w:ascii="Palatino Linotype" w:hAnsi="Palatino Linotype"/>
                <w:b/>
              </w:rPr>
            </w:pPr>
            <w:r>
              <w:rPr>
                <w:rFonts w:ascii="Palatino Linotype" w:hAnsi="Palatino Linotype"/>
                <w:b/>
              </w:rPr>
              <w:t>Thursday</w:t>
            </w:r>
          </w:p>
        </w:tc>
        <w:tc>
          <w:tcPr>
            <w:tcW w:w="1882" w:type="dxa"/>
          </w:tcPr>
          <w:p w14:paraId="1D30DD61" w14:textId="77777777" w:rsidR="002F1095" w:rsidRDefault="002F1095" w:rsidP="00C40FEC">
            <w:pPr>
              <w:jc w:val="both"/>
              <w:rPr>
                <w:rFonts w:ascii="Palatino Linotype" w:hAnsi="Palatino Linotype"/>
                <w:b/>
              </w:rPr>
            </w:pPr>
            <w:r>
              <w:rPr>
                <w:rFonts w:ascii="Palatino Linotype" w:hAnsi="Palatino Linotype"/>
                <w:b/>
              </w:rPr>
              <w:t>Friday</w:t>
            </w:r>
          </w:p>
        </w:tc>
        <w:tc>
          <w:tcPr>
            <w:tcW w:w="1883" w:type="dxa"/>
          </w:tcPr>
          <w:p w14:paraId="76A9A255" w14:textId="77777777" w:rsidR="002F1095" w:rsidRDefault="002F1095" w:rsidP="00C40FEC">
            <w:pPr>
              <w:jc w:val="both"/>
              <w:rPr>
                <w:rFonts w:ascii="Palatino Linotype" w:hAnsi="Palatino Linotype"/>
                <w:b/>
              </w:rPr>
            </w:pPr>
            <w:r>
              <w:rPr>
                <w:rFonts w:ascii="Palatino Linotype" w:hAnsi="Palatino Linotype"/>
                <w:b/>
              </w:rPr>
              <w:t>Saturday</w:t>
            </w:r>
          </w:p>
        </w:tc>
        <w:tc>
          <w:tcPr>
            <w:tcW w:w="1883" w:type="dxa"/>
          </w:tcPr>
          <w:p w14:paraId="64C59DBF" w14:textId="77777777" w:rsidR="002F1095" w:rsidRDefault="002F1095" w:rsidP="00C40FEC">
            <w:pPr>
              <w:jc w:val="both"/>
              <w:rPr>
                <w:rFonts w:ascii="Palatino Linotype" w:hAnsi="Palatino Linotype"/>
                <w:b/>
              </w:rPr>
            </w:pPr>
            <w:r>
              <w:rPr>
                <w:rFonts w:ascii="Palatino Linotype" w:hAnsi="Palatino Linotype"/>
                <w:b/>
              </w:rPr>
              <w:t>Sunday</w:t>
            </w:r>
          </w:p>
        </w:tc>
      </w:tr>
      <w:tr w:rsidR="002F1095" w14:paraId="23E1CB28" w14:textId="77777777" w:rsidTr="00C40FEC">
        <w:tc>
          <w:tcPr>
            <w:tcW w:w="1882" w:type="dxa"/>
          </w:tcPr>
          <w:p w14:paraId="4DA87DA1" w14:textId="77777777" w:rsidR="002F1095" w:rsidRDefault="002F1095" w:rsidP="00C40FEC">
            <w:pPr>
              <w:jc w:val="both"/>
              <w:rPr>
                <w:rFonts w:ascii="Palatino Linotype" w:hAnsi="Palatino Linotype"/>
                <w:b/>
              </w:rPr>
            </w:pPr>
          </w:p>
          <w:p w14:paraId="53E8790E" w14:textId="77777777" w:rsidR="002F1095" w:rsidRDefault="002F1095" w:rsidP="00C40FEC">
            <w:pPr>
              <w:jc w:val="both"/>
              <w:rPr>
                <w:rFonts w:ascii="Palatino Linotype" w:hAnsi="Palatino Linotype"/>
                <w:b/>
              </w:rPr>
            </w:pPr>
          </w:p>
          <w:p w14:paraId="1878F9B0" w14:textId="77777777" w:rsidR="002F1095" w:rsidRDefault="002F1095" w:rsidP="00C40FEC">
            <w:pPr>
              <w:jc w:val="both"/>
              <w:rPr>
                <w:rFonts w:ascii="Palatino Linotype" w:hAnsi="Palatino Linotype"/>
                <w:b/>
              </w:rPr>
            </w:pPr>
          </w:p>
          <w:p w14:paraId="740F821E" w14:textId="77777777" w:rsidR="002F1095" w:rsidRDefault="002F1095" w:rsidP="00C40FEC">
            <w:pPr>
              <w:jc w:val="both"/>
              <w:rPr>
                <w:rFonts w:ascii="Palatino Linotype" w:hAnsi="Palatino Linotype"/>
                <w:b/>
              </w:rPr>
            </w:pPr>
          </w:p>
          <w:p w14:paraId="11FFA70C" w14:textId="77777777" w:rsidR="002F1095" w:rsidRDefault="002F1095" w:rsidP="00C40FEC">
            <w:pPr>
              <w:jc w:val="both"/>
              <w:rPr>
                <w:rFonts w:ascii="Palatino Linotype" w:hAnsi="Palatino Linotype"/>
                <w:b/>
              </w:rPr>
            </w:pPr>
          </w:p>
          <w:p w14:paraId="17B82B70" w14:textId="77777777" w:rsidR="002F1095" w:rsidRDefault="002F1095" w:rsidP="00C40FEC">
            <w:pPr>
              <w:jc w:val="both"/>
              <w:rPr>
                <w:rFonts w:ascii="Palatino Linotype" w:hAnsi="Palatino Linotype"/>
                <w:b/>
              </w:rPr>
            </w:pPr>
          </w:p>
          <w:p w14:paraId="0F672462" w14:textId="77777777" w:rsidR="002F1095" w:rsidRDefault="002F1095" w:rsidP="00C40FEC">
            <w:pPr>
              <w:jc w:val="both"/>
              <w:rPr>
                <w:rFonts w:ascii="Palatino Linotype" w:hAnsi="Palatino Linotype"/>
                <w:b/>
              </w:rPr>
            </w:pPr>
          </w:p>
          <w:p w14:paraId="02EB7C07" w14:textId="77777777" w:rsidR="002F1095" w:rsidRDefault="002F1095" w:rsidP="00C40FEC">
            <w:pPr>
              <w:jc w:val="both"/>
              <w:rPr>
                <w:rFonts w:ascii="Palatino Linotype" w:hAnsi="Palatino Linotype"/>
                <w:b/>
              </w:rPr>
            </w:pPr>
          </w:p>
          <w:p w14:paraId="1F01C367" w14:textId="77777777" w:rsidR="002F1095" w:rsidRDefault="002F1095" w:rsidP="00C40FEC">
            <w:pPr>
              <w:jc w:val="both"/>
              <w:rPr>
                <w:rFonts w:ascii="Palatino Linotype" w:hAnsi="Palatino Linotype"/>
                <w:b/>
              </w:rPr>
            </w:pPr>
          </w:p>
          <w:p w14:paraId="21B21C5E" w14:textId="77777777" w:rsidR="002F1095" w:rsidRDefault="002F1095" w:rsidP="00C40FEC">
            <w:pPr>
              <w:jc w:val="both"/>
              <w:rPr>
                <w:rFonts w:ascii="Palatino Linotype" w:hAnsi="Palatino Linotype"/>
                <w:b/>
              </w:rPr>
            </w:pPr>
          </w:p>
          <w:p w14:paraId="48F6F360" w14:textId="77777777" w:rsidR="002F1095" w:rsidRDefault="002F1095" w:rsidP="00C40FEC">
            <w:pPr>
              <w:jc w:val="both"/>
              <w:rPr>
                <w:rFonts w:ascii="Palatino Linotype" w:hAnsi="Palatino Linotype"/>
                <w:b/>
              </w:rPr>
            </w:pPr>
          </w:p>
          <w:p w14:paraId="44E390AD" w14:textId="77777777" w:rsidR="002F1095" w:rsidRDefault="002F1095" w:rsidP="00C40FEC">
            <w:pPr>
              <w:jc w:val="both"/>
              <w:rPr>
                <w:rFonts w:ascii="Palatino Linotype" w:hAnsi="Palatino Linotype"/>
                <w:b/>
              </w:rPr>
            </w:pPr>
          </w:p>
          <w:p w14:paraId="69321EC7" w14:textId="77777777" w:rsidR="002F1095" w:rsidRDefault="002F1095" w:rsidP="00C40FEC">
            <w:pPr>
              <w:jc w:val="both"/>
              <w:rPr>
                <w:rFonts w:ascii="Palatino Linotype" w:hAnsi="Palatino Linotype"/>
                <w:b/>
              </w:rPr>
            </w:pPr>
          </w:p>
          <w:p w14:paraId="42D3A1A4" w14:textId="77777777" w:rsidR="002F1095" w:rsidRDefault="002F1095" w:rsidP="00C40FEC">
            <w:pPr>
              <w:jc w:val="both"/>
              <w:rPr>
                <w:rFonts w:ascii="Palatino Linotype" w:hAnsi="Palatino Linotype"/>
                <w:b/>
              </w:rPr>
            </w:pPr>
          </w:p>
          <w:p w14:paraId="4BECF941" w14:textId="77777777" w:rsidR="002F1095" w:rsidRDefault="002F1095" w:rsidP="00C40FEC">
            <w:pPr>
              <w:jc w:val="both"/>
              <w:rPr>
                <w:rFonts w:ascii="Palatino Linotype" w:hAnsi="Palatino Linotype"/>
                <w:b/>
              </w:rPr>
            </w:pPr>
          </w:p>
          <w:p w14:paraId="5D2302EF" w14:textId="77777777" w:rsidR="002F1095" w:rsidRDefault="002F1095" w:rsidP="00C40FEC">
            <w:pPr>
              <w:jc w:val="both"/>
              <w:rPr>
                <w:rFonts w:ascii="Palatino Linotype" w:hAnsi="Palatino Linotype"/>
                <w:b/>
              </w:rPr>
            </w:pPr>
          </w:p>
          <w:p w14:paraId="2334803D" w14:textId="77777777" w:rsidR="002F1095" w:rsidRDefault="002F1095" w:rsidP="00C40FEC">
            <w:pPr>
              <w:jc w:val="both"/>
              <w:rPr>
                <w:rFonts w:ascii="Palatino Linotype" w:hAnsi="Palatino Linotype"/>
                <w:b/>
              </w:rPr>
            </w:pPr>
          </w:p>
          <w:p w14:paraId="30286FD7" w14:textId="77777777" w:rsidR="002F1095" w:rsidRDefault="002F1095" w:rsidP="00C40FEC">
            <w:pPr>
              <w:jc w:val="both"/>
              <w:rPr>
                <w:rFonts w:ascii="Palatino Linotype" w:hAnsi="Palatino Linotype"/>
                <w:b/>
              </w:rPr>
            </w:pPr>
          </w:p>
          <w:p w14:paraId="1A57501E" w14:textId="77777777" w:rsidR="002F1095" w:rsidRDefault="002F1095" w:rsidP="00C40FEC">
            <w:pPr>
              <w:jc w:val="both"/>
              <w:rPr>
                <w:rFonts w:ascii="Palatino Linotype" w:hAnsi="Palatino Linotype"/>
                <w:b/>
              </w:rPr>
            </w:pPr>
          </w:p>
          <w:p w14:paraId="22A94D8A" w14:textId="77777777" w:rsidR="002F1095" w:rsidRDefault="002F1095" w:rsidP="00C40FEC">
            <w:pPr>
              <w:jc w:val="both"/>
              <w:rPr>
                <w:rFonts w:ascii="Palatino Linotype" w:hAnsi="Palatino Linotype"/>
                <w:b/>
              </w:rPr>
            </w:pPr>
          </w:p>
          <w:p w14:paraId="54107B47" w14:textId="77777777" w:rsidR="002F1095" w:rsidRDefault="002F1095" w:rsidP="00C40FEC">
            <w:pPr>
              <w:jc w:val="both"/>
              <w:rPr>
                <w:rFonts w:ascii="Palatino Linotype" w:hAnsi="Palatino Linotype"/>
                <w:b/>
              </w:rPr>
            </w:pPr>
          </w:p>
          <w:p w14:paraId="17562BF6" w14:textId="77777777" w:rsidR="002F1095" w:rsidRDefault="002F1095" w:rsidP="00C40FEC">
            <w:pPr>
              <w:jc w:val="both"/>
              <w:rPr>
                <w:rFonts w:ascii="Palatino Linotype" w:hAnsi="Palatino Linotype"/>
                <w:b/>
              </w:rPr>
            </w:pPr>
          </w:p>
          <w:p w14:paraId="5FE135B0" w14:textId="77777777" w:rsidR="002F1095" w:rsidRDefault="002F1095" w:rsidP="00C40FEC">
            <w:pPr>
              <w:jc w:val="both"/>
              <w:rPr>
                <w:rFonts w:ascii="Palatino Linotype" w:hAnsi="Palatino Linotype"/>
                <w:b/>
              </w:rPr>
            </w:pPr>
          </w:p>
        </w:tc>
        <w:tc>
          <w:tcPr>
            <w:tcW w:w="1882" w:type="dxa"/>
          </w:tcPr>
          <w:p w14:paraId="5DD5790D" w14:textId="77777777" w:rsidR="002F1095" w:rsidRDefault="002F1095" w:rsidP="00C40FEC">
            <w:pPr>
              <w:jc w:val="both"/>
              <w:rPr>
                <w:rFonts w:ascii="Palatino Linotype" w:hAnsi="Palatino Linotype"/>
                <w:b/>
              </w:rPr>
            </w:pPr>
          </w:p>
        </w:tc>
        <w:tc>
          <w:tcPr>
            <w:tcW w:w="1882" w:type="dxa"/>
          </w:tcPr>
          <w:p w14:paraId="6191D8F0" w14:textId="77777777" w:rsidR="002F1095" w:rsidRDefault="002F1095" w:rsidP="00C40FEC">
            <w:pPr>
              <w:jc w:val="both"/>
              <w:rPr>
                <w:rFonts w:ascii="Palatino Linotype" w:hAnsi="Palatino Linotype"/>
                <w:b/>
              </w:rPr>
            </w:pPr>
          </w:p>
          <w:p w14:paraId="333C5AA3" w14:textId="77777777" w:rsidR="002F1095" w:rsidRDefault="002F1095" w:rsidP="00C40FEC">
            <w:pPr>
              <w:jc w:val="both"/>
              <w:rPr>
                <w:rFonts w:ascii="Palatino Linotype" w:hAnsi="Palatino Linotype"/>
                <w:b/>
              </w:rPr>
            </w:pPr>
          </w:p>
        </w:tc>
        <w:tc>
          <w:tcPr>
            <w:tcW w:w="1882" w:type="dxa"/>
          </w:tcPr>
          <w:p w14:paraId="2D6DE4D3" w14:textId="77777777" w:rsidR="002F1095" w:rsidRDefault="002F1095" w:rsidP="00C40FEC">
            <w:pPr>
              <w:jc w:val="both"/>
              <w:rPr>
                <w:rFonts w:ascii="Palatino Linotype" w:hAnsi="Palatino Linotype"/>
                <w:b/>
              </w:rPr>
            </w:pPr>
          </w:p>
        </w:tc>
        <w:tc>
          <w:tcPr>
            <w:tcW w:w="1882" w:type="dxa"/>
          </w:tcPr>
          <w:p w14:paraId="6BF042AC" w14:textId="77777777" w:rsidR="002F1095" w:rsidRDefault="002F1095" w:rsidP="00C40FEC">
            <w:pPr>
              <w:jc w:val="both"/>
              <w:rPr>
                <w:rFonts w:ascii="Palatino Linotype" w:hAnsi="Palatino Linotype"/>
                <w:b/>
              </w:rPr>
            </w:pPr>
          </w:p>
        </w:tc>
        <w:tc>
          <w:tcPr>
            <w:tcW w:w="1883" w:type="dxa"/>
          </w:tcPr>
          <w:p w14:paraId="7B3AC062" w14:textId="77777777" w:rsidR="002F1095" w:rsidRDefault="002F1095" w:rsidP="00C40FEC">
            <w:pPr>
              <w:jc w:val="both"/>
              <w:rPr>
                <w:rFonts w:ascii="Palatino Linotype" w:hAnsi="Palatino Linotype"/>
                <w:b/>
              </w:rPr>
            </w:pPr>
          </w:p>
        </w:tc>
        <w:tc>
          <w:tcPr>
            <w:tcW w:w="1883" w:type="dxa"/>
          </w:tcPr>
          <w:p w14:paraId="17F37234" w14:textId="77777777" w:rsidR="002F1095" w:rsidRDefault="002F1095" w:rsidP="00C40FEC">
            <w:pPr>
              <w:jc w:val="both"/>
              <w:rPr>
                <w:rFonts w:ascii="Palatino Linotype" w:hAnsi="Palatino Linotype"/>
                <w:b/>
              </w:rPr>
            </w:pPr>
          </w:p>
          <w:p w14:paraId="7170FF71" w14:textId="77777777" w:rsidR="002F1095" w:rsidRDefault="002F1095" w:rsidP="00C40FEC">
            <w:pPr>
              <w:jc w:val="both"/>
              <w:rPr>
                <w:rFonts w:ascii="Palatino Linotype" w:hAnsi="Palatino Linotype"/>
                <w:b/>
              </w:rPr>
            </w:pPr>
          </w:p>
          <w:p w14:paraId="170487FE" w14:textId="77777777" w:rsidR="002F1095" w:rsidRDefault="002F1095" w:rsidP="00C40FEC">
            <w:pPr>
              <w:jc w:val="both"/>
              <w:rPr>
                <w:rFonts w:ascii="Palatino Linotype" w:hAnsi="Palatino Linotype"/>
                <w:b/>
              </w:rPr>
            </w:pPr>
          </w:p>
        </w:tc>
      </w:tr>
    </w:tbl>
    <w:p w14:paraId="283B73A2" w14:textId="77777777" w:rsidR="002F1095" w:rsidRPr="009706D8" w:rsidRDefault="002F1095" w:rsidP="002F1095">
      <w:pPr>
        <w:jc w:val="both"/>
        <w:rPr>
          <w:rFonts w:ascii="Palatino Linotype" w:hAnsi="Palatino Linotype"/>
          <w:b/>
        </w:rPr>
      </w:pPr>
    </w:p>
    <w:p w14:paraId="0BCFC6E0" w14:textId="77777777" w:rsidR="002F1095" w:rsidRDefault="002F1095" w:rsidP="002F1095">
      <w:pPr>
        <w:rPr>
          <w:rFonts w:ascii="Palatino Linotype" w:hAnsi="Palatino Linotype"/>
          <w:b/>
          <w:sz w:val="24"/>
          <w:szCs w:val="24"/>
        </w:rPr>
      </w:pPr>
    </w:p>
    <w:p w14:paraId="3D0D3B9E" w14:textId="77777777" w:rsidR="002F1095" w:rsidRDefault="002F1095" w:rsidP="002F1095">
      <w:pPr>
        <w:rPr>
          <w:rFonts w:ascii="Palatino Linotype" w:hAnsi="Palatino Linotype"/>
          <w:b/>
          <w:sz w:val="24"/>
          <w:szCs w:val="24"/>
        </w:rPr>
      </w:pPr>
      <w:r>
        <w:rPr>
          <w:rFonts w:ascii="Palatino Linotype" w:hAnsi="Palatino Linotype"/>
          <w:b/>
          <w:sz w:val="24"/>
          <w:szCs w:val="24"/>
        </w:rPr>
        <w:t>PATIENT AND/OR FAMILY COMMENTS AND FEEDBACK</w:t>
      </w:r>
    </w:p>
    <w:p w14:paraId="3FB4F7BD" w14:textId="77777777" w:rsidR="002F1095" w:rsidRDefault="002F1095" w:rsidP="002F1095">
      <w:pPr>
        <w:rPr>
          <w:rFonts w:ascii="Palatino Linotype" w:hAnsi="Palatino Linotype"/>
          <w:b/>
          <w:sz w:val="24"/>
          <w:szCs w:val="24"/>
        </w:rPr>
      </w:pPr>
    </w:p>
    <w:p w14:paraId="1C90D13F" w14:textId="77777777" w:rsidR="002F1095" w:rsidRDefault="002F1095" w:rsidP="002F1095">
      <w:pPr>
        <w:jc w:val="left"/>
        <w:rPr>
          <w:rFonts w:ascii="Palatino Linotype" w:hAnsi="Palatino Linotype"/>
          <w:b/>
          <w:sz w:val="24"/>
          <w:szCs w:val="24"/>
        </w:rPr>
      </w:pPr>
      <w:r>
        <w:rPr>
          <w:rFonts w:ascii="Palatino Linotype" w:hAnsi="Palatino Linotype"/>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B83194" w14:textId="77777777" w:rsidR="002F1095" w:rsidRDefault="002F1095" w:rsidP="002F1095">
      <w:pPr>
        <w:jc w:val="left"/>
        <w:rPr>
          <w:rFonts w:ascii="Tahoma" w:hAnsi="Tahoma" w:cs="Tahoma"/>
          <w:b/>
          <w:noProof/>
        </w:rPr>
      </w:pPr>
    </w:p>
    <w:p w14:paraId="0752F6DA" w14:textId="77777777" w:rsidR="002F1095" w:rsidRDefault="002F1095" w:rsidP="002F1095">
      <w:pPr>
        <w:jc w:val="left"/>
        <w:rPr>
          <w:rFonts w:ascii="Tahoma" w:hAnsi="Tahoma" w:cs="Tahoma"/>
          <w:b/>
          <w:noProof/>
        </w:rPr>
      </w:pPr>
    </w:p>
    <w:p w14:paraId="14D4B4E2" w14:textId="77777777" w:rsidR="002F1095" w:rsidRPr="004B09C3" w:rsidRDefault="002F1095" w:rsidP="002F1095">
      <w:pPr>
        <w:rPr>
          <w:rFonts w:ascii="Palatino Linotype" w:hAnsi="Palatino Linotype"/>
          <w:b/>
          <w:sz w:val="24"/>
          <w:szCs w:val="24"/>
          <w:u w:val="single"/>
        </w:rPr>
      </w:pPr>
      <w:r w:rsidRPr="00E775F5">
        <w:rPr>
          <w:rFonts w:ascii="Palatino Linotype" w:hAnsi="Palatino Linotype"/>
          <w:b/>
          <w:sz w:val="24"/>
          <w:szCs w:val="24"/>
          <w:highlight w:val="green"/>
          <w:u w:val="single"/>
        </w:rPr>
        <w:lastRenderedPageBreak/>
        <w:t>SPEECH THERAPY HOME PROGRAM WEEKLY LOG</w:t>
      </w:r>
    </w:p>
    <w:p w14:paraId="3F2BF19B" w14:textId="77777777" w:rsidR="002F1095" w:rsidRDefault="002F1095" w:rsidP="002F1095">
      <w:pPr>
        <w:rPr>
          <w:rFonts w:ascii="Palatino Linotype" w:hAnsi="Palatino Linotype"/>
          <w:b/>
          <w:sz w:val="24"/>
          <w:szCs w:val="24"/>
        </w:rPr>
      </w:pPr>
    </w:p>
    <w:p w14:paraId="13E0A74B" w14:textId="77777777" w:rsidR="002F1095" w:rsidRDefault="002F1095" w:rsidP="002F1095">
      <w:pPr>
        <w:rPr>
          <w:rFonts w:ascii="Palatino Linotype" w:hAnsi="Palatino Linotype"/>
          <w:b/>
          <w:sz w:val="24"/>
          <w:szCs w:val="24"/>
        </w:rPr>
      </w:pPr>
    </w:p>
    <w:p w14:paraId="2C7EB5E0" w14:textId="77777777" w:rsidR="002F1095" w:rsidRDefault="002F1095" w:rsidP="002F1095">
      <w:pPr>
        <w:jc w:val="left"/>
        <w:rPr>
          <w:rFonts w:ascii="Palatino Linotype" w:hAnsi="Palatino Linotype"/>
          <w:b/>
        </w:rPr>
      </w:pPr>
      <w:r>
        <w:rPr>
          <w:rFonts w:ascii="Palatino Linotype" w:hAnsi="Palatino Linotype"/>
          <w:b/>
        </w:rPr>
        <w:t>PATIENT / CLIENT: _________________________________________________________________   CLINICIAN____________________________DATES: _____________________________________</w:t>
      </w:r>
    </w:p>
    <w:p w14:paraId="14140CBF" w14:textId="77777777" w:rsidR="002F1095" w:rsidRDefault="002F1095" w:rsidP="002F1095">
      <w:pPr>
        <w:jc w:val="left"/>
        <w:rPr>
          <w:rFonts w:ascii="Palatino Linotype" w:hAnsi="Palatino Linotype"/>
          <w:b/>
        </w:rPr>
      </w:pPr>
    </w:p>
    <w:p w14:paraId="6039C1F8" w14:textId="77777777" w:rsidR="002F1095" w:rsidRDefault="002F1095" w:rsidP="002F1095">
      <w:pPr>
        <w:jc w:val="left"/>
        <w:rPr>
          <w:rFonts w:ascii="Palatino Linotype" w:hAnsi="Palatino Linotype"/>
          <w:b/>
        </w:rPr>
      </w:pPr>
    </w:p>
    <w:p w14:paraId="22D324FB" w14:textId="77777777" w:rsidR="002F1095" w:rsidRDefault="002F1095" w:rsidP="002F1095">
      <w:pPr>
        <w:jc w:val="left"/>
        <w:rPr>
          <w:rFonts w:ascii="Palatino Linotype" w:hAnsi="Palatino Linotype"/>
          <w:b/>
        </w:rPr>
      </w:pPr>
    </w:p>
    <w:tbl>
      <w:tblPr>
        <w:tblStyle w:val="TableGrid"/>
        <w:tblW w:w="17233" w:type="dxa"/>
        <w:tblLayout w:type="fixed"/>
        <w:tblLook w:val="04A0" w:firstRow="1" w:lastRow="0" w:firstColumn="1" w:lastColumn="0" w:noHBand="0" w:noVBand="1"/>
      </w:tblPr>
      <w:tblGrid>
        <w:gridCol w:w="1681"/>
        <w:gridCol w:w="1487"/>
        <w:gridCol w:w="1440"/>
        <w:gridCol w:w="1710"/>
        <w:gridCol w:w="1530"/>
        <w:gridCol w:w="1440"/>
        <w:gridCol w:w="2761"/>
        <w:gridCol w:w="1728"/>
        <w:gridCol w:w="1728"/>
        <w:gridCol w:w="1728"/>
      </w:tblGrid>
      <w:tr w:rsidR="002F1095" w14:paraId="59F6DA7E" w14:textId="77777777" w:rsidTr="00C40FEC">
        <w:tc>
          <w:tcPr>
            <w:tcW w:w="1681" w:type="dxa"/>
          </w:tcPr>
          <w:p w14:paraId="193E7B84" w14:textId="77777777" w:rsidR="002F1095" w:rsidRDefault="002F1095" w:rsidP="00C40FEC">
            <w:pPr>
              <w:jc w:val="left"/>
              <w:rPr>
                <w:rFonts w:ascii="Palatino Linotype" w:hAnsi="Palatino Linotype"/>
                <w:b/>
              </w:rPr>
            </w:pPr>
            <w:r>
              <w:rPr>
                <w:rFonts w:ascii="Palatino Linotype" w:hAnsi="Palatino Linotype"/>
                <w:b/>
              </w:rPr>
              <w:t>DATE:</w:t>
            </w:r>
          </w:p>
        </w:tc>
        <w:tc>
          <w:tcPr>
            <w:tcW w:w="1487" w:type="dxa"/>
          </w:tcPr>
          <w:p w14:paraId="0D1531A0" w14:textId="77777777" w:rsidR="002F1095" w:rsidRDefault="002F1095" w:rsidP="00C40FEC">
            <w:pPr>
              <w:jc w:val="left"/>
              <w:rPr>
                <w:rFonts w:ascii="Palatino Linotype" w:hAnsi="Palatino Linotype"/>
                <w:b/>
              </w:rPr>
            </w:pPr>
          </w:p>
        </w:tc>
        <w:tc>
          <w:tcPr>
            <w:tcW w:w="1440" w:type="dxa"/>
          </w:tcPr>
          <w:p w14:paraId="011D8339" w14:textId="77777777" w:rsidR="002F1095" w:rsidRDefault="002F1095" w:rsidP="00C40FEC">
            <w:pPr>
              <w:jc w:val="left"/>
              <w:rPr>
                <w:rFonts w:ascii="Palatino Linotype" w:hAnsi="Palatino Linotype"/>
                <w:b/>
              </w:rPr>
            </w:pPr>
          </w:p>
        </w:tc>
        <w:tc>
          <w:tcPr>
            <w:tcW w:w="1710" w:type="dxa"/>
          </w:tcPr>
          <w:p w14:paraId="643FC8BE" w14:textId="77777777" w:rsidR="002F1095" w:rsidRDefault="002F1095" w:rsidP="00C40FEC">
            <w:pPr>
              <w:jc w:val="left"/>
              <w:rPr>
                <w:rFonts w:ascii="Palatino Linotype" w:hAnsi="Palatino Linotype"/>
                <w:b/>
              </w:rPr>
            </w:pPr>
          </w:p>
        </w:tc>
        <w:tc>
          <w:tcPr>
            <w:tcW w:w="1530" w:type="dxa"/>
          </w:tcPr>
          <w:p w14:paraId="7E051336" w14:textId="77777777" w:rsidR="002F1095" w:rsidRDefault="002F1095" w:rsidP="00C40FEC">
            <w:pPr>
              <w:jc w:val="left"/>
              <w:rPr>
                <w:rFonts w:ascii="Palatino Linotype" w:hAnsi="Palatino Linotype"/>
                <w:b/>
              </w:rPr>
            </w:pPr>
          </w:p>
        </w:tc>
        <w:tc>
          <w:tcPr>
            <w:tcW w:w="1440" w:type="dxa"/>
          </w:tcPr>
          <w:p w14:paraId="23BF0364" w14:textId="77777777" w:rsidR="002F1095" w:rsidRDefault="002F1095" w:rsidP="00C40FEC">
            <w:pPr>
              <w:jc w:val="left"/>
              <w:rPr>
                <w:rFonts w:ascii="Palatino Linotype" w:hAnsi="Palatino Linotype"/>
                <w:b/>
              </w:rPr>
            </w:pPr>
          </w:p>
        </w:tc>
        <w:tc>
          <w:tcPr>
            <w:tcW w:w="2761" w:type="dxa"/>
          </w:tcPr>
          <w:p w14:paraId="71F1E812" w14:textId="77777777" w:rsidR="002F1095" w:rsidRDefault="002F1095" w:rsidP="00C40FEC">
            <w:pPr>
              <w:jc w:val="left"/>
              <w:rPr>
                <w:rFonts w:ascii="Palatino Linotype" w:hAnsi="Palatino Linotype"/>
                <w:b/>
              </w:rPr>
            </w:pPr>
          </w:p>
        </w:tc>
        <w:tc>
          <w:tcPr>
            <w:tcW w:w="1728" w:type="dxa"/>
          </w:tcPr>
          <w:p w14:paraId="6860E516" w14:textId="77777777" w:rsidR="002F1095" w:rsidRDefault="002F1095" w:rsidP="00C40FEC">
            <w:pPr>
              <w:jc w:val="left"/>
              <w:rPr>
                <w:rFonts w:ascii="Palatino Linotype" w:hAnsi="Palatino Linotype"/>
                <w:b/>
              </w:rPr>
            </w:pPr>
          </w:p>
        </w:tc>
        <w:tc>
          <w:tcPr>
            <w:tcW w:w="1728" w:type="dxa"/>
          </w:tcPr>
          <w:p w14:paraId="68416238" w14:textId="77777777" w:rsidR="002F1095" w:rsidRDefault="002F1095" w:rsidP="00C40FEC">
            <w:pPr>
              <w:jc w:val="left"/>
              <w:rPr>
                <w:rFonts w:ascii="Palatino Linotype" w:hAnsi="Palatino Linotype"/>
                <w:b/>
              </w:rPr>
            </w:pPr>
          </w:p>
        </w:tc>
        <w:tc>
          <w:tcPr>
            <w:tcW w:w="1728" w:type="dxa"/>
          </w:tcPr>
          <w:p w14:paraId="2F61E765" w14:textId="77777777" w:rsidR="002F1095" w:rsidRDefault="002F1095" w:rsidP="00C40FEC">
            <w:pPr>
              <w:jc w:val="left"/>
              <w:rPr>
                <w:rFonts w:ascii="Palatino Linotype" w:hAnsi="Palatino Linotype"/>
                <w:b/>
              </w:rPr>
            </w:pPr>
          </w:p>
        </w:tc>
      </w:tr>
      <w:tr w:rsidR="002F1095" w14:paraId="015E82EA" w14:textId="77777777" w:rsidTr="00C40FEC">
        <w:tc>
          <w:tcPr>
            <w:tcW w:w="1681" w:type="dxa"/>
          </w:tcPr>
          <w:p w14:paraId="6E28F494" w14:textId="77777777" w:rsidR="002F1095" w:rsidRDefault="002F1095" w:rsidP="00C40FEC">
            <w:pPr>
              <w:jc w:val="left"/>
              <w:rPr>
                <w:rFonts w:ascii="Palatino Linotype" w:hAnsi="Palatino Linotype"/>
                <w:b/>
              </w:rPr>
            </w:pPr>
          </w:p>
        </w:tc>
        <w:tc>
          <w:tcPr>
            <w:tcW w:w="1487" w:type="dxa"/>
          </w:tcPr>
          <w:p w14:paraId="343BC5AE" w14:textId="77777777" w:rsidR="002F1095" w:rsidRDefault="002F1095" w:rsidP="00C40FEC">
            <w:pPr>
              <w:jc w:val="left"/>
              <w:rPr>
                <w:rFonts w:ascii="Palatino Linotype" w:hAnsi="Palatino Linotype"/>
                <w:b/>
              </w:rPr>
            </w:pPr>
            <w:r>
              <w:rPr>
                <w:rFonts w:ascii="Palatino Linotype" w:hAnsi="Palatino Linotype"/>
                <w:b/>
              </w:rPr>
              <w:t>MONDAY</w:t>
            </w:r>
          </w:p>
        </w:tc>
        <w:tc>
          <w:tcPr>
            <w:tcW w:w="1440" w:type="dxa"/>
          </w:tcPr>
          <w:p w14:paraId="741B7E0C" w14:textId="77777777" w:rsidR="002F1095" w:rsidRDefault="002F1095" w:rsidP="00C40FEC">
            <w:pPr>
              <w:jc w:val="left"/>
              <w:rPr>
                <w:rFonts w:ascii="Palatino Linotype" w:hAnsi="Palatino Linotype"/>
                <w:b/>
              </w:rPr>
            </w:pPr>
            <w:r>
              <w:rPr>
                <w:rFonts w:ascii="Palatino Linotype" w:hAnsi="Palatino Linotype"/>
                <w:b/>
              </w:rPr>
              <w:t>TUESDAY</w:t>
            </w:r>
          </w:p>
        </w:tc>
        <w:tc>
          <w:tcPr>
            <w:tcW w:w="1710" w:type="dxa"/>
          </w:tcPr>
          <w:p w14:paraId="5DBF8A65" w14:textId="77777777" w:rsidR="002F1095" w:rsidRDefault="002F1095" w:rsidP="00C40FEC">
            <w:pPr>
              <w:jc w:val="left"/>
              <w:rPr>
                <w:rFonts w:ascii="Palatino Linotype" w:hAnsi="Palatino Linotype"/>
                <w:b/>
              </w:rPr>
            </w:pPr>
            <w:r>
              <w:rPr>
                <w:rFonts w:ascii="Palatino Linotype" w:hAnsi="Palatino Linotype"/>
                <w:b/>
              </w:rPr>
              <w:t>WEDNESDAY</w:t>
            </w:r>
          </w:p>
        </w:tc>
        <w:tc>
          <w:tcPr>
            <w:tcW w:w="1530" w:type="dxa"/>
          </w:tcPr>
          <w:p w14:paraId="182D1E3C" w14:textId="77777777" w:rsidR="002F1095" w:rsidRDefault="002F1095" w:rsidP="00C40FEC">
            <w:pPr>
              <w:jc w:val="left"/>
              <w:rPr>
                <w:rFonts w:ascii="Palatino Linotype" w:hAnsi="Palatino Linotype"/>
                <w:b/>
              </w:rPr>
            </w:pPr>
            <w:r>
              <w:rPr>
                <w:rFonts w:ascii="Palatino Linotype" w:hAnsi="Palatino Linotype"/>
                <w:b/>
              </w:rPr>
              <w:t>THURSDAY</w:t>
            </w:r>
          </w:p>
        </w:tc>
        <w:tc>
          <w:tcPr>
            <w:tcW w:w="1440" w:type="dxa"/>
          </w:tcPr>
          <w:p w14:paraId="15ED9999" w14:textId="77777777" w:rsidR="002F1095" w:rsidRDefault="002F1095" w:rsidP="00C40FEC">
            <w:pPr>
              <w:jc w:val="left"/>
              <w:rPr>
                <w:rFonts w:ascii="Palatino Linotype" w:hAnsi="Palatino Linotype"/>
                <w:b/>
              </w:rPr>
            </w:pPr>
            <w:r>
              <w:rPr>
                <w:rFonts w:ascii="Palatino Linotype" w:hAnsi="Palatino Linotype"/>
                <w:b/>
              </w:rPr>
              <w:t>FRIDAY</w:t>
            </w:r>
          </w:p>
        </w:tc>
        <w:tc>
          <w:tcPr>
            <w:tcW w:w="2761" w:type="dxa"/>
          </w:tcPr>
          <w:p w14:paraId="572A4617" w14:textId="77777777" w:rsidR="002F1095" w:rsidRDefault="002F1095" w:rsidP="00C40FEC">
            <w:pPr>
              <w:jc w:val="left"/>
              <w:rPr>
                <w:rFonts w:ascii="Palatino Linotype" w:hAnsi="Palatino Linotype"/>
                <w:b/>
              </w:rPr>
            </w:pPr>
            <w:r>
              <w:rPr>
                <w:rFonts w:ascii="Palatino Linotype" w:hAnsi="Palatino Linotype"/>
                <w:b/>
              </w:rPr>
              <w:t>SATURDAY</w:t>
            </w:r>
          </w:p>
        </w:tc>
        <w:tc>
          <w:tcPr>
            <w:tcW w:w="1728" w:type="dxa"/>
          </w:tcPr>
          <w:p w14:paraId="0BCFD373" w14:textId="77777777" w:rsidR="002F1095" w:rsidRDefault="002F1095" w:rsidP="00C40FEC">
            <w:pPr>
              <w:jc w:val="left"/>
              <w:rPr>
                <w:rFonts w:ascii="Palatino Linotype" w:hAnsi="Palatino Linotype"/>
                <w:b/>
              </w:rPr>
            </w:pPr>
          </w:p>
        </w:tc>
        <w:tc>
          <w:tcPr>
            <w:tcW w:w="1728" w:type="dxa"/>
          </w:tcPr>
          <w:p w14:paraId="3EEF9641" w14:textId="77777777" w:rsidR="002F1095" w:rsidRDefault="002F1095" w:rsidP="00C40FEC">
            <w:pPr>
              <w:jc w:val="left"/>
              <w:rPr>
                <w:rFonts w:ascii="Palatino Linotype" w:hAnsi="Palatino Linotype"/>
                <w:b/>
              </w:rPr>
            </w:pPr>
          </w:p>
        </w:tc>
        <w:tc>
          <w:tcPr>
            <w:tcW w:w="1728" w:type="dxa"/>
          </w:tcPr>
          <w:p w14:paraId="08640D4A" w14:textId="77777777" w:rsidR="002F1095" w:rsidRDefault="002F1095" w:rsidP="00C40FEC">
            <w:pPr>
              <w:jc w:val="left"/>
              <w:rPr>
                <w:rFonts w:ascii="Palatino Linotype" w:hAnsi="Palatino Linotype"/>
                <w:b/>
              </w:rPr>
            </w:pPr>
            <w:r>
              <w:rPr>
                <w:rFonts w:ascii="Palatino Linotype" w:hAnsi="Palatino Linotype"/>
                <w:b/>
              </w:rPr>
              <w:t>SUNDAY</w:t>
            </w:r>
          </w:p>
        </w:tc>
      </w:tr>
      <w:tr w:rsidR="002F1095" w14:paraId="5659AB6F" w14:textId="77777777" w:rsidTr="00C40FEC">
        <w:trPr>
          <w:trHeight w:val="2160"/>
        </w:trPr>
        <w:tc>
          <w:tcPr>
            <w:tcW w:w="1681" w:type="dxa"/>
          </w:tcPr>
          <w:p w14:paraId="21D0F2DF" w14:textId="77777777" w:rsidR="002F1095" w:rsidRDefault="002F1095" w:rsidP="00C40FEC">
            <w:pPr>
              <w:jc w:val="left"/>
              <w:rPr>
                <w:rFonts w:ascii="Palatino Linotype" w:hAnsi="Palatino Linotype"/>
                <w:b/>
              </w:rPr>
            </w:pPr>
            <w:r>
              <w:rPr>
                <w:rFonts w:ascii="Palatino Linotype" w:hAnsi="Palatino Linotype"/>
                <w:b/>
              </w:rPr>
              <w:t>MORNING</w:t>
            </w:r>
          </w:p>
        </w:tc>
        <w:tc>
          <w:tcPr>
            <w:tcW w:w="1487" w:type="dxa"/>
          </w:tcPr>
          <w:p w14:paraId="680220C3" w14:textId="77777777" w:rsidR="002F1095" w:rsidRDefault="002F1095" w:rsidP="00C40FEC">
            <w:pPr>
              <w:jc w:val="left"/>
              <w:rPr>
                <w:rFonts w:ascii="Palatino Linotype" w:hAnsi="Palatino Linotype"/>
                <w:b/>
              </w:rPr>
            </w:pPr>
          </w:p>
        </w:tc>
        <w:tc>
          <w:tcPr>
            <w:tcW w:w="1440" w:type="dxa"/>
          </w:tcPr>
          <w:p w14:paraId="34AFD6AF" w14:textId="77777777" w:rsidR="002F1095" w:rsidRDefault="002F1095" w:rsidP="00C40FEC">
            <w:pPr>
              <w:jc w:val="left"/>
              <w:rPr>
                <w:rFonts w:ascii="Palatino Linotype" w:hAnsi="Palatino Linotype"/>
                <w:b/>
              </w:rPr>
            </w:pPr>
          </w:p>
        </w:tc>
        <w:tc>
          <w:tcPr>
            <w:tcW w:w="1710" w:type="dxa"/>
          </w:tcPr>
          <w:p w14:paraId="58CBC0B4" w14:textId="77777777" w:rsidR="002F1095" w:rsidRDefault="002F1095" w:rsidP="00C40FEC">
            <w:pPr>
              <w:jc w:val="left"/>
              <w:rPr>
                <w:rFonts w:ascii="Palatino Linotype" w:hAnsi="Palatino Linotype"/>
                <w:b/>
              </w:rPr>
            </w:pPr>
          </w:p>
        </w:tc>
        <w:tc>
          <w:tcPr>
            <w:tcW w:w="1530" w:type="dxa"/>
          </w:tcPr>
          <w:p w14:paraId="1BAC9E06" w14:textId="77777777" w:rsidR="002F1095" w:rsidRDefault="002F1095" w:rsidP="00C40FEC">
            <w:pPr>
              <w:jc w:val="left"/>
              <w:rPr>
                <w:rFonts w:ascii="Palatino Linotype" w:hAnsi="Palatino Linotype"/>
                <w:b/>
              </w:rPr>
            </w:pPr>
          </w:p>
        </w:tc>
        <w:tc>
          <w:tcPr>
            <w:tcW w:w="1440" w:type="dxa"/>
          </w:tcPr>
          <w:p w14:paraId="4836FD7B" w14:textId="77777777" w:rsidR="002F1095" w:rsidRDefault="002F1095" w:rsidP="00C40FEC">
            <w:pPr>
              <w:jc w:val="left"/>
              <w:rPr>
                <w:rFonts w:ascii="Palatino Linotype" w:hAnsi="Palatino Linotype"/>
                <w:b/>
              </w:rPr>
            </w:pPr>
          </w:p>
        </w:tc>
        <w:tc>
          <w:tcPr>
            <w:tcW w:w="2761" w:type="dxa"/>
          </w:tcPr>
          <w:p w14:paraId="00A74575" w14:textId="77777777" w:rsidR="002F1095" w:rsidRDefault="002F1095" w:rsidP="00C40FEC">
            <w:pPr>
              <w:jc w:val="left"/>
              <w:rPr>
                <w:rFonts w:ascii="Palatino Linotype" w:hAnsi="Palatino Linotype"/>
                <w:b/>
              </w:rPr>
            </w:pPr>
          </w:p>
        </w:tc>
        <w:tc>
          <w:tcPr>
            <w:tcW w:w="1728" w:type="dxa"/>
          </w:tcPr>
          <w:p w14:paraId="2C2050F4" w14:textId="77777777" w:rsidR="002F1095" w:rsidRDefault="002F1095" w:rsidP="00C40FEC">
            <w:pPr>
              <w:jc w:val="left"/>
              <w:rPr>
                <w:rFonts w:ascii="Palatino Linotype" w:hAnsi="Palatino Linotype"/>
                <w:b/>
              </w:rPr>
            </w:pPr>
          </w:p>
        </w:tc>
        <w:tc>
          <w:tcPr>
            <w:tcW w:w="1728" w:type="dxa"/>
          </w:tcPr>
          <w:p w14:paraId="6ECE6400" w14:textId="77777777" w:rsidR="002F1095" w:rsidRDefault="002F1095" w:rsidP="00C40FEC">
            <w:pPr>
              <w:jc w:val="left"/>
              <w:rPr>
                <w:rFonts w:ascii="Palatino Linotype" w:hAnsi="Palatino Linotype"/>
                <w:b/>
              </w:rPr>
            </w:pPr>
          </w:p>
        </w:tc>
        <w:tc>
          <w:tcPr>
            <w:tcW w:w="1728" w:type="dxa"/>
          </w:tcPr>
          <w:p w14:paraId="7EDF44A7" w14:textId="77777777" w:rsidR="002F1095" w:rsidRDefault="002F1095" w:rsidP="00C40FEC">
            <w:pPr>
              <w:jc w:val="left"/>
              <w:rPr>
                <w:rFonts w:ascii="Palatino Linotype" w:hAnsi="Palatino Linotype"/>
                <w:b/>
              </w:rPr>
            </w:pPr>
          </w:p>
        </w:tc>
      </w:tr>
      <w:tr w:rsidR="002F1095" w14:paraId="08A9893B" w14:textId="77777777" w:rsidTr="00C40FEC">
        <w:trPr>
          <w:trHeight w:val="2160"/>
        </w:trPr>
        <w:tc>
          <w:tcPr>
            <w:tcW w:w="1681" w:type="dxa"/>
          </w:tcPr>
          <w:p w14:paraId="4912A966" w14:textId="77777777" w:rsidR="002F1095" w:rsidRDefault="002F1095" w:rsidP="00C40FEC">
            <w:pPr>
              <w:jc w:val="left"/>
              <w:rPr>
                <w:rFonts w:ascii="Palatino Linotype" w:hAnsi="Palatino Linotype"/>
                <w:b/>
              </w:rPr>
            </w:pPr>
            <w:r>
              <w:rPr>
                <w:rFonts w:ascii="Palatino Linotype" w:hAnsi="Palatino Linotype"/>
                <w:b/>
              </w:rPr>
              <w:t>AFTERNOON</w:t>
            </w:r>
          </w:p>
        </w:tc>
        <w:tc>
          <w:tcPr>
            <w:tcW w:w="1487" w:type="dxa"/>
          </w:tcPr>
          <w:p w14:paraId="6BF9935B" w14:textId="77777777" w:rsidR="002F1095" w:rsidRDefault="002F1095" w:rsidP="00C40FEC">
            <w:pPr>
              <w:jc w:val="left"/>
              <w:rPr>
                <w:rFonts w:ascii="Palatino Linotype" w:hAnsi="Palatino Linotype"/>
                <w:b/>
              </w:rPr>
            </w:pPr>
          </w:p>
        </w:tc>
        <w:tc>
          <w:tcPr>
            <w:tcW w:w="1440" w:type="dxa"/>
          </w:tcPr>
          <w:p w14:paraId="6096FA13" w14:textId="77777777" w:rsidR="002F1095" w:rsidRDefault="002F1095" w:rsidP="00C40FEC">
            <w:pPr>
              <w:jc w:val="left"/>
              <w:rPr>
                <w:rFonts w:ascii="Palatino Linotype" w:hAnsi="Palatino Linotype"/>
                <w:b/>
              </w:rPr>
            </w:pPr>
          </w:p>
        </w:tc>
        <w:tc>
          <w:tcPr>
            <w:tcW w:w="1710" w:type="dxa"/>
          </w:tcPr>
          <w:p w14:paraId="1B049A06" w14:textId="77777777" w:rsidR="002F1095" w:rsidRDefault="002F1095" w:rsidP="00C40FEC">
            <w:pPr>
              <w:jc w:val="left"/>
              <w:rPr>
                <w:rFonts w:ascii="Palatino Linotype" w:hAnsi="Palatino Linotype"/>
                <w:b/>
              </w:rPr>
            </w:pPr>
          </w:p>
        </w:tc>
        <w:tc>
          <w:tcPr>
            <w:tcW w:w="1530" w:type="dxa"/>
          </w:tcPr>
          <w:p w14:paraId="1A9599F8" w14:textId="77777777" w:rsidR="002F1095" w:rsidRDefault="002F1095" w:rsidP="00C40FEC">
            <w:pPr>
              <w:jc w:val="left"/>
              <w:rPr>
                <w:rFonts w:ascii="Palatino Linotype" w:hAnsi="Palatino Linotype"/>
                <w:b/>
              </w:rPr>
            </w:pPr>
          </w:p>
        </w:tc>
        <w:tc>
          <w:tcPr>
            <w:tcW w:w="1440" w:type="dxa"/>
          </w:tcPr>
          <w:p w14:paraId="78408500" w14:textId="77777777" w:rsidR="002F1095" w:rsidRDefault="002F1095" w:rsidP="00C40FEC">
            <w:pPr>
              <w:jc w:val="left"/>
              <w:rPr>
                <w:rFonts w:ascii="Palatino Linotype" w:hAnsi="Palatino Linotype"/>
                <w:b/>
              </w:rPr>
            </w:pPr>
          </w:p>
        </w:tc>
        <w:tc>
          <w:tcPr>
            <w:tcW w:w="2761" w:type="dxa"/>
          </w:tcPr>
          <w:p w14:paraId="5E3B3CE5" w14:textId="77777777" w:rsidR="002F1095" w:rsidRDefault="002F1095" w:rsidP="00C40FEC">
            <w:pPr>
              <w:jc w:val="left"/>
              <w:rPr>
                <w:rFonts w:ascii="Palatino Linotype" w:hAnsi="Palatino Linotype"/>
                <w:b/>
              </w:rPr>
            </w:pPr>
          </w:p>
        </w:tc>
        <w:tc>
          <w:tcPr>
            <w:tcW w:w="1728" w:type="dxa"/>
          </w:tcPr>
          <w:p w14:paraId="219C0C9D" w14:textId="77777777" w:rsidR="002F1095" w:rsidRDefault="002F1095" w:rsidP="00C40FEC">
            <w:pPr>
              <w:jc w:val="left"/>
              <w:rPr>
                <w:rFonts w:ascii="Palatino Linotype" w:hAnsi="Palatino Linotype"/>
                <w:b/>
              </w:rPr>
            </w:pPr>
          </w:p>
        </w:tc>
        <w:tc>
          <w:tcPr>
            <w:tcW w:w="1728" w:type="dxa"/>
          </w:tcPr>
          <w:p w14:paraId="7A9C9A54" w14:textId="77777777" w:rsidR="002F1095" w:rsidRDefault="002F1095" w:rsidP="00C40FEC">
            <w:pPr>
              <w:jc w:val="left"/>
              <w:rPr>
                <w:rFonts w:ascii="Palatino Linotype" w:hAnsi="Palatino Linotype"/>
                <w:b/>
              </w:rPr>
            </w:pPr>
          </w:p>
        </w:tc>
        <w:tc>
          <w:tcPr>
            <w:tcW w:w="1728" w:type="dxa"/>
          </w:tcPr>
          <w:p w14:paraId="64D98AAA" w14:textId="77777777" w:rsidR="002F1095" w:rsidRDefault="002F1095" w:rsidP="00C40FEC">
            <w:pPr>
              <w:jc w:val="left"/>
              <w:rPr>
                <w:rFonts w:ascii="Palatino Linotype" w:hAnsi="Palatino Linotype"/>
                <w:b/>
              </w:rPr>
            </w:pPr>
          </w:p>
        </w:tc>
      </w:tr>
      <w:tr w:rsidR="002F1095" w14:paraId="15059BAE" w14:textId="77777777" w:rsidTr="00C40FEC">
        <w:trPr>
          <w:trHeight w:val="2160"/>
        </w:trPr>
        <w:tc>
          <w:tcPr>
            <w:tcW w:w="1681" w:type="dxa"/>
          </w:tcPr>
          <w:p w14:paraId="6B025E5E" w14:textId="77777777" w:rsidR="002F1095" w:rsidRDefault="002F1095" w:rsidP="00C40FEC">
            <w:pPr>
              <w:jc w:val="left"/>
              <w:rPr>
                <w:rFonts w:ascii="Palatino Linotype" w:hAnsi="Palatino Linotype"/>
                <w:b/>
              </w:rPr>
            </w:pPr>
            <w:r>
              <w:rPr>
                <w:rFonts w:ascii="Palatino Linotype" w:hAnsi="Palatino Linotype"/>
                <w:b/>
              </w:rPr>
              <w:t>EVENING</w:t>
            </w:r>
          </w:p>
        </w:tc>
        <w:tc>
          <w:tcPr>
            <w:tcW w:w="1487" w:type="dxa"/>
          </w:tcPr>
          <w:p w14:paraId="54EB365B" w14:textId="77777777" w:rsidR="002F1095" w:rsidRDefault="002F1095" w:rsidP="00C40FEC">
            <w:pPr>
              <w:jc w:val="left"/>
              <w:rPr>
                <w:rFonts w:ascii="Palatino Linotype" w:hAnsi="Palatino Linotype"/>
                <w:b/>
              </w:rPr>
            </w:pPr>
          </w:p>
        </w:tc>
        <w:tc>
          <w:tcPr>
            <w:tcW w:w="1440" w:type="dxa"/>
          </w:tcPr>
          <w:p w14:paraId="5E9124C9" w14:textId="77777777" w:rsidR="002F1095" w:rsidRDefault="002F1095" w:rsidP="00C40FEC">
            <w:pPr>
              <w:jc w:val="left"/>
              <w:rPr>
                <w:rFonts w:ascii="Palatino Linotype" w:hAnsi="Palatino Linotype"/>
                <w:b/>
              </w:rPr>
            </w:pPr>
          </w:p>
        </w:tc>
        <w:tc>
          <w:tcPr>
            <w:tcW w:w="1710" w:type="dxa"/>
          </w:tcPr>
          <w:p w14:paraId="013D2A29" w14:textId="77777777" w:rsidR="002F1095" w:rsidRDefault="002F1095" w:rsidP="00C40FEC">
            <w:pPr>
              <w:jc w:val="left"/>
              <w:rPr>
                <w:rFonts w:ascii="Palatino Linotype" w:hAnsi="Palatino Linotype"/>
                <w:b/>
              </w:rPr>
            </w:pPr>
          </w:p>
        </w:tc>
        <w:tc>
          <w:tcPr>
            <w:tcW w:w="1530" w:type="dxa"/>
          </w:tcPr>
          <w:p w14:paraId="22871308" w14:textId="77777777" w:rsidR="002F1095" w:rsidRDefault="002F1095" w:rsidP="00C40FEC">
            <w:pPr>
              <w:jc w:val="left"/>
              <w:rPr>
                <w:rFonts w:ascii="Palatino Linotype" w:hAnsi="Palatino Linotype"/>
                <w:b/>
              </w:rPr>
            </w:pPr>
          </w:p>
        </w:tc>
        <w:tc>
          <w:tcPr>
            <w:tcW w:w="1440" w:type="dxa"/>
          </w:tcPr>
          <w:p w14:paraId="32F1CCDC" w14:textId="77777777" w:rsidR="002F1095" w:rsidRDefault="002F1095" w:rsidP="00C40FEC">
            <w:pPr>
              <w:jc w:val="left"/>
              <w:rPr>
                <w:rFonts w:ascii="Palatino Linotype" w:hAnsi="Palatino Linotype"/>
                <w:b/>
              </w:rPr>
            </w:pPr>
          </w:p>
        </w:tc>
        <w:tc>
          <w:tcPr>
            <w:tcW w:w="2761" w:type="dxa"/>
          </w:tcPr>
          <w:p w14:paraId="014CE6AF" w14:textId="77777777" w:rsidR="002F1095" w:rsidRDefault="002F1095" w:rsidP="00C40FEC">
            <w:pPr>
              <w:jc w:val="left"/>
              <w:rPr>
                <w:rFonts w:ascii="Palatino Linotype" w:hAnsi="Palatino Linotype"/>
                <w:b/>
              </w:rPr>
            </w:pPr>
          </w:p>
        </w:tc>
        <w:tc>
          <w:tcPr>
            <w:tcW w:w="1728" w:type="dxa"/>
          </w:tcPr>
          <w:p w14:paraId="7E3A7FBB" w14:textId="77777777" w:rsidR="002F1095" w:rsidRDefault="002F1095" w:rsidP="00C40FEC">
            <w:pPr>
              <w:jc w:val="left"/>
              <w:rPr>
                <w:rFonts w:ascii="Palatino Linotype" w:hAnsi="Palatino Linotype"/>
                <w:b/>
              </w:rPr>
            </w:pPr>
          </w:p>
        </w:tc>
        <w:tc>
          <w:tcPr>
            <w:tcW w:w="1728" w:type="dxa"/>
          </w:tcPr>
          <w:p w14:paraId="25431B51" w14:textId="77777777" w:rsidR="002F1095" w:rsidRDefault="002F1095" w:rsidP="00C40FEC">
            <w:pPr>
              <w:jc w:val="left"/>
              <w:rPr>
                <w:rFonts w:ascii="Palatino Linotype" w:hAnsi="Palatino Linotype"/>
                <w:b/>
              </w:rPr>
            </w:pPr>
          </w:p>
        </w:tc>
        <w:tc>
          <w:tcPr>
            <w:tcW w:w="1728" w:type="dxa"/>
          </w:tcPr>
          <w:p w14:paraId="1A7BA8C0" w14:textId="77777777" w:rsidR="002F1095" w:rsidRDefault="002F1095" w:rsidP="00C40FEC">
            <w:pPr>
              <w:jc w:val="left"/>
              <w:rPr>
                <w:rFonts w:ascii="Palatino Linotype" w:hAnsi="Palatino Linotype"/>
                <w:b/>
              </w:rPr>
            </w:pPr>
          </w:p>
        </w:tc>
      </w:tr>
    </w:tbl>
    <w:p w14:paraId="13321218" w14:textId="77777777" w:rsidR="002F1095" w:rsidRDefault="002F1095" w:rsidP="002F1095">
      <w:pPr>
        <w:jc w:val="both"/>
        <w:rPr>
          <w:rFonts w:ascii="Palatino Linotype" w:hAnsi="Palatino Linotype"/>
          <w:b/>
        </w:rPr>
      </w:pPr>
    </w:p>
    <w:p w14:paraId="02ECD8D2" w14:textId="77777777" w:rsidR="002F1095" w:rsidRDefault="002F1095" w:rsidP="002F1095">
      <w:pPr>
        <w:jc w:val="both"/>
        <w:rPr>
          <w:rFonts w:ascii="Palatino Linotype" w:hAnsi="Palatino Linotype"/>
          <w:b/>
        </w:rPr>
      </w:pPr>
    </w:p>
    <w:p w14:paraId="5346A94F" w14:textId="77777777" w:rsidR="002F1095" w:rsidRPr="00BB3B30" w:rsidRDefault="002F1095" w:rsidP="002F1095">
      <w:pPr>
        <w:jc w:val="both"/>
        <w:rPr>
          <w:rFonts w:ascii="Palatino Linotype" w:hAnsi="Palatino Linotype"/>
          <w:b/>
          <w:u w:val="single"/>
        </w:rPr>
      </w:pPr>
    </w:p>
    <w:p w14:paraId="58DA1E4E" w14:textId="77777777" w:rsidR="002F1095" w:rsidRPr="00BB3B30" w:rsidRDefault="002F1095" w:rsidP="002F1095">
      <w:pPr>
        <w:jc w:val="both"/>
        <w:rPr>
          <w:rFonts w:ascii="Palatino Linotype" w:hAnsi="Palatino Linotype"/>
          <w:b/>
          <w:u w:val="single"/>
        </w:rPr>
      </w:pPr>
      <w:r w:rsidRPr="00BB3B30">
        <w:rPr>
          <w:rFonts w:ascii="Palatino Linotype" w:hAnsi="Palatino Linotype"/>
          <w:b/>
          <w:u w:val="single"/>
        </w:rPr>
        <w:t>SPEECH THERAPY HOME PROGRAM WEEKLY LOG - GUIDELINES</w:t>
      </w:r>
    </w:p>
    <w:p w14:paraId="42C988AD" w14:textId="77777777" w:rsidR="002F1095" w:rsidRDefault="002F1095" w:rsidP="002F1095">
      <w:pPr>
        <w:rPr>
          <w:rFonts w:ascii="Palatino Linotype" w:hAnsi="Palatino Linotype"/>
          <w:b/>
        </w:rPr>
      </w:pPr>
    </w:p>
    <w:p w14:paraId="488D35BB" w14:textId="77777777" w:rsidR="002F1095" w:rsidRPr="00CA1308" w:rsidRDefault="002F1095" w:rsidP="002F1095">
      <w:pPr>
        <w:jc w:val="left"/>
        <w:rPr>
          <w:rFonts w:ascii="Palatino Linotype" w:hAnsi="Palatino Linotype"/>
          <w:b/>
          <w:sz w:val="20"/>
          <w:szCs w:val="20"/>
        </w:rPr>
      </w:pPr>
      <w:r>
        <w:rPr>
          <w:rFonts w:ascii="Palatino Linotype" w:hAnsi="Palatino Linotype"/>
          <w:b/>
          <w:sz w:val="20"/>
          <w:szCs w:val="20"/>
        </w:rPr>
        <w:t>1.  THE FOLLOWING ARE EXAMPLES OF ACTIVITIES THAT CAN BE NOTED IN YOUR LOG:</w:t>
      </w:r>
    </w:p>
    <w:p w14:paraId="6C531B73" w14:textId="77777777" w:rsidR="002F1095" w:rsidRPr="00CA1308" w:rsidRDefault="002F1095" w:rsidP="002F1095">
      <w:pPr>
        <w:jc w:val="left"/>
        <w:rPr>
          <w:rFonts w:ascii="Palatino Linotype" w:hAnsi="Palatino Linotype"/>
          <w:b/>
          <w:sz w:val="20"/>
          <w:szCs w:val="20"/>
        </w:rPr>
      </w:pPr>
    </w:p>
    <w:p w14:paraId="4B5106C9" w14:textId="77777777" w:rsidR="002F1095" w:rsidRPr="00BB3B30" w:rsidRDefault="002F1095" w:rsidP="002F1095">
      <w:pPr>
        <w:jc w:val="left"/>
        <w:rPr>
          <w:rFonts w:ascii="Palatino Linotype" w:hAnsi="Palatino Linotype"/>
          <w:sz w:val="20"/>
          <w:szCs w:val="20"/>
        </w:rPr>
      </w:pPr>
      <w:r w:rsidRPr="00BB3B30">
        <w:rPr>
          <w:rFonts w:ascii="Palatino Linotype" w:hAnsi="Palatino Linotype"/>
          <w:sz w:val="20"/>
          <w:szCs w:val="20"/>
        </w:rPr>
        <w:t>DLA (SPECIFY WHICH DAILY LIVING ACTIVITY, E.G. SENDING EMAILS, TALKING ON THE PHONE, WRITING A LIST ETC.)</w:t>
      </w:r>
    </w:p>
    <w:p w14:paraId="7E7E182B" w14:textId="77777777" w:rsidR="002F1095" w:rsidRPr="00BB3B30" w:rsidRDefault="002F1095" w:rsidP="002F1095">
      <w:pPr>
        <w:jc w:val="left"/>
        <w:rPr>
          <w:rFonts w:ascii="Palatino Linotype" w:hAnsi="Palatino Linotype"/>
          <w:sz w:val="20"/>
          <w:szCs w:val="20"/>
        </w:rPr>
      </w:pPr>
    </w:p>
    <w:p w14:paraId="467230F1" w14:textId="77777777" w:rsidR="002F1095" w:rsidRPr="00BB3B30" w:rsidRDefault="002F1095" w:rsidP="002F1095">
      <w:pPr>
        <w:jc w:val="left"/>
        <w:rPr>
          <w:rFonts w:ascii="Palatino Linotype" w:hAnsi="Palatino Linotype"/>
          <w:sz w:val="20"/>
          <w:szCs w:val="20"/>
        </w:rPr>
      </w:pPr>
      <w:r w:rsidRPr="00BB3B30">
        <w:rPr>
          <w:rFonts w:ascii="Palatino Linotype" w:hAnsi="Palatino Linotype"/>
          <w:sz w:val="20"/>
          <w:szCs w:val="20"/>
        </w:rPr>
        <w:t>IPAD (SPECIFY WHICH APP WAS UTILIZED)</w:t>
      </w:r>
    </w:p>
    <w:p w14:paraId="25CC6931" w14:textId="77777777" w:rsidR="002F1095" w:rsidRPr="00BB3B30" w:rsidRDefault="002F1095" w:rsidP="002F1095">
      <w:pPr>
        <w:jc w:val="left"/>
        <w:rPr>
          <w:rFonts w:ascii="Palatino Linotype" w:hAnsi="Palatino Linotype"/>
          <w:sz w:val="20"/>
          <w:szCs w:val="20"/>
        </w:rPr>
      </w:pPr>
      <w:r w:rsidRPr="00BB3B30">
        <w:rPr>
          <w:rFonts w:ascii="Palatino Linotype" w:hAnsi="Palatino Linotype"/>
          <w:sz w:val="20"/>
          <w:szCs w:val="20"/>
        </w:rPr>
        <w:lastRenderedPageBreak/>
        <w:t>WEB (IDENTIFY WHICH WEBSITE)</w:t>
      </w:r>
    </w:p>
    <w:p w14:paraId="2DEC35E6" w14:textId="77777777" w:rsidR="002F1095" w:rsidRPr="00BB3B30" w:rsidRDefault="002F1095" w:rsidP="002F1095">
      <w:pPr>
        <w:jc w:val="left"/>
        <w:rPr>
          <w:rFonts w:ascii="Palatino Linotype" w:hAnsi="Palatino Linotype"/>
          <w:sz w:val="20"/>
          <w:szCs w:val="20"/>
        </w:rPr>
      </w:pPr>
    </w:p>
    <w:p w14:paraId="59DC7BC4" w14:textId="77777777" w:rsidR="002F1095" w:rsidRPr="00BB3B30" w:rsidRDefault="002F1095" w:rsidP="002F1095">
      <w:pPr>
        <w:jc w:val="left"/>
        <w:rPr>
          <w:rFonts w:ascii="Palatino Linotype" w:hAnsi="Palatino Linotype"/>
          <w:sz w:val="20"/>
          <w:szCs w:val="20"/>
        </w:rPr>
      </w:pPr>
      <w:r w:rsidRPr="00BB3B30">
        <w:rPr>
          <w:rFonts w:ascii="Palatino Linotype" w:hAnsi="Palatino Linotype"/>
          <w:sz w:val="20"/>
          <w:szCs w:val="20"/>
        </w:rPr>
        <w:t>WORKSHEET (WHICH GOAL AREA WAS ADDRESSED, E.G. WRITING, READING COMPREHENSION, NUMBERS, SYNONYMS ETC.)</w:t>
      </w:r>
    </w:p>
    <w:p w14:paraId="7A84E56B" w14:textId="77777777" w:rsidR="002F1095" w:rsidRPr="00BB3B30" w:rsidRDefault="002F1095" w:rsidP="002F1095">
      <w:pPr>
        <w:jc w:val="left"/>
        <w:rPr>
          <w:rFonts w:ascii="Palatino Linotype" w:hAnsi="Palatino Linotype"/>
          <w:sz w:val="20"/>
          <w:szCs w:val="20"/>
        </w:rPr>
      </w:pPr>
    </w:p>
    <w:p w14:paraId="57622431" w14:textId="77777777" w:rsidR="002F1095" w:rsidRPr="00BB3B30" w:rsidRDefault="002F1095" w:rsidP="002F1095">
      <w:pPr>
        <w:jc w:val="left"/>
        <w:rPr>
          <w:rFonts w:ascii="Palatino Linotype" w:hAnsi="Palatino Linotype"/>
          <w:sz w:val="20"/>
          <w:szCs w:val="20"/>
        </w:rPr>
      </w:pPr>
      <w:r w:rsidRPr="00BB3B30">
        <w:rPr>
          <w:rFonts w:ascii="Palatino Linotype" w:hAnsi="Palatino Linotype"/>
          <w:sz w:val="20"/>
          <w:szCs w:val="20"/>
        </w:rPr>
        <w:t>SOFTWARE (WHICH PROGRAM WAS UTILIZED)</w:t>
      </w:r>
    </w:p>
    <w:p w14:paraId="6B136269" w14:textId="77777777" w:rsidR="002F1095" w:rsidRPr="00BB3B30" w:rsidRDefault="002F1095" w:rsidP="002F1095">
      <w:pPr>
        <w:jc w:val="left"/>
        <w:rPr>
          <w:rFonts w:ascii="Palatino Linotype" w:hAnsi="Palatino Linotype"/>
          <w:sz w:val="20"/>
          <w:szCs w:val="20"/>
        </w:rPr>
      </w:pPr>
    </w:p>
    <w:p w14:paraId="61B34496" w14:textId="77777777" w:rsidR="002F1095" w:rsidRPr="00BB3B30" w:rsidRDefault="002F1095" w:rsidP="002F1095">
      <w:pPr>
        <w:jc w:val="left"/>
        <w:rPr>
          <w:rFonts w:ascii="Palatino Linotype" w:hAnsi="Palatino Linotype"/>
          <w:sz w:val="20"/>
          <w:szCs w:val="20"/>
        </w:rPr>
      </w:pPr>
      <w:r w:rsidRPr="00BB3B30">
        <w:rPr>
          <w:rFonts w:ascii="Palatino Linotype" w:hAnsi="Palatino Linotype"/>
          <w:sz w:val="20"/>
          <w:szCs w:val="20"/>
        </w:rPr>
        <w:t>ONLINE GAMES (IDENTIFY THE GAME)</w:t>
      </w:r>
    </w:p>
    <w:p w14:paraId="355B24CE" w14:textId="77777777" w:rsidR="002F1095" w:rsidRPr="00BB3B30" w:rsidRDefault="002F1095" w:rsidP="002F1095">
      <w:pPr>
        <w:jc w:val="left"/>
        <w:rPr>
          <w:rFonts w:ascii="Palatino Linotype" w:hAnsi="Palatino Linotype"/>
          <w:sz w:val="20"/>
          <w:szCs w:val="20"/>
        </w:rPr>
      </w:pPr>
    </w:p>
    <w:p w14:paraId="049FC569" w14:textId="77777777" w:rsidR="002F1095" w:rsidRPr="00BB3B30" w:rsidRDefault="002F1095" w:rsidP="002F1095">
      <w:pPr>
        <w:jc w:val="left"/>
        <w:rPr>
          <w:rFonts w:ascii="Palatino Linotype" w:hAnsi="Palatino Linotype"/>
          <w:sz w:val="20"/>
          <w:szCs w:val="20"/>
        </w:rPr>
      </w:pPr>
      <w:r w:rsidRPr="00BB3B30">
        <w:rPr>
          <w:rFonts w:ascii="Palatino Linotype" w:hAnsi="Palatino Linotype"/>
          <w:sz w:val="20"/>
          <w:szCs w:val="20"/>
        </w:rPr>
        <w:t>ONLINE PROGRAM (IDENTIFY WHICH PROGRAM, E.G. LUMOSITY)</w:t>
      </w:r>
    </w:p>
    <w:p w14:paraId="00650711" w14:textId="77777777" w:rsidR="002F1095" w:rsidRPr="00BB3B30" w:rsidRDefault="002F1095" w:rsidP="002F1095">
      <w:pPr>
        <w:jc w:val="left"/>
        <w:rPr>
          <w:rFonts w:ascii="Palatino Linotype" w:hAnsi="Palatino Linotype"/>
          <w:sz w:val="20"/>
          <w:szCs w:val="20"/>
        </w:rPr>
      </w:pPr>
    </w:p>
    <w:p w14:paraId="3ECCDA50" w14:textId="77777777" w:rsidR="002F1095" w:rsidRPr="00BB3B30" w:rsidRDefault="002F1095" w:rsidP="002F1095">
      <w:pPr>
        <w:jc w:val="left"/>
        <w:rPr>
          <w:rFonts w:ascii="Palatino Linotype" w:hAnsi="Palatino Linotype"/>
          <w:sz w:val="20"/>
          <w:szCs w:val="20"/>
        </w:rPr>
      </w:pPr>
      <w:r w:rsidRPr="00BB3B30">
        <w:rPr>
          <w:rFonts w:ascii="Palatino Linotype" w:hAnsi="Palatino Linotype"/>
          <w:sz w:val="20"/>
          <w:szCs w:val="20"/>
        </w:rPr>
        <w:t>ONLINE VIDEO (IDENTIFY TOPIC, E.G. WRITING STRATEGIES, ORAL HISTORIES, LIVING WITH APHASIA)</w:t>
      </w:r>
    </w:p>
    <w:p w14:paraId="53DFFF50" w14:textId="77777777" w:rsidR="002F1095" w:rsidRPr="00BB3B30" w:rsidRDefault="002F1095" w:rsidP="002F1095">
      <w:pPr>
        <w:jc w:val="left"/>
        <w:rPr>
          <w:rFonts w:ascii="Palatino Linotype" w:hAnsi="Palatino Linotype"/>
          <w:sz w:val="20"/>
          <w:szCs w:val="20"/>
        </w:rPr>
      </w:pPr>
    </w:p>
    <w:p w14:paraId="53527687" w14:textId="77777777" w:rsidR="002F1095" w:rsidRPr="00BB3B30" w:rsidRDefault="002F1095" w:rsidP="002F1095">
      <w:pPr>
        <w:jc w:val="left"/>
        <w:rPr>
          <w:rFonts w:ascii="Palatino Linotype" w:hAnsi="Palatino Linotype"/>
          <w:sz w:val="20"/>
          <w:szCs w:val="20"/>
        </w:rPr>
      </w:pPr>
      <w:r w:rsidRPr="00BB3B30">
        <w:rPr>
          <w:rFonts w:ascii="Palatino Linotype" w:hAnsi="Palatino Linotype"/>
          <w:sz w:val="20"/>
          <w:szCs w:val="20"/>
        </w:rPr>
        <w:t>READING ACTIVITY (IDENTIFY SOURCE E.G. MAGAZINE, LETTER, RECIPE, BOOK, ARTICLE ETC.)</w:t>
      </w:r>
    </w:p>
    <w:p w14:paraId="1D9A0A69" w14:textId="77777777" w:rsidR="002F1095" w:rsidRPr="00BB3B30" w:rsidRDefault="002F1095" w:rsidP="002F1095">
      <w:pPr>
        <w:jc w:val="left"/>
        <w:rPr>
          <w:rFonts w:ascii="Palatino Linotype" w:hAnsi="Palatino Linotype"/>
          <w:sz w:val="20"/>
          <w:szCs w:val="20"/>
        </w:rPr>
      </w:pPr>
    </w:p>
    <w:p w14:paraId="398E312A" w14:textId="77777777" w:rsidR="002F1095" w:rsidRPr="00BB3B30" w:rsidRDefault="002F1095" w:rsidP="002F1095">
      <w:pPr>
        <w:jc w:val="left"/>
        <w:rPr>
          <w:rFonts w:ascii="Palatino Linotype" w:hAnsi="Palatino Linotype"/>
          <w:sz w:val="20"/>
          <w:szCs w:val="20"/>
        </w:rPr>
      </w:pPr>
      <w:r w:rsidRPr="00BB3B30">
        <w:rPr>
          <w:rFonts w:ascii="Palatino Linotype" w:hAnsi="Palatino Linotype"/>
          <w:sz w:val="20"/>
          <w:szCs w:val="20"/>
        </w:rPr>
        <w:t>CARD GAME (IDENTIFY THE GAME)</w:t>
      </w:r>
    </w:p>
    <w:p w14:paraId="1F00FBFD" w14:textId="77777777" w:rsidR="002F1095" w:rsidRPr="00BB3B30" w:rsidRDefault="002F1095" w:rsidP="002F1095">
      <w:pPr>
        <w:jc w:val="left"/>
        <w:rPr>
          <w:rFonts w:ascii="Palatino Linotype" w:hAnsi="Palatino Linotype"/>
          <w:sz w:val="20"/>
          <w:szCs w:val="20"/>
        </w:rPr>
      </w:pPr>
    </w:p>
    <w:p w14:paraId="03CFE9B0" w14:textId="77777777" w:rsidR="002F1095" w:rsidRPr="00BB3B30" w:rsidRDefault="002F1095" w:rsidP="002F1095">
      <w:pPr>
        <w:jc w:val="left"/>
        <w:rPr>
          <w:rFonts w:ascii="Palatino Linotype" w:hAnsi="Palatino Linotype"/>
          <w:sz w:val="20"/>
          <w:szCs w:val="20"/>
        </w:rPr>
      </w:pPr>
      <w:r w:rsidRPr="00BB3B30">
        <w:rPr>
          <w:rFonts w:ascii="Palatino Linotype" w:hAnsi="Palatino Linotype"/>
          <w:sz w:val="20"/>
          <w:szCs w:val="20"/>
        </w:rPr>
        <w:t>BOARD GAME (IDENTIFY THE GAME)</w:t>
      </w:r>
    </w:p>
    <w:p w14:paraId="5A44B112" w14:textId="77777777" w:rsidR="002F1095" w:rsidRPr="00BB3B30" w:rsidRDefault="002F1095" w:rsidP="002F1095">
      <w:pPr>
        <w:jc w:val="left"/>
        <w:rPr>
          <w:rFonts w:ascii="Palatino Linotype" w:hAnsi="Palatino Linotype"/>
          <w:sz w:val="20"/>
          <w:szCs w:val="20"/>
        </w:rPr>
      </w:pPr>
    </w:p>
    <w:p w14:paraId="1849D8DB" w14:textId="77777777" w:rsidR="002F1095" w:rsidRPr="00BB3B30" w:rsidRDefault="002F1095" w:rsidP="002F1095">
      <w:pPr>
        <w:jc w:val="left"/>
        <w:rPr>
          <w:rFonts w:ascii="Palatino Linotype" w:hAnsi="Palatino Linotype"/>
          <w:sz w:val="20"/>
          <w:szCs w:val="20"/>
        </w:rPr>
      </w:pPr>
      <w:r w:rsidRPr="00BB3B30">
        <w:rPr>
          <w:rFonts w:ascii="Palatino Linotype" w:hAnsi="Palatino Linotype"/>
          <w:sz w:val="20"/>
          <w:szCs w:val="20"/>
        </w:rPr>
        <w:t>Wii (IDENTIFY WHICH GAME)</w:t>
      </w:r>
    </w:p>
    <w:p w14:paraId="641110D0" w14:textId="77777777" w:rsidR="002F1095" w:rsidRPr="00BB3B30" w:rsidRDefault="002F1095" w:rsidP="002F1095">
      <w:pPr>
        <w:jc w:val="left"/>
        <w:rPr>
          <w:rFonts w:ascii="Palatino Linotype" w:hAnsi="Palatino Linotype"/>
          <w:sz w:val="20"/>
          <w:szCs w:val="20"/>
        </w:rPr>
      </w:pPr>
    </w:p>
    <w:p w14:paraId="7DBEF1CC" w14:textId="77777777" w:rsidR="002F1095" w:rsidRPr="00BB3B30" w:rsidRDefault="002F1095" w:rsidP="002F1095">
      <w:pPr>
        <w:jc w:val="left"/>
        <w:rPr>
          <w:rFonts w:ascii="Palatino Linotype" w:hAnsi="Palatino Linotype"/>
          <w:sz w:val="20"/>
          <w:szCs w:val="20"/>
        </w:rPr>
      </w:pPr>
      <w:r w:rsidRPr="00BB3B30">
        <w:rPr>
          <w:rFonts w:ascii="Palatino Linotype" w:hAnsi="Palatino Linotype"/>
          <w:sz w:val="20"/>
          <w:szCs w:val="20"/>
        </w:rPr>
        <w:t xml:space="preserve">SKYPE – GOOGLE </w:t>
      </w:r>
      <w:r>
        <w:rPr>
          <w:rFonts w:ascii="Palatino Linotype" w:hAnsi="Palatino Linotype"/>
          <w:sz w:val="20"/>
          <w:szCs w:val="20"/>
        </w:rPr>
        <w:t>MEET</w:t>
      </w:r>
      <w:r w:rsidRPr="00BB3B30">
        <w:rPr>
          <w:rFonts w:ascii="Palatino Linotype" w:hAnsi="Palatino Linotype"/>
          <w:sz w:val="20"/>
          <w:szCs w:val="20"/>
        </w:rPr>
        <w:t>- FACETIME</w:t>
      </w:r>
      <w:r>
        <w:rPr>
          <w:rFonts w:ascii="Palatino Linotype" w:hAnsi="Palatino Linotype"/>
          <w:sz w:val="20"/>
          <w:szCs w:val="20"/>
        </w:rPr>
        <w:t xml:space="preserve"> - ZOOM</w:t>
      </w:r>
    </w:p>
    <w:p w14:paraId="214F1114" w14:textId="77777777" w:rsidR="002F1095" w:rsidRDefault="002F1095" w:rsidP="002F1095">
      <w:pPr>
        <w:jc w:val="left"/>
        <w:rPr>
          <w:rFonts w:ascii="Palatino Linotype" w:hAnsi="Palatino Linotype"/>
          <w:b/>
          <w:sz w:val="20"/>
          <w:szCs w:val="20"/>
        </w:rPr>
      </w:pPr>
    </w:p>
    <w:p w14:paraId="714EEA61" w14:textId="77777777" w:rsidR="002F1095" w:rsidRDefault="002F1095" w:rsidP="002F1095">
      <w:pPr>
        <w:jc w:val="left"/>
        <w:rPr>
          <w:rFonts w:ascii="Palatino Linotype" w:hAnsi="Palatino Linotype"/>
          <w:b/>
          <w:sz w:val="20"/>
          <w:szCs w:val="20"/>
        </w:rPr>
      </w:pPr>
    </w:p>
    <w:p w14:paraId="7B827B54" w14:textId="77777777" w:rsidR="002F1095" w:rsidRDefault="002F1095" w:rsidP="002F1095">
      <w:pPr>
        <w:jc w:val="left"/>
        <w:rPr>
          <w:rFonts w:ascii="Palatino Linotype" w:hAnsi="Palatino Linotype"/>
          <w:b/>
          <w:sz w:val="20"/>
          <w:szCs w:val="20"/>
        </w:rPr>
      </w:pPr>
      <w:r>
        <w:rPr>
          <w:rFonts w:ascii="Palatino Linotype" w:hAnsi="Palatino Linotype"/>
          <w:b/>
          <w:sz w:val="20"/>
          <w:szCs w:val="20"/>
        </w:rPr>
        <w:t xml:space="preserve">2.  NEXT TO EACH ENTRY, PLEASE NOTE ONE OF THE FOLLOWING SELF-ASSESSMENT   </w:t>
      </w:r>
    </w:p>
    <w:p w14:paraId="57C23B87" w14:textId="77777777" w:rsidR="002F1095" w:rsidRDefault="002F1095" w:rsidP="002F1095">
      <w:pPr>
        <w:jc w:val="left"/>
        <w:rPr>
          <w:rFonts w:ascii="Palatino Linotype" w:hAnsi="Palatino Linotype"/>
          <w:b/>
          <w:sz w:val="20"/>
          <w:szCs w:val="20"/>
        </w:rPr>
      </w:pPr>
      <w:r>
        <w:rPr>
          <w:rFonts w:ascii="Palatino Linotype" w:hAnsi="Palatino Linotype"/>
          <w:b/>
          <w:sz w:val="20"/>
          <w:szCs w:val="20"/>
        </w:rPr>
        <w:t xml:space="preserve">     CODES:</w:t>
      </w:r>
    </w:p>
    <w:p w14:paraId="5172872E" w14:textId="77777777" w:rsidR="002F1095" w:rsidRDefault="002F1095" w:rsidP="002F1095">
      <w:pPr>
        <w:jc w:val="left"/>
        <w:rPr>
          <w:rFonts w:ascii="Palatino Linotype" w:hAnsi="Palatino Linotype"/>
          <w:b/>
          <w:sz w:val="20"/>
          <w:szCs w:val="20"/>
        </w:rPr>
      </w:pPr>
    </w:p>
    <w:p w14:paraId="31B8C116" w14:textId="77777777" w:rsidR="002F1095" w:rsidRPr="00BB3B30" w:rsidRDefault="002F1095" w:rsidP="002F1095">
      <w:pPr>
        <w:jc w:val="left"/>
        <w:rPr>
          <w:rFonts w:ascii="Palatino Linotype" w:hAnsi="Palatino Linotype"/>
          <w:sz w:val="20"/>
          <w:szCs w:val="20"/>
        </w:rPr>
      </w:pPr>
      <w:r>
        <w:rPr>
          <w:rFonts w:ascii="Palatino Linotype" w:hAnsi="Palatino Linotype"/>
          <w:b/>
          <w:sz w:val="20"/>
          <w:szCs w:val="20"/>
        </w:rPr>
        <w:t xml:space="preserve">     </w:t>
      </w:r>
      <w:r w:rsidRPr="00BB3B30">
        <w:rPr>
          <w:rFonts w:ascii="Palatino Linotype" w:hAnsi="Palatino Linotype"/>
          <w:sz w:val="20"/>
          <w:szCs w:val="20"/>
        </w:rPr>
        <w:t>E (</w:t>
      </w:r>
      <w:proofErr w:type="gramStart"/>
      <w:r w:rsidRPr="00BB3B30">
        <w:rPr>
          <w:rFonts w:ascii="Palatino Linotype" w:hAnsi="Palatino Linotype"/>
          <w:sz w:val="20"/>
          <w:szCs w:val="20"/>
        </w:rPr>
        <w:t xml:space="preserve">EASY)   </w:t>
      </w:r>
      <w:proofErr w:type="gramEnd"/>
      <w:r w:rsidRPr="00BB3B30">
        <w:rPr>
          <w:rFonts w:ascii="Palatino Linotype" w:hAnsi="Palatino Linotype"/>
          <w:sz w:val="20"/>
          <w:szCs w:val="20"/>
        </w:rPr>
        <w:t xml:space="preserve">        C (</w:t>
      </w:r>
      <w:proofErr w:type="gramStart"/>
      <w:r w:rsidRPr="00BB3B30">
        <w:rPr>
          <w:rFonts w:ascii="Palatino Linotype" w:hAnsi="Palatino Linotype"/>
          <w:sz w:val="20"/>
          <w:szCs w:val="20"/>
        </w:rPr>
        <w:t xml:space="preserve">CHALLENGING)   </w:t>
      </w:r>
      <w:proofErr w:type="gramEnd"/>
      <w:r w:rsidRPr="00BB3B30">
        <w:rPr>
          <w:rFonts w:ascii="Palatino Linotype" w:hAnsi="Palatino Linotype"/>
          <w:sz w:val="20"/>
          <w:szCs w:val="20"/>
        </w:rPr>
        <w:t xml:space="preserve">    D (DIFFICULT)</w:t>
      </w:r>
    </w:p>
    <w:p w14:paraId="17D42683" w14:textId="77777777" w:rsidR="002F1095" w:rsidRDefault="002F1095" w:rsidP="002F1095">
      <w:pPr>
        <w:jc w:val="left"/>
        <w:rPr>
          <w:rFonts w:ascii="Palatino Linotype" w:hAnsi="Palatino Linotype"/>
          <w:b/>
          <w:sz w:val="20"/>
          <w:szCs w:val="20"/>
        </w:rPr>
      </w:pPr>
    </w:p>
    <w:p w14:paraId="40D627F0" w14:textId="77777777" w:rsidR="002F1095" w:rsidRDefault="002F1095" w:rsidP="002F1095">
      <w:pPr>
        <w:jc w:val="left"/>
        <w:rPr>
          <w:rFonts w:ascii="Palatino Linotype" w:hAnsi="Palatino Linotype"/>
          <w:b/>
          <w:sz w:val="20"/>
          <w:szCs w:val="20"/>
        </w:rPr>
      </w:pPr>
      <w:r>
        <w:rPr>
          <w:rFonts w:ascii="Palatino Linotype" w:hAnsi="Palatino Linotype"/>
          <w:b/>
          <w:sz w:val="20"/>
          <w:szCs w:val="20"/>
        </w:rPr>
        <w:t xml:space="preserve">3.  IF YOU RUN OUT OF ROOM ON THE LOG, PLEASE CONTINUE YOUR NOTES ON THE BACK   </w:t>
      </w:r>
    </w:p>
    <w:p w14:paraId="72C6EC70" w14:textId="77777777" w:rsidR="002F1095" w:rsidRDefault="002F1095" w:rsidP="002F1095">
      <w:pPr>
        <w:jc w:val="left"/>
        <w:rPr>
          <w:rFonts w:ascii="Palatino Linotype" w:hAnsi="Palatino Linotype"/>
          <w:b/>
          <w:sz w:val="20"/>
          <w:szCs w:val="20"/>
        </w:rPr>
      </w:pPr>
      <w:r>
        <w:rPr>
          <w:rFonts w:ascii="Palatino Linotype" w:hAnsi="Palatino Linotype"/>
          <w:b/>
          <w:sz w:val="20"/>
          <w:szCs w:val="20"/>
        </w:rPr>
        <w:t xml:space="preserve">     OF THE PAGE UTILIZING THE SAME FORMAT:  DAY OF THE WEEK / MORNING-  </w:t>
      </w:r>
    </w:p>
    <w:p w14:paraId="5469851D" w14:textId="77777777" w:rsidR="002F1095" w:rsidRDefault="002F1095" w:rsidP="002F1095">
      <w:pPr>
        <w:jc w:val="left"/>
        <w:rPr>
          <w:rFonts w:ascii="Palatino Linotype" w:hAnsi="Palatino Linotype"/>
          <w:b/>
          <w:sz w:val="20"/>
          <w:szCs w:val="20"/>
        </w:rPr>
      </w:pPr>
      <w:r>
        <w:rPr>
          <w:rFonts w:ascii="Palatino Linotype" w:hAnsi="Palatino Linotype"/>
          <w:b/>
          <w:sz w:val="20"/>
          <w:szCs w:val="20"/>
        </w:rPr>
        <w:t xml:space="preserve">     AFTERNOON-EVENING</w:t>
      </w:r>
    </w:p>
    <w:p w14:paraId="6F249042" w14:textId="77777777" w:rsidR="002F1095" w:rsidRDefault="002F1095" w:rsidP="002F1095">
      <w:pPr>
        <w:jc w:val="left"/>
        <w:rPr>
          <w:rFonts w:ascii="Palatino Linotype" w:hAnsi="Palatino Linotype"/>
          <w:b/>
          <w:sz w:val="20"/>
          <w:szCs w:val="20"/>
        </w:rPr>
      </w:pPr>
    </w:p>
    <w:p w14:paraId="68BF354D" w14:textId="77777777" w:rsidR="002F1095" w:rsidRDefault="002F1095" w:rsidP="002F1095">
      <w:pPr>
        <w:jc w:val="left"/>
        <w:rPr>
          <w:rFonts w:ascii="Palatino Linotype" w:hAnsi="Palatino Linotype"/>
          <w:b/>
          <w:sz w:val="20"/>
          <w:szCs w:val="20"/>
        </w:rPr>
      </w:pPr>
    </w:p>
    <w:p w14:paraId="0A6CB899" w14:textId="77777777" w:rsidR="002F1095" w:rsidRPr="00737626" w:rsidRDefault="002F1095" w:rsidP="002F1095">
      <w:pPr>
        <w:jc w:val="left"/>
        <w:rPr>
          <w:rFonts w:ascii="Palatino Linotype" w:hAnsi="Palatino Linotype"/>
          <w:sz w:val="20"/>
          <w:szCs w:val="20"/>
        </w:rPr>
      </w:pPr>
    </w:p>
    <w:p w14:paraId="07F26F19" w14:textId="77777777" w:rsidR="002F1095" w:rsidRDefault="002F1095" w:rsidP="002F1095">
      <w:pPr>
        <w:rPr>
          <w:rFonts w:ascii="Palatino Linotype" w:hAnsi="Palatino Linotype"/>
          <w:b/>
          <w:sz w:val="20"/>
          <w:szCs w:val="20"/>
        </w:rPr>
      </w:pPr>
      <w:r w:rsidRPr="00737626">
        <w:rPr>
          <w:rFonts w:ascii="Palatino Linotype" w:hAnsi="Palatino Linotype"/>
          <w:b/>
          <w:sz w:val="20"/>
          <w:szCs w:val="20"/>
        </w:rPr>
        <w:t xml:space="preserve">THANK YOU FOR YOUR ASSISTANCE IN COMPLETING THIS VERY IMPORTANT ASPECT OF YOUR RECOVERY  </w:t>
      </w:r>
    </w:p>
    <w:p w14:paraId="25D90051" w14:textId="77777777" w:rsidR="002F4AE4" w:rsidRDefault="002F4AE4" w:rsidP="002F1095">
      <w:pPr>
        <w:rPr>
          <w:rFonts w:ascii="Palatino Linotype" w:hAnsi="Palatino Linotype"/>
          <w:b/>
          <w:sz w:val="20"/>
          <w:szCs w:val="20"/>
        </w:rPr>
      </w:pPr>
    </w:p>
    <w:p w14:paraId="1173B569" w14:textId="77777777" w:rsidR="002F4AE4" w:rsidRPr="00737626" w:rsidRDefault="002F4AE4" w:rsidP="002F1095">
      <w:pPr>
        <w:rPr>
          <w:rFonts w:ascii="Palatino Linotype" w:hAnsi="Palatino Linotype"/>
          <w:b/>
          <w:sz w:val="20"/>
          <w:szCs w:val="20"/>
        </w:rPr>
      </w:pPr>
    </w:p>
    <w:p w14:paraId="7A9CB751" w14:textId="77777777" w:rsidR="002F1095" w:rsidRDefault="002F1095" w:rsidP="002F1095">
      <w:pPr>
        <w:jc w:val="left"/>
        <w:rPr>
          <w:rFonts w:ascii="Palatino Linotype" w:hAnsi="Palatino Linotype"/>
          <w:b/>
          <w:sz w:val="20"/>
          <w:szCs w:val="20"/>
        </w:rPr>
      </w:pPr>
    </w:p>
    <w:p w14:paraId="6931A931" w14:textId="77777777" w:rsidR="002F1095" w:rsidRDefault="002F1095" w:rsidP="002F1095">
      <w:pPr>
        <w:jc w:val="left"/>
        <w:rPr>
          <w:rFonts w:ascii="Palatino Linotype" w:hAnsi="Palatino Linotype"/>
          <w:b/>
          <w:sz w:val="20"/>
          <w:szCs w:val="20"/>
        </w:rPr>
      </w:pPr>
    </w:p>
    <w:p w14:paraId="3134A5ED" w14:textId="77777777" w:rsidR="002F1095" w:rsidRPr="005F5BE3" w:rsidRDefault="002F1095" w:rsidP="002F1095">
      <w:pPr>
        <w:rPr>
          <w:rFonts w:ascii="Palatino Linotype" w:hAnsi="Palatino Linotype"/>
          <w:b/>
          <w:bCs/>
          <w:sz w:val="20"/>
          <w:szCs w:val="20"/>
        </w:rPr>
      </w:pPr>
      <w:r w:rsidRPr="005F5BE3">
        <w:rPr>
          <w:rFonts w:ascii="Palatino Linotype" w:hAnsi="Palatino Linotype"/>
          <w:b/>
          <w:bCs/>
          <w:sz w:val="20"/>
          <w:szCs w:val="20"/>
        </w:rPr>
        <w:t>DESIGNED BY GINA ENGLAND MA, CCC-SLP SPEECH AND LANGUAGE PATHOLOGIST</w:t>
      </w:r>
    </w:p>
    <w:p w14:paraId="5C8FE00F" w14:textId="77777777" w:rsidR="00CC6DFD" w:rsidRDefault="00CC6DFD" w:rsidP="00CC6DFD">
      <w:pPr>
        <w:jc w:val="left"/>
        <w:rPr>
          <w:rFonts w:ascii="Tahoma" w:hAnsi="Tahoma" w:cs="Tahoma"/>
          <w:b/>
          <w:noProof/>
        </w:rPr>
      </w:pPr>
    </w:p>
    <w:p w14:paraId="169384D4" w14:textId="77777777" w:rsidR="00CC6DFD" w:rsidRDefault="00CC6DFD" w:rsidP="00CC6DFD">
      <w:pPr>
        <w:jc w:val="left"/>
        <w:rPr>
          <w:rFonts w:ascii="Tahoma" w:hAnsi="Tahoma" w:cs="Tahoma"/>
          <w:b/>
          <w:noProof/>
        </w:rPr>
      </w:pPr>
    </w:p>
    <w:p w14:paraId="345B89A4" w14:textId="77777777" w:rsidR="00CC6DFD" w:rsidRDefault="00CC6DFD" w:rsidP="00CC6DFD">
      <w:pPr>
        <w:jc w:val="left"/>
        <w:rPr>
          <w:rFonts w:ascii="Tahoma" w:hAnsi="Tahoma" w:cs="Tahoma"/>
          <w:b/>
          <w:noProof/>
        </w:rPr>
      </w:pPr>
    </w:p>
    <w:p w14:paraId="5C793A70" w14:textId="77777777" w:rsidR="002F1095" w:rsidRDefault="002F1095" w:rsidP="00CC6DFD">
      <w:pPr>
        <w:jc w:val="left"/>
        <w:rPr>
          <w:rFonts w:ascii="Tahoma" w:hAnsi="Tahoma" w:cs="Tahoma"/>
          <w:b/>
          <w:noProof/>
        </w:rPr>
      </w:pPr>
    </w:p>
    <w:p w14:paraId="3D198365" w14:textId="77777777" w:rsidR="002F1095" w:rsidRDefault="002F1095" w:rsidP="00CC6DFD">
      <w:pPr>
        <w:jc w:val="left"/>
        <w:rPr>
          <w:rFonts w:ascii="Tahoma" w:hAnsi="Tahoma" w:cs="Tahoma"/>
          <w:b/>
          <w:noProof/>
        </w:rPr>
      </w:pPr>
    </w:p>
    <w:p w14:paraId="27027F20" w14:textId="77777777" w:rsidR="002F1095" w:rsidRDefault="002F1095" w:rsidP="00CC6DFD">
      <w:pPr>
        <w:jc w:val="left"/>
        <w:rPr>
          <w:rFonts w:ascii="Tahoma" w:hAnsi="Tahoma" w:cs="Tahoma"/>
          <w:b/>
          <w:noProof/>
        </w:rPr>
      </w:pPr>
    </w:p>
    <w:p w14:paraId="44042559" w14:textId="77777777" w:rsidR="002F1095" w:rsidRDefault="002F1095" w:rsidP="00CC6DFD">
      <w:pPr>
        <w:jc w:val="left"/>
        <w:rPr>
          <w:rFonts w:ascii="Tahoma" w:hAnsi="Tahoma" w:cs="Tahoma"/>
          <w:b/>
          <w:noProof/>
        </w:rPr>
      </w:pPr>
    </w:p>
    <w:p w14:paraId="36BC1D23" w14:textId="6564D37F" w:rsidR="00CC6DFD" w:rsidRDefault="00CC6DFD" w:rsidP="00CC6DFD">
      <w:pPr>
        <w:jc w:val="left"/>
        <w:rPr>
          <w:rFonts w:ascii="Tahoma" w:hAnsi="Tahoma" w:cs="Tahoma"/>
          <w:b/>
          <w:noProof/>
          <w:u w:val="single"/>
        </w:rPr>
      </w:pPr>
      <w:r w:rsidRPr="00E775F5">
        <w:rPr>
          <w:rFonts w:ascii="Tahoma" w:hAnsi="Tahoma" w:cs="Tahoma"/>
          <w:b/>
          <w:noProof/>
          <w:highlight w:val="green"/>
          <w:u w:val="single"/>
        </w:rPr>
        <w:t xml:space="preserve">Community Based Resources:  </w:t>
      </w:r>
      <w:r w:rsidR="00E775F5">
        <w:rPr>
          <w:rFonts w:ascii="Tahoma" w:hAnsi="Tahoma" w:cs="Tahoma"/>
          <w:b/>
          <w:noProof/>
          <w:highlight w:val="green"/>
          <w:u w:val="single"/>
        </w:rPr>
        <w:t xml:space="preserve">Ongoing </w:t>
      </w:r>
      <w:r w:rsidRPr="00E775F5">
        <w:rPr>
          <w:rFonts w:ascii="Tahoma" w:hAnsi="Tahoma" w:cs="Tahoma"/>
          <w:b/>
          <w:noProof/>
          <w:highlight w:val="green"/>
          <w:u w:val="single"/>
        </w:rPr>
        <w:t>Post-Therapy Recovery:</w:t>
      </w:r>
    </w:p>
    <w:p w14:paraId="775B9F9B" w14:textId="77777777" w:rsidR="00FD0026" w:rsidRDefault="00FD0026" w:rsidP="00CC6DFD">
      <w:pPr>
        <w:jc w:val="left"/>
        <w:rPr>
          <w:rFonts w:ascii="Tahoma" w:hAnsi="Tahoma" w:cs="Tahoma"/>
          <w:b/>
          <w:noProof/>
          <w:u w:val="single"/>
        </w:rPr>
      </w:pPr>
    </w:p>
    <w:p w14:paraId="551B7232" w14:textId="77777777" w:rsidR="00FD0026" w:rsidRDefault="00FD0026" w:rsidP="00CC6DFD">
      <w:pPr>
        <w:jc w:val="left"/>
        <w:rPr>
          <w:rFonts w:ascii="Tahoma" w:hAnsi="Tahoma" w:cs="Tahoma"/>
          <w:b/>
          <w:noProof/>
          <w:u w:val="single"/>
        </w:rPr>
      </w:pPr>
    </w:p>
    <w:p w14:paraId="481D9543" w14:textId="77777777" w:rsidR="00FD0026" w:rsidRDefault="00FD0026" w:rsidP="00FD0026">
      <w:pPr>
        <w:jc w:val="left"/>
        <w:rPr>
          <w:rFonts w:ascii="Tahoma" w:hAnsi="Tahoma" w:cs="Tahoma"/>
          <w:b/>
          <w:noProof/>
        </w:rPr>
      </w:pPr>
    </w:p>
    <w:p w14:paraId="31F3F5F8" w14:textId="77777777" w:rsidR="00FD0026" w:rsidRPr="00075D15" w:rsidRDefault="00FD0026" w:rsidP="00FD0026">
      <w:pPr>
        <w:jc w:val="left"/>
        <w:rPr>
          <w:rFonts w:ascii="Tahoma" w:hAnsi="Tahoma" w:cs="Tahoma"/>
          <w:b/>
          <w:noProof/>
          <w:u w:val="single"/>
        </w:rPr>
      </w:pPr>
      <w:r w:rsidRPr="00890393">
        <w:rPr>
          <w:rFonts w:ascii="Tahoma" w:hAnsi="Tahoma" w:cs="Tahoma"/>
          <w:b/>
          <w:noProof/>
        </w:rPr>
        <w:t xml:space="preserve"> </w:t>
      </w:r>
      <w:r w:rsidRPr="00075D15">
        <w:rPr>
          <w:rFonts w:ascii="Tahoma" w:hAnsi="Tahoma" w:cs="Tahoma"/>
          <w:b/>
          <w:noProof/>
          <w:u w:val="single"/>
        </w:rPr>
        <w:t>The Neurobics Theory</w:t>
      </w:r>
    </w:p>
    <w:p w14:paraId="773001A2" w14:textId="77777777" w:rsidR="00FD0026" w:rsidRDefault="00FD0026" w:rsidP="00FD0026">
      <w:pPr>
        <w:jc w:val="left"/>
        <w:rPr>
          <w:rFonts w:ascii="Tahoma" w:hAnsi="Tahoma" w:cs="Tahoma"/>
          <w:b/>
          <w:noProof/>
        </w:rPr>
      </w:pPr>
    </w:p>
    <w:p w14:paraId="07BB9C31" w14:textId="77777777" w:rsidR="00FD0026" w:rsidRDefault="00FD0026" w:rsidP="00FD0026">
      <w:pPr>
        <w:jc w:val="left"/>
        <w:rPr>
          <w:rFonts w:ascii="Tahoma" w:hAnsi="Tahoma" w:cs="Tahoma"/>
          <w:noProof/>
        </w:rPr>
      </w:pPr>
      <w:r>
        <w:rPr>
          <w:rFonts w:ascii="Tahoma" w:hAnsi="Tahoma" w:cs="Tahoma"/>
          <w:noProof/>
        </w:rPr>
        <w:t>* based on the premise that new neural connections occur more quickly when we</w:t>
      </w:r>
    </w:p>
    <w:p w14:paraId="4363AC7D" w14:textId="77777777" w:rsidR="00FD0026" w:rsidRDefault="00FD0026" w:rsidP="00FD0026">
      <w:pPr>
        <w:jc w:val="left"/>
        <w:rPr>
          <w:rFonts w:ascii="Tahoma" w:hAnsi="Tahoma" w:cs="Tahoma"/>
          <w:noProof/>
        </w:rPr>
      </w:pPr>
      <w:r>
        <w:rPr>
          <w:rFonts w:ascii="Tahoma" w:hAnsi="Tahoma" w:cs="Tahoma"/>
          <w:noProof/>
        </w:rPr>
        <w:t xml:space="preserve">   engage in an activity that is new or different, and not rote</w:t>
      </w:r>
    </w:p>
    <w:p w14:paraId="61DD0316" w14:textId="77777777" w:rsidR="00FD0026" w:rsidRDefault="00FD0026" w:rsidP="00FD0026">
      <w:pPr>
        <w:jc w:val="left"/>
        <w:rPr>
          <w:rFonts w:ascii="Tahoma" w:hAnsi="Tahoma" w:cs="Tahoma"/>
          <w:noProof/>
        </w:rPr>
      </w:pPr>
      <w:r>
        <w:rPr>
          <w:rFonts w:ascii="Tahoma" w:hAnsi="Tahoma" w:cs="Tahoma"/>
          <w:noProof/>
        </w:rPr>
        <w:t>* Pet Scans measure and provide images of actual neuronal activity</w:t>
      </w:r>
    </w:p>
    <w:p w14:paraId="76CC4E5D" w14:textId="77777777" w:rsidR="00FD0026" w:rsidRDefault="00FD0026" w:rsidP="00FD0026">
      <w:pPr>
        <w:jc w:val="left"/>
        <w:rPr>
          <w:rFonts w:ascii="Tahoma" w:hAnsi="Tahoma" w:cs="Tahoma"/>
          <w:noProof/>
        </w:rPr>
      </w:pPr>
      <w:r>
        <w:rPr>
          <w:rFonts w:ascii="Tahoma" w:hAnsi="Tahoma" w:cs="Tahoma"/>
          <w:noProof/>
        </w:rPr>
        <w:t>* playing the same game repeatedly becomes a rote activity with minimal neuronal</w:t>
      </w:r>
    </w:p>
    <w:p w14:paraId="16E72ACB" w14:textId="77777777" w:rsidR="00FD0026" w:rsidRDefault="00FD0026" w:rsidP="00FD0026">
      <w:pPr>
        <w:jc w:val="left"/>
        <w:rPr>
          <w:rFonts w:ascii="Tahoma" w:hAnsi="Tahoma" w:cs="Tahoma"/>
          <w:noProof/>
        </w:rPr>
      </w:pPr>
      <w:r>
        <w:rPr>
          <w:rFonts w:ascii="Tahoma" w:hAnsi="Tahoma" w:cs="Tahoma"/>
          <w:noProof/>
        </w:rPr>
        <w:t xml:space="preserve">   activity</w:t>
      </w:r>
    </w:p>
    <w:p w14:paraId="3D615B87" w14:textId="77777777" w:rsidR="00FD0026" w:rsidRDefault="00FD0026" w:rsidP="00FD0026">
      <w:pPr>
        <w:jc w:val="left"/>
        <w:rPr>
          <w:rFonts w:ascii="Tahoma" w:hAnsi="Tahoma" w:cs="Tahoma"/>
          <w:noProof/>
        </w:rPr>
      </w:pPr>
      <w:r>
        <w:rPr>
          <w:rFonts w:ascii="Tahoma" w:hAnsi="Tahoma" w:cs="Tahoma"/>
          <w:noProof/>
        </w:rPr>
        <w:t>* playing a new game every day increases neuronal activity as you learn the rules,</w:t>
      </w:r>
    </w:p>
    <w:p w14:paraId="5B012335" w14:textId="77777777" w:rsidR="00FD0026" w:rsidRDefault="00FD0026" w:rsidP="00FD0026">
      <w:pPr>
        <w:jc w:val="left"/>
        <w:rPr>
          <w:rFonts w:ascii="Tahoma" w:hAnsi="Tahoma" w:cs="Tahoma"/>
          <w:noProof/>
        </w:rPr>
      </w:pPr>
      <w:r>
        <w:rPr>
          <w:rFonts w:ascii="Tahoma" w:hAnsi="Tahoma" w:cs="Tahoma"/>
          <w:noProof/>
        </w:rPr>
        <w:t xml:space="preserve">   develop strategies etc.</w:t>
      </w:r>
    </w:p>
    <w:p w14:paraId="55B087F0" w14:textId="77777777" w:rsidR="00FD0026" w:rsidRDefault="00FD0026" w:rsidP="00FD0026">
      <w:pPr>
        <w:jc w:val="left"/>
        <w:rPr>
          <w:rFonts w:ascii="Tahoma" w:hAnsi="Tahoma" w:cs="Tahoma"/>
          <w:noProof/>
        </w:rPr>
      </w:pPr>
      <w:r>
        <w:rPr>
          <w:rFonts w:ascii="Tahoma" w:hAnsi="Tahoma" w:cs="Tahoma"/>
          <w:noProof/>
        </w:rPr>
        <w:t xml:space="preserve">* can be as simple as brushing your teeth with your non-dominant hand  </w:t>
      </w:r>
    </w:p>
    <w:p w14:paraId="705BDA4D" w14:textId="77777777" w:rsidR="00FD0026" w:rsidRDefault="00FD0026" w:rsidP="00FD0026">
      <w:pPr>
        <w:jc w:val="left"/>
        <w:rPr>
          <w:rFonts w:ascii="Tahoma" w:hAnsi="Tahoma" w:cs="Tahoma"/>
          <w:noProof/>
        </w:rPr>
      </w:pPr>
      <w:r>
        <w:rPr>
          <w:rFonts w:ascii="Tahoma" w:hAnsi="Tahoma" w:cs="Tahoma"/>
          <w:noProof/>
        </w:rPr>
        <w:t>*  neural stimulation (rote activites)  versus  neural activation (non- rote activities)</w:t>
      </w:r>
    </w:p>
    <w:p w14:paraId="0ED2AD31" w14:textId="77777777" w:rsidR="00FD0026" w:rsidRDefault="00FD0026" w:rsidP="00FD0026">
      <w:pPr>
        <w:jc w:val="left"/>
        <w:rPr>
          <w:rFonts w:ascii="Tahoma" w:hAnsi="Tahoma" w:cs="Tahoma"/>
          <w:noProof/>
        </w:rPr>
      </w:pPr>
      <w:r>
        <w:rPr>
          <w:rFonts w:ascii="Tahoma" w:hAnsi="Tahoma" w:cs="Tahoma"/>
          <w:noProof/>
        </w:rPr>
        <w:t xml:space="preserve">*  you might actually achieve both as rote tasks become non-rote tasks in the </w:t>
      </w:r>
    </w:p>
    <w:p w14:paraId="434AF5F6" w14:textId="77777777" w:rsidR="00FD0026" w:rsidRDefault="00FD0026" w:rsidP="00FD0026">
      <w:pPr>
        <w:jc w:val="left"/>
        <w:rPr>
          <w:rFonts w:ascii="Tahoma" w:hAnsi="Tahoma" w:cs="Tahoma"/>
          <w:noProof/>
        </w:rPr>
      </w:pPr>
      <w:r>
        <w:rPr>
          <w:rFonts w:ascii="Tahoma" w:hAnsi="Tahoma" w:cs="Tahoma"/>
          <w:noProof/>
        </w:rPr>
        <w:t xml:space="preserve">    presence of neurological damage</w:t>
      </w:r>
    </w:p>
    <w:p w14:paraId="2DCAAAF2" w14:textId="77777777" w:rsidR="00FD0026" w:rsidRDefault="00FD0026" w:rsidP="00FD0026">
      <w:pPr>
        <w:jc w:val="left"/>
        <w:rPr>
          <w:rFonts w:ascii="Tahoma" w:hAnsi="Tahoma" w:cs="Tahoma"/>
          <w:noProof/>
        </w:rPr>
      </w:pPr>
      <w:r>
        <w:rPr>
          <w:rFonts w:ascii="Tahoma" w:hAnsi="Tahoma" w:cs="Tahoma"/>
          <w:noProof/>
        </w:rPr>
        <w:t>*  you can reference additional information about Neurobics in the following book:</w:t>
      </w:r>
    </w:p>
    <w:p w14:paraId="530CD1D1" w14:textId="77777777" w:rsidR="00FD0026" w:rsidRDefault="00FD0026" w:rsidP="00FD0026">
      <w:pPr>
        <w:jc w:val="left"/>
        <w:rPr>
          <w:rFonts w:ascii="Tahoma" w:hAnsi="Tahoma" w:cs="Tahoma"/>
          <w:noProof/>
        </w:rPr>
      </w:pPr>
    </w:p>
    <w:p w14:paraId="2DDA18D7" w14:textId="77777777" w:rsidR="00FD0026" w:rsidRDefault="00FD0026" w:rsidP="00FD0026">
      <w:pPr>
        <w:jc w:val="left"/>
        <w:rPr>
          <w:rFonts w:ascii="Tahoma" w:hAnsi="Tahoma" w:cs="Tahoma"/>
        </w:rPr>
      </w:pPr>
      <w:r>
        <w:rPr>
          <w:rFonts w:ascii="Tahoma" w:hAnsi="Tahoma" w:cs="Tahoma"/>
        </w:rPr>
        <w:t xml:space="preserve">*  Katz, Lawrence C. and Rubin, Manning (1999).  </w:t>
      </w:r>
      <w:r w:rsidRPr="00FE25B5">
        <w:rPr>
          <w:rFonts w:ascii="Tahoma" w:hAnsi="Tahoma" w:cs="Tahoma"/>
          <w:u w:val="single"/>
        </w:rPr>
        <w:t xml:space="preserve">Keep Your Brain Alive:  83 </w:t>
      </w:r>
      <w:proofErr w:type="spellStart"/>
      <w:r w:rsidRPr="00FE25B5">
        <w:rPr>
          <w:rFonts w:ascii="Tahoma" w:hAnsi="Tahoma" w:cs="Tahoma"/>
          <w:u w:val="single"/>
        </w:rPr>
        <w:t>Neurobic</w:t>
      </w:r>
      <w:proofErr w:type="spellEnd"/>
    </w:p>
    <w:p w14:paraId="22F7C8BF" w14:textId="77777777" w:rsidR="00FD0026" w:rsidRDefault="00FD0026" w:rsidP="00FD0026">
      <w:pPr>
        <w:jc w:val="left"/>
        <w:rPr>
          <w:rFonts w:ascii="Tahoma" w:hAnsi="Tahoma" w:cs="Tahoma"/>
        </w:rPr>
      </w:pPr>
      <w:r>
        <w:rPr>
          <w:rFonts w:ascii="Tahoma" w:hAnsi="Tahoma" w:cs="Tahoma"/>
        </w:rPr>
        <w:t xml:space="preserve">   </w:t>
      </w:r>
      <w:r w:rsidRPr="00FE25B5">
        <w:rPr>
          <w:rFonts w:ascii="Tahoma" w:hAnsi="Tahoma" w:cs="Tahoma"/>
          <w:u w:val="single"/>
        </w:rPr>
        <w:t xml:space="preserve"> Exercises</w:t>
      </w:r>
      <w:r>
        <w:rPr>
          <w:rFonts w:ascii="Tahoma" w:hAnsi="Tahoma" w:cs="Tahoma"/>
        </w:rPr>
        <w:t>.  New York:  Workman Publishing Company</w:t>
      </w:r>
    </w:p>
    <w:p w14:paraId="19711AF6" w14:textId="77777777" w:rsidR="00FD0026" w:rsidRPr="00D71E6E" w:rsidRDefault="00FD0026" w:rsidP="00CC6DFD">
      <w:pPr>
        <w:jc w:val="left"/>
        <w:rPr>
          <w:rFonts w:ascii="Tahoma" w:hAnsi="Tahoma" w:cs="Tahoma"/>
          <w:noProof/>
          <w:u w:val="single"/>
        </w:rPr>
      </w:pPr>
    </w:p>
    <w:p w14:paraId="69B6A945" w14:textId="77777777" w:rsidR="00CC6DFD" w:rsidRDefault="00CC6DFD" w:rsidP="00CC6DFD">
      <w:pPr>
        <w:jc w:val="left"/>
        <w:rPr>
          <w:rFonts w:ascii="Tahoma" w:hAnsi="Tahoma" w:cs="Tahoma"/>
          <w:b/>
          <w:noProof/>
        </w:rPr>
      </w:pPr>
    </w:p>
    <w:p w14:paraId="1F88A8F1" w14:textId="77777777" w:rsidR="00CC6DFD" w:rsidRDefault="00CC6DFD" w:rsidP="00CC6DFD">
      <w:pPr>
        <w:jc w:val="left"/>
        <w:rPr>
          <w:rFonts w:ascii="Tahoma" w:hAnsi="Tahoma" w:cs="Tahoma"/>
          <w:b/>
          <w:noProof/>
        </w:rPr>
      </w:pPr>
    </w:p>
    <w:p w14:paraId="58C5D61A" w14:textId="77777777" w:rsidR="00CC6DFD" w:rsidRDefault="00CC6DFD" w:rsidP="00CC6DFD">
      <w:pPr>
        <w:jc w:val="left"/>
        <w:rPr>
          <w:rFonts w:ascii="Tahoma" w:hAnsi="Tahoma" w:cs="Tahoma"/>
          <w:noProof/>
        </w:rPr>
      </w:pPr>
      <w:r>
        <w:rPr>
          <w:rFonts w:ascii="Tahoma" w:hAnsi="Tahoma" w:cs="Tahoma"/>
          <w:noProof/>
        </w:rPr>
        <w:t xml:space="preserve">1.  </w:t>
      </w:r>
      <w:r w:rsidRPr="004211DD">
        <w:rPr>
          <w:rFonts w:ascii="Tahoma" w:hAnsi="Tahoma" w:cs="Tahoma"/>
          <w:noProof/>
          <w:u w:val="single"/>
        </w:rPr>
        <w:t>Telepractice Options</w:t>
      </w:r>
    </w:p>
    <w:p w14:paraId="38B39842" w14:textId="77777777" w:rsidR="00CC6DFD" w:rsidRDefault="00CC6DFD" w:rsidP="00CC6DFD">
      <w:pPr>
        <w:jc w:val="left"/>
        <w:rPr>
          <w:rFonts w:ascii="Tahoma" w:hAnsi="Tahoma" w:cs="Tahoma"/>
          <w:noProof/>
        </w:rPr>
      </w:pPr>
    </w:p>
    <w:p w14:paraId="5CE4FCA2" w14:textId="77777777" w:rsidR="00CC6DFD" w:rsidRDefault="00CC6DFD" w:rsidP="00CC6DFD">
      <w:pPr>
        <w:jc w:val="left"/>
        <w:rPr>
          <w:rFonts w:ascii="Tahoma" w:hAnsi="Tahoma" w:cs="Tahoma"/>
          <w:noProof/>
        </w:rPr>
      </w:pPr>
      <w:r>
        <w:rPr>
          <w:rFonts w:ascii="Tahoma" w:hAnsi="Tahoma" w:cs="Tahoma"/>
          <w:noProof/>
        </w:rPr>
        <w:t>*  see ASHA website for current individual state provisions</w:t>
      </w:r>
    </w:p>
    <w:p w14:paraId="57BCB8D4" w14:textId="5F9BE2B7" w:rsidR="00CC6DFD" w:rsidRDefault="00CC6DFD" w:rsidP="00CC6DFD">
      <w:pPr>
        <w:jc w:val="left"/>
        <w:rPr>
          <w:rFonts w:ascii="Tahoma" w:hAnsi="Tahoma" w:cs="Tahoma"/>
          <w:noProof/>
        </w:rPr>
      </w:pPr>
      <w:r>
        <w:rPr>
          <w:rFonts w:ascii="Tahoma" w:hAnsi="Tahoma" w:cs="Tahoma"/>
          <w:noProof/>
        </w:rPr>
        <w:t>*  ASHA Special Interest Group # 18 (Telepractice)</w:t>
      </w:r>
      <w:r w:rsidR="00B363E3">
        <w:rPr>
          <w:rFonts w:ascii="Tahoma" w:hAnsi="Tahoma" w:cs="Tahoma"/>
          <w:noProof/>
        </w:rPr>
        <w:t xml:space="preserve"> Ending this year</w:t>
      </w:r>
    </w:p>
    <w:p w14:paraId="7E0B7F05" w14:textId="77777777" w:rsidR="00CC6DFD" w:rsidRDefault="00CC6DFD" w:rsidP="00CC6DFD">
      <w:pPr>
        <w:jc w:val="left"/>
        <w:rPr>
          <w:rFonts w:ascii="Tahoma" w:hAnsi="Tahoma" w:cs="Tahoma"/>
          <w:noProof/>
        </w:rPr>
      </w:pPr>
      <w:r>
        <w:rPr>
          <w:rFonts w:ascii="Tahoma" w:hAnsi="Tahoma" w:cs="Tahoma"/>
          <w:noProof/>
        </w:rPr>
        <w:t>*  October 9, 2012 ASHA Leader magazine – multiple articles</w:t>
      </w:r>
    </w:p>
    <w:p w14:paraId="1A14D323" w14:textId="77777777" w:rsidR="00CC6DFD" w:rsidRDefault="00CC6DFD" w:rsidP="00CC6DFD">
      <w:pPr>
        <w:jc w:val="left"/>
        <w:rPr>
          <w:rFonts w:ascii="Tahoma" w:hAnsi="Tahoma" w:cs="Tahoma"/>
          <w:noProof/>
        </w:rPr>
      </w:pPr>
      <w:r>
        <w:rPr>
          <w:rFonts w:ascii="Tahoma" w:hAnsi="Tahoma" w:cs="Tahoma"/>
          <w:noProof/>
        </w:rPr>
        <w:t>*  Waldo County General Hospital in Belfast Maine offers a 2 day intensive hands on</w:t>
      </w:r>
    </w:p>
    <w:p w14:paraId="2BF4A3FB" w14:textId="77777777" w:rsidR="00CC6DFD" w:rsidRDefault="00CC6DFD" w:rsidP="00CC6DFD">
      <w:pPr>
        <w:jc w:val="left"/>
        <w:rPr>
          <w:rFonts w:ascii="Tahoma" w:hAnsi="Tahoma" w:cs="Tahoma"/>
          <w:noProof/>
        </w:rPr>
      </w:pPr>
      <w:r>
        <w:rPr>
          <w:rFonts w:ascii="Tahoma" w:hAnsi="Tahoma" w:cs="Tahoma"/>
          <w:noProof/>
        </w:rPr>
        <w:t xml:space="preserve">    course that is accredited in the USA to provide telepractice training; you can access </w:t>
      </w:r>
    </w:p>
    <w:p w14:paraId="6343ABD9" w14:textId="77777777" w:rsidR="00CC6DFD" w:rsidRDefault="00CC6DFD" w:rsidP="00CC6DFD">
      <w:pPr>
        <w:jc w:val="left"/>
        <w:rPr>
          <w:rFonts w:ascii="Tahoma" w:hAnsi="Tahoma" w:cs="Tahoma"/>
          <w:b/>
          <w:noProof/>
          <w:sz w:val="20"/>
          <w:szCs w:val="20"/>
        </w:rPr>
      </w:pPr>
      <w:r>
        <w:rPr>
          <w:rFonts w:ascii="Tahoma" w:hAnsi="Tahoma" w:cs="Tahoma"/>
          <w:noProof/>
        </w:rPr>
        <w:t xml:space="preserve">    detailed information at:   </w:t>
      </w:r>
      <w:r w:rsidRPr="00BE1A17">
        <w:rPr>
          <w:rFonts w:ascii="Tahoma" w:hAnsi="Tahoma" w:cs="Tahoma"/>
          <w:b/>
          <w:noProof/>
          <w:sz w:val="20"/>
          <w:szCs w:val="20"/>
        </w:rPr>
        <w:t>mainespeechtherapy.org</w:t>
      </w:r>
    </w:p>
    <w:p w14:paraId="7F7C37BD" w14:textId="77777777" w:rsidR="004211DD" w:rsidRDefault="004211DD" w:rsidP="00CC6DFD">
      <w:pPr>
        <w:jc w:val="left"/>
        <w:rPr>
          <w:rFonts w:ascii="Tahoma" w:hAnsi="Tahoma" w:cs="Tahoma"/>
          <w:b/>
          <w:noProof/>
          <w:sz w:val="20"/>
          <w:szCs w:val="20"/>
        </w:rPr>
      </w:pPr>
    </w:p>
    <w:p w14:paraId="72A13BE4" w14:textId="77777777" w:rsidR="004211DD" w:rsidRDefault="004211DD" w:rsidP="00CC6DFD">
      <w:pPr>
        <w:jc w:val="left"/>
        <w:rPr>
          <w:rFonts w:ascii="Tahoma" w:hAnsi="Tahoma" w:cs="Tahoma"/>
          <w:b/>
          <w:noProof/>
          <w:sz w:val="20"/>
          <w:szCs w:val="20"/>
        </w:rPr>
      </w:pPr>
    </w:p>
    <w:p w14:paraId="3624919A" w14:textId="77777777" w:rsidR="00CC6DFD" w:rsidRDefault="00CC6DFD" w:rsidP="00CC6DFD">
      <w:pPr>
        <w:jc w:val="left"/>
        <w:rPr>
          <w:rFonts w:ascii="Tahoma" w:hAnsi="Tahoma" w:cs="Tahoma"/>
          <w:b/>
          <w:noProof/>
          <w:sz w:val="20"/>
          <w:szCs w:val="20"/>
        </w:rPr>
      </w:pPr>
    </w:p>
    <w:p w14:paraId="33F29EC2" w14:textId="77777777" w:rsidR="00CC6DFD" w:rsidRPr="002B232A" w:rsidRDefault="00CC6DFD" w:rsidP="00CC6DFD">
      <w:pPr>
        <w:jc w:val="left"/>
        <w:rPr>
          <w:rFonts w:ascii="Tahoma" w:hAnsi="Tahoma" w:cs="Tahoma"/>
          <w:b/>
          <w:noProof/>
          <w:sz w:val="20"/>
          <w:szCs w:val="20"/>
        </w:rPr>
      </w:pPr>
      <w:r>
        <w:rPr>
          <w:rFonts w:ascii="Tahoma" w:hAnsi="Tahoma" w:cs="Tahoma"/>
          <w:noProof/>
        </w:rPr>
        <w:t>2.  Utilize Dial-A-Ride programs for community access</w:t>
      </w:r>
    </w:p>
    <w:p w14:paraId="792165E4" w14:textId="77777777" w:rsidR="00CC6DFD" w:rsidRDefault="00CC6DFD" w:rsidP="00CC6DFD">
      <w:pPr>
        <w:jc w:val="left"/>
        <w:rPr>
          <w:rFonts w:ascii="Tahoma" w:hAnsi="Tahoma" w:cs="Tahoma"/>
          <w:noProof/>
        </w:rPr>
      </w:pPr>
      <w:r>
        <w:rPr>
          <w:rFonts w:ascii="Tahoma" w:hAnsi="Tahoma" w:cs="Tahoma"/>
          <w:noProof/>
        </w:rPr>
        <w:t>3.  University Speech Clinics – free or reduced fees for supervised student conducted therapy</w:t>
      </w:r>
    </w:p>
    <w:p w14:paraId="114EE46D" w14:textId="77777777" w:rsidR="00CC6DFD" w:rsidRDefault="00CC6DFD" w:rsidP="00CC6DFD">
      <w:pPr>
        <w:jc w:val="left"/>
        <w:rPr>
          <w:rFonts w:ascii="Tahoma" w:hAnsi="Tahoma" w:cs="Tahoma"/>
          <w:noProof/>
        </w:rPr>
      </w:pPr>
      <w:r>
        <w:rPr>
          <w:rFonts w:ascii="Tahoma" w:hAnsi="Tahoma" w:cs="Tahoma"/>
          <w:noProof/>
        </w:rPr>
        <w:t>4.  Attend events at local Senior Centers</w:t>
      </w:r>
    </w:p>
    <w:p w14:paraId="1A9DE22C" w14:textId="77777777" w:rsidR="00CC6DFD" w:rsidRDefault="00CC6DFD" w:rsidP="00CC6DFD">
      <w:pPr>
        <w:jc w:val="left"/>
        <w:rPr>
          <w:rFonts w:ascii="Tahoma" w:hAnsi="Tahoma" w:cs="Tahoma"/>
          <w:noProof/>
        </w:rPr>
      </w:pPr>
      <w:r>
        <w:rPr>
          <w:rFonts w:ascii="Tahoma" w:hAnsi="Tahoma" w:cs="Tahoma"/>
          <w:noProof/>
        </w:rPr>
        <w:t>5.  Gym Memberships</w:t>
      </w:r>
    </w:p>
    <w:p w14:paraId="35FA6AC8" w14:textId="77777777" w:rsidR="00CC6DFD" w:rsidRDefault="00CC6DFD" w:rsidP="00CC6DFD">
      <w:pPr>
        <w:jc w:val="left"/>
        <w:rPr>
          <w:rFonts w:ascii="Tahoma" w:hAnsi="Tahoma" w:cs="Tahoma"/>
          <w:noProof/>
        </w:rPr>
      </w:pPr>
      <w:r>
        <w:rPr>
          <w:rFonts w:ascii="Tahoma" w:hAnsi="Tahoma" w:cs="Tahoma"/>
          <w:noProof/>
        </w:rPr>
        <w:t>6.  Join a walking club</w:t>
      </w:r>
    </w:p>
    <w:p w14:paraId="62DF485B" w14:textId="77777777" w:rsidR="00CC6DFD" w:rsidRDefault="00CC6DFD" w:rsidP="00CC6DFD">
      <w:pPr>
        <w:jc w:val="left"/>
        <w:rPr>
          <w:rFonts w:ascii="Tahoma" w:hAnsi="Tahoma" w:cs="Tahoma"/>
          <w:noProof/>
        </w:rPr>
      </w:pPr>
      <w:r>
        <w:rPr>
          <w:rFonts w:ascii="Tahoma" w:hAnsi="Tahoma" w:cs="Tahoma"/>
          <w:noProof/>
        </w:rPr>
        <w:t>7.  Vocational Rehabilitation</w:t>
      </w:r>
    </w:p>
    <w:p w14:paraId="2AE7B2C3" w14:textId="77777777" w:rsidR="00CC6DFD" w:rsidRDefault="00CC6DFD" w:rsidP="00CC6DFD">
      <w:pPr>
        <w:jc w:val="left"/>
        <w:rPr>
          <w:rFonts w:ascii="Tahoma" w:hAnsi="Tahoma" w:cs="Tahoma"/>
          <w:noProof/>
        </w:rPr>
      </w:pPr>
      <w:r>
        <w:rPr>
          <w:rFonts w:ascii="Tahoma" w:hAnsi="Tahoma" w:cs="Tahoma"/>
          <w:noProof/>
        </w:rPr>
        <w:t>8.  Community Colleges – auditing college classes versus matriculating</w:t>
      </w:r>
    </w:p>
    <w:p w14:paraId="15C1A54E" w14:textId="77777777" w:rsidR="00CC6DFD" w:rsidRDefault="00CC6DFD" w:rsidP="00CC6DFD">
      <w:pPr>
        <w:jc w:val="left"/>
        <w:rPr>
          <w:rFonts w:ascii="Tahoma" w:hAnsi="Tahoma" w:cs="Tahoma"/>
          <w:noProof/>
        </w:rPr>
      </w:pPr>
      <w:r>
        <w:rPr>
          <w:rFonts w:ascii="Tahoma" w:hAnsi="Tahoma" w:cs="Tahoma"/>
          <w:noProof/>
        </w:rPr>
        <w:t>9.  Free online classes (credits are not earned)</w:t>
      </w:r>
    </w:p>
    <w:p w14:paraId="40EF593C" w14:textId="77777777" w:rsidR="00CC6DFD" w:rsidRDefault="00CC6DFD" w:rsidP="00CC6DFD">
      <w:pPr>
        <w:jc w:val="left"/>
        <w:rPr>
          <w:rFonts w:ascii="Tahoma" w:hAnsi="Tahoma" w:cs="Tahoma"/>
          <w:noProof/>
        </w:rPr>
      </w:pPr>
      <w:r>
        <w:rPr>
          <w:rFonts w:ascii="Tahoma" w:hAnsi="Tahoma" w:cs="Tahoma"/>
          <w:noProof/>
        </w:rPr>
        <w:t>10. Adult Education Programs at local high schools</w:t>
      </w:r>
    </w:p>
    <w:p w14:paraId="393F199B" w14:textId="77777777" w:rsidR="00CC6DFD" w:rsidRDefault="00CC6DFD" w:rsidP="00CC6DFD">
      <w:pPr>
        <w:jc w:val="left"/>
        <w:rPr>
          <w:rFonts w:ascii="Tahoma" w:hAnsi="Tahoma" w:cs="Tahoma"/>
          <w:noProof/>
        </w:rPr>
      </w:pPr>
      <w:r>
        <w:rPr>
          <w:rFonts w:ascii="Tahoma" w:hAnsi="Tahoma" w:cs="Tahoma"/>
          <w:noProof/>
        </w:rPr>
        <w:t>11. Volunteering</w:t>
      </w:r>
    </w:p>
    <w:p w14:paraId="44C61BBC" w14:textId="77777777" w:rsidR="00CC6DFD" w:rsidRDefault="00CC6DFD" w:rsidP="00CC6DFD">
      <w:pPr>
        <w:jc w:val="left"/>
        <w:rPr>
          <w:rFonts w:ascii="Tahoma" w:hAnsi="Tahoma" w:cs="Tahoma"/>
          <w:noProof/>
        </w:rPr>
      </w:pPr>
      <w:r>
        <w:rPr>
          <w:rFonts w:ascii="Tahoma" w:hAnsi="Tahoma" w:cs="Tahoma"/>
          <w:noProof/>
        </w:rPr>
        <w:t>12. Nursing home visits</w:t>
      </w:r>
    </w:p>
    <w:p w14:paraId="7F22DF9F" w14:textId="77777777" w:rsidR="00CC6DFD" w:rsidRDefault="00CC6DFD" w:rsidP="00CC6DFD">
      <w:pPr>
        <w:jc w:val="left"/>
        <w:rPr>
          <w:rFonts w:ascii="Tahoma" w:hAnsi="Tahoma" w:cs="Tahoma"/>
          <w:noProof/>
        </w:rPr>
      </w:pPr>
      <w:r>
        <w:rPr>
          <w:rFonts w:ascii="Tahoma" w:hAnsi="Tahoma" w:cs="Tahoma"/>
          <w:noProof/>
        </w:rPr>
        <w:t>13. Driver Education classes/Driving lessons</w:t>
      </w:r>
    </w:p>
    <w:p w14:paraId="77E9DF47" w14:textId="77777777" w:rsidR="00CC6DFD" w:rsidRDefault="00CC6DFD" w:rsidP="00CC6DFD">
      <w:pPr>
        <w:jc w:val="left"/>
        <w:rPr>
          <w:rFonts w:ascii="Tahoma" w:hAnsi="Tahoma" w:cs="Tahoma"/>
          <w:noProof/>
        </w:rPr>
      </w:pPr>
      <w:r>
        <w:rPr>
          <w:rFonts w:ascii="Tahoma" w:hAnsi="Tahoma" w:cs="Tahoma"/>
          <w:noProof/>
        </w:rPr>
        <w:lastRenderedPageBreak/>
        <w:t>14. AARP Driver Safety Program</w:t>
      </w:r>
    </w:p>
    <w:p w14:paraId="6227A532" w14:textId="77777777" w:rsidR="00CC6DFD" w:rsidRDefault="00CC6DFD" w:rsidP="00CC6DFD">
      <w:pPr>
        <w:jc w:val="left"/>
        <w:rPr>
          <w:rFonts w:ascii="Tahoma" w:hAnsi="Tahoma" w:cs="Tahoma"/>
          <w:noProof/>
        </w:rPr>
      </w:pPr>
      <w:r>
        <w:rPr>
          <w:rFonts w:ascii="Tahoma" w:hAnsi="Tahoma" w:cs="Tahoma"/>
          <w:noProof/>
        </w:rPr>
        <w:t>15. Blogging</w:t>
      </w:r>
    </w:p>
    <w:p w14:paraId="25F9597D" w14:textId="77777777" w:rsidR="00CC6DFD" w:rsidRDefault="00CC6DFD" w:rsidP="00CC6DFD">
      <w:pPr>
        <w:jc w:val="left"/>
        <w:rPr>
          <w:rFonts w:ascii="Tahoma" w:hAnsi="Tahoma" w:cs="Tahoma"/>
          <w:noProof/>
        </w:rPr>
      </w:pPr>
      <w:r>
        <w:rPr>
          <w:rFonts w:ascii="Tahoma" w:hAnsi="Tahoma" w:cs="Tahoma"/>
          <w:noProof/>
        </w:rPr>
        <w:t>16. Join a book club</w:t>
      </w:r>
    </w:p>
    <w:p w14:paraId="69EAE095" w14:textId="095B051F" w:rsidR="00CC6DFD" w:rsidRDefault="00CC6DFD" w:rsidP="00CC6DFD">
      <w:pPr>
        <w:jc w:val="left"/>
        <w:rPr>
          <w:rFonts w:ascii="Tahoma" w:hAnsi="Tahoma" w:cs="Tahoma"/>
          <w:noProof/>
        </w:rPr>
      </w:pPr>
      <w:r>
        <w:rPr>
          <w:rFonts w:ascii="Tahoma" w:hAnsi="Tahoma" w:cs="Tahoma"/>
          <w:noProof/>
        </w:rPr>
        <w:t>17. Local library resources – audio books, newspapers, dvd rentals</w:t>
      </w:r>
      <w:r w:rsidR="00423F08">
        <w:rPr>
          <w:rFonts w:ascii="Tahoma" w:hAnsi="Tahoma" w:cs="Tahoma"/>
          <w:noProof/>
        </w:rPr>
        <w:t>, Libby, Hoopla</w:t>
      </w:r>
    </w:p>
    <w:p w14:paraId="72B69B9A" w14:textId="77777777" w:rsidR="00CC6DFD" w:rsidRPr="00D71E6E" w:rsidRDefault="00CC6DFD" w:rsidP="00CC6DFD">
      <w:pPr>
        <w:jc w:val="both"/>
        <w:rPr>
          <w:rFonts w:ascii="Tahoma" w:hAnsi="Tahoma" w:cs="Tahoma"/>
          <w:b/>
          <w:noProof/>
          <w:sz w:val="18"/>
          <w:szCs w:val="18"/>
        </w:rPr>
      </w:pPr>
      <w:r>
        <w:rPr>
          <w:rFonts w:ascii="Tahoma" w:hAnsi="Tahoma" w:cs="Tahoma"/>
          <w:noProof/>
        </w:rPr>
        <w:t xml:space="preserve">18. Search </w:t>
      </w:r>
      <w:r w:rsidRPr="00BE1A17">
        <w:rPr>
          <w:rFonts w:ascii="Tahoma" w:hAnsi="Tahoma" w:cs="Tahoma"/>
          <w:b/>
          <w:noProof/>
          <w:sz w:val="20"/>
          <w:szCs w:val="20"/>
        </w:rPr>
        <w:t>aarp.org</w:t>
      </w:r>
      <w:r>
        <w:rPr>
          <w:rFonts w:ascii="Tahoma" w:hAnsi="Tahoma" w:cs="Tahoma"/>
          <w:noProof/>
        </w:rPr>
        <w:t xml:space="preserve"> for adult resources  </w:t>
      </w:r>
    </w:p>
    <w:p w14:paraId="627C5D3A" w14:textId="77777777" w:rsidR="00CC6DFD" w:rsidRDefault="00CC6DFD" w:rsidP="00CC6DFD">
      <w:pPr>
        <w:jc w:val="left"/>
        <w:rPr>
          <w:rFonts w:ascii="Tahoma" w:hAnsi="Tahoma" w:cs="Tahoma"/>
          <w:noProof/>
        </w:rPr>
      </w:pPr>
      <w:r>
        <w:rPr>
          <w:rFonts w:ascii="Tahoma" w:hAnsi="Tahoma" w:cs="Tahoma"/>
          <w:noProof/>
        </w:rPr>
        <w:t>19. Support Groups – age and diagnosis specific</w:t>
      </w:r>
    </w:p>
    <w:p w14:paraId="581164B1" w14:textId="77777777" w:rsidR="00CC6DFD" w:rsidRDefault="00CC6DFD" w:rsidP="00CC6DFD">
      <w:pPr>
        <w:jc w:val="left"/>
        <w:rPr>
          <w:rFonts w:ascii="Tahoma" w:hAnsi="Tahoma" w:cs="Tahoma"/>
          <w:noProof/>
        </w:rPr>
      </w:pPr>
      <w:r>
        <w:rPr>
          <w:rFonts w:ascii="Tahoma" w:hAnsi="Tahoma" w:cs="Tahoma"/>
          <w:noProof/>
        </w:rPr>
        <w:t>20. Gardening Club</w:t>
      </w:r>
    </w:p>
    <w:p w14:paraId="2E50C659" w14:textId="77777777" w:rsidR="00CC6DFD" w:rsidRDefault="00CC6DFD" w:rsidP="00CC6DFD">
      <w:pPr>
        <w:jc w:val="left"/>
        <w:rPr>
          <w:rFonts w:ascii="Tahoma" w:hAnsi="Tahoma" w:cs="Tahoma"/>
          <w:noProof/>
        </w:rPr>
      </w:pPr>
      <w:r>
        <w:rPr>
          <w:rFonts w:ascii="Tahoma" w:hAnsi="Tahoma" w:cs="Tahoma"/>
          <w:noProof/>
        </w:rPr>
        <w:t>21. Cooking Classes</w:t>
      </w:r>
    </w:p>
    <w:p w14:paraId="6BD61B52" w14:textId="77777777" w:rsidR="00CC6DFD" w:rsidRDefault="00CC6DFD" w:rsidP="00CC6DFD">
      <w:pPr>
        <w:jc w:val="left"/>
        <w:rPr>
          <w:rFonts w:ascii="Tahoma" w:hAnsi="Tahoma" w:cs="Tahoma"/>
          <w:noProof/>
        </w:rPr>
      </w:pPr>
      <w:r>
        <w:rPr>
          <w:rFonts w:ascii="Tahoma" w:hAnsi="Tahoma" w:cs="Tahoma"/>
          <w:noProof/>
        </w:rPr>
        <w:t>22. Wii Sports</w:t>
      </w:r>
    </w:p>
    <w:p w14:paraId="0FE31493" w14:textId="77777777" w:rsidR="00CC6DFD" w:rsidRDefault="00CC6DFD" w:rsidP="00CC6DFD">
      <w:pPr>
        <w:jc w:val="left"/>
        <w:rPr>
          <w:rFonts w:ascii="Tahoma" w:hAnsi="Tahoma" w:cs="Tahoma"/>
          <w:noProof/>
        </w:rPr>
      </w:pPr>
      <w:r>
        <w:rPr>
          <w:rFonts w:ascii="Tahoma" w:hAnsi="Tahoma" w:cs="Tahoma"/>
          <w:noProof/>
        </w:rPr>
        <w:t>23. Mall walking</w:t>
      </w:r>
    </w:p>
    <w:p w14:paraId="15990194" w14:textId="77777777" w:rsidR="00CC6DFD" w:rsidRDefault="00CC6DFD" w:rsidP="00CC6DFD">
      <w:pPr>
        <w:jc w:val="left"/>
        <w:rPr>
          <w:rFonts w:ascii="Tahoma" w:hAnsi="Tahoma" w:cs="Tahoma"/>
          <w:noProof/>
        </w:rPr>
      </w:pPr>
      <w:r>
        <w:rPr>
          <w:rFonts w:ascii="Tahoma" w:hAnsi="Tahoma" w:cs="Tahoma"/>
          <w:noProof/>
        </w:rPr>
        <w:t>24. Photography class</w:t>
      </w:r>
    </w:p>
    <w:p w14:paraId="29DE4AC2" w14:textId="77777777" w:rsidR="00CC6DFD" w:rsidRDefault="00CC6DFD" w:rsidP="00CC6DFD">
      <w:pPr>
        <w:jc w:val="left"/>
        <w:rPr>
          <w:rFonts w:ascii="Tahoma" w:hAnsi="Tahoma" w:cs="Tahoma"/>
          <w:noProof/>
        </w:rPr>
      </w:pPr>
      <w:r>
        <w:rPr>
          <w:rFonts w:ascii="Tahoma" w:hAnsi="Tahoma" w:cs="Tahoma"/>
          <w:noProof/>
        </w:rPr>
        <w:t>25. Form a coffee club</w:t>
      </w:r>
    </w:p>
    <w:p w14:paraId="777C7CF6" w14:textId="77777777" w:rsidR="00826C0A" w:rsidRDefault="00826C0A" w:rsidP="00CC6DFD">
      <w:pPr>
        <w:jc w:val="left"/>
        <w:rPr>
          <w:rFonts w:ascii="Tahoma" w:hAnsi="Tahoma" w:cs="Tahoma"/>
          <w:noProof/>
        </w:rPr>
      </w:pPr>
    </w:p>
    <w:p w14:paraId="1F6B76F5" w14:textId="77777777" w:rsidR="00826C0A" w:rsidRDefault="00826C0A" w:rsidP="00CC6DFD">
      <w:pPr>
        <w:jc w:val="left"/>
        <w:rPr>
          <w:rFonts w:ascii="Tahoma" w:hAnsi="Tahoma" w:cs="Tahoma"/>
          <w:noProof/>
        </w:rPr>
      </w:pPr>
    </w:p>
    <w:p w14:paraId="60C1C085" w14:textId="77777777" w:rsidR="00826C0A" w:rsidRDefault="00826C0A" w:rsidP="00CC6DFD">
      <w:pPr>
        <w:jc w:val="left"/>
        <w:rPr>
          <w:rFonts w:ascii="Tahoma" w:hAnsi="Tahoma" w:cs="Tahoma"/>
          <w:noProof/>
        </w:rPr>
      </w:pPr>
    </w:p>
    <w:p w14:paraId="4FE6AC99" w14:textId="77777777" w:rsidR="00CC6DFD" w:rsidRDefault="00CC6DFD" w:rsidP="00CC6DFD">
      <w:pPr>
        <w:jc w:val="left"/>
        <w:rPr>
          <w:rFonts w:ascii="Tahoma" w:hAnsi="Tahoma" w:cs="Tahoma"/>
          <w:noProof/>
        </w:rPr>
      </w:pPr>
    </w:p>
    <w:p w14:paraId="5F78454B" w14:textId="77777777" w:rsidR="00CC6DFD" w:rsidRDefault="00CC6DFD" w:rsidP="00CC6DFD">
      <w:pPr>
        <w:jc w:val="left"/>
        <w:rPr>
          <w:rFonts w:ascii="Tahoma" w:hAnsi="Tahoma" w:cs="Tahoma"/>
          <w:noProof/>
        </w:rPr>
      </w:pPr>
    </w:p>
    <w:p w14:paraId="240734AD" w14:textId="77777777" w:rsidR="00CC6DFD" w:rsidRDefault="00CC6DFD" w:rsidP="00CC6DFD">
      <w:pPr>
        <w:jc w:val="left"/>
        <w:rPr>
          <w:rFonts w:ascii="Tahoma" w:hAnsi="Tahoma" w:cs="Tahoma"/>
          <w:noProof/>
        </w:rPr>
      </w:pPr>
    </w:p>
    <w:p w14:paraId="437C8FF0" w14:textId="77777777" w:rsidR="00CC6DFD" w:rsidRPr="00E775F5" w:rsidRDefault="00CC6DFD" w:rsidP="00826C0A">
      <w:pPr>
        <w:rPr>
          <w:rFonts w:ascii="Tahoma" w:hAnsi="Tahoma" w:cs="Tahoma"/>
          <w:b/>
          <w:noProof/>
          <w:highlight w:val="green"/>
        </w:rPr>
      </w:pPr>
      <w:r w:rsidRPr="00E775F5">
        <w:rPr>
          <w:rFonts w:ascii="Tahoma" w:hAnsi="Tahoma" w:cs="Tahoma"/>
          <w:b/>
          <w:noProof/>
          <w:highlight w:val="green"/>
        </w:rPr>
        <w:t>**The primary goal of a post-therapy recovery plan is ongoing**</w:t>
      </w:r>
    </w:p>
    <w:p w14:paraId="1CAAC1C8" w14:textId="11CC7CB4" w:rsidR="00CC6DFD" w:rsidRPr="00E775F5" w:rsidRDefault="00CC6DFD" w:rsidP="00826C0A">
      <w:pPr>
        <w:rPr>
          <w:rFonts w:ascii="Tahoma" w:hAnsi="Tahoma" w:cs="Tahoma"/>
          <w:b/>
          <w:noProof/>
          <w:highlight w:val="green"/>
        </w:rPr>
      </w:pPr>
      <w:r w:rsidRPr="00E775F5">
        <w:rPr>
          <w:rFonts w:ascii="Tahoma" w:hAnsi="Tahoma" w:cs="Tahoma"/>
          <w:b/>
          <w:noProof/>
          <w:highlight w:val="green"/>
        </w:rPr>
        <w:t>engagement within one’s community to promote</w:t>
      </w:r>
    </w:p>
    <w:p w14:paraId="5DD8D618" w14:textId="6CD8CBF8" w:rsidR="00CC6DFD" w:rsidRPr="0089165D" w:rsidRDefault="00CC6DFD" w:rsidP="00826C0A">
      <w:pPr>
        <w:rPr>
          <w:rFonts w:ascii="Tahoma" w:hAnsi="Tahoma" w:cs="Tahoma"/>
          <w:b/>
          <w:noProof/>
        </w:rPr>
      </w:pPr>
      <w:r w:rsidRPr="00E775F5">
        <w:rPr>
          <w:rFonts w:ascii="Tahoma" w:hAnsi="Tahoma" w:cs="Tahoma"/>
          <w:b/>
          <w:noProof/>
          <w:highlight w:val="green"/>
        </w:rPr>
        <w:t>continued opportunities for cognitve – linguistic recovery</w:t>
      </w:r>
    </w:p>
    <w:p w14:paraId="629A38A6" w14:textId="77777777" w:rsidR="00CC6DFD" w:rsidRDefault="00CC6DFD" w:rsidP="00CC6DFD">
      <w:pPr>
        <w:jc w:val="left"/>
        <w:rPr>
          <w:rFonts w:ascii="Tahoma" w:hAnsi="Tahoma" w:cs="Tahoma"/>
          <w:noProof/>
        </w:rPr>
      </w:pPr>
    </w:p>
    <w:p w14:paraId="517C21A7" w14:textId="77777777" w:rsidR="00CC6DFD" w:rsidRDefault="00CC6DFD" w:rsidP="00CC6DFD">
      <w:pPr>
        <w:jc w:val="left"/>
        <w:rPr>
          <w:rFonts w:ascii="Tahoma" w:hAnsi="Tahoma" w:cs="Tahoma"/>
          <w:noProof/>
        </w:rPr>
      </w:pPr>
    </w:p>
    <w:p w14:paraId="2223EC58" w14:textId="77777777" w:rsidR="00CC6DFD" w:rsidRDefault="00CC6DFD" w:rsidP="00CC6DFD">
      <w:pPr>
        <w:jc w:val="left"/>
        <w:rPr>
          <w:rFonts w:ascii="Tahoma" w:hAnsi="Tahoma" w:cs="Tahoma"/>
          <w:noProof/>
        </w:rPr>
      </w:pPr>
    </w:p>
    <w:p w14:paraId="572EBC4A" w14:textId="77777777" w:rsidR="00CC6DFD" w:rsidRDefault="00CC6DFD" w:rsidP="00CC6DFD">
      <w:pPr>
        <w:jc w:val="left"/>
        <w:rPr>
          <w:rFonts w:ascii="Tahoma" w:hAnsi="Tahoma" w:cs="Tahoma"/>
          <w:noProof/>
        </w:rPr>
      </w:pPr>
    </w:p>
    <w:p w14:paraId="36FA584C" w14:textId="77777777" w:rsidR="00CC6DFD" w:rsidRPr="00BE1A17" w:rsidRDefault="00CC6DFD" w:rsidP="00CC6DFD">
      <w:pPr>
        <w:jc w:val="left"/>
        <w:rPr>
          <w:rFonts w:ascii="Tahoma" w:hAnsi="Tahoma" w:cs="Tahoma"/>
          <w:noProof/>
        </w:rPr>
      </w:pPr>
    </w:p>
    <w:p w14:paraId="3D1A274A" w14:textId="77777777" w:rsidR="00CC6DFD" w:rsidRPr="00514E28" w:rsidRDefault="00CC6DFD" w:rsidP="00CC6DFD">
      <w:pPr>
        <w:jc w:val="left"/>
        <w:rPr>
          <w:rFonts w:ascii="Tahoma" w:hAnsi="Tahoma" w:cs="Tahoma"/>
          <w:noProof/>
        </w:rPr>
      </w:pPr>
      <w:r>
        <w:rPr>
          <w:rFonts w:ascii="Tahoma" w:hAnsi="Tahoma" w:cs="Tahoma"/>
          <w:noProof/>
        </w:rPr>
        <w:t xml:space="preserve">                                                                                                                                                                                                                                                                         </w:t>
      </w:r>
    </w:p>
    <w:p w14:paraId="2F6206E5" w14:textId="77777777" w:rsidR="00CC6DFD" w:rsidRPr="00244C08" w:rsidRDefault="00CC6DFD" w:rsidP="00CC6DFD">
      <w:pPr>
        <w:jc w:val="left"/>
        <w:rPr>
          <w:rFonts w:ascii="Tahoma" w:hAnsi="Tahoma" w:cs="Tahoma"/>
          <w:noProof/>
        </w:rPr>
      </w:pPr>
    </w:p>
    <w:p w14:paraId="5EAF3DD4" w14:textId="2653E9A2" w:rsidR="00CC6DFD" w:rsidRDefault="00CC6DFD" w:rsidP="00CC6DFD">
      <w:pPr>
        <w:jc w:val="left"/>
        <w:rPr>
          <w:rFonts w:ascii="Tahoma" w:hAnsi="Tahoma" w:cs="Tahoma"/>
          <w:noProof/>
        </w:rPr>
      </w:pPr>
      <w:r>
        <w:rPr>
          <w:rFonts w:ascii="Tahoma" w:hAnsi="Tahoma" w:cs="Tahoma"/>
          <w:b/>
          <w:noProof/>
        </w:rPr>
        <w:t xml:space="preserve">                                </w:t>
      </w:r>
      <w:r>
        <w:rPr>
          <w:rFonts w:ascii="Tahoma" w:hAnsi="Tahoma" w:cs="Tahoma"/>
          <w:noProof/>
        </w:rPr>
        <w:t xml:space="preserve">     </w:t>
      </w:r>
      <w:r w:rsidR="00826C0A">
        <w:rPr>
          <w:rFonts w:ascii="Tahoma" w:hAnsi="Tahoma" w:cs="Tahoma"/>
          <w:noProof/>
        </w:rPr>
        <w:t xml:space="preserve">      </w:t>
      </w:r>
      <w:r>
        <w:rPr>
          <w:rFonts w:ascii="Tahoma" w:hAnsi="Tahoma" w:cs="Tahoma"/>
          <w:noProof/>
        </w:rPr>
        <w:t xml:space="preserve">  </w:t>
      </w:r>
      <w:r w:rsidRPr="00244C08">
        <w:rPr>
          <w:noProof/>
        </w:rPr>
        <w:drawing>
          <wp:inline distT="0" distB="0" distL="0" distR="0" wp14:anchorId="6A6CEF7D" wp14:editId="702C70F0">
            <wp:extent cx="1668517" cy="133350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68517" cy="1333500"/>
                    </a:xfrm>
                    <a:prstGeom prst="rect">
                      <a:avLst/>
                    </a:prstGeom>
                    <a:noFill/>
                    <a:ln>
                      <a:noFill/>
                    </a:ln>
                  </pic:spPr>
                </pic:pic>
              </a:graphicData>
            </a:graphic>
          </wp:inline>
        </w:drawing>
      </w:r>
    </w:p>
    <w:p w14:paraId="03E3E887" w14:textId="77777777" w:rsidR="00CC6DFD" w:rsidRDefault="00CC6DFD" w:rsidP="00CC6DFD">
      <w:pPr>
        <w:jc w:val="left"/>
        <w:rPr>
          <w:rFonts w:ascii="Tahoma" w:hAnsi="Tahoma" w:cs="Tahoma"/>
          <w:noProof/>
        </w:rPr>
      </w:pPr>
    </w:p>
    <w:p w14:paraId="595C35D8" w14:textId="77777777" w:rsidR="00CC6DFD" w:rsidRDefault="00CC6DFD" w:rsidP="00CC6DFD">
      <w:pPr>
        <w:jc w:val="left"/>
        <w:rPr>
          <w:rFonts w:ascii="Tahoma" w:hAnsi="Tahoma" w:cs="Tahoma"/>
          <w:noProof/>
        </w:rPr>
      </w:pPr>
    </w:p>
    <w:p w14:paraId="418A7F27" w14:textId="77777777" w:rsidR="00CC6DFD" w:rsidRDefault="00CC6DFD" w:rsidP="00CC6DFD">
      <w:pPr>
        <w:jc w:val="left"/>
        <w:rPr>
          <w:rFonts w:ascii="Tahoma" w:hAnsi="Tahoma" w:cs="Tahoma"/>
          <w:noProof/>
        </w:rPr>
      </w:pPr>
    </w:p>
    <w:p w14:paraId="586575D9" w14:textId="77777777" w:rsidR="006D2558" w:rsidRDefault="006D2558" w:rsidP="00CC6DFD">
      <w:pPr>
        <w:jc w:val="both"/>
        <w:rPr>
          <w:rFonts w:ascii="Tahoma" w:hAnsi="Tahoma" w:cs="Tahoma"/>
          <w:b/>
          <w:sz w:val="24"/>
          <w:szCs w:val="24"/>
          <w:u w:val="single"/>
        </w:rPr>
      </w:pPr>
    </w:p>
    <w:p w14:paraId="52268991" w14:textId="77777777" w:rsidR="006D2558" w:rsidRDefault="006D2558" w:rsidP="00CC6DFD">
      <w:pPr>
        <w:jc w:val="both"/>
        <w:rPr>
          <w:rFonts w:ascii="Tahoma" w:hAnsi="Tahoma" w:cs="Tahoma"/>
          <w:b/>
          <w:sz w:val="24"/>
          <w:szCs w:val="24"/>
          <w:u w:val="single"/>
        </w:rPr>
      </w:pPr>
    </w:p>
    <w:p w14:paraId="453C9589" w14:textId="77777777" w:rsidR="006D2558" w:rsidRDefault="006D2558" w:rsidP="00CC6DFD">
      <w:pPr>
        <w:jc w:val="both"/>
        <w:rPr>
          <w:rFonts w:ascii="Tahoma" w:hAnsi="Tahoma" w:cs="Tahoma"/>
          <w:b/>
          <w:sz w:val="24"/>
          <w:szCs w:val="24"/>
          <w:u w:val="single"/>
        </w:rPr>
      </w:pPr>
    </w:p>
    <w:p w14:paraId="2D16E284" w14:textId="77777777" w:rsidR="006D2558" w:rsidRDefault="006D2558" w:rsidP="00CC6DFD">
      <w:pPr>
        <w:jc w:val="both"/>
        <w:rPr>
          <w:rFonts w:ascii="Tahoma" w:hAnsi="Tahoma" w:cs="Tahoma"/>
          <w:b/>
          <w:sz w:val="24"/>
          <w:szCs w:val="24"/>
          <w:u w:val="single"/>
        </w:rPr>
      </w:pPr>
    </w:p>
    <w:p w14:paraId="36BA780F" w14:textId="77777777" w:rsidR="006D2558" w:rsidRDefault="006D2558" w:rsidP="00CC6DFD">
      <w:pPr>
        <w:jc w:val="both"/>
        <w:rPr>
          <w:rFonts w:ascii="Tahoma" w:hAnsi="Tahoma" w:cs="Tahoma"/>
          <w:b/>
          <w:sz w:val="24"/>
          <w:szCs w:val="24"/>
          <w:u w:val="single"/>
        </w:rPr>
      </w:pPr>
    </w:p>
    <w:p w14:paraId="56504C51" w14:textId="77777777" w:rsidR="006D2558" w:rsidRDefault="006D2558" w:rsidP="00CC6DFD">
      <w:pPr>
        <w:jc w:val="both"/>
        <w:rPr>
          <w:rFonts w:ascii="Tahoma" w:hAnsi="Tahoma" w:cs="Tahoma"/>
          <w:b/>
          <w:sz w:val="24"/>
          <w:szCs w:val="24"/>
          <w:u w:val="single"/>
        </w:rPr>
      </w:pPr>
    </w:p>
    <w:p w14:paraId="69455E5B" w14:textId="77777777" w:rsidR="006D2558" w:rsidRDefault="006D2558" w:rsidP="00CC6DFD">
      <w:pPr>
        <w:jc w:val="both"/>
        <w:rPr>
          <w:rFonts w:ascii="Tahoma" w:hAnsi="Tahoma" w:cs="Tahoma"/>
          <w:b/>
          <w:sz w:val="24"/>
          <w:szCs w:val="24"/>
          <w:u w:val="single"/>
        </w:rPr>
      </w:pPr>
    </w:p>
    <w:p w14:paraId="669C6EFA" w14:textId="77777777" w:rsidR="006D2558" w:rsidRDefault="006D2558" w:rsidP="00CC6DFD">
      <w:pPr>
        <w:jc w:val="both"/>
        <w:rPr>
          <w:rFonts w:ascii="Tahoma" w:hAnsi="Tahoma" w:cs="Tahoma"/>
          <w:b/>
          <w:sz w:val="24"/>
          <w:szCs w:val="24"/>
          <w:u w:val="single"/>
        </w:rPr>
      </w:pPr>
    </w:p>
    <w:p w14:paraId="17B9AC03" w14:textId="77777777" w:rsidR="006D2558" w:rsidRDefault="006D2558" w:rsidP="00CC6DFD">
      <w:pPr>
        <w:jc w:val="both"/>
        <w:rPr>
          <w:rFonts w:ascii="Tahoma" w:hAnsi="Tahoma" w:cs="Tahoma"/>
          <w:b/>
          <w:sz w:val="24"/>
          <w:szCs w:val="24"/>
          <w:u w:val="single"/>
        </w:rPr>
      </w:pPr>
    </w:p>
    <w:p w14:paraId="793CD348" w14:textId="1A5A5D4A" w:rsidR="00CC6DFD" w:rsidRPr="00D71E6E" w:rsidRDefault="00CC6DFD" w:rsidP="00CC6DFD">
      <w:pPr>
        <w:jc w:val="both"/>
        <w:rPr>
          <w:rFonts w:ascii="Tahoma" w:hAnsi="Tahoma" w:cs="Tahoma"/>
          <w:b/>
          <w:noProof/>
          <w:u w:val="single"/>
        </w:rPr>
      </w:pPr>
      <w:r w:rsidRPr="00E775F5">
        <w:rPr>
          <w:rFonts w:ascii="Tahoma" w:hAnsi="Tahoma" w:cs="Tahoma"/>
          <w:b/>
          <w:sz w:val="24"/>
          <w:szCs w:val="24"/>
          <w:highlight w:val="green"/>
          <w:u w:val="single"/>
        </w:rPr>
        <w:lastRenderedPageBreak/>
        <w:t>Bibliography and References</w:t>
      </w:r>
    </w:p>
    <w:p w14:paraId="2D826260" w14:textId="77777777" w:rsidR="00CC6DFD" w:rsidRDefault="00CC6DFD" w:rsidP="00CC6DFD">
      <w:pPr>
        <w:rPr>
          <w:rFonts w:ascii="Tahoma" w:hAnsi="Tahoma" w:cs="Tahoma"/>
          <w:b/>
          <w:sz w:val="24"/>
          <w:szCs w:val="24"/>
        </w:rPr>
      </w:pPr>
    </w:p>
    <w:p w14:paraId="7E04C208" w14:textId="77777777" w:rsidR="00CC6DFD" w:rsidRDefault="00CC6DFD" w:rsidP="00CC6DFD">
      <w:pPr>
        <w:rPr>
          <w:rFonts w:ascii="Tahoma" w:hAnsi="Tahoma" w:cs="Tahoma"/>
        </w:rPr>
      </w:pPr>
    </w:p>
    <w:p w14:paraId="17949FD9" w14:textId="77777777" w:rsidR="00CC6DFD" w:rsidRDefault="00CC6DFD" w:rsidP="00CC6DFD">
      <w:pPr>
        <w:jc w:val="left"/>
        <w:rPr>
          <w:rFonts w:ascii="Tahoma" w:hAnsi="Tahoma" w:cs="Tahoma"/>
        </w:rPr>
      </w:pPr>
      <w:r>
        <w:rPr>
          <w:rFonts w:ascii="Tahoma" w:hAnsi="Tahoma" w:cs="Tahoma"/>
        </w:rPr>
        <w:t xml:space="preserve">*  </w:t>
      </w:r>
      <w:proofErr w:type="gramStart"/>
      <w:r>
        <w:rPr>
          <w:rFonts w:ascii="Tahoma" w:hAnsi="Tahoma" w:cs="Tahoma"/>
        </w:rPr>
        <w:t>aarp.org  (</w:t>
      </w:r>
      <w:proofErr w:type="gramEnd"/>
      <w:r>
        <w:rPr>
          <w:rFonts w:ascii="Tahoma" w:hAnsi="Tahoma" w:cs="Tahoma"/>
        </w:rPr>
        <w:t>driver safety and discharge planning resources)</w:t>
      </w:r>
    </w:p>
    <w:p w14:paraId="3BC513E3" w14:textId="77777777" w:rsidR="00CC6DFD" w:rsidRDefault="00CC6DFD" w:rsidP="00CC6DFD">
      <w:pPr>
        <w:jc w:val="left"/>
        <w:rPr>
          <w:rFonts w:ascii="Tahoma" w:hAnsi="Tahoma" w:cs="Tahoma"/>
        </w:rPr>
      </w:pPr>
    </w:p>
    <w:p w14:paraId="1298ACF5" w14:textId="77777777" w:rsidR="00CC6DFD" w:rsidRDefault="00CC6DFD" w:rsidP="00CC6DFD">
      <w:pPr>
        <w:jc w:val="left"/>
        <w:rPr>
          <w:rFonts w:ascii="Tahoma" w:hAnsi="Tahoma" w:cs="Tahoma"/>
        </w:rPr>
      </w:pPr>
      <w:r>
        <w:rPr>
          <w:rFonts w:ascii="Tahoma" w:hAnsi="Tahoma" w:cs="Tahoma"/>
        </w:rPr>
        <w:t xml:space="preserve">*  </w:t>
      </w:r>
      <w:r w:rsidRPr="00BE500A">
        <w:rPr>
          <w:rFonts w:ascii="Tahoma" w:hAnsi="Tahoma" w:cs="Tahoma"/>
          <w:u w:val="single"/>
        </w:rPr>
        <w:t>American Heritage Dictionary of the English Language, 4</w:t>
      </w:r>
      <w:r w:rsidRPr="00BE500A">
        <w:rPr>
          <w:rFonts w:ascii="Tahoma" w:hAnsi="Tahoma" w:cs="Tahoma"/>
          <w:u w:val="single"/>
          <w:vertAlign w:val="superscript"/>
        </w:rPr>
        <w:t>th</w:t>
      </w:r>
      <w:r w:rsidRPr="00BE500A">
        <w:rPr>
          <w:rFonts w:ascii="Tahoma" w:hAnsi="Tahoma" w:cs="Tahoma"/>
          <w:u w:val="single"/>
        </w:rPr>
        <w:t xml:space="preserve"> Edition</w:t>
      </w:r>
      <w:r>
        <w:rPr>
          <w:rFonts w:ascii="Tahoma" w:hAnsi="Tahoma" w:cs="Tahoma"/>
        </w:rPr>
        <w:t xml:space="preserve"> (2009).  Houghton</w:t>
      </w:r>
    </w:p>
    <w:p w14:paraId="062FDD0B" w14:textId="77777777" w:rsidR="00CC6DFD" w:rsidRDefault="00CC6DFD" w:rsidP="00CC6DFD">
      <w:pPr>
        <w:jc w:val="left"/>
        <w:rPr>
          <w:rFonts w:ascii="Tahoma" w:hAnsi="Tahoma" w:cs="Tahoma"/>
        </w:rPr>
      </w:pPr>
      <w:r>
        <w:rPr>
          <w:rFonts w:ascii="Tahoma" w:hAnsi="Tahoma" w:cs="Tahoma"/>
        </w:rPr>
        <w:t xml:space="preserve">    Mifflin Company</w:t>
      </w:r>
    </w:p>
    <w:p w14:paraId="753F9EA6" w14:textId="77777777" w:rsidR="00CC6DFD" w:rsidRDefault="00CC6DFD" w:rsidP="00CC6DFD">
      <w:pPr>
        <w:jc w:val="left"/>
        <w:rPr>
          <w:rFonts w:ascii="Tahoma" w:hAnsi="Tahoma" w:cs="Tahoma"/>
        </w:rPr>
      </w:pPr>
    </w:p>
    <w:p w14:paraId="24B6343A" w14:textId="77777777" w:rsidR="00CC6DFD" w:rsidRDefault="00CC6DFD" w:rsidP="00CC6DFD">
      <w:pPr>
        <w:jc w:val="left"/>
        <w:rPr>
          <w:rFonts w:ascii="Tahoma" w:hAnsi="Tahoma" w:cs="Tahoma"/>
        </w:rPr>
      </w:pPr>
      <w:r>
        <w:rPr>
          <w:rFonts w:ascii="Tahoma" w:hAnsi="Tahoma" w:cs="Tahoma"/>
        </w:rPr>
        <w:t>*  ASHA’s National Outcomes Measurement System (NOMS).  Asha.org</w:t>
      </w:r>
    </w:p>
    <w:p w14:paraId="7CFE5A87" w14:textId="77777777" w:rsidR="00CC6DFD" w:rsidRDefault="00CC6DFD" w:rsidP="00CC6DFD">
      <w:pPr>
        <w:jc w:val="left"/>
        <w:rPr>
          <w:rFonts w:ascii="Tahoma" w:hAnsi="Tahoma" w:cs="Tahoma"/>
        </w:rPr>
      </w:pPr>
    </w:p>
    <w:p w14:paraId="44E3D57E" w14:textId="77777777" w:rsidR="00CC6DFD" w:rsidRDefault="00CC6DFD" w:rsidP="00CC6DFD">
      <w:pPr>
        <w:jc w:val="left"/>
        <w:rPr>
          <w:rFonts w:ascii="Tahoma" w:hAnsi="Tahoma" w:cs="Tahoma"/>
        </w:rPr>
      </w:pPr>
      <w:r>
        <w:rPr>
          <w:rFonts w:ascii="Tahoma" w:hAnsi="Tahoma" w:cs="Tahoma"/>
        </w:rPr>
        <w:t xml:space="preserve">*  ASHA (April 2012).  State Provisions Update for </w:t>
      </w:r>
      <w:proofErr w:type="spellStart"/>
      <w:r>
        <w:rPr>
          <w:rFonts w:ascii="Tahoma" w:hAnsi="Tahoma" w:cs="Tahoma"/>
        </w:rPr>
        <w:t>Telepractice</w:t>
      </w:r>
      <w:proofErr w:type="spellEnd"/>
      <w:r>
        <w:rPr>
          <w:rFonts w:ascii="Tahoma" w:hAnsi="Tahoma" w:cs="Tahoma"/>
        </w:rPr>
        <w:t>.  Asha.org</w:t>
      </w:r>
    </w:p>
    <w:p w14:paraId="738224B4" w14:textId="77777777" w:rsidR="00CC6DFD" w:rsidRDefault="00CC6DFD" w:rsidP="00CC6DFD">
      <w:pPr>
        <w:jc w:val="left"/>
        <w:rPr>
          <w:rFonts w:ascii="Tahoma" w:hAnsi="Tahoma" w:cs="Tahoma"/>
        </w:rPr>
      </w:pPr>
    </w:p>
    <w:p w14:paraId="62C6F6BD" w14:textId="77777777" w:rsidR="00CC6DFD" w:rsidRDefault="00CC6DFD" w:rsidP="00CC6DFD">
      <w:pPr>
        <w:jc w:val="left"/>
        <w:rPr>
          <w:rFonts w:ascii="Tahoma" w:hAnsi="Tahoma" w:cs="Tahoma"/>
        </w:rPr>
      </w:pPr>
      <w:r>
        <w:rPr>
          <w:rFonts w:ascii="Tahoma" w:hAnsi="Tahoma" w:cs="Tahoma"/>
        </w:rPr>
        <w:t>*  Ball, Erin.  “Story Corps”, ASHA Leader April 5, 2011</w:t>
      </w:r>
    </w:p>
    <w:p w14:paraId="05F4997D" w14:textId="77777777" w:rsidR="00CC6DFD" w:rsidRDefault="00CC6DFD" w:rsidP="00CC6DFD">
      <w:pPr>
        <w:jc w:val="left"/>
        <w:rPr>
          <w:rFonts w:ascii="Tahoma" w:hAnsi="Tahoma" w:cs="Tahoma"/>
        </w:rPr>
      </w:pPr>
    </w:p>
    <w:p w14:paraId="13B1084F" w14:textId="77777777" w:rsidR="00CC6DFD" w:rsidRDefault="00CC6DFD" w:rsidP="00CC6DFD">
      <w:pPr>
        <w:jc w:val="left"/>
        <w:rPr>
          <w:rFonts w:ascii="Tahoma" w:hAnsi="Tahoma" w:cs="Tahoma"/>
        </w:rPr>
      </w:pPr>
      <w:r>
        <w:rPr>
          <w:rFonts w:ascii="Tahoma" w:hAnsi="Tahoma" w:cs="Tahoma"/>
        </w:rPr>
        <w:t>*  Ben-Itzhak, R., Giladi, N. et al. (2008</w:t>
      </w:r>
      <w:proofErr w:type="gramStart"/>
      <w:r>
        <w:rPr>
          <w:rFonts w:ascii="Tahoma" w:hAnsi="Tahoma" w:cs="Tahoma"/>
        </w:rPr>
        <w:t>)  “</w:t>
      </w:r>
      <w:proofErr w:type="gramEnd"/>
      <w:r>
        <w:rPr>
          <w:rFonts w:ascii="Tahoma" w:hAnsi="Tahoma" w:cs="Tahoma"/>
        </w:rPr>
        <w:t xml:space="preserve">Can Methylphenidate Reduce Fall Risk In </w:t>
      </w:r>
    </w:p>
    <w:p w14:paraId="09988583" w14:textId="77777777" w:rsidR="00CC6DFD" w:rsidRDefault="00CC6DFD" w:rsidP="00CC6DFD">
      <w:pPr>
        <w:jc w:val="left"/>
        <w:rPr>
          <w:rFonts w:ascii="Tahoma" w:hAnsi="Tahoma" w:cs="Tahoma"/>
        </w:rPr>
      </w:pPr>
      <w:r>
        <w:rPr>
          <w:rFonts w:ascii="Tahoma" w:hAnsi="Tahoma" w:cs="Tahoma"/>
        </w:rPr>
        <w:t xml:space="preserve">    Community-Living Older Adults?  A Double Blind, Single-Dose Cross-Over Study”.</w:t>
      </w:r>
    </w:p>
    <w:p w14:paraId="3B4698A7" w14:textId="77777777" w:rsidR="00CC6DFD" w:rsidRDefault="00CC6DFD" w:rsidP="00CC6DFD">
      <w:pPr>
        <w:jc w:val="left"/>
        <w:rPr>
          <w:rFonts w:ascii="Tahoma" w:hAnsi="Tahoma" w:cs="Tahoma"/>
        </w:rPr>
      </w:pPr>
      <w:r>
        <w:rPr>
          <w:rFonts w:ascii="Tahoma" w:hAnsi="Tahoma" w:cs="Tahoma"/>
        </w:rPr>
        <w:t xml:space="preserve">    Journal of the American Geriatrics Society.  56(4</w:t>
      </w:r>
      <w:proofErr w:type="gramStart"/>
      <w:r>
        <w:rPr>
          <w:rFonts w:ascii="Tahoma" w:hAnsi="Tahoma" w:cs="Tahoma"/>
        </w:rPr>
        <w:t>)  695</w:t>
      </w:r>
      <w:proofErr w:type="gramEnd"/>
      <w:r>
        <w:rPr>
          <w:rFonts w:ascii="Tahoma" w:hAnsi="Tahoma" w:cs="Tahoma"/>
        </w:rPr>
        <w:t>-700</w:t>
      </w:r>
    </w:p>
    <w:p w14:paraId="1E5B2300" w14:textId="77777777" w:rsidR="00CC6DFD" w:rsidRDefault="00CC6DFD" w:rsidP="00CC6DFD">
      <w:pPr>
        <w:jc w:val="left"/>
        <w:rPr>
          <w:rFonts w:ascii="Tahoma" w:hAnsi="Tahoma" w:cs="Tahoma"/>
        </w:rPr>
      </w:pPr>
    </w:p>
    <w:p w14:paraId="295A72CB" w14:textId="77777777" w:rsidR="00CC6DFD" w:rsidRDefault="00CC6DFD" w:rsidP="00CC6DFD">
      <w:pPr>
        <w:jc w:val="left"/>
        <w:rPr>
          <w:rFonts w:ascii="Tahoma" w:hAnsi="Tahoma" w:cs="Tahoma"/>
        </w:rPr>
      </w:pPr>
      <w:r>
        <w:rPr>
          <w:rFonts w:ascii="Tahoma" w:hAnsi="Tahoma" w:cs="Tahoma"/>
        </w:rPr>
        <w:t xml:space="preserve">*  Bergquist, T.  Gehl, C.  </w:t>
      </w:r>
      <w:proofErr w:type="spellStart"/>
      <w:r>
        <w:rPr>
          <w:rFonts w:ascii="Tahoma" w:hAnsi="Tahoma" w:cs="Tahoma"/>
        </w:rPr>
        <w:t>Mandrekar</w:t>
      </w:r>
      <w:proofErr w:type="spellEnd"/>
      <w:r>
        <w:rPr>
          <w:rFonts w:ascii="Tahoma" w:hAnsi="Tahoma" w:cs="Tahoma"/>
        </w:rPr>
        <w:t>, J. et al. (2009).  “The Effect of Internet-Based</w:t>
      </w:r>
    </w:p>
    <w:p w14:paraId="0DF2ADA4" w14:textId="77777777" w:rsidR="00CC6DFD" w:rsidRDefault="00CC6DFD" w:rsidP="00CC6DFD">
      <w:pPr>
        <w:jc w:val="left"/>
        <w:rPr>
          <w:rFonts w:ascii="Tahoma" w:hAnsi="Tahoma" w:cs="Tahoma"/>
        </w:rPr>
      </w:pPr>
      <w:r>
        <w:rPr>
          <w:rFonts w:ascii="Tahoma" w:hAnsi="Tahoma" w:cs="Tahoma"/>
        </w:rPr>
        <w:t xml:space="preserve">    Cognitive Rehabilitation in Persons </w:t>
      </w:r>
      <w:proofErr w:type="gramStart"/>
      <w:r>
        <w:rPr>
          <w:rFonts w:ascii="Tahoma" w:hAnsi="Tahoma" w:cs="Tahoma"/>
        </w:rPr>
        <w:t>With</w:t>
      </w:r>
      <w:proofErr w:type="gramEnd"/>
      <w:r>
        <w:rPr>
          <w:rFonts w:ascii="Tahoma" w:hAnsi="Tahoma" w:cs="Tahoma"/>
        </w:rPr>
        <w:t xml:space="preserve"> Memory Impairments After Severe</w:t>
      </w:r>
    </w:p>
    <w:p w14:paraId="31FC2287" w14:textId="77777777" w:rsidR="00CC6DFD" w:rsidRDefault="00CC6DFD" w:rsidP="00CC6DFD">
      <w:pPr>
        <w:jc w:val="left"/>
        <w:rPr>
          <w:rFonts w:ascii="Tahoma" w:hAnsi="Tahoma" w:cs="Tahoma"/>
        </w:rPr>
      </w:pPr>
      <w:r>
        <w:rPr>
          <w:rFonts w:ascii="Tahoma" w:hAnsi="Tahoma" w:cs="Tahoma"/>
        </w:rPr>
        <w:t xml:space="preserve">    Traumatic Brain Injury”.  Brain Injury, 23, 790-799.</w:t>
      </w:r>
    </w:p>
    <w:p w14:paraId="30C5667E" w14:textId="77777777" w:rsidR="00CC6DFD" w:rsidRDefault="00CC6DFD" w:rsidP="00CC6DFD">
      <w:pPr>
        <w:jc w:val="left"/>
        <w:rPr>
          <w:rFonts w:ascii="Tahoma" w:hAnsi="Tahoma" w:cs="Tahoma"/>
        </w:rPr>
      </w:pPr>
    </w:p>
    <w:p w14:paraId="1FF9B443" w14:textId="77777777" w:rsidR="00CC6DFD" w:rsidRDefault="00CC6DFD" w:rsidP="00CC6DFD">
      <w:pPr>
        <w:jc w:val="left"/>
        <w:rPr>
          <w:rFonts w:ascii="Tahoma" w:hAnsi="Tahoma" w:cs="Tahoma"/>
        </w:rPr>
      </w:pPr>
      <w:r>
        <w:rPr>
          <w:rFonts w:ascii="Tahoma" w:hAnsi="Tahoma" w:cs="Tahoma"/>
        </w:rPr>
        <w:t xml:space="preserve">*  </w:t>
      </w:r>
      <w:proofErr w:type="gramStart"/>
      <w:r>
        <w:rPr>
          <w:rFonts w:ascii="Tahoma" w:hAnsi="Tahoma" w:cs="Tahoma"/>
        </w:rPr>
        <w:t>Bloom ,</w:t>
      </w:r>
      <w:proofErr w:type="gramEnd"/>
      <w:r>
        <w:rPr>
          <w:rFonts w:ascii="Tahoma" w:hAnsi="Tahoma" w:cs="Tahoma"/>
        </w:rPr>
        <w:t xml:space="preserve">L. and Lahey, M. (1978).  </w:t>
      </w:r>
      <w:r w:rsidRPr="00BE500A">
        <w:rPr>
          <w:rFonts w:ascii="Tahoma" w:hAnsi="Tahoma" w:cs="Tahoma"/>
          <w:u w:val="single"/>
        </w:rPr>
        <w:t>Language Development and Language Disorders</w:t>
      </w:r>
      <w:r w:rsidRPr="00BE500A">
        <w:rPr>
          <w:rFonts w:ascii="Tahoma" w:hAnsi="Tahoma" w:cs="Tahoma"/>
        </w:rPr>
        <w:t>.</w:t>
      </w:r>
    </w:p>
    <w:p w14:paraId="49852291" w14:textId="77777777" w:rsidR="00CC6DFD" w:rsidRDefault="00CC6DFD" w:rsidP="00CC6DFD">
      <w:pPr>
        <w:jc w:val="left"/>
        <w:rPr>
          <w:rFonts w:ascii="Tahoma" w:hAnsi="Tahoma" w:cs="Tahoma"/>
        </w:rPr>
      </w:pPr>
      <w:r>
        <w:rPr>
          <w:rFonts w:ascii="Tahoma" w:hAnsi="Tahoma" w:cs="Tahoma"/>
        </w:rPr>
        <w:t xml:space="preserve">    New York:  Wiley</w:t>
      </w:r>
    </w:p>
    <w:p w14:paraId="138BDF4F" w14:textId="77777777" w:rsidR="00CC6DFD" w:rsidRDefault="00CC6DFD" w:rsidP="00CC6DFD">
      <w:pPr>
        <w:jc w:val="left"/>
        <w:rPr>
          <w:rFonts w:ascii="Tahoma" w:hAnsi="Tahoma" w:cs="Tahoma"/>
        </w:rPr>
      </w:pPr>
    </w:p>
    <w:p w14:paraId="780289E0" w14:textId="77777777" w:rsidR="00CC6DFD" w:rsidRDefault="00CC6DFD" w:rsidP="00CC6DFD">
      <w:pPr>
        <w:jc w:val="left"/>
        <w:rPr>
          <w:rFonts w:ascii="Tahoma" w:hAnsi="Tahoma" w:cs="Tahoma"/>
        </w:rPr>
      </w:pPr>
      <w:r>
        <w:rPr>
          <w:rFonts w:ascii="Tahoma" w:hAnsi="Tahoma" w:cs="Tahoma"/>
        </w:rPr>
        <w:t xml:space="preserve">*  Bourgeois, Michelle. (1997).  </w:t>
      </w:r>
      <w:r w:rsidRPr="00FE25B5">
        <w:rPr>
          <w:rFonts w:ascii="Tahoma" w:hAnsi="Tahoma" w:cs="Tahoma"/>
          <w:u w:val="single"/>
        </w:rPr>
        <w:t>My Book of Memories</w:t>
      </w:r>
      <w:r>
        <w:rPr>
          <w:rFonts w:ascii="Tahoma" w:hAnsi="Tahoma" w:cs="Tahoma"/>
        </w:rPr>
        <w:t>.  Northern Speech Services</w:t>
      </w:r>
    </w:p>
    <w:p w14:paraId="14704EB6" w14:textId="77777777" w:rsidR="00CC6DFD" w:rsidRDefault="00CC6DFD" w:rsidP="00CC6DFD">
      <w:pPr>
        <w:jc w:val="left"/>
        <w:rPr>
          <w:rFonts w:ascii="Tahoma" w:hAnsi="Tahoma" w:cs="Tahoma"/>
        </w:rPr>
      </w:pPr>
    </w:p>
    <w:p w14:paraId="33886B2B" w14:textId="77777777" w:rsidR="00CC6DFD" w:rsidRDefault="00CC6DFD" w:rsidP="00CC6DFD">
      <w:pPr>
        <w:jc w:val="left"/>
        <w:rPr>
          <w:rFonts w:ascii="Tahoma" w:hAnsi="Tahoma" w:cs="Tahoma"/>
        </w:rPr>
      </w:pPr>
      <w:r>
        <w:rPr>
          <w:rFonts w:ascii="Tahoma" w:hAnsi="Tahoma" w:cs="Tahoma"/>
        </w:rPr>
        <w:t>*  bungalowsoftware.com</w:t>
      </w:r>
    </w:p>
    <w:p w14:paraId="13841C4D" w14:textId="77777777" w:rsidR="00CC6DFD" w:rsidRDefault="00CC6DFD" w:rsidP="00CC6DFD">
      <w:pPr>
        <w:jc w:val="left"/>
        <w:rPr>
          <w:rFonts w:ascii="Tahoma" w:hAnsi="Tahoma" w:cs="Tahoma"/>
        </w:rPr>
      </w:pPr>
    </w:p>
    <w:p w14:paraId="4E3E7AFB" w14:textId="77777777" w:rsidR="00CC6DFD" w:rsidRPr="00FE25B5" w:rsidRDefault="00CC6DFD" w:rsidP="00CC6DFD">
      <w:pPr>
        <w:jc w:val="left"/>
        <w:rPr>
          <w:rFonts w:ascii="Tahoma" w:hAnsi="Tahoma" w:cs="Tahoma"/>
          <w:u w:val="single"/>
        </w:rPr>
      </w:pPr>
      <w:r>
        <w:rPr>
          <w:rFonts w:ascii="Tahoma" w:hAnsi="Tahoma" w:cs="Tahoma"/>
        </w:rPr>
        <w:t xml:space="preserve">*  </w:t>
      </w:r>
      <w:proofErr w:type="spellStart"/>
      <w:r>
        <w:rPr>
          <w:rFonts w:ascii="Tahoma" w:hAnsi="Tahoma" w:cs="Tahoma"/>
        </w:rPr>
        <w:t>Chapey</w:t>
      </w:r>
      <w:proofErr w:type="spellEnd"/>
      <w:r>
        <w:rPr>
          <w:rFonts w:ascii="Tahoma" w:hAnsi="Tahoma" w:cs="Tahoma"/>
        </w:rPr>
        <w:t xml:space="preserve">, R. (2008).  </w:t>
      </w:r>
      <w:r w:rsidRPr="00FE25B5">
        <w:rPr>
          <w:rFonts w:ascii="Tahoma" w:hAnsi="Tahoma" w:cs="Tahoma"/>
          <w:u w:val="single"/>
        </w:rPr>
        <w:t xml:space="preserve">Language Intervention Strategies in Aphasia and Related </w:t>
      </w:r>
    </w:p>
    <w:p w14:paraId="4E00D430" w14:textId="77777777" w:rsidR="00CC6DFD" w:rsidRDefault="00CC6DFD" w:rsidP="00CC6DFD">
      <w:pPr>
        <w:jc w:val="left"/>
        <w:rPr>
          <w:rFonts w:ascii="Tahoma" w:hAnsi="Tahoma" w:cs="Tahoma"/>
        </w:rPr>
      </w:pPr>
      <w:r w:rsidRPr="00FE25B5">
        <w:rPr>
          <w:rFonts w:ascii="Tahoma" w:hAnsi="Tahoma" w:cs="Tahoma"/>
          <w:u w:val="single"/>
        </w:rPr>
        <w:t xml:space="preserve">    Neurological Communication Disorders</w:t>
      </w:r>
      <w:r>
        <w:rPr>
          <w:rFonts w:ascii="Tahoma" w:hAnsi="Tahoma" w:cs="Tahoma"/>
        </w:rPr>
        <w:t xml:space="preserve">, </w:t>
      </w:r>
      <w:r w:rsidRPr="00FE25B5">
        <w:rPr>
          <w:rFonts w:ascii="Tahoma" w:hAnsi="Tahoma" w:cs="Tahoma"/>
          <w:u w:val="single"/>
        </w:rPr>
        <w:t>5</w:t>
      </w:r>
      <w:r w:rsidRPr="00FE25B5">
        <w:rPr>
          <w:rFonts w:ascii="Tahoma" w:hAnsi="Tahoma" w:cs="Tahoma"/>
          <w:u w:val="single"/>
          <w:vertAlign w:val="superscript"/>
        </w:rPr>
        <w:t>th</w:t>
      </w:r>
      <w:r w:rsidRPr="00FE25B5">
        <w:rPr>
          <w:rFonts w:ascii="Tahoma" w:hAnsi="Tahoma" w:cs="Tahoma"/>
          <w:u w:val="single"/>
        </w:rPr>
        <w:t xml:space="preserve"> Edition</w:t>
      </w:r>
      <w:r>
        <w:rPr>
          <w:rFonts w:ascii="Tahoma" w:hAnsi="Tahoma" w:cs="Tahoma"/>
        </w:rPr>
        <w:t>.  Baltimore, Maryland</w:t>
      </w:r>
    </w:p>
    <w:p w14:paraId="10D90996" w14:textId="77777777" w:rsidR="00CC6DFD" w:rsidRDefault="00CC6DFD" w:rsidP="00CC6DFD">
      <w:pPr>
        <w:jc w:val="left"/>
        <w:rPr>
          <w:rFonts w:ascii="Tahoma" w:hAnsi="Tahoma" w:cs="Tahoma"/>
        </w:rPr>
      </w:pPr>
    </w:p>
    <w:p w14:paraId="7151724A" w14:textId="77777777" w:rsidR="00CC6DFD" w:rsidRDefault="00CC6DFD" w:rsidP="00CC6DFD">
      <w:pPr>
        <w:jc w:val="left"/>
        <w:rPr>
          <w:rFonts w:ascii="Tahoma" w:hAnsi="Tahoma" w:cs="Tahoma"/>
        </w:rPr>
      </w:pPr>
      <w:r>
        <w:rPr>
          <w:rFonts w:ascii="Tahoma" w:hAnsi="Tahoma" w:cs="Tahoma"/>
        </w:rPr>
        <w:t xml:space="preserve">*  Connolly, K and </w:t>
      </w:r>
      <w:proofErr w:type="spellStart"/>
      <w:r>
        <w:rPr>
          <w:rFonts w:ascii="Tahoma" w:hAnsi="Tahoma" w:cs="Tahoma"/>
        </w:rPr>
        <w:t>Thase</w:t>
      </w:r>
      <w:proofErr w:type="spellEnd"/>
      <w:r>
        <w:rPr>
          <w:rFonts w:ascii="Tahoma" w:hAnsi="Tahoma" w:cs="Tahoma"/>
        </w:rPr>
        <w:t xml:space="preserve">, M. (2011) “If </w:t>
      </w:r>
      <w:proofErr w:type="gramStart"/>
      <w:r>
        <w:rPr>
          <w:rFonts w:ascii="Tahoma" w:hAnsi="Tahoma" w:cs="Tahoma"/>
        </w:rPr>
        <w:t>At</w:t>
      </w:r>
      <w:proofErr w:type="gramEnd"/>
      <w:r>
        <w:rPr>
          <w:rFonts w:ascii="Tahoma" w:hAnsi="Tahoma" w:cs="Tahoma"/>
        </w:rPr>
        <w:t xml:space="preserve"> First You Don’t Succeed:  A Review of the</w:t>
      </w:r>
    </w:p>
    <w:p w14:paraId="5C9A86EE" w14:textId="77777777" w:rsidR="00CC6DFD" w:rsidRDefault="00CC6DFD" w:rsidP="00CC6DFD">
      <w:pPr>
        <w:jc w:val="left"/>
        <w:rPr>
          <w:rFonts w:ascii="Tahoma" w:hAnsi="Tahoma" w:cs="Tahoma"/>
        </w:rPr>
      </w:pPr>
      <w:r>
        <w:rPr>
          <w:rFonts w:ascii="Tahoma" w:hAnsi="Tahoma" w:cs="Tahoma"/>
        </w:rPr>
        <w:t xml:space="preserve">    Evidence for Anti-depressant Augmentation, Combination and Switching</w:t>
      </w:r>
    </w:p>
    <w:p w14:paraId="2F3730A7" w14:textId="77777777" w:rsidR="00CC6DFD" w:rsidRDefault="00CC6DFD" w:rsidP="00CC6DFD">
      <w:pPr>
        <w:jc w:val="left"/>
        <w:rPr>
          <w:rFonts w:ascii="Tahoma" w:hAnsi="Tahoma" w:cs="Tahoma"/>
        </w:rPr>
      </w:pPr>
      <w:r>
        <w:rPr>
          <w:rFonts w:ascii="Tahoma" w:hAnsi="Tahoma" w:cs="Tahoma"/>
        </w:rPr>
        <w:t xml:space="preserve">    Strategies”.  Drugs,71:43-64</w:t>
      </w:r>
    </w:p>
    <w:p w14:paraId="7352487D" w14:textId="77777777" w:rsidR="00CC6DFD" w:rsidRDefault="00CC6DFD" w:rsidP="00CC6DFD">
      <w:pPr>
        <w:jc w:val="left"/>
        <w:rPr>
          <w:rFonts w:ascii="Tahoma" w:hAnsi="Tahoma" w:cs="Tahoma"/>
        </w:rPr>
      </w:pPr>
    </w:p>
    <w:p w14:paraId="36B3CABD" w14:textId="77777777" w:rsidR="00CC6DFD" w:rsidRPr="00217E8A" w:rsidRDefault="00CC6DFD" w:rsidP="00CC6DFD">
      <w:pPr>
        <w:jc w:val="left"/>
        <w:rPr>
          <w:rStyle w:val="sb-contribution"/>
          <w:rFonts w:ascii="Tahoma" w:hAnsi="Tahoma" w:cs="Tahoma"/>
          <w:bCs/>
          <w:color w:val="333333"/>
        </w:rPr>
      </w:pPr>
      <w:r w:rsidRPr="003333CB">
        <w:rPr>
          <w:rStyle w:val="sb-authors"/>
          <w:color w:val="333333"/>
        </w:rPr>
        <w:t xml:space="preserve"> * </w:t>
      </w:r>
      <w:r w:rsidRPr="00217E8A">
        <w:rPr>
          <w:rStyle w:val="sb-authors"/>
          <w:color w:val="333333"/>
        </w:rPr>
        <w:t>Culley </w:t>
      </w:r>
      <w:proofErr w:type="gramStart"/>
      <w:r w:rsidRPr="00217E8A">
        <w:rPr>
          <w:rStyle w:val="sb-authors"/>
          <w:color w:val="333333"/>
        </w:rPr>
        <w:t>C ,</w:t>
      </w:r>
      <w:proofErr w:type="gramEnd"/>
      <w:r w:rsidRPr="00217E8A">
        <w:rPr>
          <w:rStyle w:val="sb-authors"/>
          <w:color w:val="333333"/>
        </w:rPr>
        <w:t xml:space="preserve"> Evans JJ. (2010)</w:t>
      </w:r>
      <w:r w:rsidRPr="00217E8A">
        <w:rPr>
          <w:rStyle w:val="sb-contribution"/>
          <w:rFonts w:ascii="Tahoma" w:hAnsi="Tahoma" w:cs="Tahoma"/>
          <w:color w:val="333333"/>
        </w:rPr>
        <w:t xml:space="preserve"> “</w:t>
      </w:r>
      <w:r w:rsidRPr="00217E8A">
        <w:rPr>
          <w:rStyle w:val="sb-contribution"/>
          <w:rFonts w:ascii="Tahoma" w:hAnsi="Tahoma" w:cs="Tahoma"/>
          <w:bCs/>
          <w:color w:val="333333"/>
        </w:rPr>
        <w:t>SMS Text Messaging as a Means of Increasing Recall of Therapy</w:t>
      </w:r>
      <w:r w:rsidRPr="00217E8A">
        <w:rPr>
          <w:rStyle w:val="sb-contribution"/>
          <w:rFonts w:ascii="Tahoma" w:hAnsi="Tahoma" w:cs="Tahoma"/>
          <w:b/>
          <w:bCs/>
          <w:color w:val="333333"/>
        </w:rPr>
        <w:t xml:space="preserve">  </w:t>
      </w:r>
    </w:p>
    <w:p w14:paraId="2A757AB8" w14:textId="77777777" w:rsidR="00CC6DFD" w:rsidRPr="00217E8A" w:rsidRDefault="00CC6DFD" w:rsidP="00CC6DFD">
      <w:pPr>
        <w:jc w:val="left"/>
        <w:rPr>
          <w:rStyle w:val="Emphasis"/>
          <w:rFonts w:ascii="Tahoma" w:hAnsi="Tahoma" w:cs="Tahoma"/>
          <w:bCs/>
          <w:i w:val="0"/>
          <w:iCs w:val="0"/>
          <w:color w:val="333333"/>
        </w:rPr>
      </w:pPr>
      <w:r w:rsidRPr="00217E8A">
        <w:rPr>
          <w:rStyle w:val="sb-contribution"/>
          <w:rFonts w:ascii="Tahoma" w:hAnsi="Tahoma" w:cs="Tahoma"/>
          <w:bCs/>
          <w:color w:val="333333"/>
        </w:rPr>
        <w:t xml:space="preserve">    Goals In Brain </w:t>
      </w:r>
      <w:proofErr w:type="gramStart"/>
      <w:r w:rsidRPr="00217E8A">
        <w:rPr>
          <w:rStyle w:val="sb-contribution"/>
          <w:rFonts w:ascii="Tahoma" w:hAnsi="Tahoma" w:cs="Tahoma"/>
          <w:bCs/>
          <w:color w:val="333333"/>
        </w:rPr>
        <w:t>Injury  Rehabilitation</w:t>
      </w:r>
      <w:proofErr w:type="gramEnd"/>
      <w:r w:rsidRPr="00217E8A">
        <w:rPr>
          <w:rStyle w:val="sb-contribution"/>
          <w:rFonts w:ascii="Tahoma" w:hAnsi="Tahoma" w:cs="Tahoma"/>
          <w:bCs/>
          <w:color w:val="333333"/>
        </w:rPr>
        <w:t>: A Single-Blind Within-Subjects Trial”</w:t>
      </w:r>
      <w:r w:rsidRPr="00217E8A">
        <w:rPr>
          <w:rStyle w:val="sb-contribution"/>
          <w:rFonts w:ascii="Tahoma" w:hAnsi="Tahoma" w:cs="Tahoma"/>
          <w:b/>
          <w:bCs/>
          <w:color w:val="333333"/>
        </w:rPr>
        <w:t xml:space="preserve">.  </w:t>
      </w:r>
      <w:r w:rsidRPr="00217E8A">
        <w:rPr>
          <w:rStyle w:val="Emphasis"/>
          <w:rFonts w:ascii="Tahoma" w:hAnsi="Tahoma" w:cs="Tahoma"/>
          <w:color w:val="333333"/>
        </w:rPr>
        <w:t>Neuropsychology</w:t>
      </w:r>
    </w:p>
    <w:p w14:paraId="77F1B850" w14:textId="77777777" w:rsidR="00CC6DFD" w:rsidRPr="00217E8A" w:rsidRDefault="00CC6DFD" w:rsidP="00CC6DFD">
      <w:pPr>
        <w:jc w:val="left"/>
        <w:rPr>
          <w:rStyle w:val="Emphasis"/>
          <w:rFonts w:ascii="Tahoma" w:hAnsi="Tahoma" w:cs="Tahoma"/>
          <w:i w:val="0"/>
          <w:color w:val="333333"/>
        </w:rPr>
      </w:pPr>
      <w:r w:rsidRPr="00217E8A">
        <w:rPr>
          <w:rStyle w:val="Emphasis"/>
          <w:rFonts w:ascii="Tahoma" w:hAnsi="Tahoma" w:cs="Tahoma"/>
          <w:color w:val="333333"/>
        </w:rPr>
        <w:t xml:space="preserve">    Rehabilitation.  20: 103-119.</w:t>
      </w:r>
    </w:p>
    <w:p w14:paraId="0F38BC3E" w14:textId="77777777" w:rsidR="00CC6DFD" w:rsidRPr="00217E8A" w:rsidRDefault="00CC6DFD" w:rsidP="00CC6DFD">
      <w:pPr>
        <w:jc w:val="left"/>
        <w:rPr>
          <w:rStyle w:val="Emphasis"/>
          <w:rFonts w:ascii="Tahoma" w:hAnsi="Tahoma" w:cs="Tahoma"/>
          <w:i w:val="0"/>
          <w:color w:val="333333"/>
        </w:rPr>
      </w:pPr>
    </w:p>
    <w:p w14:paraId="0E9A4EA6" w14:textId="77777777" w:rsidR="00CC6DFD" w:rsidRPr="00217E8A" w:rsidRDefault="00CC6DFD" w:rsidP="00CC6DFD">
      <w:pPr>
        <w:jc w:val="left"/>
        <w:rPr>
          <w:rStyle w:val="Emphasis"/>
          <w:rFonts w:ascii="Tahoma" w:hAnsi="Tahoma" w:cs="Tahoma"/>
          <w:i w:val="0"/>
          <w:color w:val="333333"/>
        </w:rPr>
      </w:pPr>
      <w:r w:rsidRPr="00217E8A">
        <w:rPr>
          <w:rStyle w:val="Emphasis"/>
          <w:rFonts w:ascii="Tahoma" w:hAnsi="Tahoma" w:cs="Tahoma"/>
          <w:color w:val="333333"/>
        </w:rPr>
        <w:t xml:space="preserve">*  </w:t>
      </w:r>
      <w:proofErr w:type="spellStart"/>
      <w:r w:rsidRPr="00217E8A">
        <w:rPr>
          <w:rStyle w:val="Emphasis"/>
          <w:rFonts w:ascii="Tahoma" w:hAnsi="Tahoma" w:cs="Tahoma"/>
          <w:color w:val="333333"/>
        </w:rPr>
        <w:t>Eknoyan</w:t>
      </w:r>
      <w:proofErr w:type="spellEnd"/>
      <w:r w:rsidRPr="00217E8A">
        <w:rPr>
          <w:rStyle w:val="Emphasis"/>
          <w:rFonts w:ascii="Tahoma" w:hAnsi="Tahoma" w:cs="Tahoma"/>
          <w:color w:val="333333"/>
        </w:rPr>
        <w:t>, D., Hurley R., Taber K. (2012).  “The Clock Drawing Task: Common Errors and</w:t>
      </w:r>
    </w:p>
    <w:p w14:paraId="50C7EBA7" w14:textId="77777777" w:rsidR="00CC6DFD" w:rsidRPr="00217E8A" w:rsidRDefault="00CC6DFD" w:rsidP="00CC6DFD">
      <w:pPr>
        <w:jc w:val="left"/>
        <w:rPr>
          <w:rStyle w:val="Emphasis"/>
          <w:rFonts w:ascii="Tahoma" w:hAnsi="Tahoma" w:cs="Tahoma"/>
          <w:i w:val="0"/>
          <w:color w:val="333333"/>
        </w:rPr>
      </w:pPr>
      <w:r w:rsidRPr="00217E8A">
        <w:rPr>
          <w:rStyle w:val="Emphasis"/>
          <w:rFonts w:ascii="Tahoma" w:hAnsi="Tahoma" w:cs="Tahoma"/>
          <w:color w:val="333333"/>
        </w:rPr>
        <w:t xml:space="preserve">    Functional Neuroanatomy”.  The Journal of Neuropsychiatry and Clinical Neurosciences.</w:t>
      </w:r>
    </w:p>
    <w:p w14:paraId="20A84C19" w14:textId="77777777" w:rsidR="00CC6DFD" w:rsidRPr="00217E8A" w:rsidRDefault="00CC6DFD" w:rsidP="00CC6DFD">
      <w:pPr>
        <w:jc w:val="left"/>
        <w:rPr>
          <w:rStyle w:val="Emphasis"/>
          <w:rFonts w:ascii="Tahoma" w:hAnsi="Tahoma" w:cs="Tahoma"/>
          <w:i w:val="0"/>
          <w:color w:val="333333"/>
        </w:rPr>
      </w:pPr>
      <w:r w:rsidRPr="00217E8A">
        <w:rPr>
          <w:rStyle w:val="Emphasis"/>
          <w:rFonts w:ascii="Tahoma" w:hAnsi="Tahoma" w:cs="Tahoma"/>
          <w:color w:val="333333"/>
        </w:rPr>
        <w:t xml:space="preserve">    24: 260-265</w:t>
      </w:r>
    </w:p>
    <w:p w14:paraId="737C1A2B" w14:textId="77777777" w:rsidR="00CC6DFD" w:rsidRDefault="00CC6DFD" w:rsidP="00CC6DFD">
      <w:pPr>
        <w:jc w:val="left"/>
        <w:rPr>
          <w:rStyle w:val="Emphasis"/>
          <w:rFonts w:ascii="Tahoma" w:hAnsi="Tahoma" w:cs="Tahoma"/>
          <w:color w:val="333333"/>
        </w:rPr>
      </w:pPr>
    </w:p>
    <w:p w14:paraId="7B04E193" w14:textId="77777777" w:rsidR="00CC6DFD" w:rsidRDefault="00CC6DFD" w:rsidP="00CC6DFD">
      <w:pPr>
        <w:jc w:val="left"/>
        <w:rPr>
          <w:rFonts w:ascii="Tahoma" w:hAnsi="Tahoma" w:cs="Tahoma"/>
        </w:rPr>
      </w:pPr>
      <w:r>
        <w:rPr>
          <w:rFonts w:ascii="Tahoma" w:hAnsi="Tahoma" w:cs="Tahoma"/>
        </w:rPr>
        <w:t>*  Frazier Water Protocol (1984).  Frazier Rehabilitation Institute. Louisville, Kentucky</w:t>
      </w:r>
    </w:p>
    <w:p w14:paraId="054EAB48" w14:textId="77777777" w:rsidR="00CC6DFD" w:rsidRDefault="00CC6DFD" w:rsidP="00CC6DFD">
      <w:pPr>
        <w:jc w:val="left"/>
        <w:rPr>
          <w:rFonts w:ascii="Tahoma" w:hAnsi="Tahoma" w:cs="Tahoma"/>
        </w:rPr>
      </w:pPr>
    </w:p>
    <w:p w14:paraId="360DABC5" w14:textId="77777777" w:rsidR="00CC6DFD" w:rsidRDefault="00CC6DFD" w:rsidP="00CC6DFD">
      <w:pPr>
        <w:jc w:val="left"/>
        <w:rPr>
          <w:rFonts w:ascii="Tahoma" w:hAnsi="Tahoma" w:cs="Tahoma"/>
        </w:rPr>
      </w:pPr>
      <w:r>
        <w:rPr>
          <w:rFonts w:ascii="Tahoma" w:hAnsi="Tahoma" w:cs="Tahoma"/>
        </w:rPr>
        <w:t>*  Freed, Marcy (2002).   Vital Stim Therapy.  Vitalstim.com</w:t>
      </w:r>
    </w:p>
    <w:p w14:paraId="45836A66" w14:textId="77777777" w:rsidR="00CC6DFD" w:rsidRDefault="00CC6DFD" w:rsidP="00CC6DFD">
      <w:pPr>
        <w:jc w:val="left"/>
        <w:rPr>
          <w:rFonts w:ascii="Tahoma" w:hAnsi="Tahoma" w:cs="Tahoma"/>
        </w:rPr>
      </w:pPr>
    </w:p>
    <w:p w14:paraId="5D95AFFB" w14:textId="77777777" w:rsidR="00CC6DFD" w:rsidRDefault="00CC6DFD" w:rsidP="00CC6DFD">
      <w:pPr>
        <w:jc w:val="left"/>
        <w:rPr>
          <w:rFonts w:ascii="Tahoma" w:hAnsi="Tahoma" w:cs="Tahoma"/>
        </w:rPr>
      </w:pPr>
      <w:r>
        <w:rPr>
          <w:rFonts w:ascii="Tahoma" w:hAnsi="Tahoma" w:cs="Tahoma"/>
        </w:rPr>
        <w:lastRenderedPageBreak/>
        <w:t>*  Giovannini, James and Prince, Patsy (2012</w:t>
      </w:r>
      <w:proofErr w:type="gramStart"/>
      <w:r>
        <w:rPr>
          <w:rFonts w:ascii="Tahoma" w:hAnsi="Tahoma" w:cs="Tahoma"/>
        </w:rPr>
        <w:t xml:space="preserve">)  </w:t>
      </w:r>
      <w:r w:rsidRPr="00FE25B5">
        <w:rPr>
          <w:rFonts w:ascii="Tahoma" w:hAnsi="Tahoma" w:cs="Tahoma"/>
          <w:u w:val="single"/>
        </w:rPr>
        <w:t>Barron’s</w:t>
      </w:r>
      <w:proofErr w:type="gramEnd"/>
      <w:r w:rsidRPr="00FE25B5">
        <w:rPr>
          <w:rFonts w:ascii="Tahoma" w:hAnsi="Tahoma" w:cs="Tahoma"/>
          <w:u w:val="single"/>
        </w:rPr>
        <w:t xml:space="preserve"> ACT Practice Tests</w:t>
      </w:r>
      <w:r>
        <w:rPr>
          <w:rFonts w:ascii="Tahoma" w:hAnsi="Tahoma" w:cs="Tahoma"/>
        </w:rPr>
        <w:t xml:space="preserve">.  Barron’s </w:t>
      </w:r>
    </w:p>
    <w:p w14:paraId="528D23B9" w14:textId="77777777" w:rsidR="00CC6DFD" w:rsidRDefault="00CC6DFD" w:rsidP="00CC6DFD">
      <w:pPr>
        <w:jc w:val="left"/>
        <w:rPr>
          <w:rFonts w:ascii="Tahoma" w:hAnsi="Tahoma" w:cs="Tahoma"/>
        </w:rPr>
      </w:pPr>
      <w:r>
        <w:rPr>
          <w:rFonts w:ascii="Tahoma" w:hAnsi="Tahoma" w:cs="Tahoma"/>
        </w:rPr>
        <w:t xml:space="preserve">    Educational Series Inc.</w:t>
      </w:r>
    </w:p>
    <w:p w14:paraId="0BA04D7F" w14:textId="77777777" w:rsidR="00CC6DFD" w:rsidRDefault="00CC6DFD" w:rsidP="00CC6DFD">
      <w:pPr>
        <w:jc w:val="left"/>
        <w:rPr>
          <w:rFonts w:ascii="Tahoma" w:hAnsi="Tahoma" w:cs="Tahoma"/>
        </w:rPr>
      </w:pPr>
    </w:p>
    <w:p w14:paraId="1FC9BA16" w14:textId="77777777" w:rsidR="00CC6DFD" w:rsidRDefault="00CC6DFD" w:rsidP="00CC6DFD">
      <w:pPr>
        <w:jc w:val="left"/>
        <w:rPr>
          <w:rFonts w:ascii="Tahoma" w:hAnsi="Tahoma" w:cs="Tahoma"/>
        </w:rPr>
      </w:pPr>
      <w:r>
        <w:rPr>
          <w:rFonts w:ascii="Tahoma" w:hAnsi="Tahoma" w:cs="Tahoma"/>
        </w:rPr>
        <w:t xml:space="preserve">*  Gong, G. </w:t>
      </w:r>
      <w:proofErr w:type="spellStart"/>
      <w:r>
        <w:rPr>
          <w:rFonts w:ascii="Tahoma" w:hAnsi="Tahoma" w:cs="Tahoma"/>
        </w:rPr>
        <w:t>Grundke</w:t>
      </w:r>
      <w:proofErr w:type="spellEnd"/>
      <w:r>
        <w:rPr>
          <w:rFonts w:ascii="Tahoma" w:hAnsi="Tahoma" w:cs="Tahoma"/>
        </w:rPr>
        <w:t>-Iqbal, I. and Iqbal, K. (2010</w:t>
      </w:r>
      <w:proofErr w:type="gramStart"/>
      <w:r>
        <w:rPr>
          <w:rFonts w:ascii="Tahoma" w:hAnsi="Tahoma" w:cs="Tahoma"/>
        </w:rPr>
        <w:t>)  “</w:t>
      </w:r>
      <w:proofErr w:type="gramEnd"/>
      <w:r>
        <w:rPr>
          <w:rFonts w:ascii="Tahoma" w:hAnsi="Tahoma" w:cs="Tahoma"/>
        </w:rPr>
        <w:t>Targeting Tau Protein in Alzheimer’s</w:t>
      </w:r>
    </w:p>
    <w:p w14:paraId="18F49345" w14:textId="77777777" w:rsidR="00CC6DFD" w:rsidRDefault="00CC6DFD" w:rsidP="00CC6DFD">
      <w:pPr>
        <w:jc w:val="left"/>
        <w:rPr>
          <w:rFonts w:ascii="Tahoma" w:hAnsi="Tahoma" w:cs="Tahoma"/>
        </w:rPr>
      </w:pPr>
      <w:r>
        <w:rPr>
          <w:rFonts w:ascii="Tahoma" w:hAnsi="Tahoma" w:cs="Tahoma"/>
        </w:rPr>
        <w:t xml:space="preserve">    Disease”.  Drugs and Aging, 27(5): 351-365</w:t>
      </w:r>
    </w:p>
    <w:p w14:paraId="79C27729" w14:textId="77777777" w:rsidR="00CC6DFD" w:rsidRDefault="00CC6DFD" w:rsidP="00CC6DFD">
      <w:pPr>
        <w:jc w:val="left"/>
        <w:rPr>
          <w:rFonts w:ascii="Tahoma" w:hAnsi="Tahoma" w:cs="Tahoma"/>
        </w:rPr>
      </w:pPr>
    </w:p>
    <w:p w14:paraId="34624978" w14:textId="77777777" w:rsidR="00CC6DFD" w:rsidRDefault="00CC6DFD" w:rsidP="00CC6DFD">
      <w:pPr>
        <w:jc w:val="left"/>
        <w:rPr>
          <w:rFonts w:ascii="Tahoma" w:hAnsi="Tahoma" w:cs="Tahoma"/>
        </w:rPr>
      </w:pPr>
      <w:r>
        <w:rPr>
          <w:rFonts w:ascii="Tahoma" w:hAnsi="Tahoma" w:cs="Tahoma"/>
        </w:rPr>
        <w:t xml:space="preserve">*  Goodman, CC, Boissonnault, WG and Fuller, KS (2003). </w:t>
      </w:r>
      <w:r w:rsidRPr="00FE25B5">
        <w:rPr>
          <w:rFonts w:ascii="Tahoma" w:hAnsi="Tahoma" w:cs="Tahoma"/>
          <w:u w:val="single"/>
        </w:rPr>
        <w:t xml:space="preserve"> Pathology:  Implications </w:t>
      </w:r>
    </w:p>
    <w:p w14:paraId="39A957E3" w14:textId="77777777" w:rsidR="00CC6DFD" w:rsidRPr="00FE25B5" w:rsidRDefault="00CC6DFD" w:rsidP="00CC6DFD">
      <w:pPr>
        <w:jc w:val="left"/>
        <w:rPr>
          <w:rFonts w:ascii="Tahoma" w:hAnsi="Tahoma" w:cs="Tahoma"/>
          <w:u w:val="single"/>
        </w:rPr>
      </w:pPr>
      <w:r>
        <w:rPr>
          <w:rFonts w:ascii="Tahoma" w:hAnsi="Tahoma" w:cs="Tahoma"/>
        </w:rPr>
        <w:t xml:space="preserve">    </w:t>
      </w:r>
      <w:r w:rsidRPr="00FE25B5">
        <w:rPr>
          <w:rFonts w:ascii="Tahoma" w:hAnsi="Tahoma" w:cs="Tahoma"/>
          <w:u w:val="single"/>
        </w:rPr>
        <w:t>For The Physical Therapist</w:t>
      </w:r>
    </w:p>
    <w:p w14:paraId="309D6A65" w14:textId="77777777" w:rsidR="00CC6DFD" w:rsidRDefault="00CC6DFD" w:rsidP="00CC6DFD">
      <w:pPr>
        <w:jc w:val="left"/>
        <w:rPr>
          <w:rFonts w:ascii="Tahoma" w:hAnsi="Tahoma" w:cs="Tahoma"/>
        </w:rPr>
      </w:pPr>
    </w:p>
    <w:p w14:paraId="220770BF" w14:textId="77777777" w:rsidR="00CC6DFD" w:rsidRDefault="00CC6DFD" w:rsidP="00CC6DFD">
      <w:pPr>
        <w:jc w:val="left"/>
        <w:rPr>
          <w:rFonts w:ascii="Tahoma" w:hAnsi="Tahoma" w:cs="Tahoma"/>
        </w:rPr>
      </w:pPr>
      <w:r>
        <w:rPr>
          <w:rFonts w:ascii="Tahoma" w:hAnsi="Tahoma" w:cs="Tahoma"/>
        </w:rPr>
        <w:t>*  Graysoccupationaltherapy.com.  SMART goal writing.</w:t>
      </w:r>
    </w:p>
    <w:p w14:paraId="127D10E1" w14:textId="77777777" w:rsidR="00CC6DFD" w:rsidRDefault="00CC6DFD" w:rsidP="00CC6DFD">
      <w:pPr>
        <w:jc w:val="left"/>
        <w:rPr>
          <w:rFonts w:ascii="Tahoma" w:hAnsi="Tahoma" w:cs="Tahoma"/>
        </w:rPr>
      </w:pPr>
    </w:p>
    <w:p w14:paraId="62FD31C5" w14:textId="77777777" w:rsidR="00CC6DFD" w:rsidRDefault="00CC6DFD" w:rsidP="00CC6DFD">
      <w:pPr>
        <w:jc w:val="left"/>
        <w:rPr>
          <w:rFonts w:ascii="Tahoma" w:hAnsi="Tahoma" w:cs="Tahoma"/>
        </w:rPr>
      </w:pPr>
      <w:r>
        <w:rPr>
          <w:rFonts w:ascii="Tahoma" w:hAnsi="Tahoma" w:cs="Tahoma"/>
        </w:rPr>
        <w:t>*  Hagen, Chris (1997).  Rancho Los Amigo’s Scale of Cognitive Functions – Revised.</w:t>
      </w:r>
    </w:p>
    <w:p w14:paraId="266B4EF3" w14:textId="77777777" w:rsidR="00CC6DFD" w:rsidRDefault="00CC6DFD" w:rsidP="00CC6DFD">
      <w:pPr>
        <w:jc w:val="left"/>
        <w:rPr>
          <w:rFonts w:ascii="Tahoma" w:hAnsi="Tahoma" w:cs="Tahoma"/>
        </w:rPr>
      </w:pPr>
      <w:r>
        <w:rPr>
          <w:rFonts w:ascii="Tahoma" w:hAnsi="Tahoma" w:cs="Tahoma"/>
        </w:rPr>
        <w:t xml:space="preserve">    Rancho Los Amigos Medical Center, Downey, California</w:t>
      </w:r>
    </w:p>
    <w:p w14:paraId="7DC087D5" w14:textId="77777777" w:rsidR="00CC6DFD" w:rsidRDefault="00CC6DFD" w:rsidP="00CC6DFD">
      <w:pPr>
        <w:jc w:val="left"/>
        <w:rPr>
          <w:rFonts w:ascii="Tahoma" w:hAnsi="Tahoma" w:cs="Tahoma"/>
        </w:rPr>
      </w:pPr>
    </w:p>
    <w:p w14:paraId="5E27E220" w14:textId="77777777" w:rsidR="00CC6DFD" w:rsidRDefault="00CC6DFD" w:rsidP="00CC6DFD">
      <w:pPr>
        <w:jc w:val="left"/>
        <w:rPr>
          <w:rFonts w:ascii="Tahoma" w:hAnsi="Tahoma" w:cs="Tahoma"/>
        </w:rPr>
      </w:pPr>
      <w:r>
        <w:rPr>
          <w:rFonts w:ascii="Tahoma" w:hAnsi="Tahoma" w:cs="Tahoma"/>
        </w:rPr>
        <w:t xml:space="preserve">*  Harris, Joyce.  “Facilitated </w:t>
      </w:r>
      <w:proofErr w:type="spellStart"/>
      <w:r>
        <w:rPr>
          <w:rFonts w:ascii="Tahoma" w:hAnsi="Tahoma" w:cs="Tahoma"/>
        </w:rPr>
        <w:t>Reminisence</w:t>
      </w:r>
      <w:proofErr w:type="spellEnd"/>
      <w:r>
        <w:rPr>
          <w:rFonts w:ascii="Tahoma" w:hAnsi="Tahoma" w:cs="Tahoma"/>
        </w:rPr>
        <w:t>”, Asha Leader October 30, 2012</w:t>
      </w:r>
    </w:p>
    <w:p w14:paraId="3B1AC742" w14:textId="77777777" w:rsidR="00CC6DFD" w:rsidRDefault="00CC6DFD" w:rsidP="00CC6DFD">
      <w:pPr>
        <w:jc w:val="left"/>
        <w:rPr>
          <w:rFonts w:ascii="Tahoma" w:hAnsi="Tahoma" w:cs="Tahoma"/>
        </w:rPr>
      </w:pPr>
    </w:p>
    <w:p w14:paraId="0D5AFC75" w14:textId="77777777" w:rsidR="00CC6DFD" w:rsidRDefault="00CC6DFD" w:rsidP="00CC6DFD">
      <w:pPr>
        <w:jc w:val="left"/>
        <w:rPr>
          <w:rFonts w:ascii="Tahoma" w:hAnsi="Tahoma" w:cs="Tahoma"/>
        </w:rPr>
      </w:pPr>
      <w:r>
        <w:rPr>
          <w:rFonts w:ascii="Tahoma" w:hAnsi="Tahoma" w:cs="Tahoma"/>
        </w:rPr>
        <w:t>*  Hopper T., Bourgeois M., Pimental J. et al. (2013) “An Evidence Based Systematic Review</w:t>
      </w:r>
    </w:p>
    <w:p w14:paraId="7693C0EF" w14:textId="77777777" w:rsidR="00CC6DFD" w:rsidRDefault="00CC6DFD" w:rsidP="00CC6DFD">
      <w:pPr>
        <w:jc w:val="left"/>
        <w:rPr>
          <w:rFonts w:ascii="Tahoma" w:hAnsi="Tahoma" w:cs="Tahoma"/>
        </w:rPr>
      </w:pPr>
      <w:r>
        <w:rPr>
          <w:rFonts w:ascii="Tahoma" w:hAnsi="Tahoma" w:cs="Tahoma"/>
        </w:rPr>
        <w:t xml:space="preserve">    On Cognitive Interventions </w:t>
      </w:r>
      <w:proofErr w:type="gramStart"/>
      <w:r>
        <w:rPr>
          <w:rFonts w:ascii="Tahoma" w:hAnsi="Tahoma" w:cs="Tahoma"/>
        </w:rPr>
        <w:t>For</w:t>
      </w:r>
      <w:proofErr w:type="gramEnd"/>
      <w:r>
        <w:rPr>
          <w:rFonts w:ascii="Tahoma" w:hAnsi="Tahoma" w:cs="Tahoma"/>
        </w:rPr>
        <w:t xml:space="preserve"> Individuals </w:t>
      </w:r>
      <w:proofErr w:type="gramStart"/>
      <w:r>
        <w:rPr>
          <w:rFonts w:ascii="Tahoma" w:hAnsi="Tahoma" w:cs="Tahoma"/>
        </w:rPr>
        <w:t>With</w:t>
      </w:r>
      <w:proofErr w:type="gramEnd"/>
      <w:r>
        <w:rPr>
          <w:rFonts w:ascii="Tahoma" w:hAnsi="Tahoma" w:cs="Tahoma"/>
        </w:rPr>
        <w:t xml:space="preserve"> Dementia”.  American Journal of </w:t>
      </w:r>
    </w:p>
    <w:p w14:paraId="1D5D8604" w14:textId="77777777" w:rsidR="00CC6DFD" w:rsidRDefault="00CC6DFD" w:rsidP="00CC6DFD">
      <w:pPr>
        <w:jc w:val="left"/>
        <w:rPr>
          <w:rFonts w:ascii="Tahoma" w:hAnsi="Tahoma" w:cs="Tahoma"/>
        </w:rPr>
      </w:pPr>
      <w:r>
        <w:rPr>
          <w:rFonts w:ascii="Tahoma" w:hAnsi="Tahoma" w:cs="Tahoma"/>
        </w:rPr>
        <w:t xml:space="preserve">    Speech Language Pathology.  22(1) 126-145</w:t>
      </w:r>
    </w:p>
    <w:p w14:paraId="27EAFE3A" w14:textId="77777777" w:rsidR="00CC6DFD" w:rsidRDefault="00CC6DFD" w:rsidP="00CC6DFD">
      <w:pPr>
        <w:jc w:val="left"/>
        <w:rPr>
          <w:rFonts w:ascii="Tahoma" w:hAnsi="Tahoma" w:cs="Tahoma"/>
        </w:rPr>
      </w:pPr>
    </w:p>
    <w:p w14:paraId="7D27C870" w14:textId="77777777" w:rsidR="00CC6DFD" w:rsidRDefault="00CC6DFD" w:rsidP="00CC6DFD">
      <w:pPr>
        <w:jc w:val="left"/>
        <w:rPr>
          <w:rFonts w:ascii="Tahoma" w:hAnsi="Tahoma" w:cs="Tahoma"/>
        </w:rPr>
      </w:pPr>
      <w:r>
        <w:rPr>
          <w:rFonts w:ascii="Tahoma" w:hAnsi="Tahoma" w:cs="Tahoma"/>
        </w:rPr>
        <w:t xml:space="preserve">*  Johnson, K. and Becker, J. (1999).  “The Whole Brain Atlas” (Brain Mapping).  Harvard </w:t>
      </w:r>
    </w:p>
    <w:p w14:paraId="7A417AED" w14:textId="77777777" w:rsidR="00CC6DFD" w:rsidRDefault="00CC6DFD" w:rsidP="00CC6DFD">
      <w:pPr>
        <w:jc w:val="left"/>
        <w:rPr>
          <w:rFonts w:ascii="Tahoma" w:hAnsi="Tahoma" w:cs="Tahoma"/>
        </w:rPr>
      </w:pPr>
      <w:r>
        <w:rPr>
          <w:rFonts w:ascii="Tahoma" w:hAnsi="Tahoma" w:cs="Tahoma"/>
        </w:rPr>
        <w:t xml:space="preserve">    Medical School.    med.harvard.edu/AANLIB/home.html</w:t>
      </w:r>
    </w:p>
    <w:p w14:paraId="3D15DB3F" w14:textId="77777777" w:rsidR="00CC6DFD" w:rsidRDefault="00CC6DFD" w:rsidP="00CC6DFD">
      <w:pPr>
        <w:jc w:val="left"/>
        <w:rPr>
          <w:rFonts w:ascii="Tahoma" w:hAnsi="Tahoma" w:cs="Tahoma"/>
        </w:rPr>
      </w:pPr>
    </w:p>
    <w:p w14:paraId="0A88D130" w14:textId="77777777" w:rsidR="00CC6DFD" w:rsidRDefault="00CC6DFD" w:rsidP="00CC6DFD">
      <w:pPr>
        <w:jc w:val="left"/>
        <w:rPr>
          <w:rFonts w:ascii="Tahoma" w:hAnsi="Tahoma" w:cs="Tahoma"/>
        </w:rPr>
      </w:pPr>
      <w:r>
        <w:rPr>
          <w:rFonts w:ascii="Tahoma" w:hAnsi="Tahoma" w:cs="Tahoma"/>
        </w:rPr>
        <w:t xml:space="preserve">*  Katz, Lawrence C. and Rubin, Manning (1999).  </w:t>
      </w:r>
      <w:r w:rsidRPr="00FE25B5">
        <w:rPr>
          <w:rFonts w:ascii="Tahoma" w:hAnsi="Tahoma" w:cs="Tahoma"/>
          <w:u w:val="single"/>
        </w:rPr>
        <w:t xml:space="preserve">Keep Your Brain Alive:  83 </w:t>
      </w:r>
      <w:proofErr w:type="spellStart"/>
      <w:r w:rsidRPr="00FE25B5">
        <w:rPr>
          <w:rFonts w:ascii="Tahoma" w:hAnsi="Tahoma" w:cs="Tahoma"/>
          <w:u w:val="single"/>
        </w:rPr>
        <w:t>Neurobic</w:t>
      </w:r>
      <w:proofErr w:type="spellEnd"/>
    </w:p>
    <w:p w14:paraId="3DCDD4FC" w14:textId="77777777" w:rsidR="00CC6DFD" w:rsidRDefault="00CC6DFD" w:rsidP="00CC6DFD">
      <w:pPr>
        <w:jc w:val="left"/>
        <w:rPr>
          <w:rFonts w:ascii="Tahoma" w:hAnsi="Tahoma" w:cs="Tahoma"/>
        </w:rPr>
      </w:pPr>
      <w:r>
        <w:rPr>
          <w:rFonts w:ascii="Tahoma" w:hAnsi="Tahoma" w:cs="Tahoma"/>
        </w:rPr>
        <w:t xml:space="preserve">   </w:t>
      </w:r>
      <w:r w:rsidRPr="00FE25B5">
        <w:rPr>
          <w:rFonts w:ascii="Tahoma" w:hAnsi="Tahoma" w:cs="Tahoma"/>
          <w:u w:val="single"/>
        </w:rPr>
        <w:t xml:space="preserve"> Exercises</w:t>
      </w:r>
      <w:r>
        <w:rPr>
          <w:rFonts w:ascii="Tahoma" w:hAnsi="Tahoma" w:cs="Tahoma"/>
        </w:rPr>
        <w:t>.  New York:  Workman Publishing Company</w:t>
      </w:r>
    </w:p>
    <w:p w14:paraId="1C70AA61" w14:textId="77777777" w:rsidR="00CC6DFD" w:rsidRDefault="00CC6DFD" w:rsidP="00CC6DFD">
      <w:pPr>
        <w:jc w:val="left"/>
        <w:rPr>
          <w:rFonts w:ascii="Tahoma" w:hAnsi="Tahoma" w:cs="Tahoma"/>
        </w:rPr>
      </w:pPr>
    </w:p>
    <w:p w14:paraId="2945151F" w14:textId="77777777" w:rsidR="00CC6DFD" w:rsidRDefault="00CC6DFD" w:rsidP="00CC6DFD">
      <w:pPr>
        <w:jc w:val="left"/>
        <w:rPr>
          <w:rFonts w:ascii="Tahoma" w:hAnsi="Tahoma" w:cs="Tahoma"/>
        </w:rPr>
      </w:pPr>
      <w:r>
        <w:rPr>
          <w:rFonts w:ascii="Tahoma" w:hAnsi="Tahoma" w:cs="Tahoma"/>
        </w:rPr>
        <w:t xml:space="preserve">*  Kennedy, M.R.  Coelho, C.  </w:t>
      </w:r>
      <w:proofErr w:type="spellStart"/>
      <w:r>
        <w:rPr>
          <w:rFonts w:ascii="Tahoma" w:hAnsi="Tahoma" w:cs="Tahoma"/>
        </w:rPr>
        <w:t>Turkstra</w:t>
      </w:r>
      <w:proofErr w:type="spellEnd"/>
      <w:r>
        <w:rPr>
          <w:rFonts w:ascii="Tahoma" w:hAnsi="Tahoma" w:cs="Tahoma"/>
        </w:rPr>
        <w:t xml:space="preserve">, L. (2008).  Interventions for Executive Functions </w:t>
      </w:r>
    </w:p>
    <w:p w14:paraId="5A47FD7C" w14:textId="77777777" w:rsidR="00CC6DFD" w:rsidRDefault="00CC6DFD" w:rsidP="00CC6DFD">
      <w:pPr>
        <w:jc w:val="left"/>
        <w:rPr>
          <w:rFonts w:ascii="Tahoma" w:hAnsi="Tahoma" w:cs="Tahoma"/>
        </w:rPr>
      </w:pPr>
      <w:r>
        <w:rPr>
          <w:rFonts w:ascii="Tahoma" w:hAnsi="Tahoma" w:cs="Tahoma"/>
        </w:rPr>
        <w:t xml:space="preserve">    After Traumatic Brain Injury:  A Systematic Review, Meta-analysis and Clinical </w:t>
      </w:r>
    </w:p>
    <w:p w14:paraId="16D452DE" w14:textId="77777777" w:rsidR="00CC6DFD" w:rsidRDefault="00CC6DFD" w:rsidP="00CC6DFD">
      <w:pPr>
        <w:jc w:val="left"/>
        <w:rPr>
          <w:rFonts w:ascii="Tahoma" w:hAnsi="Tahoma" w:cs="Tahoma"/>
        </w:rPr>
      </w:pPr>
      <w:r>
        <w:rPr>
          <w:rFonts w:ascii="Tahoma" w:hAnsi="Tahoma" w:cs="Tahoma"/>
        </w:rPr>
        <w:t xml:space="preserve">    Recommendations”.  Neuropsychology Rehabilitation 18(3) 464-486.</w:t>
      </w:r>
    </w:p>
    <w:p w14:paraId="6A7BD9CD" w14:textId="77777777" w:rsidR="00CC6DFD" w:rsidRDefault="00CC6DFD" w:rsidP="00CC6DFD">
      <w:pPr>
        <w:jc w:val="left"/>
        <w:rPr>
          <w:rFonts w:ascii="Tahoma" w:hAnsi="Tahoma" w:cs="Tahoma"/>
        </w:rPr>
      </w:pPr>
    </w:p>
    <w:p w14:paraId="2C5F6E6E" w14:textId="77777777" w:rsidR="00CC6DFD" w:rsidRDefault="00CC6DFD" w:rsidP="00CC6DFD">
      <w:pPr>
        <w:jc w:val="left"/>
        <w:rPr>
          <w:rFonts w:ascii="Tahoma" w:hAnsi="Tahoma" w:cs="Tahoma"/>
        </w:rPr>
      </w:pPr>
      <w:r>
        <w:rPr>
          <w:rFonts w:ascii="Tahoma" w:hAnsi="Tahoma" w:cs="Tahoma"/>
        </w:rPr>
        <w:t>*  Kertesz, Andrew (2006).  Western Aphasia Battery.  Pearson Education Inc.</w:t>
      </w:r>
    </w:p>
    <w:p w14:paraId="641C4D72" w14:textId="77777777" w:rsidR="00CC6DFD" w:rsidRDefault="00CC6DFD" w:rsidP="00CC6DFD">
      <w:pPr>
        <w:jc w:val="left"/>
        <w:rPr>
          <w:rFonts w:ascii="Tahoma" w:hAnsi="Tahoma" w:cs="Tahoma"/>
        </w:rPr>
      </w:pPr>
      <w:r>
        <w:rPr>
          <w:rFonts w:ascii="Tahoma" w:hAnsi="Tahoma" w:cs="Tahoma"/>
        </w:rPr>
        <w:t xml:space="preserve">    Pearsonassessments.com</w:t>
      </w:r>
    </w:p>
    <w:p w14:paraId="2CD4064D" w14:textId="77777777" w:rsidR="00CC6DFD" w:rsidRDefault="00CC6DFD" w:rsidP="00CC6DFD">
      <w:pPr>
        <w:jc w:val="left"/>
        <w:rPr>
          <w:rFonts w:ascii="Tahoma" w:hAnsi="Tahoma" w:cs="Tahoma"/>
        </w:rPr>
      </w:pPr>
    </w:p>
    <w:p w14:paraId="5D02836D" w14:textId="77777777" w:rsidR="00CC6DFD" w:rsidRDefault="00CC6DFD" w:rsidP="00CC6DFD">
      <w:pPr>
        <w:jc w:val="left"/>
        <w:rPr>
          <w:rFonts w:ascii="Tahoma" w:hAnsi="Tahoma" w:cs="Tahoma"/>
        </w:rPr>
      </w:pPr>
      <w:r>
        <w:rPr>
          <w:rFonts w:ascii="Tahoma" w:hAnsi="Tahoma" w:cs="Tahoma"/>
        </w:rPr>
        <w:t>*  Kim, Scott (2010).  “</w:t>
      </w:r>
      <w:proofErr w:type="spellStart"/>
      <w:r>
        <w:rPr>
          <w:rFonts w:ascii="Tahoma" w:hAnsi="Tahoma" w:cs="Tahoma"/>
        </w:rPr>
        <w:t>Neurobics</w:t>
      </w:r>
      <w:proofErr w:type="spellEnd"/>
      <w:r>
        <w:rPr>
          <w:rFonts w:ascii="Tahoma" w:hAnsi="Tahoma" w:cs="Tahoma"/>
        </w:rPr>
        <w:t>:  Flexible Thinking”.  Neurology Now.  6 (4) 11-15</w:t>
      </w:r>
    </w:p>
    <w:p w14:paraId="4478C311" w14:textId="77777777" w:rsidR="00CC6DFD" w:rsidRDefault="00CC6DFD" w:rsidP="00CC6DFD">
      <w:pPr>
        <w:jc w:val="left"/>
        <w:rPr>
          <w:rFonts w:ascii="Tahoma" w:hAnsi="Tahoma" w:cs="Tahoma"/>
        </w:rPr>
      </w:pPr>
    </w:p>
    <w:p w14:paraId="67E02E2D" w14:textId="77777777" w:rsidR="00CC6DFD" w:rsidRDefault="00CC6DFD" w:rsidP="00CC6DFD">
      <w:pPr>
        <w:jc w:val="left"/>
        <w:rPr>
          <w:rFonts w:ascii="Tahoma" w:hAnsi="Tahoma" w:cs="Tahoma"/>
        </w:rPr>
      </w:pPr>
      <w:r>
        <w:rPr>
          <w:rFonts w:ascii="Tahoma" w:hAnsi="Tahoma" w:cs="Tahoma"/>
        </w:rPr>
        <w:t xml:space="preserve">*  Kindersley, Dorling and The American Medical Association (1991).  </w:t>
      </w:r>
      <w:r w:rsidRPr="00FE25B5">
        <w:rPr>
          <w:rFonts w:ascii="Tahoma" w:hAnsi="Tahoma" w:cs="Tahoma"/>
          <w:u w:val="single"/>
        </w:rPr>
        <w:t>The Brain and</w:t>
      </w:r>
      <w:r>
        <w:rPr>
          <w:rFonts w:ascii="Tahoma" w:hAnsi="Tahoma" w:cs="Tahoma"/>
        </w:rPr>
        <w:t xml:space="preserve"> </w:t>
      </w:r>
    </w:p>
    <w:p w14:paraId="1E586DBC" w14:textId="77777777" w:rsidR="00CC6DFD" w:rsidRDefault="00CC6DFD" w:rsidP="00CC6DFD">
      <w:pPr>
        <w:jc w:val="left"/>
        <w:rPr>
          <w:rFonts w:ascii="Tahoma" w:hAnsi="Tahoma" w:cs="Tahoma"/>
        </w:rPr>
      </w:pPr>
      <w:r>
        <w:rPr>
          <w:rFonts w:ascii="Tahoma" w:hAnsi="Tahoma" w:cs="Tahoma"/>
        </w:rPr>
        <w:t xml:space="preserve">    </w:t>
      </w:r>
      <w:r w:rsidRPr="00FE25B5">
        <w:rPr>
          <w:rFonts w:ascii="Tahoma" w:hAnsi="Tahoma" w:cs="Tahoma"/>
          <w:u w:val="single"/>
        </w:rPr>
        <w:t>Nervous System</w:t>
      </w:r>
      <w:r>
        <w:rPr>
          <w:rFonts w:ascii="Tahoma" w:hAnsi="Tahoma" w:cs="Tahoma"/>
        </w:rPr>
        <w:t>.  Pleasantville, New York:  The Reader’s Digest Association</w:t>
      </w:r>
    </w:p>
    <w:p w14:paraId="417682AA" w14:textId="77777777" w:rsidR="00CC6DFD" w:rsidRDefault="00CC6DFD" w:rsidP="00CC6DFD">
      <w:pPr>
        <w:jc w:val="left"/>
        <w:rPr>
          <w:rFonts w:ascii="Tahoma" w:hAnsi="Tahoma" w:cs="Tahoma"/>
        </w:rPr>
      </w:pPr>
    </w:p>
    <w:p w14:paraId="7A7F8487" w14:textId="77777777" w:rsidR="00CC6DFD" w:rsidRDefault="00CC6DFD" w:rsidP="00CC6DFD">
      <w:pPr>
        <w:jc w:val="left"/>
        <w:rPr>
          <w:rFonts w:ascii="Tahoma" w:hAnsi="Tahoma" w:cs="Tahoma"/>
        </w:rPr>
      </w:pPr>
      <w:r>
        <w:rPr>
          <w:rFonts w:ascii="Tahoma" w:hAnsi="Tahoma" w:cs="Tahoma"/>
        </w:rPr>
        <w:t xml:space="preserve">*  Kubler-Ross, Elisabeth (1969).  </w:t>
      </w:r>
      <w:r w:rsidRPr="00FE25B5">
        <w:rPr>
          <w:rFonts w:ascii="Tahoma" w:hAnsi="Tahoma" w:cs="Tahoma"/>
          <w:u w:val="single"/>
        </w:rPr>
        <w:t>On Death and Dying</w:t>
      </w:r>
      <w:r>
        <w:rPr>
          <w:rFonts w:ascii="Tahoma" w:hAnsi="Tahoma" w:cs="Tahoma"/>
        </w:rPr>
        <w:t>.  New York:  Simon and Schuster</w:t>
      </w:r>
    </w:p>
    <w:p w14:paraId="090C27E8" w14:textId="77777777" w:rsidR="00CC6DFD" w:rsidRDefault="00CC6DFD" w:rsidP="00CC6DFD">
      <w:pPr>
        <w:jc w:val="left"/>
        <w:rPr>
          <w:rFonts w:ascii="Tahoma" w:hAnsi="Tahoma" w:cs="Tahoma"/>
        </w:rPr>
      </w:pPr>
    </w:p>
    <w:p w14:paraId="3263A24F" w14:textId="77777777" w:rsidR="00CC6DFD" w:rsidRDefault="00CC6DFD" w:rsidP="00CC6DFD">
      <w:pPr>
        <w:jc w:val="left"/>
        <w:rPr>
          <w:rFonts w:ascii="Tahoma" w:hAnsi="Tahoma" w:cs="Tahoma"/>
        </w:rPr>
      </w:pPr>
      <w:r>
        <w:rPr>
          <w:rFonts w:ascii="Tahoma" w:hAnsi="Tahoma" w:cs="Tahoma"/>
        </w:rPr>
        <w:t>*  Larner, AJ. (2012).  “Screening Utility of the Montreal Cognitive Assessment (MoCA):</w:t>
      </w:r>
    </w:p>
    <w:p w14:paraId="33567EED" w14:textId="77777777" w:rsidR="00CC6DFD" w:rsidRDefault="00CC6DFD" w:rsidP="00CC6DFD">
      <w:pPr>
        <w:jc w:val="left"/>
        <w:rPr>
          <w:rFonts w:ascii="Tahoma" w:hAnsi="Tahoma" w:cs="Tahoma"/>
        </w:rPr>
      </w:pPr>
      <w:r>
        <w:rPr>
          <w:rFonts w:ascii="Tahoma" w:hAnsi="Tahoma" w:cs="Tahoma"/>
        </w:rPr>
        <w:t xml:space="preserve">    In Place </w:t>
      </w:r>
      <w:proofErr w:type="gramStart"/>
      <w:r>
        <w:rPr>
          <w:rFonts w:ascii="Tahoma" w:hAnsi="Tahoma" w:cs="Tahoma"/>
        </w:rPr>
        <w:t>Of  Or</w:t>
      </w:r>
      <w:proofErr w:type="gramEnd"/>
      <w:r>
        <w:rPr>
          <w:rFonts w:ascii="Tahoma" w:hAnsi="Tahoma" w:cs="Tahoma"/>
        </w:rPr>
        <w:t xml:space="preserve"> </w:t>
      </w:r>
      <w:proofErr w:type="gramStart"/>
      <w:r>
        <w:rPr>
          <w:rFonts w:ascii="Tahoma" w:hAnsi="Tahoma" w:cs="Tahoma"/>
        </w:rPr>
        <w:t>As</w:t>
      </w:r>
      <w:proofErr w:type="gramEnd"/>
      <w:r>
        <w:rPr>
          <w:rFonts w:ascii="Tahoma" w:hAnsi="Tahoma" w:cs="Tahoma"/>
        </w:rPr>
        <w:t xml:space="preserve"> Well </w:t>
      </w:r>
      <w:proofErr w:type="gramStart"/>
      <w:r>
        <w:rPr>
          <w:rFonts w:ascii="Tahoma" w:hAnsi="Tahoma" w:cs="Tahoma"/>
        </w:rPr>
        <w:t>As</w:t>
      </w:r>
      <w:proofErr w:type="gramEnd"/>
      <w:r>
        <w:rPr>
          <w:rFonts w:ascii="Tahoma" w:hAnsi="Tahoma" w:cs="Tahoma"/>
        </w:rPr>
        <w:t xml:space="preserve"> The MMSE”. International Psychogeriatrics Journal.  24(3) 391-396</w:t>
      </w:r>
    </w:p>
    <w:p w14:paraId="185015DA" w14:textId="77777777" w:rsidR="00CC6DFD" w:rsidRDefault="00CC6DFD" w:rsidP="00CC6DFD">
      <w:pPr>
        <w:jc w:val="left"/>
        <w:rPr>
          <w:rFonts w:ascii="Tahoma" w:hAnsi="Tahoma" w:cs="Tahoma"/>
        </w:rPr>
      </w:pPr>
    </w:p>
    <w:p w14:paraId="5363182C" w14:textId="77777777" w:rsidR="00CC6DFD" w:rsidRDefault="00CC6DFD" w:rsidP="00CC6DFD">
      <w:pPr>
        <w:jc w:val="left"/>
        <w:rPr>
          <w:rFonts w:ascii="Tahoma" w:hAnsi="Tahoma" w:cs="Tahoma"/>
        </w:rPr>
      </w:pPr>
      <w:r>
        <w:rPr>
          <w:rFonts w:ascii="Tahoma" w:hAnsi="Tahoma" w:cs="Tahoma"/>
        </w:rPr>
        <w:t>*  LinkedIn Groups:  Geek SLP’s:  Apps, Technology, iPad and Gadget Discussions for SLP’S.</w:t>
      </w:r>
    </w:p>
    <w:p w14:paraId="1BA330DF" w14:textId="77777777" w:rsidR="00CC6DFD" w:rsidRDefault="00CC6DFD" w:rsidP="00CC6DFD">
      <w:pPr>
        <w:jc w:val="left"/>
        <w:rPr>
          <w:rFonts w:ascii="Tahoma" w:hAnsi="Tahoma" w:cs="Tahoma"/>
        </w:rPr>
      </w:pPr>
      <w:r>
        <w:rPr>
          <w:rFonts w:ascii="Tahoma" w:hAnsi="Tahoma" w:cs="Tahoma"/>
        </w:rPr>
        <w:t xml:space="preserve">    Linkedin.com</w:t>
      </w:r>
    </w:p>
    <w:p w14:paraId="5E96892A" w14:textId="77777777" w:rsidR="00CC6DFD" w:rsidRDefault="00CC6DFD" w:rsidP="00CC6DFD">
      <w:pPr>
        <w:jc w:val="left"/>
        <w:rPr>
          <w:rFonts w:ascii="Tahoma" w:hAnsi="Tahoma" w:cs="Tahoma"/>
        </w:rPr>
      </w:pPr>
    </w:p>
    <w:p w14:paraId="50190C43" w14:textId="77777777" w:rsidR="00CC6DFD" w:rsidRDefault="00CC6DFD" w:rsidP="00CC6DFD">
      <w:pPr>
        <w:jc w:val="left"/>
        <w:rPr>
          <w:rFonts w:ascii="Tahoma" w:hAnsi="Tahoma" w:cs="Tahoma"/>
        </w:rPr>
      </w:pPr>
      <w:r>
        <w:rPr>
          <w:rFonts w:ascii="Tahoma" w:hAnsi="Tahoma" w:cs="Tahoma"/>
        </w:rPr>
        <w:t xml:space="preserve">*  Lokk, J. and </w:t>
      </w:r>
      <w:proofErr w:type="spellStart"/>
      <w:r>
        <w:rPr>
          <w:rFonts w:ascii="Tahoma" w:hAnsi="Tahoma" w:cs="Tahoma"/>
        </w:rPr>
        <w:t>Delbari</w:t>
      </w:r>
      <w:proofErr w:type="spellEnd"/>
      <w:r>
        <w:rPr>
          <w:rFonts w:ascii="Tahoma" w:hAnsi="Tahoma" w:cs="Tahoma"/>
        </w:rPr>
        <w:t>, A. (2010).  “Management of Depression in Elderly Stroke Patients”.</w:t>
      </w:r>
    </w:p>
    <w:p w14:paraId="6BF857C7" w14:textId="77777777" w:rsidR="00CC6DFD" w:rsidRDefault="00CC6DFD" w:rsidP="00CC6DFD">
      <w:pPr>
        <w:jc w:val="left"/>
        <w:rPr>
          <w:rFonts w:ascii="Tahoma" w:hAnsi="Tahoma" w:cs="Tahoma"/>
        </w:rPr>
      </w:pPr>
      <w:r>
        <w:rPr>
          <w:rFonts w:ascii="Tahoma" w:hAnsi="Tahoma" w:cs="Tahoma"/>
        </w:rPr>
        <w:t xml:space="preserve">    Neuropsychiatric Disease and Treatment.  6, 539-549</w:t>
      </w:r>
    </w:p>
    <w:p w14:paraId="314C6DA5" w14:textId="77777777" w:rsidR="00CC6DFD" w:rsidRDefault="00CC6DFD" w:rsidP="00CC6DFD">
      <w:pPr>
        <w:jc w:val="left"/>
        <w:rPr>
          <w:rFonts w:ascii="Tahoma" w:hAnsi="Tahoma" w:cs="Tahoma"/>
        </w:rPr>
      </w:pPr>
      <w:r>
        <w:rPr>
          <w:rFonts w:ascii="Tahoma" w:hAnsi="Tahoma" w:cs="Tahoma"/>
        </w:rPr>
        <w:lastRenderedPageBreak/>
        <w:t xml:space="preserve">*  McAllister, Thomas (February 2008).  “Neurobehavioral Sequelae of Traumatic Brain </w:t>
      </w:r>
    </w:p>
    <w:p w14:paraId="5C1732A0" w14:textId="77777777" w:rsidR="00CC6DFD" w:rsidRDefault="00CC6DFD" w:rsidP="00CC6DFD">
      <w:pPr>
        <w:jc w:val="left"/>
        <w:rPr>
          <w:rFonts w:ascii="Tahoma" w:hAnsi="Tahoma" w:cs="Tahoma"/>
        </w:rPr>
      </w:pPr>
      <w:r>
        <w:rPr>
          <w:rFonts w:ascii="Tahoma" w:hAnsi="Tahoma" w:cs="Tahoma"/>
        </w:rPr>
        <w:t xml:space="preserve">    Injury: Evaluation and Management”.  World Psychiatry; 7(1): 3-10.</w:t>
      </w:r>
    </w:p>
    <w:p w14:paraId="00FDFC3F" w14:textId="77777777" w:rsidR="00CC6DFD" w:rsidRDefault="00CC6DFD" w:rsidP="00CC6DFD">
      <w:pPr>
        <w:jc w:val="left"/>
        <w:rPr>
          <w:rFonts w:ascii="Tahoma" w:hAnsi="Tahoma" w:cs="Tahoma"/>
        </w:rPr>
      </w:pPr>
    </w:p>
    <w:p w14:paraId="2AC2A161" w14:textId="77777777" w:rsidR="00CC6DFD" w:rsidRDefault="00CC6DFD" w:rsidP="00CC6DFD">
      <w:pPr>
        <w:jc w:val="left"/>
        <w:rPr>
          <w:rFonts w:ascii="Tahoma" w:hAnsi="Tahoma" w:cs="Tahoma"/>
        </w:rPr>
      </w:pPr>
      <w:r>
        <w:rPr>
          <w:rFonts w:ascii="Tahoma" w:hAnsi="Tahoma" w:cs="Tahoma"/>
        </w:rPr>
        <w:t xml:space="preserve">*  Mueller and </w:t>
      </w:r>
      <w:proofErr w:type="spellStart"/>
      <w:r>
        <w:rPr>
          <w:rFonts w:ascii="Tahoma" w:hAnsi="Tahoma" w:cs="Tahoma"/>
        </w:rPr>
        <w:t>Dollaghan</w:t>
      </w:r>
      <w:proofErr w:type="spellEnd"/>
      <w:r>
        <w:rPr>
          <w:rFonts w:ascii="Tahoma" w:hAnsi="Tahoma" w:cs="Tahoma"/>
        </w:rPr>
        <w:t xml:space="preserve"> (June 2013). </w:t>
      </w:r>
      <w:proofErr w:type="gramStart"/>
      <w:r>
        <w:rPr>
          <w:rFonts w:ascii="Tahoma" w:hAnsi="Tahoma" w:cs="Tahoma"/>
        </w:rPr>
        <w:t>“ Executive</w:t>
      </w:r>
      <w:proofErr w:type="gramEnd"/>
      <w:r>
        <w:rPr>
          <w:rFonts w:ascii="Tahoma" w:hAnsi="Tahoma" w:cs="Tahoma"/>
        </w:rPr>
        <w:t xml:space="preserve"> Function Assessment”.  Journal of Speech,</w:t>
      </w:r>
    </w:p>
    <w:p w14:paraId="07B5CB54" w14:textId="77777777" w:rsidR="00CC6DFD" w:rsidRDefault="00CC6DFD" w:rsidP="00CC6DFD">
      <w:pPr>
        <w:jc w:val="left"/>
        <w:rPr>
          <w:rFonts w:ascii="Tahoma" w:hAnsi="Tahoma" w:cs="Tahoma"/>
        </w:rPr>
      </w:pPr>
      <w:r>
        <w:rPr>
          <w:rFonts w:ascii="Tahoma" w:hAnsi="Tahoma" w:cs="Tahoma"/>
        </w:rPr>
        <w:t xml:space="preserve">    Language and Hearing Research.  Vol 56 pp. 1051-1064</w:t>
      </w:r>
    </w:p>
    <w:p w14:paraId="64460043" w14:textId="77777777" w:rsidR="00CC6DFD" w:rsidRDefault="00CC6DFD" w:rsidP="00CC6DFD">
      <w:pPr>
        <w:jc w:val="left"/>
        <w:rPr>
          <w:rFonts w:ascii="Tahoma" w:hAnsi="Tahoma" w:cs="Tahoma"/>
        </w:rPr>
      </w:pPr>
    </w:p>
    <w:p w14:paraId="6C84E902" w14:textId="77777777" w:rsidR="00CC6DFD" w:rsidRDefault="00CC6DFD" w:rsidP="00CC6DFD">
      <w:pPr>
        <w:jc w:val="left"/>
        <w:rPr>
          <w:rFonts w:ascii="Tahoma" w:hAnsi="Tahoma" w:cs="Tahoma"/>
        </w:rPr>
      </w:pPr>
      <w:r>
        <w:rPr>
          <w:rFonts w:ascii="Tahoma" w:hAnsi="Tahoma" w:cs="Tahoma"/>
        </w:rPr>
        <w:t>*  Nasreddine, Ziad (April 2013).  MoCA News Update.  Mocatest.org</w:t>
      </w:r>
    </w:p>
    <w:p w14:paraId="41EBF201" w14:textId="77777777" w:rsidR="00CC6DFD" w:rsidRDefault="00CC6DFD" w:rsidP="00CC6DFD">
      <w:pPr>
        <w:jc w:val="left"/>
        <w:rPr>
          <w:rFonts w:ascii="Tahoma" w:hAnsi="Tahoma" w:cs="Tahoma"/>
        </w:rPr>
      </w:pPr>
    </w:p>
    <w:p w14:paraId="13AFE902" w14:textId="77777777" w:rsidR="00CC6DFD" w:rsidRDefault="00CC6DFD" w:rsidP="00CC6DFD">
      <w:pPr>
        <w:jc w:val="left"/>
        <w:rPr>
          <w:rFonts w:ascii="Tahoma" w:hAnsi="Tahoma" w:cs="Tahoma"/>
        </w:rPr>
      </w:pPr>
      <w:r>
        <w:rPr>
          <w:rFonts w:ascii="Tahoma" w:hAnsi="Tahoma" w:cs="Tahoma"/>
        </w:rPr>
        <w:t>*  parrotsoftware.com</w:t>
      </w:r>
    </w:p>
    <w:p w14:paraId="5E8AA0A1" w14:textId="77777777" w:rsidR="00CC6DFD" w:rsidRDefault="00CC6DFD" w:rsidP="00CC6DFD">
      <w:pPr>
        <w:jc w:val="left"/>
        <w:rPr>
          <w:rFonts w:ascii="Tahoma" w:hAnsi="Tahoma" w:cs="Tahoma"/>
        </w:rPr>
      </w:pPr>
    </w:p>
    <w:p w14:paraId="07413575" w14:textId="77777777" w:rsidR="00CC6DFD" w:rsidRDefault="00CC6DFD" w:rsidP="00CC6DFD">
      <w:pPr>
        <w:jc w:val="left"/>
        <w:rPr>
          <w:rFonts w:ascii="Tahoma" w:hAnsi="Tahoma" w:cs="Tahoma"/>
        </w:rPr>
      </w:pPr>
      <w:r>
        <w:rPr>
          <w:rFonts w:ascii="Tahoma" w:hAnsi="Tahoma" w:cs="Tahoma"/>
        </w:rPr>
        <w:t xml:space="preserve">*  </w:t>
      </w:r>
      <w:proofErr w:type="spellStart"/>
      <w:r>
        <w:rPr>
          <w:rFonts w:ascii="Tahoma" w:hAnsi="Tahoma" w:cs="Tahoma"/>
        </w:rPr>
        <w:t>Paturel</w:t>
      </w:r>
      <w:proofErr w:type="spellEnd"/>
      <w:r>
        <w:rPr>
          <w:rFonts w:ascii="Tahoma" w:hAnsi="Tahoma" w:cs="Tahoma"/>
        </w:rPr>
        <w:t>, Amy (July/August 2010).  “Mind Games”.  Neurology Now</w:t>
      </w:r>
    </w:p>
    <w:p w14:paraId="6BAC6B5F" w14:textId="77777777" w:rsidR="00CC6DFD" w:rsidRDefault="00CC6DFD" w:rsidP="00CC6DFD">
      <w:pPr>
        <w:jc w:val="left"/>
        <w:rPr>
          <w:rFonts w:ascii="Tahoma" w:hAnsi="Tahoma" w:cs="Tahoma"/>
        </w:rPr>
      </w:pPr>
    </w:p>
    <w:p w14:paraId="509FF93F" w14:textId="77777777" w:rsidR="00CC6DFD" w:rsidRDefault="00CC6DFD" w:rsidP="00CC6DFD">
      <w:pPr>
        <w:jc w:val="left"/>
        <w:rPr>
          <w:rFonts w:ascii="Tahoma" w:hAnsi="Tahoma" w:cs="Tahoma"/>
        </w:rPr>
      </w:pPr>
      <w:r>
        <w:rPr>
          <w:rFonts w:ascii="Tahoma" w:hAnsi="Tahoma" w:cs="Tahoma"/>
        </w:rPr>
        <w:t xml:space="preserve">*  Perkins, William H. and Kent, Raymond D. (1986).  </w:t>
      </w:r>
      <w:r w:rsidRPr="00FE25B5">
        <w:rPr>
          <w:rFonts w:ascii="Tahoma" w:hAnsi="Tahoma" w:cs="Tahoma"/>
          <w:u w:val="single"/>
        </w:rPr>
        <w:t>Functional Anatomy of Speech,</w:t>
      </w:r>
    </w:p>
    <w:p w14:paraId="2429C8B8" w14:textId="77777777" w:rsidR="00CC6DFD" w:rsidRDefault="00CC6DFD" w:rsidP="00CC6DFD">
      <w:pPr>
        <w:jc w:val="left"/>
        <w:rPr>
          <w:rFonts w:ascii="Tahoma" w:hAnsi="Tahoma" w:cs="Tahoma"/>
        </w:rPr>
      </w:pPr>
      <w:r>
        <w:rPr>
          <w:rFonts w:ascii="Tahoma" w:hAnsi="Tahoma" w:cs="Tahoma"/>
        </w:rPr>
        <w:t xml:space="preserve">    </w:t>
      </w:r>
      <w:r w:rsidRPr="00FE25B5">
        <w:rPr>
          <w:rFonts w:ascii="Tahoma" w:hAnsi="Tahoma" w:cs="Tahoma"/>
          <w:u w:val="single"/>
        </w:rPr>
        <w:t>Language and Hearing</w:t>
      </w:r>
      <w:r>
        <w:rPr>
          <w:rFonts w:ascii="Tahoma" w:hAnsi="Tahoma" w:cs="Tahoma"/>
        </w:rPr>
        <w:t>.  Needham Heights, MA:  Allyn and Bacon</w:t>
      </w:r>
    </w:p>
    <w:p w14:paraId="720604B8" w14:textId="77777777" w:rsidR="00CC6DFD" w:rsidRDefault="00CC6DFD" w:rsidP="00CC6DFD">
      <w:pPr>
        <w:jc w:val="left"/>
        <w:rPr>
          <w:rFonts w:ascii="Tahoma" w:hAnsi="Tahoma" w:cs="Tahoma"/>
        </w:rPr>
      </w:pPr>
    </w:p>
    <w:p w14:paraId="6BF00ACA" w14:textId="77777777" w:rsidR="00CC6DFD" w:rsidRDefault="00CC6DFD" w:rsidP="00CC6DFD">
      <w:pPr>
        <w:jc w:val="left"/>
        <w:rPr>
          <w:rFonts w:ascii="Tahoma" w:hAnsi="Tahoma" w:cs="Tahoma"/>
        </w:rPr>
      </w:pPr>
      <w:r>
        <w:rPr>
          <w:rFonts w:ascii="Tahoma" w:hAnsi="Tahoma" w:cs="Tahoma"/>
        </w:rPr>
        <w:t>*  Philips Lifeline. The Independent Living Assessment.  Wwwlifeline-ILA.com</w:t>
      </w:r>
    </w:p>
    <w:p w14:paraId="72DAE2A3" w14:textId="77777777" w:rsidR="00CC6DFD" w:rsidRDefault="00CC6DFD" w:rsidP="00CC6DFD">
      <w:pPr>
        <w:jc w:val="left"/>
        <w:rPr>
          <w:rFonts w:ascii="Tahoma" w:hAnsi="Tahoma" w:cs="Tahoma"/>
        </w:rPr>
      </w:pPr>
    </w:p>
    <w:p w14:paraId="52357FC6" w14:textId="77777777" w:rsidR="00CC6DFD" w:rsidRDefault="00CC6DFD" w:rsidP="00CC6DFD">
      <w:pPr>
        <w:jc w:val="left"/>
        <w:rPr>
          <w:rFonts w:ascii="Tahoma" w:hAnsi="Tahoma" w:cs="Tahoma"/>
        </w:rPr>
      </w:pPr>
      <w:r>
        <w:rPr>
          <w:rFonts w:ascii="Tahoma" w:hAnsi="Tahoma" w:cs="Tahoma"/>
        </w:rPr>
        <w:t>*  Ramig, Lorraine and Bonitati, Carolyn (1986).  Lee Silverman Voice Treatment.</w:t>
      </w:r>
    </w:p>
    <w:p w14:paraId="6973B2CF" w14:textId="77777777" w:rsidR="00CC6DFD" w:rsidRDefault="00CC6DFD" w:rsidP="00CC6DFD">
      <w:pPr>
        <w:jc w:val="left"/>
        <w:rPr>
          <w:rFonts w:ascii="Tahoma" w:hAnsi="Tahoma" w:cs="Tahoma"/>
        </w:rPr>
      </w:pPr>
      <w:r>
        <w:rPr>
          <w:rFonts w:ascii="Tahoma" w:hAnsi="Tahoma" w:cs="Tahoma"/>
        </w:rPr>
        <w:t xml:space="preserve">    lsvtglobal.com</w:t>
      </w:r>
    </w:p>
    <w:p w14:paraId="169F8DE9" w14:textId="77777777" w:rsidR="00CC6DFD" w:rsidRDefault="00CC6DFD" w:rsidP="00CC6DFD">
      <w:pPr>
        <w:jc w:val="left"/>
        <w:rPr>
          <w:rFonts w:ascii="Tahoma" w:hAnsi="Tahoma" w:cs="Tahoma"/>
        </w:rPr>
      </w:pPr>
    </w:p>
    <w:p w14:paraId="0213EDE7" w14:textId="77777777" w:rsidR="00CC6DFD" w:rsidRDefault="00CC6DFD" w:rsidP="00CC6DFD">
      <w:pPr>
        <w:jc w:val="left"/>
        <w:rPr>
          <w:rFonts w:ascii="Tahoma" w:hAnsi="Tahoma" w:cs="Tahoma"/>
        </w:rPr>
      </w:pPr>
      <w:r>
        <w:rPr>
          <w:rFonts w:ascii="Tahoma" w:hAnsi="Tahoma" w:cs="Tahoma"/>
        </w:rPr>
        <w:t>*  rosettastone.com</w:t>
      </w:r>
    </w:p>
    <w:p w14:paraId="519A6A9E" w14:textId="77777777" w:rsidR="00CC6DFD" w:rsidRDefault="00CC6DFD" w:rsidP="00CC6DFD">
      <w:pPr>
        <w:jc w:val="left"/>
        <w:rPr>
          <w:rFonts w:ascii="Tahoma" w:hAnsi="Tahoma" w:cs="Tahoma"/>
        </w:rPr>
      </w:pPr>
    </w:p>
    <w:p w14:paraId="2BF915FB" w14:textId="77777777" w:rsidR="00CC6DFD" w:rsidRDefault="00CC6DFD" w:rsidP="00CC6DFD">
      <w:pPr>
        <w:jc w:val="left"/>
        <w:rPr>
          <w:rFonts w:ascii="Tahoma" w:hAnsi="Tahoma" w:cs="Tahoma"/>
        </w:rPr>
      </w:pPr>
      <w:r>
        <w:rPr>
          <w:rFonts w:ascii="Tahoma" w:hAnsi="Tahoma" w:cs="Tahoma"/>
        </w:rPr>
        <w:t xml:space="preserve">*  Roth, </w:t>
      </w:r>
      <w:proofErr w:type="spellStart"/>
      <w:r>
        <w:rPr>
          <w:rFonts w:ascii="Tahoma" w:hAnsi="Tahoma" w:cs="Tahoma"/>
        </w:rPr>
        <w:t>Froma</w:t>
      </w:r>
      <w:proofErr w:type="spellEnd"/>
      <w:r>
        <w:rPr>
          <w:rFonts w:ascii="Tahoma" w:hAnsi="Tahoma" w:cs="Tahoma"/>
        </w:rPr>
        <w:t xml:space="preserve"> and Worthington, Colleen. </w:t>
      </w:r>
      <w:r w:rsidRPr="00FE25B5">
        <w:rPr>
          <w:rFonts w:ascii="Tahoma" w:hAnsi="Tahoma" w:cs="Tahoma"/>
          <w:u w:val="single"/>
        </w:rPr>
        <w:t>Essential Ingredients of Good Therapy:  Basic</w:t>
      </w:r>
    </w:p>
    <w:p w14:paraId="0DCCFBDA" w14:textId="77777777" w:rsidR="00CC6DFD" w:rsidRDefault="00CC6DFD" w:rsidP="00CC6DFD">
      <w:pPr>
        <w:jc w:val="left"/>
        <w:rPr>
          <w:rFonts w:ascii="Tahoma" w:hAnsi="Tahoma" w:cs="Tahoma"/>
        </w:rPr>
      </w:pPr>
      <w:r>
        <w:rPr>
          <w:rFonts w:ascii="Tahoma" w:hAnsi="Tahoma" w:cs="Tahoma"/>
        </w:rPr>
        <w:t xml:space="preserve">   </w:t>
      </w:r>
      <w:r w:rsidRPr="00FE25B5">
        <w:rPr>
          <w:rFonts w:ascii="Tahoma" w:hAnsi="Tahoma" w:cs="Tahoma"/>
          <w:u w:val="single"/>
        </w:rPr>
        <w:t xml:space="preserve"> Skills</w:t>
      </w:r>
      <w:r>
        <w:rPr>
          <w:rFonts w:ascii="Tahoma" w:hAnsi="Tahoma" w:cs="Tahoma"/>
        </w:rPr>
        <w:t xml:space="preserve">. (Now known as Treatment Resources for Speech and Language Pathology, 2000)   </w:t>
      </w:r>
    </w:p>
    <w:p w14:paraId="0BE6A07B" w14:textId="77777777" w:rsidR="00CC6DFD" w:rsidRDefault="00CC6DFD" w:rsidP="00CC6DFD">
      <w:pPr>
        <w:jc w:val="left"/>
        <w:rPr>
          <w:rFonts w:ascii="Tahoma" w:hAnsi="Tahoma" w:cs="Tahoma"/>
        </w:rPr>
      </w:pPr>
      <w:r>
        <w:rPr>
          <w:rFonts w:ascii="Tahoma" w:hAnsi="Tahoma" w:cs="Tahoma"/>
        </w:rPr>
        <w:t xml:space="preserve">    San Diego-London:  Singular Publishing</w:t>
      </w:r>
    </w:p>
    <w:p w14:paraId="29A750B2" w14:textId="77777777" w:rsidR="00CC6DFD" w:rsidRDefault="00CC6DFD" w:rsidP="00CC6DFD">
      <w:pPr>
        <w:jc w:val="left"/>
        <w:rPr>
          <w:rFonts w:ascii="Tahoma" w:hAnsi="Tahoma" w:cs="Tahoma"/>
        </w:rPr>
      </w:pPr>
    </w:p>
    <w:p w14:paraId="12CF977B" w14:textId="77777777" w:rsidR="00CC6DFD" w:rsidRDefault="00CC6DFD" w:rsidP="00CC6DFD">
      <w:pPr>
        <w:jc w:val="left"/>
        <w:rPr>
          <w:rFonts w:ascii="Tahoma" w:hAnsi="Tahoma" w:cs="Tahoma"/>
        </w:rPr>
      </w:pPr>
      <w:r>
        <w:rPr>
          <w:rFonts w:ascii="Tahoma" w:hAnsi="Tahoma" w:cs="Tahoma"/>
        </w:rPr>
        <w:t xml:space="preserve">*  Sampson, Monica, Johnson, </w:t>
      </w:r>
      <w:proofErr w:type="spellStart"/>
      <w:r>
        <w:rPr>
          <w:rFonts w:ascii="Tahoma" w:hAnsi="Tahoma" w:cs="Tahoma"/>
        </w:rPr>
        <w:t>Gennith</w:t>
      </w:r>
      <w:proofErr w:type="spellEnd"/>
      <w:r>
        <w:rPr>
          <w:rFonts w:ascii="Tahoma" w:hAnsi="Tahoma" w:cs="Tahoma"/>
        </w:rPr>
        <w:t xml:space="preserve"> and Brown, Janet.  “Audit-Proof Your</w:t>
      </w:r>
    </w:p>
    <w:p w14:paraId="40F302DB" w14:textId="77777777" w:rsidR="00CC6DFD" w:rsidRDefault="00CC6DFD" w:rsidP="00CC6DFD">
      <w:pPr>
        <w:jc w:val="left"/>
        <w:rPr>
          <w:rFonts w:ascii="Tahoma" w:hAnsi="Tahoma" w:cs="Tahoma"/>
        </w:rPr>
      </w:pPr>
      <w:r>
        <w:rPr>
          <w:rFonts w:ascii="Tahoma" w:hAnsi="Tahoma" w:cs="Tahoma"/>
        </w:rPr>
        <w:t xml:space="preserve">    Documentation”.  The ASHA Leader, August 2013.</w:t>
      </w:r>
    </w:p>
    <w:p w14:paraId="45C155BD" w14:textId="77777777" w:rsidR="00CC6DFD" w:rsidRDefault="00CC6DFD" w:rsidP="00CC6DFD">
      <w:pPr>
        <w:jc w:val="left"/>
        <w:rPr>
          <w:rFonts w:ascii="Tahoma" w:hAnsi="Tahoma" w:cs="Tahoma"/>
        </w:rPr>
      </w:pPr>
    </w:p>
    <w:p w14:paraId="250306C2" w14:textId="77777777" w:rsidR="00CC6DFD" w:rsidRDefault="00CC6DFD" w:rsidP="00CC6DFD">
      <w:pPr>
        <w:jc w:val="left"/>
        <w:rPr>
          <w:rFonts w:ascii="Tahoma" w:hAnsi="Tahoma" w:cs="Tahoma"/>
        </w:rPr>
      </w:pPr>
      <w:r>
        <w:rPr>
          <w:rFonts w:ascii="Tahoma" w:hAnsi="Tahoma" w:cs="Tahoma"/>
        </w:rPr>
        <w:t xml:space="preserve">*  Sarno-Taylor, Martha (1998).  “The Basic 100 Words”.  </w:t>
      </w:r>
      <w:r w:rsidRPr="000530E9">
        <w:rPr>
          <w:rFonts w:ascii="Tahoma" w:hAnsi="Tahoma" w:cs="Tahoma"/>
          <w:u w:val="single"/>
        </w:rPr>
        <w:t>Acquired Aphasia</w:t>
      </w:r>
      <w:r>
        <w:rPr>
          <w:rFonts w:ascii="Tahoma" w:hAnsi="Tahoma" w:cs="Tahoma"/>
        </w:rPr>
        <w:t>. Academic</w:t>
      </w:r>
    </w:p>
    <w:p w14:paraId="002704D1" w14:textId="77777777" w:rsidR="00CC6DFD" w:rsidRPr="000530E9" w:rsidRDefault="00CC6DFD" w:rsidP="00CC6DFD">
      <w:pPr>
        <w:jc w:val="left"/>
        <w:rPr>
          <w:rFonts w:ascii="Tahoma" w:hAnsi="Tahoma" w:cs="Tahoma"/>
        </w:rPr>
      </w:pPr>
      <w:r>
        <w:rPr>
          <w:rFonts w:ascii="Tahoma" w:hAnsi="Tahoma" w:cs="Tahoma"/>
        </w:rPr>
        <w:t xml:space="preserve">    Press</w:t>
      </w:r>
    </w:p>
    <w:p w14:paraId="73F06C36" w14:textId="77777777" w:rsidR="00CC6DFD" w:rsidRDefault="00CC6DFD" w:rsidP="00CC6DFD">
      <w:pPr>
        <w:jc w:val="left"/>
        <w:rPr>
          <w:rFonts w:ascii="Tahoma" w:hAnsi="Tahoma" w:cs="Tahoma"/>
        </w:rPr>
      </w:pPr>
      <w:r>
        <w:rPr>
          <w:rFonts w:ascii="Tahoma" w:hAnsi="Tahoma" w:cs="Tahoma"/>
        </w:rPr>
        <w:t xml:space="preserve">   </w:t>
      </w:r>
    </w:p>
    <w:p w14:paraId="69744CDA" w14:textId="77777777" w:rsidR="00CC6DFD" w:rsidRDefault="00CC6DFD" w:rsidP="00CC6DFD">
      <w:pPr>
        <w:jc w:val="left"/>
        <w:rPr>
          <w:rFonts w:ascii="Tahoma" w:hAnsi="Tahoma" w:cs="Tahoma"/>
        </w:rPr>
      </w:pPr>
      <w:r>
        <w:rPr>
          <w:rFonts w:ascii="Tahoma" w:hAnsi="Tahoma" w:cs="Tahoma"/>
        </w:rPr>
        <w:t xml:space="preserve">*  Shipley, Kenneth G. and McAfee, Julie G. (2004).  </w:t>
      </w:r>
      <w:r w:rsidRPr="00FE25B5">
        <w:rPr>
          <w:rFonts w:ascii="Tahoma" w:hAnsi="Tahoma" w:cs="Tahoma"/>
          <w:u w:val="single"/>
        </w:rPr>
        <w:t>Assessment In Speech-Language</w:t>
      </w:r>
      <w:r>
        <w:rPr>
          <w:rFonts w:ascii="Tahoma" w:hAnsi="Tahoma" w:cs="Tahoma"/>
        </w:rPr>
        <w:t xml:space="preserve"> </w:t>
      </w:r>
    </w:p>
    <w:p w14:paraId="2DB52B60" w14:textId="77777777" w:rsidR="00CC6DFD" w:rsidRDefault="00CC6DFD" w:rsidP="00CC6DFD">
      <w:pPr>
        <w:jc w:val="left"/>
        <w:rPr>
          <w:rFonts w:ascii="Tahoma" w:hAnsi="Tahoma" w:cs="Tahoma"/>
        </w:rPr>
      </w:pPr>
      <w:r>
        <w:rPr>
          <w:rFonts w:ascii="Tahoma" w:hAnsi="Tahoma" w:cs="Tahoma"/>
        </w:rPr>
        <w:t xml:space="preserve">    </w:t>
      </w:r>
      <w:r w:rsidRPr="00FE25B5">
        <w:rPr>
          <w:rFonts w:ascii="Tahoma" w:hAnsi="Tahoma" w:cs="Tahoma"/>
          <w:u w:val="single"/>
        </w:rPr>
        <w:t>Pathology:  A Resource Manual, 3</w:t>
      </w:r>
      <w:r w:rsidRPr="00FE25B5">
        <w:rPr>
          <w:rFonts w:ascii="Tahoma" w:hAnsi="Tahoma" w:cs="Tahoma"/>
          <w:u w:val="single"/>
          <w:vertAlign w:val="superscript"/>
        </w:rPr>
        <w:t>rd</w:t>
      </w:r>
      <w:r w:rsidRPr="00FE25B5">
        <w:rPr>
          <w:rFonts w:ascii="Tahoma" w:hAnsi="Tahoma" w:cs="Tahoma"/>
          <w:u w:val="single"/>
        </w:rPr>
        <w:t xml:space="preserve"> Edition</w:t>
      </w:r>
      <w:r>
        <w:rPr>
          <w:rFonts w:ascii="Tahoma" w:hAnsi="Tahoma" w:cs="Tahoma"/>
        </w:rPr>
        <w:t>.  Clifton Park, New York:  Delmar Learning</w:t>
      </w:r>
    </w:p>
    <w:p w14:paraId="1A4DD619" w14:textId="77777777" w:rsidR="00CC6DFD" w:rsidRDefault="00CC6DFD" w:rsidP="00CC6DFD">
      <w:pPr>
        <w:jc w:val="left"/>
        <w:rPr>
          <w:rFonts w:ascii="Tahoma" w:hAnsi="Tahoma" w:cs="Tahoma"/>
        </w:rPr>
      </w:pPr>
    </w:p>
    <w:p w14:paraId="371B36DA" w14:textId="77777777" w:rsidR="00CC6DFD" w:rsidRDefault="00CC6DFD" w:rsidP="00CC6DFD">
      <w:pPr>
        <w:jc w:val="left"/>
        <w:rPr>
          <w:rFonts w:ascii="Tahoma" w:hAnsi="Tahoma" w:cs="Tahoma"/>
        </w:rPr>
      </w:pPr>
      <w:r>
        <w:rPr>
          <w:rFonts w:ascii="Tahoma" w:hAnsi="Tahoma" w:cs="Tahoma"/>
        </w:rPr>
        <w:t>*  Smiley, Donna F. (May 2004</w:t>
      </w:r>
      <w:proofErr w:type="gramStart"/>
      <w:r>
        <w:rPr>
          <w:rFonts w:ascii="Tahoma" w:hAnsi="Tahoma" w:cs="Tahoma"/>
        </w:rPr>
        <w:t>)  “</w:t>
      </w:r>
      <w:proofErr w:type="gramEnd"/>
      <w:r>
        <w:rPr>
          <w:rFonts w:ascii="Tahoma" w:hAnsi="Tahoma" w:cs="Tahoma"/>
        </w:rPr>
        <w:t>Using the Ling 6-Sound Test Everyday”.  Audiologyonline.com</w:t>
      </w:r>
    </w:p>
    <w:p w14:paraId="2A1424C2" w14:textId="77777777" w:rsidR="00CC6DFD" w:rsidRDefault="00CC6DFD" w:rsidP="00CC6DFD">
      <w:pPr>
        <w:jc w:val="left"/>
        <w:rPr>
          <w:rFonts w:ascii="Tahoma" w:hAnsi="Tahoma" w:cs="Tahoma"/>
        </w:rPr>
      </w:pPr>
    </w:p>
    <w:p w14:paraId="61D2FEF7" w14:textId="77777777" w:rsidR="00CC6DFD" w:rsidRDefault="00CC6DFD" w:rsidP="00CC6DFD">
      <w:pPr>
        <w:jc w:val="left"/>
        <w:rPr>
          <w:rFonts w:ascii="Tahoma" w:hAnsi="Tahoma" w:cs="Tahoma"/>
        </w:rPr>
      </w:pPr>
      <w:r>
        <w:rPr>
          <w:rFonts w:ascii="Tahoma" w:hAnsi="Tahoma" w:cs="Tahoma"/>
        </w:rPr>
        <w:t xml:space="preserve">*  Stassen Martha L.A., Doherty, Kathryn and Poe, Mya (2001).  </w:t>
      </w:r>
      <w:r w:rsidRPr="00FE25B5">
        <w:rPr>
          <w:rFonts w:ascii="Tahoma" w:hAnsi="Tahoma" w:cs="Tahoma"/>
          <w:u w:val="single"/>
        </w:rPr>
        <w:t>Program Based Review and</w:t>
      </w:r>
    </w:p>
    <w:p w14:paraId="768C376C" w14:textId="77777777" w:rsidR="00CC6DFD" w:rsidRDefault="00CC6DFD" w:rsidP="00CC6DFD">
      <w:pPr>
        <w:jc w:val="left"/>
        <w:rPr>
          <w:rFonts w:ascii="Tahoma" w:hAnsi="Tahoma" w:cs="Tahoma"/>
        </w:rPr>
      </w:pPr>
      <w:r>
        <w:rPr>
          <w:rFonts w:ascii="Tahoma" w:hAnsi="Tahoma" w:cs="Tahoma"/>
        </w:rPr>
        <w:t xml:space="preserve">    </w:t>
      </w:r>
      <w:r w:rsidRPr="00FE25B5">
        <w:rPr>
          <w:rFonts w:ascii="Tahoma" w:hAnsi="Tahoma" w:cs="Tahoma"/>
          <w:u w:val="single"/>
        </w:rPr>
        <w:t>Assessment Handbook</w:t>
      </w:r>
      <w:r>
        <w:rPr>
          <w:rFonts w:ascii="Tahoma" w:hAnsi="Tahoma" w:cs="Tahoma"/>
        </w:rPr>
        <w:t>, page 13.  University of Massachusetts, Amherst</w:t>
      </w:r>
    </w:p>
    <w:p w14:paraId="7C372770" w14:textId="77777777" w:rsidR="00CC6DFD" w:rsidRDefault="00CC6DFD" w:rsidP="00CC6DFD">
      <w:pPr>
        <w:jc w:val="left"/>
        <w:rPr>
          <w:rFonts w:ascii="Tahoma" w:hAnsi="Tahoma" w:cs="Tahoma"/>
        </w:rPr>
      </w:pPr>
    </w:p>
    <w:p w14:paraId="6AF0E19B" w14:textId="77777777" w:rsidR="00CC6DFD" w:rsidRDefault="00CC6DFD" w:rsidP="00CC6DFD">
      <w:pPr>
        <w:jc w:val="left"/>
        <w:rPr>
          <w:rFonts w:ascii="Tahoma" w:hAnsi="Tahoma" w:cs="Tahoma"/>
        </w:rPr>
      </w:pPr>
      <w:r>
        <w:rPr>
          <w:rFonts w:ascii="Tahoma" w:hAnsi="Tahoma" w:cs="Tahoma"/>
        </w:rPr>
        <w:t>*  Willmott, C. and Ponsford, J. (2009).  “Efficacy of Methylphenidate in the Rehabilitation</w:t>
      </w:r>
    </w:p>
    <w:p w14:paraId="360BE322" w14:textId="77777777" w:rsidR="00CC6DFD" w:rsidRDefault="00CC6DFD" w:rsidP="00CC6DFD">
      <w:pPr>
        <w:jc w:val="left"/>
        <w:rPr>
          <w:rFonts w:ascii="Tahoma" w:hAnsi="Tahoma" w:cs="Tahoma"/>
        </w:rPr>
      </w:pPr>
      <w:r>
        <w:rPr>
          <w:rFonts w:ascii="Tahoma" w:hAnsi="Tahoma" w:cs="Tahoma"/>
        </w:rPr>
        <w:t xml:space="preserve">    Of Attention Following Traumatic Brain Injury: A Randomized, Crossover, Double Blind, </w:t>
      </w:r>
    </w:p>
    <w:p w14:paraId="01155184" w14:textId="77777777" w:rsidR="00CC6DFD" w:rsidRDefault="00CC6DFD" w:rsidP="00CC6DFD">
      <w:pPr>
        <w:jc w:val="left"/>
        <w:rPr>
          <w:rFonts w:ascii="Tahoma" w:hAnsi="Tahoma" w:cs="Tahoma"/>
        </w:rPr>
      </w:pPr>
      <w:r>
        <w:rPr>
          <w:rFonts w:ascii="Tahoma" w:hAnsi="Tahoma" w:cs="Tahoma"/>
        </w:rPr>
        <w:t xml:space="preserve">    Placebo Controlled Inpatient Trial”.  Journal of Neurology, Neurosurgery and Psychiatry</w:t>
      </w:r>
    </w:p>
    <w:p w14:paraId="29E4F757" w14:textId="77777777" w:rsidR="00CC6DFD" w:rsidRDefault="00CC6DFD" w:rsidP="00CC6DFD">
      <w:pPr>
        <w:jc w:val="left"/>
        <w:rPr>
          <w:rFonts w:ascii="Tahoma" w:hAnsi="Tahoma" w:cs="Tahoma"/>
        </w:rPr>
      </w:pPr>
      <w:r>
        <w:rPr>
          <w:rFonts w:ascii="Tahoma" w:hAnsi="Tahoma" w:cs="Tahoma"/>
        </w:rPr>
        <w:t xml:space="preserve">    80, 552-557.</w:t>
      </w:r>
    </w:p>
    <w:p w14:paraId="4FF19BE6" w14:textId="77777777" w:rsidR="00CC6DFD" w:rsidRDefault="00CC6DFD" w:rsidP="00CC6DFD">
      <w:pPr>
        <w:jc w:val="left"/>
        <w:rPr>
          <w:rFonts w:ascii="Tahoma" w:hAnsi="Tahoma" w:cs="Tahoma"/>
        </w:rPr>
      </w:pPr>
    </w:p>
    <w:p w14:paraId="02F69CFD" w14:textId="77777777" w:rsidR="00CC6DFD" w:rsidRDefault="00CC6DFD" w:rsidP="00CC6DFD">
      <w:pPr>
        <w:jc w:val="left"/>
        <w:rPr>
          <w:rFonts w:ascii="Tahoma" w:hAnsi="Tahoma" w:cs="Tahoma"/>
        </w:rPr>
      </w:pPr>
      <w:r>
        <w:rPr>
          <w:rFonts w:ascii="Tahoma" w:hAnsi="Tahoma" w:cs="Tahoma"/>
        </w:rPr>
        <w:t xml:space="preserve">*  </w:t>
      </w:r>
      <w:proofErr w:type="spellStart"/>
      <w:r>
        <w:rPr>
          <w:rFonts w:ascii="Tahoma" w:hAnsi="Tahoma" w:cs="Tahoma"/>
        </w:rPr>
        <w:t>Zickefosse</w:t>
      </w:r>
      <w:proofErr w:type="spellEnd"/>
      <w:r>
        <w:rPr>
          <w:rFonts w:ascii="Tahoma" w:hAnsi="Tahoma" w:cs="Tahoma"/>
        </w:rPr>
        <w:t>, Hux, Brown and Wolf (2013).  “Let the Games Begin:  A Preliminary</w:t>
      </w:r>
    </w:p>
    <w:p w14:paraId="49F14A36" w14:textId="77777777" w:rsidR="00CC6DFD" w:rsidRDefault="00CC6DFD" w:rsidP="00CC6DFD">
      <w:pPr>
        <w:jc w:val="left"/>
        <w:rPr>
          <w:rFonts w:ascii="Tahoma" w:hAnsi="Tahoma" w:cs="Tahoma"/>
        </w:rPr>
      </w:pPr>
      <w:r>
        <w:rPr>
          <w:rFonts w:ascii="Tahoma" w:hAnsi="Tahoma" w:cs="Tahoma"/>
        </w:rPr>
        <w:t xml:space="preserve">    Study Using Attention Process Training-3 and Lumosity Brain Games to Remediate</w:t>
      </w:r>
    </w:p>
    <w:p w14:paraId="48B8CB37" w14:textId="77777777" w:rsidR="00CC6DFD" w:rsidRDefault="00CC6DFD" w:rsidP="00CC6DFD">
      <w:pPr>
        <w:jc w:val="left"/>
        <w:rPr>
          <w:rFonts w:ascii="Tahoma" w:hAnsi="Tahoma" w:cs="Tahoma"/>
        </w:rPr>
      </w:pPr>
      <w:r>
        <w:rPr>
          <w:rFonts w:ascii="Tahoma" w:hAnsi="Tahoma" w:cs="Tahoma"/>
        </w:rPr>
        <w:t xml:space="preserve">    Attention Deficits Following TBI”.  Brain Injury Vol. 27 (6) pp. 707-716</w:t>
      </w:r>
    </w:p>
    <w:p w14:paraId="5394D2CC" w14:textId="77777777" w:rsidR="00CC6DFD" w:rsidRDefault="00CC6DFD"/>
    <w:sectPr w:rsidR="00CC6D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16F4E"/>
    <w:multiLevelType w:val="hybridMultilevel"/>
    <w:tmpl w:val="BF70B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33AE4"/>
    <w:multiLevelType w:val="hybridMultilevel"/>
    <w:tmpl w:val="F3664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8219C6"/>
    <w:multiLevelType w:val="hybridMultilevel"/>
    <w:tmpl w:val="F0625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936E33"/>
    <w:multiLevelType w:val="hybridMultilevel"/>
    <w:tmpl w:val="D1A2A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6878121">
    <w:abstractNumId w:val="2"/>
  </w:num>
  <w:num w:numId="2" w16cid:durableId="952633476">
    <w:abstractNumId w:val="0"/>
  </w:num>
  <w:num w:numId="3" w16cid:durableId="1063527026">
    <w:abstractNumId w:val="1"/>
  </w:num>
  <w:num w:numId="4" w16cid:durableId="112747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DFD"/>
    <w:rsid w:val="00003362"/>
    <w:rsid w:val="000125C2"/>
    <w:rsid w:val="0001422C"/>
    <w:rsid w:val="00017E83"/>
    <w:rsid w:val="00075D15"/>
    <w:rsid w:val="00076DAA"/>
    <w:rsid w:val="000856CC"/>
    <w:rsid w:val="000A6BF7"/>
    <w:rsid w:val="001E3038"/>
    <w:rsid w:val="00206589"/>
    <w:rsid w:val="00223B59"/>
    <w:rsid w:val="00246122"/>
    <w:rsid w:val="0028553F"/>
    <w:rsid w:val="00291453"/>
    <w:rsid w:val="002F1095"/>
    <w:rsid w:val="002F2CE5"/>
    <w:rsid w:val="002F4AE4"/>
    <w:rsid w:val="003242E5"/>
    <w:rsid w:val="00395F16"/>
    <w:rsid w:val="003B5520"/>
    <w:rsid w:val="00403676"/>
    <w:rsid w:val="004211DD"/>
    <w:rsid w:val="00423F08"/>
    <w:rsid w:val="00477194"/>
    <w:rsid w:val="00487429"/>
    <w:rsid w:val="004C30F0"/>
    <w:rsid w:val="004D1D09"/>
    <w:rsid w:val="004F1001"/>
    <w:rsid w:val="005267F9"/>
    <w:rsid w:val="00527ACA"/>
    <w:rsid w:val="005348A1"/>
    <w:rsid w:val="00594338"/>
    <w:rsid w:val="005D78D9"/>
    <w:rsid w:val="005F4971"/>
    <w:rsid w:val="0062759D"/>
    <w:rsid w:val="00644A1F"/>
    <w:rsid w:val="00664B57"/>
    <w:rsid w:val="00670187"/>
    <w:rsid w:val="00676171"/>
    <w:rsid w:val="006B28D5"/>
    <w:rsid w:val="006D2558"/>
    <w:rsid w:val="006D4475"/>
    <w:rsid w:val="007054EC"/>
    <w:rsid w:val="0071698B"/>
    <w:rsid w:val="0076065D"/>
    <w:rsid w:val="007716E6"/>
    <w:rsid w:val="00773FE8"/>
    <w:rsid w:val="00794584"/>
    <w:rsid w:val="007B16C3"/>
    <w:rsid w:val="007C66BD"/>
    <w:rsid w:val="007D7F0F"/>
    <w:rsid w:val="008041AD"/>
    <w:rsid w:val="008256A6"/>
    <w:rsid w:val="00826C0A"/>
    <w:rsid w:val="00831EF6"/>
    <w:rsid w:val="00843D87"/>
    <w:rsid w:val="008634F1"/>
    <w:rsid w:val="00866427"/>
    <w:rsid w:val="008A156D"/>
    <w:rsid w:val="008C12D8"/>
    <w:rsid w:val="008D7367"/>
    <w:rsid w:val="008F3EDC"/>
    <w:rsid w:val="0090539B"/>
    <w:rsid w:val="00937415"/>
    <w:rsid w:val="0097334C"/>
    <w:rsid w:val="009800D7"/>
    <w:rsid w:val="00A232BC"/>
    <w:rsid w:val="00A43176"/>
    <w:rsid w:val="00A52E7A"/>
    <w:rsid w:val="00A6041F"/>
    <w:rsid w:val="00AC2C5B"/>
    <w:rsid w:val="00AF0559"/>
    <w:rsid w:val="00B363E3"/>
    <w:rsid w:val="00B45145"/>
    <w:rsid w:val="00B673CE"/>
    <w:rsid w:val="00BA46F2"/>
    <w:rsid w:val="00C15858"/>
    <w:rsid w:val="00C26D15"/>
    <w:rsid w:val="00C867C0"/>
    <w:rsid w:val="00CA5FFA"/>
    <w:rsid w:val="00CC6DFD"/>
    <w:rsid w:val="00D0186F"/>
    <w:rsid w:val="00D1370A"/>
    <w:rsid w:val="00D1553C"/>
    <w:rsid w:val="00D47B4E"/>
    <w:rsid w:val="00D67CF9"/>
    <w:rsid w:val="00D84A67"/>
    <w:rsid w:val="00D87602"/>
    <w:rsid w:val="00DA25F7"/>
    <w:rsid w:val="00DC22BD"/>
    <w:rsid w:val="00DC646B"/>
    <w:rsid w:val="00DF2AD3"/>
    <w:rsid w:val="00E00E52"/>
    <w:rsid w:val="00E12AF6"/>
    <w:rsid w:val="00E607E8"/>
    <w:rsid w:val="00E775F5"/>
    <w:rsid w:val="00E959FC"/>
    <w:rsid w:val="00F32D50"/>
    <w:rsid w:val="00F459A2"/>
    <w:rsid w:val="00FA3956"/>
    <w:rsid w:val="00FD0026"/>
    <w:rsid w:val="00FD0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8230B"/>
  <w15:chartTrackingRefBased/>
  <w15:docId w15:val="{81CB89E9-64D4-4D89-8250-843D90DC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DFD"/>
    <w:pPr>
      <w:spacing w:after="0" w:line="240" w:lineRule="auto"/>
      <w:jc w:val="center"/>
    </w:pPr>
    <w:rPr>
      <w:kern w:val="0"/>
      <w:sz w:val="22"/>
      <w:szCs w:val="22"/>
      <w14:ligatures w14:val="none"/>
    </w:rPr>
  </w:style>
  <w:style w:type="paragraph" w:styleId="Heading1">
    <w:name w:val="heading 1"/>
    <w:basedOn w:val="Normal"/>
    <w:next w:val="Normal"/>
    <w:link w:val="Heading1Char"/>
    <w:uiPriority w:val="9"/>
    <w:qFormat/>
    <w:rsid w:val="00CC6D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C6D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C6D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C6D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C6D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C6D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6D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6D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6D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D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C6D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C6D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C6D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C6D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C6D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6D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6D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6DFD"/>
    <w:rPr>
      <w:rFonts w:eastAsiaTheme="majorEastAsia" w:cstheme="majorBidi"/>
      <w:color w:val="272727" w:themeColor="text1" w:themeTint="D8"/>
    </w:rPr>
  </w:style>
  <w:style w:type="paragraph" w:styleId="Title">
    <w:name w:val="Title"/>
    <w:basedOn w:val="Normal"/>
    <w:next w:val="Normal"/>
    <w:link w:val="TitleChar"/>
    <w:uiPriority w:val="10"/>
    <w:qFormat/>
    <w:rsid w:val="00CC6D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D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6D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6D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6DFD"/>
    <w:pPr>
      <w:spacing w:before="160"/>
    </w:pPr>
    <w:rPr>
      <w:i/>
      <w:iCs/>
      <w:color w:val="404040" w:themeColor="text1" w:themeTint="BF"/>
    </w:rPr>
  </w:style>
  <w:style w:type="character" w:customStyle="1" w:styleId="QuoteChar">
    <w:name w:val="Quote Char"/>
    <w:basedOn w:val="DefaultParagraphFont"/>
    <w:link w:val="Quote"/>
    <w:uiPriority w:val="29"/>
    <w:rsid w:val="00CC6DFD"/>
    <w:rPr>
      <w:i/>
      <w:iCs/>
      <w:color w:val="404040" w:themeColor="text1" w:themeTint="BF"/>
    </w:rPr>
  </w:style>
  <w:style w:type="paragraph" w:styleId="ListParagraph">
    <w:name w:val="List Paragraph"/>
    <w:basedOn w:val="Normal"/>
    <w:uiPriority w:val="34"/>
    <w:qFormat/>
    <w:rsid w:val="00CC6DFD"/>
    <w:pPr>
      <w:ind w:left="720"/>
      <w:contextualSpacing/>
    </w:pPr>
  </w:style>
  <w:style w:type="character" w:styleId="IntenseEmphasis">
    <w:name w:val="Intense Emphasis"/>
    <w:basedOn w:val="DefaultParagraphFont"/>
    <w:uiPriority w:val="21"/>
    <w:qFormat/>
    <w:rsid w:val="00CC6DFD"/>
    <w:rPr>
      <w:i/>
      <w:iCs/>
      <w:color w:val="2F5496" w:themeColor="accent1" w:themeShade="BF"/>
    </w:rPr>
  </w:style>
  <w:style w:type="paragraph" w:styleId="IntenseQuote">
    <w:name w:val="Intense Quote"/>
    <w:basedOn w:val="Normal"/>
    <w:next w:val="Normal"/>
    <w:link w:val="IntenseQuoteChar"/>
    <w:uiPriority w:val="30"/>
    <w:qFormat/>
    <w:rsid w:val="00CC6DFD"/>
    <w:pPr>
      <w:pBdr>
        <w:top w:val="single" w:sz="4" w:space="10" w:color="2F5496" w:themeColor="accent1" w:themeShade="BF"/>
        <w:bottom w:val="single" w:sz="4" w:space="10" w:color="2F5496" w:themeColor="accent1" w:themeShade="BF"/>
      </w:pBdr>
      <w:spacing w:before="360" w:after="360"/>
      <w:ind w:left="864" w:right="864"/>
    </w:pPr>
    <w:rPr>
      <w:i/>
      <w:iCs/>
      <w:color w:val="2F5496" w:themeColor="accent1" w:themeShade="BF"/>
    </w:rPr>
  </w:style>
  <w:style w:type="character" w:customStyle="1" w:styleId="IntenseQuoteChar">
    <w:name w:val="Intense Quote Char"/>
    <w:basedOn w:val="DefaultParagraphFont"/>
    <w:link w:val="IntenseQuote"/>
    <w:uiPriority w:val="30"/>
    <w:rsid w:val="00CC6DFD"/>
    <w:rPr>
      <w:i/>
      <w:iCs/>
      <w:color w:val="2F5496" w:themeColor="accent1" w:themeShade="BF"/>
    </w:rPr>
  </w:style>
  <w:style w:type="character" w:styleId="IntenseReference">
    <w:name w:val="Intense Reference"/>
    <w:basedOn w:val="DefaultParagraphFont"/>
    <w:uiPriority w:val="32"/>
    <w:qFormat/>
    <w:rsid w:val="00CC6DFD"/>
    <w:rPr>
      <w:b/>
      <w:bCs/>
      <w:smallCaps/>
      <w:color w:val="2F5496" w:themeColor="accent1" w:themeShade="BF"/>
      <w:spacing w:val="5"/>
    </w:rPr>
  </w:style>
  <w:style w:type="paragraph" w:styleId="BalloonText">
    <w:name w:val="Balloon Text"/>
    <w:basedOn w:val="Normal"/>
    <w:link w:val="BalloonTextChar"/>
    <w:uiPriority w:val="99"/>
    <w:semiHidden/>
    <w:unhideWhenUsed/>
    <w:rsid w:val="00CC6DFD"/>
    <w:rPr>
      <w:rFonts w:ascii="Tahoma" w:hAnsi="Tahoma" w:cs="Tahoma"/>
      <w:sz w:val="16"/>
      <w:szCs w:val="16"/>
    </w:rPr>
  </w:style>
  <w:style w:type="character" w:customStyle="1" w:styleId="BalloonTextChar">
    <w:name w:val="Balloon Text Char"/>
    <w:basedOn w:val="DefaultParagraphFont"/>
    <w:link w:val="BalloonText"/>
    <w:uiPriority w:val="99"/>
    <w:semiHidden/>
    <w:rsid w:val="00CC6DFD"/>
    <w:rPr>
      <w:rFonts w:ascii="Tahoma" w:hAnsi="Tahoma" w:cs="Tahoma"/>
      <w:kern w:val="0"/>
      <w:sz w:val="16"/>
      <w:szCs w:val="16"/>
      <w14:ligatures w14:val="none"/>
    </w:rPr>
  </w:style>
  <w:style w:type="character" w:styleId="Hyperlink">
    <w:name w:val="Hyperlink"/>
    <w:basedOn w:val="DefaultParagraphFont"/>
    <w:uiPriority w:val="99"/>
    <w:unhideWhenUsed/>
    <w:rsid w:val="00CC6DFD"/>
    <w:rPr>
      <w:color w:val="0563C1" w:themeColor="hyperlink"/>
      <w:u w:val="single"/>
    </w:rPr>
  </w:style>
  <w:style w:type="paragraph" w:styleId="Header">
    <w:name w:val="header"/>
    <w:basedOn w:val="Normal"/>
    <w:link w:val="HeaderChar"/>
    <w:uiPriority w:val="99"/>
    <w:unhideWhenUsed/>
    <w:rsid w:val="00CC6DFD"/>
    <w:pPr>
      <w:tabs>
        <w:tab w:val="center" w:pos="4680"/>
        <w:tab w:val="right" w:pos="9360"/>
      </w:tabs>
    </w:pPr>
  </w:style>
  <w:style w:type="character" w:customStyle="1" w:styleId="HeaderChar">
    <w:name w:val="Header Char"/>
    <w:basedOn w:val="DefaultParagraphFont"/>
    <w:link w:val="Header"/>
    <w:uiPriority w:val="99"/>
    <w:rsid w:val="00CC6DFD"/>
    <w:rPr>
      <w:kern w:val="0"/>
      <w:sz w:val="22"/>
      <w:szCs w:val="22"/>
      <w14:ligatures w14:val="none"/>
    </w:rPr>
  </w:style>
  <w:style w:type="paragraph" w:styleId="Footer">
    <w:name w:val="footer"/>
    <w:basedOn w:val="Normal"/>
    <w:link w:val="FooterChar"/>
    <w:uiPriority w:val="99"/>
    <w:unhideWhenUsed/>
    <w:rsid w:val="00CC6DFD"/>
    <w:pPr>
      <w:tabs>
        <w:tab w:val="center" w:pos="4680"/>
        <w:tab w:val="right" w:pos="9360"/>
      </w:tabs>
    </w:pPr>
  </w:style>
  <w:style w:type="character" w:customStyle="1" w:styleId="FooterChar">
    <w:name w:val="Footer Char"/>
    <w:basedOn w:val="DefaultParagraphFont"/>
    <w:link w:val="Footer"/>
    <w:uiPriority w:val="99"/>
    <w:rsid w:val="00CC6DFD"/>
    <w:rPr>
      <w:kern w:val="0"/>
      <w:sz w:val="22"/>
      <w:szCs w:val="22"/>
      <w14:ligatures w14:val="none"/>
    </w:rPr>
  </w:style>
  <w:style w:type="character" w:customStyle="1" w:styleId="sb-contribution">
    <w:name w:val="sb-contribution"/>
    <w:basedOn w:val="DefaultParagraphFont"/>
    <w:rsid w:val="00CC6DFD"/>
  </w:style>
  <w:style w:type="character" w:customStyle="1" w:styleId="sb-authors">
    <w:name w:val="sb-authors"/>
    <w:basedOn w:val="DefaultParagraphFont"/>
    <w:rsid w:val="00CC6DFD"/>
  </w:style>
  <w:style w:type="character" w:styleId="Emphasis">
    <w:name w:val="Emphasis"/>
    <w:basedOn w:val="DefaultParagraphFont"/>
    <w:uiPriority w:val="20"/>
    <w:qFormat/>
    <w:rsid w:val="00CC6DFD"/>
    <w:rPr>
      <w:i/>
      <w:iCs/>
    </w:rPr>
  </w:style>
  <w:style w:type="table" w:styleId="TableGrid">
    <w:name w:val="Table Grid"/>
    <w:basedOn w:val="TableNormal"/>
    <w:uiPriority w:val="59"/>
    <w:rsid w:val="002F1095"/>
    <w:pPr>
      <w:spacing w:after="0" w:line="240" w:lineRule="auto"/>
      <w:jc w:val="center"/>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4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hyperlink" Target="https://health.utah.edu/occupational-recreational-therapies/colleagues-clinicians" TargetMode="External"/><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asha.org/practice-portal/?srsltid=AfmBOorPBGZXfzb1rr-itDxGjk0KYAh7MIuWwAf9Mf1qJ2nrBNckX5lb" TargetMode="External"/><Relationship Id="rId5" Type="http://schemas.openxmlformats.org/officeDocument/2006/relationships/hyperlink" Target="mailto:geseminars@gmail.com" TargetMode="External"/><Relationship Id="rId15" Type="http://schemas.openxmlformats.org/officeDocument/2006/relationships/image" Target="media/image7.wmf"/><Relationship Id="rId10" Type="http://schemas.openxmlformats.org/officeDocument/2006/relationships/hyperlink" Target="http://www.lifeline-ILA.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1101</TotalTime>
  <Pages>45</Pages>
  <Words>10471</Words>
  <Characters>59689</Characters>
  <Application>Microsoft Office Word</Application>
  <DocSecurity>0</DocSecurity>
  <Lines>497</Lines>
  <Paragraphs>140</Paragraphs>
  <ScaleCrop>false</ScaleCrop>
  <Company/>
  <LinksUpToDate>false</LinksUpToDate>
  <CharactersWithSpaces>70020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England</dc:creator>
  <cp:keywords/>
  <dc:description/>
  <cp:lastModifiedBy>Gina England</cp:lastModifiedBy>
  <cp:revision>101</cp:revision>
  <dcterms:created xsi:type="dcterms:W3CDTF">2025-10-05T21:42:00Z</dcterms:created>
  <dcterms:modified xsi:type="dcterms:W3CDTF">2025-10-06T17:50:00Z</dcterms:modified>
</cp:coreProperties>
</file>